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C4F" w:rsidRPr="008C4C4F" w:rsidRDefault="008C4C4F" w:rsidP="008C4C4F">
      <w:pPr>
        <w:jc w:val="center"/>
        <w:rPr>
          <w:lang w:val="pl-PL"/>
        </w:rPr>
      </w:pPr>
      <w:bookmarkStart w:id="0" w:name="_GoBack"/>
      <w:bookmarkEnd w:id="0"/>
      <w:r w:rsidRPr="008C4C4F">
        <w:rPr>
          <w:lang w:val="pl-PL"/>
        </w:rPr>
        <w:t>EUROPEJSKI TRYBUNAŁ PRAW CZŁOWIEKA</w:t>
      </w:r>
    </w:p>
    <w:p w:rsidR="00DD69E5" w:rsidRPr="00BB524B" w:rsidRDefault="00DD69E5" w:rsidP="002E1693">
      <w:pPr>
        <w:jc w:val="center"/>
        <w:rPr>
          <w:lang w:val="pl-PL"/>
        </w:rPr>
      </w:pPr>
    </w:p>
    <w:p w:rsidR="00E77CB3" w:rsidRPr="00BB524B" w:rsidRDefault="006F1FCF" w:rsidP="002E1693">
      <w:pPr>
        <w:jc w:val="center"/>
        <w:rPr>
          <w:lang w:val="pl-PL"/>
        </w:rPr>
      </w:pPr>
      <w:r w:rsidRPr="00BB524B">
        <w:rPr>
          <w:lang w:val="pl-PL"/>
        </w:rPr>
        <w:t>CZWARTA SEKCJA</w:t>
      </w:r>
    </w:p>
    <w:p w:rsidR="00E77CB3" w:rsidRPr="00BB524B" w:rsidRDefault="00E77CB3" w:rsidP="002E1693">
      <w:pPr>
        <w:jc w:val="center"/>
        <w:rPr>
          <w:lang w:val="pl-PL"/>
        </w:rPr>
      </w:pPr>
    </w:p>
    <w:p w:rsidR="00DD69E5" w:rsidRPr="00BB524B" w:rsidRDefault="00DD69E5" w:rsidP="002E1693">
      <w:pPr>
        <w:jc w:val="center"/>
        <w:rPr>
          <w:lang w:val="pl-PL"/>
        </w:rPr>
      </w:pPr>
    </w:p>
    <w:p w:rsidR="00DD69E5" w:rsidRPr="00BB524B" w:rsidRDefault="00DD69E5" w:rsidP="002E1693">
      <w:pPr>
        <w:jc w:val="center"/>
        <w:rPr>
          <w:lang w:val="pl-PL"/>
        </w:rPr>
      </w:pPr>
    </w:p>
    <w:p w:rsidR="00DD69E5" w:rsidRPr="00BB524B" w:rsidRDefault="00DD69E5" w:rsidP="002E1693">
      <w:pPr>
        <w:jc w:val="center"/>
        <w:rPr>
          <w:lang w:val="pl-PL"/>
        </w:rPr>
      </w:pPr>
    </w:p>
    <w:p w:rsidR="00DD69E5" w:rsidRPr="00BB524B" w:rsidRDefault="00DD69E5" w:rsidP="002E1693">
      <w:pPr>
        <w:jc w:val="center"/>
        <w:rPr>
          <w:lang w:val="pl-PL"/>
        </w:rPr>
      </w:pPr>
    </w:p>
    <w:p w:rsidR="00DD69E5" w:rsidRPr="00BB524B" w:rsidRDefault="00DD69E5" w:rsidP="002E1693">
      <w:pPr>
        <w:jc w:val="center"/>
        <w:rPr>
          <w:lang w:val="pl-PL"/>
        </w:rPr>
      </w:pPr>
    </w:p>
    <w:p w:rsidR="00E77CB3" w:rsidRPr="00BB524B" w:rsidRDefault="006F1FCF" w:rsidP="002E1693">
      <w:pPr>
        <w:jc w:val="center"/>
        <w:rPr>
          <w:b/>
          <w:lang w:val="pl-PL"/>
        </w:rPr>
      </w:pPr>
      <w:bookmarkStart w:id="1" w:name="To"/>
      <w:r w:rsidRPr="00BB524B">
        <w:rPr>
          <w:b/>
          <w:lang w:val="pl-PL"/>
        </w:rPr>
        <w:t>SPRAWA</w:t>
      </w:r>
      <w:r w:rsidR="00E77CB3" w:rsidRPr="00BB524B">
        <w:rPr>
          <w:b/>
          <w:lang w:val="pl-PL"/>
        </w:rPr>
        <w:t xml:space="preserve"> </w:t>
      </w:r>
      <w:bookmarkEnd w:id="1"/>
      <w:r w:rsidR="00A64A73" w:rsidRPr="00BB524B">
        <w:rPr>
          <w:b/>
          <w:lang w:val="pl-PL"/>
        </w:rPr>
        <w:t>BRITO FERRINHO BEXIGA VILLA-</w:t>
      </w:r>
      <w:r w:rsidR="00A83D9A">
        <w:rPr>
          <w:b/>
          <w:lang w:val="pl-PL"/>
        </w:rPr>
        <w:t>NO</w:t>
      </w:r>
      <w:r w:rsidR="00A64A73" w:rsidRPr="00BB524B">
        <w:rPr>
          <w:b/>
          <w:lang w:val="pl-PL"/>
        </w:rPr>
        <w:t xml:space="preserve">VA </w:t>
      </w:r>
      <w:r w:rsidRPr="00BB524B">
        <w:rPr>
          <w:b/>
          <w:lang w:val="pl-PL"/>
        </w:rPr>
        <w:t>przeciwko Portugalii</w:t>
      </w:r>
    </w:p>
    <w:p w:rsidR="00E77CB3" w:rsidRPr="00BB524B" w:rsidRDefault="00E77CB3" w:rsidP="002E1693">
      <w:pPr>
        <w:jc w:val="center"/>
        <w:rPr>
          <w:lang w:val="pl-PL"/>
        </w:rPr>
      </w:pPr>
    </w:p>
    <w:p w:rsidR="00DD69E5" w:rsidRPr="00BB524B" w:rsidRDefault="00E77CB3" w:rsidP="002E1693">
      <w:pPr>
        <w:jc w:val="center"/>
        <w:rPr>
          <w:szCs w:val="24"/>
          <w:lang w:val="pl-PL"/>
        </w:rPr>
      </w:pPr>
      <w:r w:rsidRPr="00BB524B">
        <w:rPr>
          <w:i/>
          <w:lang w:val="pl-PL"/>
        </w:rPr>
        <w:t>(</w:t>
      </w:r>
      <w:r w:rsidR="006F1FCF" w:rsidRPr="00BB524B">
        <w:rPr>
          <w:i/>
          <w:lang w:val="pl-PL"/>
        </w:rPr>
        <w:t>Skarga nr</w:t>
      </w:r>
      <w:r w:rsidR="00A64A73" w:rsidRPr="00BB524B">
        <w:rPr>
          <w:i/>
          <w:lang w:val="pl-PL"/>
        </w:rPr>
        <w:t xml:space="preserve"> 69436/10</w:t>
      </w:r>
      <w:r w:rsidRPr="00BB524B">
        <w:rPr>
          <w:i/>
          <w:lang w:val="pl-PL"/>
        </w:rPr>
        <w:t>)</w:t>
      </w:r>
    </w:p>
    <w:p w:rsidR="00DD69E5" w:rsidRPr="00BB524B" w:rsidRDefault="00DD69E5" w:rsidP="002E1693">
      <w:pPr>
        <w:jc w:val="center"/>
        <w:rPr>
          <w:szCs w:val="24"/>
          <w:lang w:val="pl-PL"/>
        </w:rPr>
      </w:pPr>
    </w:p>
    <w:p w:rsidR="00DD69E5" w:rsidRPr="00BB524B" w:rsidRDefault="00DD69E5" w:rsidP="002E1693">
      <w:pPr>
        <w:jc w:val="center"/>
        <w:rPr>
          <w:szCs w:val="24"/>
          <w:lang w:val="pl-PL"/>
        </w:rPr>
      </w:pPr>
    </w:p>
    <w:p w:rsidR="00DD69E5" w:rsidRPr="00BB524B" w:rsidRDefault="00DD69E5" w:rsidP="002E1693">
      <w:pPr>
        <w:jc w:val="center"/>
        <w:rPr>
          <w:szCs w:val="24"/>
          <w:lang w:val="pl-PL"/>
        </w:rPr>
      </w:pPr>
    </w:p>
    <w:p w:rsidR="00DD69E5" w:rsidRPr="00BB524B" w:rsidRDefault="00DD69E5" w:rsidP="002E1693">
      <w:pPr>
        <w:jc w:val="center"/>
        <w:rPr>
          <w:szCs w:val="24"/>
          <w:lang w:val="pl-PL"/>
        </w:rPr>
      </w:pPr>
    </w:p>
    <w:p w:rsidR="00DD69E5" w:rsidRPr="00BB524B" w:rsidRDefault="00DD69E5" w:rsidP="002E1693">
      <w:pPr>
        <w:jc w:val="center"/>
        <w:rPr>
          <w:szCs w:val="24"/>
          <w:lang w:val="pl-PL"/>
        </w:rPr>
      </w:pPr>
    </w:p>
    <w:p w:rsidR="00DD69E5" w:rsidRPr="00BB524B" w:rsidRDefault="00DD69E5" w:rsidP="002E1693">
      <w:pPr>
        <w:jc w:val="center"/>
        <w:rPr>
          <w:szCs w:val="24"/>
          <w:lang w:val="pl-PL"/>
        </w:rPr>
      </w:pPr>
    </w:p>
    <w:p w:rsidR="00DD69E5" w:rsidRPr="00BB524B" w:rsidRDefault="006F1FCF" w:rsidP="002E1693">
      <w:pPr>
        <w:jc w:val="center"/>
        <w:rPr>
          <w:szCs w:val="24"/>
          <w:lang w:val="pl-PL"/>
        </w:rPr>
      </w:pPr>
      <w:r w:rsidRPr="00BB524B">
        <w:rPr>
          <w:szCs w:val="24"/>
          <w:lang w:val="pl-PL"/>
        </w:rPr>
        <w:t>WYROK</w:t>
      </w:r>
    </w:p>
    <w:p w:rsidR="00DD69E5" w:rsidRPr="00BB524B" w:rsidRDefault="00DD69E5" w:rsidP="002E1693">
      <w:pPr>
        <w:jc w:val="center"/>
        <w:rPr>
          <w:szCs w:val="24"/>
          <w:lang w:val="pl-PL"/>
        </w:rPr>
      </w:pPr>
    </w:p>
    <w:p w:rsidR="00DD69E5" w:rsidRPr="00BB524B" w:rsidRDefault="00DD69E5" w:rsidP="002E1693">
      <w:pPr>
        <w:jc w:val="center"/>
        <w:rPr>
          <w:szCs w:val="24"/>
          <w:lang w:val="pl-PL"/>
        </w:rPr>
      </w:pPr>
    </w:p>
    <w:p w:rsidR="00DD69E5" w:rsidRPr="00BB524B" w:rsidRDefault="00DD69E5" w:rsidP="002E1693">
      <w:pPr>
        <w:jc w:val="center"/>
        <w:rPr>
          <w:szCs w:val="24"/>
          <w:lang w:val="pl-PL"/>
        </w:rPr>
      </w:pPr>
      <w:r w:rsidRPr="00BB524B">
        <w:rPr>
          <w:szCs w:val="24"/>
          <w:lang w:val="pl-PL"/>
        </w:rPr>
        <w:t>STRASBOURG</w:t>
      </w:r>
    </w:p>
    <w:p w:rsidR="00DD69E5" w:rsidRPr="00BB524B" w:rsidRDefault="00DD69E5" w:rsidP="002E1693">
      <w:pPr>
        <w:jc w:val="center"/>
        <w:rPr>
          <w:szCs w:val="24"/>
          <w:lang w:val="pl-PL"/>
        </w:rPr>
      </w:pPr>
    </w:p>
    <w:p w:rsidR="00D64455" w:rsidRPr="00BB524B" w:rsidRDefault="00DD69E5" w:rsidP="002E1693">
      <w:pPr>
        <w:jc w:val="center"/>
        <w:rPr>
          <w:szCs w:val="24"/>
          <w:lang w:val="pl-PL"/>
        </w:rPr>
      </w:pPr>
      <w:r w:rsidRPr="00BB524B">
        <w:rPr>
          <w:szCs w:val="24"/>
          <w:lang w:val="pl-PL"/>
        </w:rPr>
        <w:t>1</w:t>
      </w:r>
      <w:r w:rsidR="006F1FCF" w:rsidRPr="00BB524B">
        <w:rPr>
          <w:szCs w:val="24"/>
          <w:lang w:val="pl-PL"/>
        </w:rPr>
        <w:t xml:space="preserve"> grudnia</w:t>
      </w:r>
      <w:r w:rsidRPr="00BB524B">
        <w:rPr>
          <w:szCs w:val="24"/>
          <w:lang w:val="pl-PL"/>
        </w:rPr>
        <w:t xml:space="preserve"> 2015</w:t>
      </w:r>
      <w:r w:rsidR="006F1FCF" w:rsidRPr="00BB524B">
        <w:rPr>
          <w:szCs w:val="24"/>
          <w:lang w:val="pl-PL"/>
        </w:rPr>
        <w:t xml:space="preserve"> r.</w:t>
      </w:r>
    </w:p>
    <w:p w:rsidR="00DD69E5" w:rsidRPr="00BB524B" w:rsidRDefault="00DD69E5" w:rsidP="002E1693">
      <w:pPr>
        <w:jc w:val="center"/>
        <w:rPr>
          <w:szCs w:val="24"/>
          <w:lang w:val="pl-PL"/>
        </w:rPr>
      </w:pPr>
    </w:p>
    <w:p w:rsidR="00DD69E5" w:rsidRPr="00BB524B" w:rsidRDefault="00DD69E5" w:rsidP="002E1693">
      <w:pPr>
        <w:jc w:val="center"/>
        <w:rPr>
          <w:szCs w:val="24"/>
          <w:lang w:val="pl-PL"/>
        </w:rPr>
      </w:pPr>
    </w:p>
    <w:p w:rsidR="002E1693" w:rsidRPr="00BB524B" w:rsidRDefault="006F1FCF" w:rsidP="002E1693">
      <w:pPr>
        <w:pStyle w:val="jucase0"/>
        <w:ind w:firstLine="0"/>
        <w:jc w:val="center"/>
        <w:rPr>
          <w:color w:val="FF0000"/>
          <w:sz w:val="28"/>
          <w:szCs w:val="28"/>
          <w:u w:val="single"/>
          <w:lang w:val="pl-PL"/>
        </w:rPr>
      </w:pPr>
      <w:r w:rsidRPr="00BB524B">
        <w:rPr>
          <w:color w:val="FF0000"/>
          <w:sz w:val="28"/>
          <w:szCs w:val="28"/>
          <w:u w:val="single"/>
          <w:lang w:val="pl-PL"/>
        </w:rPr>
        <w:t>OSTATECZNY</w:t>
      </w:r>
    </w:p>
    <w:p w:rsidR="002E1693" w:rsidRPr="00BB524B" w:rsidRDefault="002E1693" w:rsidP="002E1693">
      <w:pPr>
        <w:pStyle w:val="jupara"/>
        <w:tabs>
          <w:tab w:val="left" w:pos="3450"/>
        </w:tabs>
        <w:ind w:firstLine="0"/>
        <w:jc w:val="center"/>
        <w:rPr>
          <w:color w:val="FF0000"/>
          <w:sz w:val="28"/>
          <w:szCs w:val="28"/>
          <w:lang w:val="pl-PL"/>
        </w:rPr>
      </w:pPr>
    </w:p>
    <w:p w:rsidR="002E1693" w:rsidRPr="00BB524B" w:rsidRDefault="002E1693" w:rsidP="002E1693">
      <w:pPr>
        <w:pStyle w:val="jupara"/>
        <w:ind w:firstLine="0"/>
        <w:jc w:val="center"/>
        <w:rPr>
          <w:color w:val="FF0000"/>
          <w:sz w:val="28"/>
          <w:szCs w:val="28"/>
          <w:lang w:val="pl-PL"/>
        </w:rPr>
      </w:pPr>
      <w:r w:rsidRPr="00BB524B">
        <w:rPr>
          <w:color w:val="FF0000"/>
          <w:sz w:val="28"/>
          <w:szCs w:val="28"/>
          <w:lang w:val="pl-PL"/>
        </w:rPr>
        <w:t>01/03/2016</w:t>
      </w:r>
    </w:p>
    <w:p w:rsidR="002E1693" w:rsidRPr="00BB524B" w:rsidRDefault="002E1693" w:rsidP="002E1693">
      <w:pPr>
        <w:jc w:val="center"/>
        <w:rPr>
          <w:u w:val="single"/>
          <w:lang w:val="pl-PL"/>
        </w:rPr>
      </w:pPr>
    </w:p>
    <w:p w:rsidR="002E1693" w:rsidRPr="00BB524B" w:rsidRDefault="006F1FCF" w:rsidP="002E1693">
      <w:pPr>
        <w:jc w:val="center"/>
        <w:rPr>
          <w:i/>
          <w:iCs/>
          <w:sz w:val="22"/>
          <w:lang w:val="pl-PL"/>
        </w:rPr>
      </w:pPr>
      <w:r w:rsidRPr="00BB524B">
        <w:rPr>
          <w:i/>
          <w:iCs/>
          <w:sz w:val="22"/>
          <w:lang w:val="pl-PL"/>
        </w:rPr>
        <w:t>Niniejszy</w:t>
      </w:r>
      <w:r w:rsidR="002E1693" w:rsidRPr="00BB524B">
        <w:rPr>
          <w:i/>
          <w:iCs/>
          <w:sz w:val="22"/>
          <w:lang w:val="pl-PL"/>
        </w:rPr>
        <w:t xml:space="preserve"> </w:t>
      </w:r>
      <w:r w:rsidRPr="00BB524B">
        <w:rPr>
          <w:i/>
          <w:iCs/>
          <w:sz w:val="22"/>
          <w:lang w:val="pl-PL"/>
        </w:rPr>
        <w:t>wyrok</w:t>
      </w:r>
      <w:r w:rsidR="002E1693" w:rsidRPr="00BB524B">
        <w:rPr>
          <w:i/>
          <w:iCs/>
          <w:sz w:val="22"/>
          <w:lang w:val="pl-PL"/>
        </w:rPr>
        <w:t xml:space="preserve"> </w:t>
      </w:r>
      <w:r w:rsidR="00DB7C78">
        <w:rPr>
          <w:i/>
          <w:iCs/>
          <w:sz w:val="22"/>
          <w:lang w:val="pl-PL"/>
        </w:rPr>
        <w:t>stał się ostateczny</w:t>
      </w:r>
      <w:r w:rsidR="002E1693" w:rsidRPr="00BB524B">
        <w:rPr>
          <w:i/>
          <w:iCs/>
          <w:sz w:val="22"/>
          <w:lang w:val="pl-PL"/>
        </w:rPr>
        <w:t xml:space="preserve"> </w:t>
      </w:r>
      <w:r w:rsidRPr="00BB524B">
        <w:rPr>
          <w:i/>
          <w:iCs/>
          <w:sz w:val="22"/>
          <w:lang w:val="pl-PL"/>
        </w:rPr>
        <w:t>na mocy art.</w:t>
      </w:r>
      <w:r w:rsidR="002E1693" w:rsidRPr="00BB524B">
        <w:rPr>
          <w:i/>
          <w:iCs/>
          <w:sz w:val="22"/>
          <w:lang w:val="pl-PL"/>
        </w:rPr>
        <w:t xml:space="preserve"> 44 § 2 </w:t>
      </w:r>
      <w:r w:rsidR="00C76551" w:rsidRPr="00BB524B">
        <w:rPr>
          <w:i/>
          <w:iCs/>
          <w:sz w:val="22"/>
          <w:lang w:val="pl-PL"/>
        </w:rPr>
        <w:t>Konwencji</w:t>
      </w:r>
      <w:r w:rsidR="002E1693" w:rsidRPr="00BB524B">
        <w:rPr>
          <w:i/>
          <w:iCs/>
          <w:sz w:val="22"/>
          <w:lang w:val="pl-PL"/>
        </w:rPr>
        <w:t xml:space="preserve">. </w:t>
      </w:r>
      <w:r w:rsidR="0013767E" w:rsidRPr="00BB524B">
        <w:rPr>
          <w:i/>
          <w:iCs/>
          <w:sz w:val="22"/>
          <w:lang w:val="pl-PL"/>
        </w:rPr>
        <w:br/>
      </w:r>
      <w:r w:rsidR="00DB7C78">
        <w:rPr>
          <w:i/>
          <w:iCs/>
          <w:sz w:val="22"/>
          <w:lang w:val="pl-PL"/>
        </w:rPr>
        <w:t>Może</w:t>
      </w:r>
      <w:r w:rsidR="00C76551" w:rsidRPr="00BB524B">
        <w:rPr>
          <w:i/>
          <w:iCs/>
          <w:sz w:val="22"/>
          <w:lang w:val="pl-PL"/>
        </w:rPr>
        <w:t xml:space="preserve"> podlega</w:t>
      </w:r>
      <w:r w:rsidR="00DB7C78">
        <w:rPr>
          <w:i/>
          <w:iCs/>
          <w:sz w:val="22"/>
          <w:lang w:val="pl-PL"/>
        </w:rPr>
        <w:t>ć</w:t>
      </w:r>
      <w:r w:rsidR="00C76551" w:rsidRPr="00BB524B">
        <w:rPr>
          <w:i/>
          <w:iCs/>
          <w:sz w:val="22"/>
          <w:lang w:val="pl-PL"/>
        </w:rPr>
        <w:t xml:space="preserve"> korekcie wydawniczej. </w:t>
      </w:r>
    </w:p>
    <w:p w:rsidR="0068082D" w:rsidRPr="00BB524B" w:rsidRDefault="0068082D" w:rsidP="002E1693">
      <w:pPr>
        <w:rPr>
          <w:szCs w:val="24"/>
          <w:lang w:val="pl-PL"/>
        </w:rPr>
      </w:pPr>
    </w:p>
    <w:p w:rsidR="00DD69E5" w:rsidRPr="00BB524B" w:rsidRDefault="00DD69E5" w:rsidP="002E1693">
      <w:pPr>
        <w:pStyle w:val="JuCase"/>
        <w:rPr>
          <w:lang w:val="pl-PL"/>
        </w:rPr>
        <w:sectPr w:rsidR="00DD69E5" w:rsidRPr="00BB524B" w:rsidSect="00DD69E5">
          <w:headerReference w:type="even" r:id="rId9"/>
          <w:headerReference w:type="default" r:id="rId10"/>
          <w:footerReference w:type="even" r:id="rId11"/>
          <w:footerReference w:type="default" r:id="rId12"/>
          <w:headerReference w:type="first" r:id="rId13"/>
          <w:footerReference w:type="first" r:id="rId14"/>
          <w:pgSz w:w="11906" w:h="16838" w:code="9"/>
          <w:pgMar w:top="2274" w:right="2274" w:bottom="2274" w:left="2274" w:header="1701" w:footer="720" w:gutter="0"/>
          <w:pgNumType w:start="1"/>
          <w:cols w:space="720"/>
          <w:titlePg/>
          <w:docGrid w:linePitch="326"/>
        </w:sectPr>
      </w:pPr>
    </w:p>
    <w:p w:rsidR="00E77CB3" w:rsidRPr="00BB524B" w:rsidRDefault="006F1FCF" w:rsidP="002E1693">
      <w:pPr>
        <w:pStyle w:val="JuCase"/>
        <w:rPr>
          <w:lang w:val="pl-PL"/>
        </w:rPr>
      </w:pPr>
      <w:r w:rsidRPr="00BB524B">
        <w:rPr>
          <w:lang w:val="pl-PL"/>
        </w:rPr>
        <w:lastRenderedPageBreak/>
        <w:t xml:space="preserve">W sprawie </w:t>
      </w:r>
      <w:proofErr w:type="spellStart"/>
      <w:r w:rsidR="00A64A73" w:rsidRPr="00BB524B">
        <w:rPr>
          <w:lang w:val="pl-PL"/>
        </w:rPr>
        <w:t>Brito</w:t>
      </w:r>
      <w:proofErr w:type="spellEnd"/>
      <w:r w:rsidR="00A64A73" w:rsidRPr="00BB524B">
        <w:rPr>
          <w:lang w:val="pl-PL"/>
        </w:rPr>
        <w:t xml:space="preserve"> </w:t>
      </w:r>
      <w:proofErr w:type="spellStart"/>
      <w:r w:rsidR="00A64A73" w:rsidRPr="00BB524B">
        <w:rPr>
          <w:lang w:val="pl-PL"/>
        </w:rPr>
        <w:t>Ferrinho</w:t>
      </w:r>
      <w:proofErr w:type="spellEnd"/>
      <w:r w:rsidR="00A64A73" w:rsidRPr="00BB524B">
        <w:rPr>
          <w:lang w:val="pl-PL"/>
        </w:rPr>
        <w:t xml:space="preserve"> </w:t>
      </w:r>
      <w:proofErr w:type="spellStart"/>
      <w:r w:rsidR="00A64A73" w:rsidRPr="00BB524B">
        <w:rPr>
          <w:lang w:val="pl-PL"/>
        </w:rPr>
        <w:t>Bexiga</w:t>
      </w:r>
      <w:proofErr w:type="spellEnd"/>
      <w:r w:rsidR="00A64A73" w:rsidRPr="00BB524B">
        <w:rPr>
          <w:lang w:val="pl-PL"/>
        </w:rPr>
        <w:t xml:space="preserve"> Villa-</w:t>
      </w:r>
      <w:r w:rsidR="00A83D9A">
        <w:rPr>
          <w:lang w:val="pl-PL"/>
        </w:rPr>
        <w:t>No</w:t>
      </w:r>
      <w:r w:rsidR="00A64A73" w:rsidRPr="00BB524B">
        <w:rPr>
          <w:lang w:val="pl-PL"/>
        </w:rPr>
        <w:t xml:space="preserve">va </w:t>
      </w:r>
      <w:r w:rsidRPr="00BB524B">
        <w:rPr>
          <w:lang w:val="pl-PL"/>
        </w:rPr>
        <w:t>przeciwko Portugalii</w:t>
      </w:r>
      <w:r w:rsidR="00E77CB3" w:rsidRPr="00BB524B">
        <w:rPr>
          <w:lang w:val="pl-PL"/>
        </w:rPr>
        <w:t>,</w:t>
      </w:r>
    </w:p>
    <w:p w:rsidR="00E77CB3" w:rsidRPr="00BB524B" w:rsidRDefault="006F1FCF" w:rsidP="002E1693">
      <w:pPr>
        <w:pStyle w:val="ECHRPara"/>
        <w:rPr>
          <w:lang w:val="pl-PL"/>
        </w:rPr>
      </w:pPr>
      <w:r w:rsidRPr="00BB524B">
        <w:rPr>
          <w:lang w:val="pl-PL"/>
        </w:rPr>
        <w:t>Europejski Trybunał Praw Człowieka</w:t>
      </w:r>
      <w:r w:rsidR="00E77CB3" w:rsidRPr="00BB524B">
        <w:rPr>
          <w:lang w:val="pl-PL"/>
        </w:rPr>
        <w:t xml:space="preserve"> (</w:t>
      </w:r>
      <w:r w:rsidR="00C76551" w:rsidRPr="00BB524B">
        <w:rPr>
          <w:lang w:val="pl-PL"/>
        </w:rPr>
        <w:t>Czwarta Sekcja</w:t>
      </w:r>
      <w:r w:rsidR="00E77CB3" w:rsidRPr="00BB524B">
        <w:rPr>
          <w:lang w:val="pl-PL"/>
        </w:rPr>
        <w:t xml:space="preserve">), </w:t>
      </w:r>
      <w:r w:rsidR="00C76551" w:rsidRPr="00BB524B">
        <w:rPr>
          <w:lang w:val="pl-PL"/>
        </w:rPr>
        <w:t xml:space="preserve">zasiadając jako Izba </w:t>
      </w:r>
      <w:r w:rsidR="001D71D2" w:rsidRPr="00BB524B">
        <w:rPr>
          <w:lang w:val="pl-PL"/>
        </w:rPr>
        <w:t>w następującym składzie</w:t>
      </w:r>
      <w:r w:rsidR="00E77CB3" w:rsidRPr="00BB524B">
        <w:rPr>
          <w:lang w:val="pl-PL"/>
        </w:rPr>
        <w:t>:</w:t>
      </w:r>
    </w:p>
    <w:p w:rsidR="00E77CB3" w:rsidRPr="00BB524B" w:rsidRDefault="00DD69E5" w:rsidP="002E1693">
      <w:pPr>
        <w:pStyle w:val="ECHRDecisionBody"/>
        <w:rPr>
          <w:lang w:val="pl-PL"/>
        </w:rPr>
      </w:pPr>
      <w:r w:rsidRPr="00BB524B">
        <w:rPr>
          <w:lang w:val="pl-PL"/>
        </w:rPr>
        <w:tab/>
      </w:r>
      <w:proofErr w:type="spellStart"/>
      <w:r w:rsidRPr="00BB524B">
        <w:rPr>
          <w:lang w:val="pl-PL"/>
        </w:rPr>
        <w:t>András</w:t>
      </w:r>
      <w:proofErr w:type="spellEnd"/>
      <w:r w:rsidRPr="00BB524B">
        <w:rPr>
          <w:lang w:val="pl-PL"/>
        </w:rPr>
        <w:t xml:space="preserve"> </w:t>
      </w:r>
      <w:proofErr w:type="spellStart"/>
      <w:r w:rsidRPr="00BB524B">
        <w:rPr>
          <w:lang w:val="pl-PL"/>
        </w:rPr>
        <w:t>Sajó</w:t>
      </w:r>
      <w:proofErr w:type="spellEnd"/>
      <w:r w:rsidRPr="00BB524B">
        <w:rPr>
          <w:lang w:val="pl-PL"/>
        </w:rPr>
        <w:t>,</w:t>
      </w:r>
      <w:r w:rsidR="00C76551" w:rsidRPr="00BB524B">
        <w:rPr>
          <w:i/>
          <w:lang w:val="pl-PL"/>
        </w:rPr>
        <w:t xml:space="preserve"> P</w:t>
      </w:r>
      <w:r w:rsidRPr="00BB524B">
        <w:rPr>
          <w:i/>
          <w:lang w:val="pl-PL"/>
        </w:rPr>
        <w:t>r</w:t>
      </w:r>
      <w:r w:rsidR="00C76551" w:rsidRPr="00BB524B">
        <w:rPr>
          <w:i/>
          <w:lang w:val="pl-PL"/>
        </w:rPr>
        <w:t>zewodniczący</w:t>
      </w:r>
      <w:r w:rsidRPr="00BB524B">
        <w:rPr>
          <w:i/>
          <w:lang w:val="pl-PL"/>
        </w:rPr>
        <w:t>,</w:t>
      </w:r>
      <w:r w:rsidRPr="00BB524B">
        <w:rPr>
          <w:i/>
          <w:lang w:val="pl-PL"/>
        </w:rPr>
        <w:br/>
      </w:r>
      <w:r w:rsidRPr="00BB524B">
        <w:rPr>
          <w:lang w:val="pl-PL"/>
        </w:rPr>
        <w:tab/>
        <w:t xml:space="preserve">Vincent A. </w:t>
      </w:r>
      <w:r w:rsidR="000A6727" w:rsidRPr="00BB524B">
        <w:rPr>
          <w:lang w:val="pl-PL"/>
        </w:rPr>
        <w:t>D</w:t>
      </w:r>
      <w:r w:rsidRPr="00BB524B">
        <w:rPr>
          <w:lang w:val="pl-PL"/>
        </w:rPr>
        <w:t xml:space="preserve">e </w:t>
      </w:r>
      <w:proofErr w:type="spellStart"/>
      <w:r w:rsidRPr="00BB524B">
        <w:rPr>
          <w:lang w:val="pl-PL"/>
        </w:rPr>
        <w:t>Gaeta</w:t>
      </w:r>
      <w:r w:rsidR="000B421A" w:rsidRPr="00BB524B">
        <w:rPr>
          <w:lang w:val="pl-PL"/>
        </w:rPr>
        <w:t>nr</w:t>
      </w:r>
      <w:proofErr w:type="spellEnd"/>
      <w:r w:rsidRPr="00BB524B">
        <w:rPr>
          <w:lang w:val="pl-PL"/>
        </w:rPr>
        <w:t>,</w:t>
      </w:r>
      <w:r w:rsidRPr="00BB524B">
        <w:rPr>
          <w:i/>
          <w:lang w:val="pl-PL"/>
        </w:rPr>
        <w:br/>
      </w:r>
      <w:r w:rsidRPr="00BB524B">
        <w:rPr>
          <w:lang w:val="pl-PL"/>
        </w:rPr>
        <w:tab/>
      </w:r>
      <w:proofErr w:type="spellStart"/>
      <w:r w:rsidRPr="00BB524B">
        <w:rPr>
          <w:lang w:val="pl-PL"/>
        </w:rPr>
        <w:t>Boštjan</w:t>
      </w:r>
      <w:proofErr w:type="spellEnd"/>
      <w:r w:rsidRPr="00BB524B">
        <w:rPr>
          <w:lang w:val="pl-PL"/>
        </w:rPr>
        <w:t xml:space="preserve"> M. </w:t>
      </w:r>
      <w:proofErr w:type="spellStart"/>
      <w:r w:rsidRPr="00BB524B">
        <w:rPr>
          <w:lang w:val="pl-PL"/>
        </w:rPr>
        <w:t>Zupančič</w:t>
      </w:r>
      <w:proofErr w:type="spellEnd"/>
      <w:r w:rsidRPr="00BB524B">
        <w:rPr>
          <w:lang w:val="pl-PL"/>
        </w:rPr>
        <w:t>,</w:t>
      </w:r>
      <w:r w:rsidRPr="00BB524B">
        <w:rPr>
          <w:i/>
          <w:lang w:val="pl-PL"/>
        </w:rPr>
        <w:br/>
      </w:r>
      <w:r w:rsidRPr="00BB524B">
        <w:rPr>
          <w:lang w:val="pl-PL"/>
        </w:rPr>
        <w:tab/>
        <w:t xml:space="preserve">Paulo </w:t>
      </w:r>
      <w:proofErr w:type="spellStart"/>
      <w:r w:rsidRPr="00BB524B">
        <w:rPr>
          <w:lang w:val="pl-PL"/>
        </w:rPr>
        <w:t>Pinto</w:t>
      </w:r>
      <w:proofErr w:type="spellEnd"/>
      <w:r w:rsidRPr="00BB524B">
        <w:rPr>
          <w:lang w:val="pl-PL"/>
        </w:rPr>
        <w:t xml:space="preserve"> de Albuquerque,</w:t>
      </w:r>
      <w:r w:rsidRPr="00BB524B">
        <w:rPr>
          <w:i/>
          <w:lang w:val="pl-PL"/>
        </w:rPr>
        <w:br/>
      </w:r>
      <w:r w:rsidRPr="00BB524B">
        <w:rPr>
          <w:lang w:val="pl-PL"/>
        </w:rPr>
        <w:tab/>
      </w:r>
      <w:proofErr w:type="spellStart"/>
      <w:r w:rsidRPr="00BB524B">
        <w:rPr>
          <w:lang w:val="pl-PL"/>
        </w:rPr>
        <w:t>Egidijus</w:t>
      </w:r>
      <w:proofErr w:type="spellEnd"/>
      <w:r w:rsidRPr="00BB524B">
        <w:rPr>
          <w:lang w:val="pl-PL"/>
        </w:rPr>
        <w:t xml:space="preserve"> </w:t>
      </w:r>
      <w:proofErr w:type="spellStart"/>
      <w:r w:rsidRPr="00BB524B">
        <w:rPr>
          <w:lang w:val="pl-PL"/>
        </w:rPr>
        <w:t>Kūris</w:t>
      </w:r>
      <w:proofErr w:type="spellEnd"/>
      <w:r w:rsidRPr="00BB524B">
        <w:rPr>
          <w:lang w:val="pl-PL"/>
        </w:rPr>
        <w:t>,</w:t>
      </w:r>
      <w:r w:rsidRPr="00BB524B">
        <w:rPr>
          <w:i/>
          <w:lang w:val="pl-PL"/>
        </w:rPr>
        <w:br/>
      </w:r>
      <w:r w:rsidRPr="00BB524B">
        <w:rPr>
          <w:lang w:val="pl-PL"/>
        </w:rPr>
        <w:tab/>
      </w:r>
      <w:proofErr w:type="spellStart"/>
      <w:r w:rsidRPr="00BB524B">
        <w:rPr>
          <w:lang w:val="pl-PL"/>
        </w:rPr>
        <w:t>Iulia</w:t>
      </w:r>
      <w:proofErr w:type="spellEnd"/>
      <w:r w:rsidRPr="00BB524B">
        <w:rPr>
          <w:lang w:val="pl-PL"/>
        </w:rPr>
        <w:t xml:space="preserve"> </w:t>
      </w:r>
      <w:proofErr w:type="spellStart"/>
      <w:r w:rsidRPr="00BB524B">
        <w:rPr>
          <w:lang w:val="pl-PL"/>
        </w:rPr>
        <w:t>Antoanella</w:t>
      </w:r>
      <w:proofErr w:type="spellEnd"/>
      <w:r w:rsidRPr="00BB524B">
        <w:rPr>
          <w:lang w:val="pl-PL"/>
        </w:rPr>
        <w:t xml:space="preserve"> </w:t>
      </w:r>
      <w:proofErr w:type="spellStart"/>
      <w:r w:rsidRPr="00BB524B">
        <w:rPr>
          <w:lang w:val="pl-PL"/>
        </w:rPr>
        <w:t>Motoc</w:t>
      </w:r>
      <w:proofErr w:type="spellEnd"/>
      <w:r w:rsidRPr="00BB524B">
        <w:rPr>
          <w:lang w:val="pl-PL"/>
        </w:rPr>
        <w:t>,</w:t>
      </w:r>
      <w:r w:rsidRPr="00BB524B">
        <w:rPr>
          <w:i/>
          <w:lang w:val="pl-PL"/>
        </w:rPr>
        <w:br/>
      </w:r>
      <w:r w:rsidRPr="00BB524B">
        <w:rPr>
          <w:lang w:val="pl-PL"/>
        </w:rPr>
        <w:tab/>
        <w:t xml:space="preserve">Gabriele </w:t>
      </w:r>
      <w:proofErr w:type="spellStart"/>
      <w:r w:rsidRPr="00BB524B">
        <w:rPr>
          <w:lang w:val="pl-PL"/>
        </w:rPr>
        <w:t>Kucsko-Stadlmayer</w:t>
      </w:r>
      <w:proofErr w:type="spellEnd"/>
      <w:r w:rsidRPr="00BB524B">
        <w:rPr>
          <w:lang w:val="pl-PL"/>
        </w:rPr>
        <w:t>,</w:t>
      </w:r>
      <w:r w:rsidR="00C76551" w:rsidRPr="00BB524B">
        <w:rPr>
          <w:i/>
          <w:lang w:val="pl-PL"/>
        </w:rPr>
        <w:t xml:space="preserve"> sędziowie</w:t>
      </w:r>
      <w:r w:rsidR="00B60ABD" w:rsidRPr="00BB524B">
        <w:rPr>
          <w:i/>
          <w:lang w:val="pl-PL"/>
        </w:rPr>
        <w:t xml:space="preserve">, </w:t>
      </w:r>
      <w:r w:rsidR="00E77CB3" w:rsidRPr="00BB524B">
        <w:rPr>
          <w:lang w:val="pl-PL"/>
        </w:rPr>
        <w:br/>
      </w:r>
      <w:r w:rsidR="00C76551" w:rsidRPr="00BB524B">
        <w:rPr>
          <w:lang w:val="pl-PL"/>
        </w:rPr>
        <w:t>oraz</w:t>
      </w:r>
      <w:r w:rsidR="00E77CB3" w:rsidRPr="00BB524B">
        <w:rPr>
          <w:lang w:val="pl-PL"/>
        </w:rPr>
        <w:t xml:space="preserve"> </w:t>
      </w:r>
      <w:proofErr w:type="spellStart"/>
      <w:r w:rsidR="00675009" w:rsidRPr="00BB524B">
        <w:rPr>
          <w:lang w:val="pl-PL"/>
        </w:rPr>
        <w:t>Françoise</w:t>
      </w:r>
      <w:proofErr w:type="spellEnd"/>
      <w:r w:rsidR="00675009" w:rsidRPr="00BB524B">
        <w:rPr>
          <w:lang w:val="pl-PL"/>
        </w:rPr>
        <w:t xml:space="preserve"> </w:t>
      </w:r>
      <w:proofErr w:type="spellStart"/>
      <w:r w:rsidR="00675009" w:rsidRPr="00BB524B">
        <w:rPr>
          <w:lang w:val="pl-PL"/>
        </w:rPr>
        <w:t>Elens</w:t>
      </w:r>
      <w:proofErr w:type="spellEnd"/>
      <w:r w:rsidR="00675009" w:rsidRPr="00BB524B">
        <w:rPr>
          <w:lang w:val="pl-PL"/>
        </w:rPr>
        <w:t>-Passos</w:t>
      </w:r>
      <w:r w:rsidR="00E77CB3" w:rsidRPr="00BB524B">
        <w:rPr>
          <w:lang w:val="pl-PL"/>
        </w:rPr>
        <w:t xml:space="preserve">, </w:t>
      </w:r>
      <w:r w:rsidR="00C76551" w:rsidRPr="00BB524B">
        <w:rPr>
          <w:i/>
          <w:lang w:val="pl-PL"/>
        </w:rPr>
        <w:t>Kanclerz Sekcji</w:t>
      </w:r>
      <w:r w:rsidR="00E77CB3" w:rsidRPr="00BB524B">
        <w:rPr>
          <w:lang w:val="pl-PL"/>
        </w:rPr>
        <w:t>,</w:t>
      </w:r>
    </w:p>
    <w:p w:rsidR="00E77CB3" w:rsidRPr="00BB524B" w:rsidRDefault="001D71D2" w:rsidP="002E1693">
      <w:pPr>
        <w:pStyle w:val="ECHRPara"/>
        <w:rPr>
          <w:lang w:val="pl-PL"/>
        </w:rPr>
      </w:pPr>
      <w:r w:rsidRPr="00BB524B">
        <w:rPr>
          <w:lang w:val="pl-PL"/>
        </w:rPr>
        <w:t xml:space="preserve">obradując na posiedzeniu niejawnym </w:t>
      </w:r>
      <w:r w:rsidR="00C76551" w:rsidRPr="00BB524B">
        <w:rPr>
          <w:lang w:val="pl-PL"/>
        </w:rPr>
        <w:t>w dniu</w:t>
      </w:r>
      <w:r w:rsidR="00E77CB3" w:rsidRPr="00BB524B">
        <w:rPr>
          <w:lang w:val="pl-PL"/>
        </w:rPr>
        <w:t xml:space="preserve"> </w:t>
      </w:r>
      <w:r w:rsidR="00DD69E5" w:rsidRPr="00BB524B">
        <w:rPr>
          <w:lang w:val="pl-PL"/>
        </w:rPr>
        <w:t xml:space="preserve">10 </w:t>
      </w:r>
      <w:r w:rsidR="00C76551" w:rsidRPr="00BB524B">
        <w:rPr>
          <w:lang w:val="pl-PL"/>
        </w:rPr>
        <w:t xml:space="preserve">listopada </w:t>
      </w:r>
      <w:r w:rsidR="00DD69E5" w:rsidRPr="00BB524B">
        <w:rPr>
          <w:lang w:val="pl-PL"/>
        </w:rPr>
        <w:t>2015</w:t>
      </w:r>
      <w:r w:rsidR="00C76551" w:rsidRPr="00BB524B">
        <w:rPr>
          <w:lang w:val="pl-PL"/>
        </w:rPr>
        <w:t xml:space="preserve"> r.</w:t>
      </w:r>
      <w:r w:rsidR="00E77CB3" w:rsidRPr="00BB524B">
        <w:rPr>
          <w:lang w:val="pl-PL"/>
        </w:rPr>
        <w:t>,</w:t>
      </w:r>
    </w:p>
    <w:p w:rsidR="00E77CB3" w:rsidRPr="00BB524B" w:rsidRDefault="00C76551" w:rsidP="002E1693">
      <w:pPr>
        <w:pStyle w:val="ECHRPara"/>
        <w:rPr>
          <w:lang w:val="pl-PL"/>
        </w:rPr>
      </w:pPr>
      <w:r w:rsidRPr="00BB524B">
        <w:rPr>
          <w:lang w:val="pl-PL"/>
        </w:rPr>
        <w:t xml:space="preserve">wydaje następujący wyrok, który został przyjęty w </w:t>
      </w:r>
      <w:r w:rsidR="001D71D2" w:rsidRPr="00BB524B">
        <w:rPr>
          <w:lang w:val="pl-PL"/>
        </w:rPr>
        <w:t>tym dniu</w:t>
      </w:r>
      <w:r w:rsidR="00E77CB3" w:rsidRPr="00BB524B">
        <w:rPr>
          <w:lang w:val="pl-PL"/>
        </w:rPr>
        <w:t>:</w:t>
      </w:r>
    </w:p>
    <w:p w:rsidR="00E77CB3" w:rsidRPr="00BB524B" w:rsidRDefault="00C76551" w:rsidP="002E1693">
      <w:pPr>
        <w:pStyle w:val="ECHRTitle1"/>
        <w:rPr>
          <w:lang w:val="pl-PL"/>
        </w:rPr>
      </w:pPr>
      <w:r w:rsidRPr="00BB524B">
        <w:rPr>
          <w:lang w:val="pl-PL"/>
        </w:rPr>
        <w:t>POSTĘPOWANIE</w:t>
      </w:r>
    </w:p>
    <w:p w:rsidR="00E77CB3" w:rsidRPr="008F4C11" w:rsidRDefault="004D567D" w:rsidP="002E1693">
      <w:pPr>
        <w:pStyle w:val="ECHRPara"/>
        <w:rPr>
          <w:lang w:val="pl-PL"/>
        </w:rPr>
      </w:pPr>
      <w:r w:rsidRPr="00BB524B">
        <w:rPr>
          <w:lang w:val="pl-PL"/>
        </w:rPr>
        <w:fldChar w:fldCharType="begin"/>
      </w:r>
      <w:r w:rsidR="00A64A73" w:rsidRPr="00BB524B">
        <w:rPr>
          <w:lang w:val="pl-PL"/>
        </w:rPr>
        <w:instrText xml:space="preserve"> SEQ level0 \*arabic </w:instrText>
      </w:r>
      <w:r w:rsidRPr="00BB524B">
        <w:rPr>
          <w:lang w:val="pl-PL"/>
        </w:rPr>
        <w:fldChar w:fldCharType="separate"/>
      </w:r>
      <w:r w:rsidR="007E0CEA">
        <w:rPr>
          <w:noProof/>
          <w:lang w:val="pl-PL"/>
        </w:rPr>
        <w:t>1</w:t>
      </w:r>
      <w:r w:rsidRPr="00BB524B">
        <w:rPr>
          <w:lang w:val="pl-PL"/>
        </w:rPr>
        <w:fldChar w:fldCharType="end"/>
      </w:r>
      <w:r w:rsidR="00E77CB3" w:rsidRPr="00BB524B">
        <w:rPr>
          <w:lang w:val="pl-PL"/>
        </w:rPr>
        <w:t>.  </w:t>
      </w:r>
      <w:r w:rsidR="00DE6477" w:rsidRPr="00BB524B">
        <w:rPr>
          <w:lang w:val="pl-PL"/>
        </w:rPr>
        <w:t xml:space="preserve">Sprawa wywodzi się ze skargi </w:t>
      </w:r>
      <w:r w:rsidR="00A64A73" w:rsidRPr="00BB524B">
        <w:rPr>
          <w:lang w:val="pl-PL"/>
        </w:rPr>
        <w:t>(</w:t>
      </w:r>
      <w:r w:rsidR="000B421A" w:rsidRPr="00BB524B">
        <w:rPr>
          <w:lang w:val="pl-PL"/>
        </w:rPr>
        <w:t>nr</w:t>
      </w:r>
      <w:r w:rsidR="00A64A73" w:rsidRPr="00BB524B">
        <w:rPr>
          <w:lang w:val="pl-PL"/>
        </w:rPr>
        <w:t xml:space="preserve"> 69436/10) </w:t>
      </w:r>
      <w:r w:rsidR="00DE6477" w:rsidRPr="00BB524B">
        <w:rPr>
          <w:lang w:val="pl-PL"/>
        </w:rPr>
        <w:t>wniesionej dnia 15 listopada 2010 r</w:t>
      </w:r>
      <w:r w:rsidR="00DE6477" w:rsidRPr="008F4C11">
        <w:rPr>
          <w:lang w:val="pl-PL"/>
        </w:rPr>
        <w:t>. przeciwko</w:t>
      </w:r>
      <w:r w:rsidR="000B421A" w:rsidRPr="008F4C11">
        <w:rPr>
          <w:lang w:val="pl-PL"/>
        </w:rPr>
        <w:t xml:space="preserve"> Republice Portugalskiej</w:t>
      </w:r>
      <w:r w:rsidR="00DE6477" w:rsidRPr="008F4C11">
        <w:rPr>
          <w:lang w:val="pl-PL"/>
        </w:rPr>
        <w:t xml:space="preserve"> na podstawie artykułu 34 Konwencji o Ochronie Praw Człowieka i Podstawowych Wolności (</w:t>
      </w:r>
      <w:r w:rsidR="008E6720" w:rsidRPr="008F4C11">
        <w:rPr>
          <w:lang w:val="pl-PL"/>
        </w:rPr>
        <w:t>„</w:t>
      </w:r>
      <w:r w:rsidR="00DE6477" w:rsidRPr="008F4C11">
        <w:rPr>
          <w:lang w:val="pl-PL"/>
        </w:rPr>
        <w:t>Konwencja</w:t>
      </w:r>
      <w:r w:rsidR="008E6720" w:rsidRPr="008F4C11">
        <w:rPr>
          <w:lang w:val="pl-PL"/>
        </w:rPr>
        <w:t>”</w:t>
      </w:r>
      <w:r w:rsidR="00DE6477" w:rsidRPr="008F4C11">
        <w:rPr>
          <w:lang w:val="pl-PL"/>
        </w:rPr>
        <w:t xml:space="preserve">) przez obywatelkę tego państwa, Panią </w:t>
      </w:r>
      <w:proofErr w:type="spellStart"/>
      <w:r w:rsidR="00DE6477" w:rsidRPr="008F4C11">
        <w:rPr>
          <w:lang w:val="pl-PL"/>
        </w:rPr>
        <w:t>S</w:t>
      </w:r>
      <w:r w:rsidR="00A64A73" w:rsidRPr="008F4C11">
        <w:rPr>
          <w:lang w:val="pl-PL"/>
        </w:rPr>
        <w:t>ílvia</w:t>
      </w:r>
      <w:proofErr w:type="spellEnd"/>
      <w:r w:rsidR="00A64A73" w:rsidRPr="008F4C11">
        <w:rPr>
          <w:lang w:val="pl-PL"/>
        </w:rPr>
        <w:t xml:space="preserve"> Maria </w:t>
      </w:r>
      <w:r w:rsidR="008E4F77" w:rsidRPr="008F4C11">
        <w:rPr>
          <w:lang w:val="pl-PL"/>
        </w:rPr>
        <w:t>de</w:t>
      </w:r>
      <w:r w:rsidR="00A64A73" w:rsidRPr="008F4C11">
        <w:rPr>
          <w:lang w:val="pl-PL"/>
        </w:rPr>
        <w:t xml:space="preserve"> </w:t>
      </w:r>
      <w:proofErr w:type="spellStart"/>
      <w:r w:rsidR="00A64A73" w:rsidRPr="008F4C11">
        <w:rPr>
          <w:lang w:val="pl-PL"/>
        </w:rPr>
        <w:t>Brito</w:t>
      </w:r>
      <w:proofErr w:type="spellEnd"/>
      <w:r w:rsidR="00A64A73" w:rsidRPr="008F4C11">
        <w:rPr>
          <w:lang w:val="pl-PL"/>
        </w:rPr>
        <w:t xml:space="preserve"> </w:t>
      </w:r>
      <w:proofErr w:type="spellStart"/>
      <w:r w:rsidR="00A64A73" w:rsidRPr="008F4C11">
        <w:rPr>
          <w:lang w:val="pl-PL"/>
        </w:rPr>
        <w:t>Ferrinho</w:t>
      </w:r>
      <w:proofErr w:type="spellEnd"/>
      <w:r w:rsidR="00A64A73" w:rsidRPr="008F4C11">
        <w:rPr>
          <w:lang w:val="pl-PL"/>
        </w:rPr>
        <w:t xml:space="preserve"> </w:t>
      </w:r>
      <w:proofErr w:type="spellStart"/>
      <w:r w:rsidR="00A64A73" w:rsidRPr="008F4C11">
        <w:rPr>
          <w:lang w:val="pl-PL"/>
        </w:rPr>
        <w:t>Bexiga</w:t>
      </w:r>
      <w:proofErr w:type="spellEnd"/>
      <w:r w:rsidR="00A64A73" w:rsidRPr="008F4C11">
        <w:rPr>
          <w:lang w:val="pl-PL"/>
        </w:rPr>
        <w:t xml:space="preserve"> Villa-</w:t>
      </w:r>
      <w:r w:rsidR="000B421A" w:rsidRPr="008F4C11">
        <w:rPr>
          <w:lang w:val="pl-PL"/>
        </w:rPr>
        <w:t>N</w:t>
      </w:r>
      <w:r w:rsidR="00B46953">
        <w:rPr>
          <w:lang w:val="pl-PL"/>
        </w:rPr>
        <w:t>o</w:t>
      </w:r>
      <w:r w:rsidR="00DE6477" w:rsidRPr="008F4C11">
        <w:rPr>
          <w:lang w:val="pl-PL"/>
        </w:rPr>
        <w:t>va (</w:t>
      </w:r>
      <w:r w:rsidR="008E6720" w:rsidRPr="008F4C11">
        <w:rPr>
          <w:lang w:val="pl-PL"/>
        </w:rPr>
        <w:t>„</w:t>
      </w:r>
      <w:r w:rsidR="00C76551" w:rsidRPr="008F4C11">
        <w:rPr>
          <w:lang w:val="pl-PL"/>
        </w:rPr>
        <w:t>skarżąca</w:t>
      </w:r>
      <w:r w:rsidR="008E6720" w:rsidRPr="008F4C11">
        <w:rPr>
          <w:lang w:val="pl-PL"/>
        </w:rPr>
        <w:t>”</w:t>
      </w:r>
      <w:r w:rsidR="00A64A73" w:rsidRPr="008F4C11">
        <w:rPr>
          <w:lang w:val="pl-PL"/>
        </w:rPr>
        <w:t>)</w:t>
      </w:r>
      <w:r w:rsidR="00DE6477" w:rsidRPr="008F4C11">
        <w:rPr>
          <w:lang w:val="pl-PL"/>
        </w:rPr>
        <w:t xml:space="preserve">. </w:t>
      </w:r>
    </w:p>
    <w:p w:rsidR="008E4F77" w:rsidRPr="008F4C11" w:rsidRDefault="004D567D" w:rsidP="002E1693">
      <w:pPr>
        <w:pStyle w:val="ECHRPara"/>
        <w:rPr>
          <w:lang w:val="pl-PL"/>
        </w:rPr>
      </w:pPr>
      <w:r w:rsidRPr="008F4C11">
        <w:rPr>
          <w:lang w:val="pl-PL"/>
        </w:rPr>
        <w:fldChar w:fldCharType="begin"/>
      </w:r>
      <w:r w:rsidR="00A64A73" w:rsidRPr="008F4C11">
        <w:rPr>
          <w:lang w:val="pl-PL"/>
        </w:rPr>
        <w:instrText xml:space="preserve"> SEQ level0 \*arabic </w:instrText>
      </w:r>
      <w:r w:rsidRPr="008F4C11">
        <w:rPr>
          <w:lang w:val="pl-PL"/>
        </w:rPr>
        <w:fldChar w:fldCharType="separate"/>
      </w:r>
      <w:r w:rsidR="007E0CEA">
        <w:rPr>
          <w:noProof/>
          <w:lang w:val="pl-PL"/>
        </w:rPr>
        <w:t>2</w:t>
      </w:r>
      <w:r w:rsidRPr="008F4C11">
        <w:rPr>
          <w:lang w:val="pl-PL"/>
        </w:rPr>
        <w:fldChar w:fldCharType="end"/>
      </w:r>
      <w:r w:rsidR="00E77CB3" w:rsidRPr="008F4C11">
        <w:rPr>
          <w:lang w:val="pl-PL"/>
        </w:rPr>
        <w:t>.  </w:t>
      </w:r>
      <w:r w:rsidR="00C76551" w:rsidRPr="008F4C11">
        <w:rPr>
          <w:lang w:val="pl-PL"/>
        </w:rPr>
        <w:t>Skarżąca</w:t>
      </w:r>
      <w:r w:rsidR="008E4F77" w:rsidRPr="008F4C11">
        <w:rPr>
          <w:lang w:val="pl-PL"/>
        </w:rPr>
        <w:t xml:space="preserve"> </w:t>
      </w:r>
      <w:r w:rsidR="00572D80" w:rsidRPr="008F4C11">
        <w:rPr>
          <w:lang w:val="pl-PL"/>
        </w:rPr>
        <w:t xml:space="preserve">została upoważniona do </w:t>
      </w:r>
      <w:r w:rsidR="00A71BC3" w:rsidRPr="008F4C11">
        <w:rPr>
          <w:lang w:val="pl-PL"/>
        </w:rPr>
        <w:t>samodzielnej obrony swoich</w:t>
      </w:r>
      <w:r w:rsidR="00572D80" w:rsidRPr="008F4C11">
        <w:rPr>
          <w:lang w:val="pl-PL"/>
        </w:rPr>
        <w:t xml:space="preserve"> interesów w postępowaniu przed</w:t>
      </w:r>
      <w:r w:rsidR="008E4F77" w:rsidRPr="008F4C11">
        <w:rPr>
          <w:lang w:val="pl-PL"/>
        </w:rPr>
        <w:t xml:space="preserve"> </w:t>
      </w:r>
      <w:r w:rsidR="00793F0E" w:rsidRPr="008F4C11">
        <w:rPr>
          <w:lang w:val="pl-PL"/>
        </w:rPr>
        <w:t>Trybunał</w:t>
      </w:r>
      <w:r w:rsidR="00572D80" w:rsidRPr="008F4C11">
        <w:rPr>
          <w:lang w:val="pl-PL"/>
        </w:rPr>
        <w:t>em</w:t>
      </w:r>
      <w:r w:rsidR="008E4F77" w:rsidRPr="008F4C11">
        <w:rPr>
          <w:lang w:val="pl-PL"/>
        </w:rPr>
        <w:t xml:space="preserve"> (</w:t>
      </w:r>
      <w:r w:rsidR="002570FB" w:rsidRPr="008F4C11">
        <w:rPr>
          <w:lang w:val="pl-PL"/>
        </w:rPr>
        <w:t>Artykuł</w:t>
      </w:r>
      <w:r w:rsidR="008E4F77" w:rsidRPr="008F4C11">
        <w:rPr>
          <w:lang w:val="pl-PL"/>
        </w:rPr>
        <w:t xml:space="preserve"> 36 § 2 </w:t>
      </w:r>
      <w:r w:rsidR="008E4F77" w:rsidRPr="008F4C11">
        <w:rPr>
          <w:i/>
          <w:lang w:val="pl-PL"/>
        </w:rPr>
        <w:t>in fine</w:t>
      </w:r>
      <w:r w:rsidR="008E4F77" w:rsidRPr="008F4C11">
        <w:rPr>
          <w:lang w:val="pl-PL"/>
        </w:rPr>
        <w:t xml:space="preserve"> </w:t>
      </w:r>
      <w:r w:rsidR="00A71BC3" w:rsidRPr="008F4C11">
        <w:rPr>
          <w:lang w:val="pl-PL"/>
        </w:rPr>
        <w:t>regulaminu)</w:t>
      </w:r>
      <w:r w:rsidR="008E4F77" w:rsidRPr="008F4C11">
        <w:rPr>
          <w:lang w:val="pl-PL"/>
        </w:rPr>
        <w:t xml:space="preserve">. </w:t>
      </w:r>
      <w:r w:rsidR="008007A5" w:rsidRPr="008F4C11">
        <w:rPr>
          <w:lang w:val="pl-PL"/>
        </w:rPr>
        <w:t>Rząd</w:t>
      </w:r>
      <w:r w:rsidR="008E4F77" w:rsidRPr="008F4C11">
        <w:rPr>
          <w:lang w:val="pl-PL"/>
        </w:rPr>
        <w:t xml:space="preserve"> </w:t>
      </w:r>
      <w:r w:rsidR="00003574" w:rsidRPr="008F4C11">
        <w:rPr>
          <w:lang w:val="pl-PL"/>
        </w:rPr>
        <w:t>portugalski</w:t>
      </w:r>
      <w:r w:rsidR="008E4F77" w:rsidRPr="008F4C11">
        <w:rPr>
          <w:lang w:val="pl-PL"/>
        </w:rPr>
        <w:t xml:space="preserve"> (</w:t>
      </w:r>
      <w:r w:rsidR="008E6720" w:rsidRPr="008F4C11">
        <w:rPr>
          <w:lang w:val="pl-PL"/>
        </w:rPr>
        <w:t>„</w:t>
      </w:r>
      <w:r w:rsidR="008007A5" w:rsidRPr="008F4C11">
        <w:rPr>
          <w:lang w:val="pl-PL"/>
        </w:rPr>
        <w:t>Rząd</w:t>
      </w:r>
      <w:r w:rsidR="008E6720" w:rsidRPr="008F4C11">
        <w:rPr>
          <w:lang w:val="pl-PL"/>
        </w:rPr>
        <w:t>”</w:t>
      </w:r>
      <w:r w:rsidR="008E4F77" w:rsidRPr="008F4C11">
        <w:rPr>
          <w:lang w:val="pl-PL"/>
        </w:rPr>
        <w:t xml:space="preserve">) </w:t>
      </w:r>
      <w:r w:rsidR="00003574" w:rsidRPr="008F4C11">
        <w:rPr>
          <w:lang w:val="pl-PL"/>
        </w:rPr>
        <w:t>był reprezentowany przez</w:t>
      </w:r>
      <w:r w:rsidR="00A71BC3" w:rsidRPr="008F4C11">
        <w:rPr>
          <w:lang w:val="pl-PL"/>
        </w:rPr>
        <w:t xml:space="preserve"> swojego pełnomo</w:t>
      </w:r>
      <w:r w:rsidR="00003574" w:rsidRPr="008F4C11">
        <w:rPr>
          <w:lang w:val="pl-PL"/>
        </w:rPr>
        <w:t>cnika, Panią</w:t>
      </w:r>
      <w:r w:rsidR="008E4F77" w:rsidRPr="008F4C11">
        <w:rPr>
          <w:lang w:val="pl-PL"/>
        </w:rPr>
        <w:t xml:space="preserve"> M. F. da </w:t>
      </w:r>
      <w:proofErr w:type="spellStart"/>
      <w:r w:rsidR="008E4F77" w:rsidRPr="008F4C11">
        <w:rPr>
          <w:lang w:val="pl-PL"/>
        </w:rPr>
        <w:t>Graça</w:t>
      </w:r>
      <w:proofErr w:type="spellEnd"/>
      <w:r w:rsidR="008E4F77" w:rsidRPr="008F4C11">
        <w:rPr>
          <w:lang w:val="pl-PL"/>
        </w:rPr>
        <w:t xml:space="preserve"> </w:t>
      </w:r>
      <w:proofErr w:type="spellStart"/>
      <w:r w:rsidR="008E4F77" w:rsidRPr="008F4C11">
        <w:rPr>
          <w:lang w:val="pl-PL"/>
        </w:rPr>
        <w:t>Carvalho</w:t>
      </w:r>
      <w:proofErr w:type="spellEnd"/>
      <w:r w:rsidR="008E4F77" w:rsidRPr="008F4C11">
        <w:rPr>
          <w:lang w:val="pl-PL"/>
        </w:rPr>
        <w:t xml:space="preserve">, </w:t>
      </w:r>
      <w:r w:rsidR="00A71BC3" w:rsidRPr="008F4C11">
        <w:rPr>
          <w:lang w:val="pl-PL"/>
        </w:rPr>
        <w:t>Zastępcę P</w:t>
      </w:r>
      <w:r w:rsidR="00B13212" w:rsidRPr="008F4C11">
        <w:rPr>
          <w:lang w:val="pl-PL"/>
        </w:rPr>
        <w:t>r</w:t>
      </w:r>
      <w:r w:rsidR="002339F7">
        <w:rPr>
          <w:lang w:val="pl-PL"/>
        </w:rPr>
        <w:t>oku</w:t>
      </w:r>
      <w:r w:rsidR="00A71BC3" w:rsidRPr="008F4C11">
        <w:rPr>
          <w:lang w:val="pl-PL"/>
        </w:rPr>
        <w:t>ratora Generalnego</w:t>
      </w:r>
      <w:r w:rsidR="008E4F77" w:rsidRPr="008F4C11">
        <w:rPr>
          <w:lang w:val="pl-PL"/>
        </w:rPr>
        <w:t>.</w:t>
      </w:r>
    </w:p>
    <w:p w:rsidR="00D64455" w:rsidRPr="00BB524B" w:rsidRDefault="004D567D" w:rsidP="002E1693">
      <w:pPr>
        <w:pStyle w:val="ECHRPara"/>
        <w:rPr>
          <w:lang w:val="pl-PL"/>
        </w:rPr>
      </w:pPr>
      <w:r w:rsidRPr="008F4C11">
        <w:rPr>
          <w:lang w:val="pl-PL"/>
        </w:rPr>
        <w:fldChar w:fldCharType="begin"/>
      </w:r>
      <w:r w:rsidR="00A64A73" w:rsidRPr="008F4C11">
        <w:rPr>
          <w:lang w:val="pl-PL"/>
        </w:rPr>
        <w:instrText xml:space="preserve"> SEQ level0 \*arabic </w:instrText>
      </w:r>
      <w:r w:rsidRPr="008F4C11">
        <w:rPr>
          <w:lang w:val="pl-PL"/>
        </w:rPr>
        <w:fldChar w:fldCharType="separate"/>
      </w:r>
      <w:r w:rsidR="007E0CEA">
        <w:rPr>
          <w:noProof/>
          <w:lang w:val="pl-PL"/>
        </w:rPr>
        <w:t>3</w:t>
      </w:r>
      <w:r w:rsidRPr="008F4C11">
        <w:rPr>
          <w:lang w:val="pl-PL"/>
        </w:rPr>
        <w:fldChar w:fldCharType="end"/>
      </w:r>
      <w:r w:rsidR="00A64A73" w:rsidRPr="008F4C11">
        <w:rPr>
          <w:lang w:val="pl-PL"/>
        </w:rPr>
        <w:t>.  </w:t>
      </w:r>
      <w:r w:rsidR="00C76551" w:rsidRPr="008F4C11">
        <w:rPr>
          <w:lang w:val="pl-PL"/>
        </w:rPr>
        <w:t>Skarżąca</w:t>
      </w:r>
      <w:r w:rsidR="00A64A73" w:rsidRPr="008F4C11">
        <w:rPr>
          <w:lang w:val="pl-PL"/>
        </w:rPr>
        <w:t xml:space="preserve"> </w:t>
      </w:r>
      <w:r w:rsidR="00BB524B" w:rsidRPr="008F4C11">
        <w:rPr>
          <w:lang w:val="pl-PL"/>
        </w:rPr>
        <w:t xml:space="preserve">podnosi </w:t>
      </w:r>
      <w:r w:rsidR="00844E2B">
        <w:rPr>
          <w:lang w:val="pl-PL"/>
        </w:rPr>
        <w:t>fakt</w:t>
      </w:r>
      <w:r w:rsidR="004247BF" w:rsidRPr="008F4C11">
        <w:rPr>
          <w:lang w:val="pl-PL"/>
        </w:rPr>
        <w:t xml:space="preserve"> </w:t>
      </w:r>
      <w:r w:rsidR="007F44DE" w:rsidRPr="008F4C11">
        <w:rPr>
          <w:lang w:val="pl-PL"/>
        </w:rPr>
        <w:t>sprawdzen</w:t>
      </w:r>
      <w:r w:rsidR="00BB524B" w:rsidRPr="008F4C11">
        <w:rPr>
          <w:lang w:val="pl-PL"/>
        </w:rPr>
        <w:t xml:space="preserve">ia </w:t>
      </w:r>
      <w:r w:rsidR="007F44DE" w:rsidRPr="008F4C11">
        <w:rPr>
          <w:lang w:val="pl-PL"/>
        </w:rPr>
        <w:t>wyciągów z jej rachunków bankowych</w:t>
      </w:r>
      <w:r w:rsidR="00FD54B8" w:rsidRPr="008F4C11">
        <w:rPr>
          <w:lang w:val="pl-PL"/>
        </w:rPr>
        <w:t xml:space="preserve"> </w:t>
      </w:r>
      <w:r w:rsidR="00B652A8" w:rsidRPr="008F4C11">
        <w:rPr>
          <w:lang w:val="pl-PL"/>
        </w:rPr>
        <w:t>w ramach</w:t>
      </w:r>
      <w:r w:rsidR="00FD54B8" w:rsidRPr="008F4C11">
        <w:rPr>
          <w:lang w:val="pl-PL"/>
        </w:rPr>
        <w:t xml:space="preserve"> </w:t>
      </w:r>
      <w:r w:rsidR="009E4F7F" w:rsidRPr="008F4C11">
        <w:rPr>
          <w:lang w:val="pl-PL"/>
        </w:rPr>
        <w:t>postępowania karnego</w:t>
      </w:r>
      <w:r w:rsidR="00FD54B8" w:rsidRPr="008F4C11">
        <w:rPr>
          <w:lang w:val="pl-PL"/>
        </w:rPr>
        <w:t xml:space="preserve"> </w:t>
      </w:r>
      <w:r w:rsidR="00B866A0" w:rsidRPr="008F4C11">
        <w:rPr>
          <w:lang w:val="pl-PL"/>
        </w:rPr>
        <w:t>wszczęte</w:t>
      </w:r>
      <w:r w:rsidR="009E4F7F" w:rsidRPr="008F4C11">
        <w:rPr>
          <w:lang w:val="pl-PL"/>
        </w:rPr>
        <w:t>go</w:t>
      </w:r>
      <w:r w:rsidR="00FD54B8" w:rsidRPr="008F4C11">
        <w:rPr>
          <w:lang w:val="pl-PL"/>
        </w:rPr>
        <w:t xml:space="preserve"> </w:t>
      </w:r>
      <w:r w:rsidR="00B866A0" w:rsidRPr="008F4C11">
        <w:rPr>
          <w:lang w:val="pl-PL"/>
        </w:rPr>
        <w:t>przeciwko</w:t>
      </w:r>
      <w:r w:rsidR="007F44DE" w:rsidRPr="008F4C11">
        <w:rPr>
          <w:lang w:val="pl-PL"/>
        </w:rPr>
        <w:t xml:space="preserve"> </w:t>
      </w:r>
      <w:r w:rsidR="009E4F7F" w:rsidRPr="008F4C11">
        <w:rPr>
          <w:lang w:val="pl-PL"/>
        </w:rPr>
        <w:t>niej</w:t>
      </w:r>
      <w:r w:rsidR="003C051F" w:rsidRPr="008F4C11">
        <w:rPr>
          <w:lang w:val="pl-PL"/>
        </w:rPr>
        <w:t xml:space="preserve"> </w:t>
      </w:r>
      <w:r w:rsidR="007F44DE" w:rsidRPr="008F4C11">
        <w:rPr>
          <w:lang w:val="pl-PL"/>
        </w:rPr>
        <w:t>w sprawie o oszustwo podatkowe</w:t>
      </w:r>
      <w:r w:rsidR="003C051F" w:rsidRPr="008F4C11">
        <w:rPr>
          <w:lang w:val="pl-PL"/>
        </w:rPr>
        <w:t xml:space="preserve">, </w:t>
      </w:r>
      <w:r w:rsidR="00844E2B">
        <w:rPr>
          <w:lang w:val="pl-PL"/>
        </w:rPr>
        <w:t>zarzucając</w:t>
      </w:r>
      <w:r w:rsidR="003C051F" w:rsidRPr="008F4C11">
        <w:rPr>
          <w:lang w:val="pl-PL"/>
        </w:rPr>
        <w:t xml:space="preserve"> </w:t>
      </w:r>
      <w:r w:rsidR="00CB2346" w:rsidRPr="008F4C11">
        <w:rPr>
          <w:lang w:val="pl-PL"/>
        </w:rPr>
        <w:t>naruszeni</w:t>
      </w:r>
      <w:r w:rsidR="00844E2B">
        <w:rPr>
          <w:lang w:val="pl-PL"/>
        </w:rPr>
        <w:t>a</w:t>
      </w:r>
      <w:r w:rsidR="00FD54B8" w:rsidRPr="008F4C11">
        <w:rPr>
          <w:lang w:val="pl-PL"/>
        </w:rPr>
        <w:t xml:space="preserve"> </w:t>
      </w:r>
      <w:r w:rsidR="00AF5329" w:rsidRPr="008F4C11">
        <w:rPr>
          <w:lang w:val="pl-PL"/>
        </w:rPr>
        <w:t>tajemnic</w:t>
      </w:r>
      <w:r w:rsidR="009E4F7F" w:rsidRPr="008F4C11">
        <w:rPr>
          <w:lang w:val="pl-PL"/>
        </w:rPr>
        <w:t>y</w:t>
      </w:r>
      <w:r w:rsidR="00AF5329" w:rsidRPr="008F4C11">
        <w:rPr>
          <w:lang w:val="pl-PL"/>
        </w:rPr>
        <w:t xml:space="preserve"> zawodow</w:t>
      </w:r>
      <w:r w:rsidR="009E4F7F" w:rsidRPr="008F4C11">
        <w:rPr>
          <w:lang w:val="pl-PL"/>
        </w:rPr>
        <w:t xml:space="preserve">ej, do której </w:t>
      </w:r>
      <w:r w:rsidR="005F0527" w:rsidRPr="008F4C11">
        <w:rPr>
          <w:lang w:val="pl-PL"/>
        </w:rPr>
        <w:t xml:space="preserve">jest </w:t>
      </w:r>
      <w:r w:rsidR="009E4F7F" w:rsidRPr="008F4C11">
        <w:rPr>
          <w:lang w:val="pl-PL"/>
        </w:rPr>
        <w:t xml:space="preserve">ona </w:t>
      </w:r>
      <w:r w:rsidR="005F0527" w:rsidRPr="008F4C11">
        <w:rPr>
          <w:lang w:val="pl-PL"/>
        </w:rPr>
        <w:t>zobowiązan</w:t>
      </w:r>
      <w:r w:rsidR="009E4F7F" w:rsidRPr="008F4C11">
        <w:rPr>
          <w:lang w:val="pl-PL"/>
        </w:rPr>
        <w:t>a</w:t>
      </w:r>
      <w:r w:rsidR="005F0527" w:rsidRPr="008F4C11">
        <w:rPr>
          <w:lang w:val="pl-PL"/>
        </w:rPr>
        <w:t xml:space="preserve"> </w:t>
      </w:r>
      <w:r w:rsidR="00C03434" w:rsidRPr="008F4C11">
        <w:rPr>
          <w:lang w:val="pl-PL"/>
        </w:rPr>
        <w:t>ze względu na wykonywany zawód adwokata</w:t>
      </w:r>
      <w:r w:rsidR="00FD54B8" w:rsidRPr="008F4C11">
        <w:rPr>
          <w:lang w:val="pl-PL"/>
        </w:rPr>
        <w:t xml:space="preserve">. </w:t>
      </w:r>
      <w:r w:rsidR="00C03434" w:rsidRPr="008F4C11">
        <w:rPr>
          <w:lang w:val="pl-PL"/>
        </w:rPr>
        <w:t>Skarżąca p</w:t>
      </w:r>
      <w:r w:rsidR="009E4F7F" w:rsidRPr="008F4C11">
        <w:rPr>
          <w:lang w:val="pl-PL"/>
        </w:rPr>
        <w:t>owołuje</w:t>
      </w:r>
      <w:r w:rsidR="009E4F7F" w:rsidRPr="00BB524B">
        <w:rPr>
          <w:lang w:val="pl-PL"/>
        </w:rPr>
        <w:t xml:space="preserve"> si</w:t>
      </w:r>
      <w:r w:rsidR="00C03434" w:rsidRPr="00BB524B">
        <w:rPr>
          <w:lang w:val="pl-PL"/>
        </w:rPr>
        <w:t>ę na</w:t>
      </w:r>
      <w:r w:rsidR="004247BF" w:rsidRPr="00BB524B">
        <w:rPr>
          <w:lang w:val="pl-PL"/>
        </w:rPr>
        <w:t xml:space="preserve"> </w:t>
      </w:r>
      <w:r w:rsidR="002570FB" w:rsidRPr="00BB524B">
        <w:rPr>
          <w:lang w:val="pl-PL"/>
        </w:rPr>
        <w:t>Artykuł</w:t>
      </w:r>
      <w:r w:rsidR="009E4F7F" w:rsidRPr="00BB524B">
        <w:rPr>
          <w:lang w:val="pl-PL"/>
        </w:rPr>
        <w:t>y</w:t>
      </w:r>
      <w:r w:rsidR="004247BF" w:rsidRPr="00BB524B">
        <w:rPr>
          <w:lang w:val="pl-PL"/>
        </w:rPr>
        <w:t xml:space="preserve"> 6 </w:t>
      </w:r>
      <w:r w:rsidR="009E4F7F" w:rsidRPr="00BB524B">
        <w:rPr>
          <w:lang w:val="pl-PL"/>
        </w:rPr>
        <w:t>i</w:t>
      </w:r>
      <w:r w:rsidR="00FD54B8" w:rsidRPr="00BB524B">
        <w:rPr>
          <w:lang w:val="pl-PL"/>
        </w:rPr>
        <w:t xml:space="preserve"> 13 </w:t>
      </w:r>
      <w:r w:rsidR="00793F0E" w:rsidRPr="00BB524B">
        <w:rPr>
          <w:lang w:val="pl-PL"/>
        </w:rPr>
        <w:t>Konwencji</w:t>
      </w:r>
      <w:r w:rsidR="00FD54B8" w:rsidRPr="00BB524B">
        <w:rPr>
          <w:lang w:val="pl-PL"/>
        </w:rPr>
        <w:t>.</w:t>
      </w:r>
    </w:p>
    <w:p w:rsidR="00E77CB3" w:rsidRPr="00BB524B" w:rsidRDefault="004D567D" w:rsidP="002E1693">
      <w:pPr>
        <w:pStyle w:val="ECHRPara"/>
        <w:rPr>
          <w:szCs w:val="24"/>
          <w:lang w:val="pl-PL" w:eastAsia="en-GB"/>
        </w:rPr>
      </w:pPr>
      <w:r w:rsidRPr="00BB524B">
        <w:rPr>
          <w:lang w:val="pl-PL"/>
        </w:rPr>
        <w:fldChar w:fldCharType="begin"/>
      </w:r>
      <w:r w:rsidR="00A64A73" w:rsidRPr="00BB524B">
        <w:rPr>
          <w:lang w:val="pl-PL"/>
        </w:rPr>
        <w:instrText xml:space="preserve"> SEQ level0 \*arabic </w:instrText>
      </w:r>
      <w:r w:rsidRPr="00BB524B">
        <w:rPr>
          <w:lang w:val="pl-PL"/>
        </w:rPr>
        <w:fldChar w:fldCharType="separate"/>
      </w:r>
      <w:r w:rsidR="007E0CEA">
        <w:rPr>
          <w:noProof/>
          <w:lang w:val="pl-PL"/>
        </w:rPr>
        <w:t>4</w:t>
      </w:r>
      <w:r w:rsidRPr="00BB524B">
        <w:rPr>
          <w:lang w:val="pl-PL"/>
        </w:rPr>
        <w:fldChar w:fldCharType="end"/>
      </w:r>
      <w:r w:rsidR="00E77CB3" w:rsidRPr="00BB524B">
        <w:rPr>
          <w:lang w:val="pl-PL"/>
        </w:rPr>
        <w:t>.  </w:t>
      </w:r>
      <w:r w:rsidR="00003574" w:rsidRPr="00BB524B">
        <w:rPr>
          <w:lang w:val="pl-PL"/>
        </w:rPr>
        <w:t>W dniu</w:t>
      </w:r>
      <w:r w:rsidR="00A64A73" w:rsidRPr="00BB524B">
        <w:rPr>
          <w:lang w:val="pl-PL"/>
        </w:rPr>
        <w:t xml:space="preserve"> </w:t>
      </w:r>
      <w:r w:rsidR="00A64A73" w:rsidRPr="00BB524B">
        <w:rPr>
          <w:szCs w:val="24"/>
          <w:lang w:val="pl-PL"/>
        </w:rPr>
        <w:t>1</w:t>
      </w:r>
      <w:r w:rsidR="00003574" w:rsidRPr="00BB524B">
        <w:rPr>
          <w:szCs w:val="24"/>
          <w:lang w:val="pl-PL"/>
        </w:rPr>
        <w:t xml:space="preserve"> kwietnia</w:t>
      </w:r>
      <w:r w:rsidR="00A64A73" w:rsidRPr="00BB524B">
        <w:rPr>
          <w:szCs w:val="24"/>
          <w:lang w:val="pl-PL"/>
        </w:rPr>
        <w:t xml:space="preserve"> 2014</w:t>
      </w:r>
      <w:r w:rsidR="00003574" w:rsidRPr="00BB524B">
        <w:rPr>
          <w:szCs w:val="24"/>
          <w:lang w:val="pl-PL"/>
        </w:rPr>
        <w:t xml:space="preserve"> r.</w:t>
      </w:r>
      <w:r w:rsidR="00E77CB3" w:rsidRPr="00BB524B">
        <w:rPr>
          <w:lang w:val="pl-PL"/>
        </w:rPr>
        <w:t xml:space="preserve"> </w:t>
      </w:r>
      <w:r w:rsidR="006F1FCF" w:rsidRPr="00BB524B">
        <w:rPr>
          <w:lang w:val="pl-PL"/>
        </w:rPr>
        <w:t>skarga</w:t>
      </w:r>
      <w:r w:rsidR="00A64A73" w:rsidRPr="00BB524B">
        <w:rPr>
          <w:lang w:val="pl-PL"/>
        </w:rPr>
        <w:t xml:space="preserve"> </w:t>
      </w:r>
      <w:r w:rsidR="00003574" w:rsidRPr="00BB524B">
        <w:rPr>
          <w:lang w:val="pl-PL"/>
        </w:rPr>
        <w:t xml:space="preserve">została </w:t>
      </w:r>
      <w:r w:rsidR="00844E2B">
        <w:rPr>
          <w:lang w:val="pl-PL"/>
        </w:rPr>
        <w:t>zakomunikowana</w:t>
      </w:r>
      <w:r w:rsidR="00003574" w:rsidRPr="00BB524B">
        <w:rPr>
          <w:lang w:val="pl-PL"/>
        </w:rPr>
        <w:t xml:space="preserve"> Rząd</w:t>
      </w:r>
      <w:r w:rsidR="00844E2B">
        <w:rPr>
          <w:lang w:val="pl-PL"/>
        </w:rPr>
        <w:t>owi</w:t>
      </w:r>
      <w:r w:rsidR="00C1262B" w:rsidRPr="00BB524B">
        <w:rPr>
          <w:lang w:val="pl-PL"/>
        </w:rPr>
        <w:t>.</w:t>
      </w:r>
    </w:p>
    <w:p w:rsidR="00E77CB3" w:rsidRPr="00BB524B" w:rsidRDefault="0016644D" w:rsidP="002E1693">
      <w:pPr>
        <w:pStyle w:val="ECHRTitle1"/>
        <w:tabs>
          <w:tab w:val="left" w:pos="5387"/>
        </w:tabs>
        <w:rPr>
          <w:lang w:val="pl-PL"/>
        </w:rPr>
      </w:pPr>
      <w:r w:rsidRPr="00BB524B">
        <w:rPr>
          <w:lang w:val="pl-PL"/>
        </w:rPr>
        <w:t xml:space="preserve">STAN </w:t>
      </w:r>
      <w:r w:rsidR="007F44DE" w:rsidRPr="00BB524B">
        <w:rPr>
          <w:lang w:val="pl-PL"/>
        </w:rPr>
        <w:t>FA</w:t>
      </w:r>
      <w:r w:rsidR="001D71D2" w:rsidRPr="00BB524B">
        <w:rPr>
          <w:lang w:val="pl-PL"/>
        </w:rPr>
        <w:t>KTYCZNY</w:t>
      </w:r>
    </w:p>
    <w:p w:rsidR="00E77CB3" w:rsidRPr="00BB524B" w:rsidRDefault="00E77CB3" w:rsidP="002E1693">
      <w:pPr>
        <w:pStyle w:val="ECHRHeading1"/>
        <w:rPr>
          <w:lang w:val="pl-PL"/>
        </w:rPr>
      </w:pPr>
      <w:r w:rsidRPr="00BB524B">
        <w:rPr>
          <w:lang w:val="pl-PL"/>
        </w:rPr>
        <w:t>I.  </w:t>
      </w:r>
      <w:r w:rsidR="00C76551" w:rsidRPr="00BB524B">
        <w:rPr>
          <w:lang w:val="pl-PL"/>
        </w:rPr>
        <w:t>OKOLICZ</w:t>
      </w:r>
      <w:r w:rsidR="000B421A" w:rsidRPr="00BB524B">
        <w:rPr>
          <w:lang w:val="pl-PL"/>
        </w:rPr>
        <w:t>N</w:t>
      </w:r>
      <w:r w:rsidR="00C03434" w:rsidRPr="00BB524B">
        <w:rPr>
          <w:lang w:val="pl-PL"/>
        </w:rPr>
        <w:t>O</w:t>
      </w:r>
      <w:r w:rsidR="00C76551" w:rsidRPr="00BB524B">
        <w:rPr>
          <w:lang w:val="pl-PL"/>
        </w:rPr>
        <w:t>ŚCI SPRAWY</w:t>
      </w:r>
    </w:p>
    <w:p w:rsidR="00E77CB3" w:rsidRPr="00BB524B" w:rsidRDefault="004D567D" w:rsidP="002E1693">
      <w:pPr>
        <w:pStyle w:val="ECHRPara"/>
        <w:rPr>
          <w:lang w:val="pl-PL"/>
        </w:rPr>
      </w:pPr>
      <w:r w:rsidRPr="00BB524B">
        <w:rPr>
          <w:lang w:val="pl-PL"/>
        </w:rPr>
        <w:fldChar w:fldCharType="begin"/>
      </w:r>
      <w:r w:rsidR="00A64A73" w:rsidRPr="00BB524B">
        <w:rPr>
          <w:lang w:val="pl-PL"/>
        </w:rPr>
        <w:instrText xml:space="preserve"> SEQ level0 \*arabic </w:instrText>
      </w:r>
      <w:r w:rsidRPr="00BB524B">
        <w:rPr>
          <w:lang w:val="pl-PL"/>
        </w:rPr>
        <w:fldChar w:fldCharType="separate"/>
      </w:r>
      <w:r w:rsidR="007E0CEA">
        <w:rPr>
          <w:noProof/>
          <w:lang w:val="pl-PL"/>
        </w:rPr>
        <w:t>5</w:t>
      </w:r>
      <w:r w:rsidRPr="00BB524B">
        <w:rPr>
          <w:lang w:val="pl-PL"/>
        </w:rPr>
        <w:fldChar w:fldCharType="end"/>
      </w:r>
      <w:r w:rsidR="00E77CB3" w:rsidRPr="00BB524B">
        <w:rPr>
          <w:lang w:val="pl-PL"/>
        </w:rPr>
        <w:t>.  </w:t>
      </w:r>
      <w:r w:rsidR="00C76551" w:rsidRPr="00BB524B">
        <w:rPr>
          <w:lang w:val="pl-PL"/>
        </w:rPr>
        <w:t>Skarżąca</w:t>
      </w:r>
      <w:r w:rsidR="00A64A73" w:rsidRPr="00BB524B">
        <w:rPr>
          <w:lang w:val="pl-PL"/>
        </w:rPr>
        <w:t xml:space="preserve"> </w:t>
      </w:r>
      <w:r w:rsidR="0016644D" w:rsidRPr="00BB524B">
        <w:rPr>
          <w:lang w:val="pl-PL"/>
        </w:rPr>
        <w:t>urodziła się w</w:t>
      </w:r>
      <w:r w:rsidR="00A64A73" w:rsidRPr="00BB524B">
        <w:rPr>
          <w:lang w:val="pl-PL"/>
        </w:rPr>
        <w:t xml:space="preserve"> 1969</w:t>
      </w:r>
      <w:r w:rsidR="0016644D" w:rsidRPr="00BB524B">
        <w:rPr>
          <w:lang w:val="pl-PL"/>
        </w:rPr>
        <w:t xml:space="preserve"> </w:t>
      </w:r>
      <w:r w:rsidR="00B13212" w:rsidRPr="00BB524B">
        <w:rPr>
          <w:lang w:val="pl-PL"/>
        </w:rPr>
        <w:t>r.</w:t>
      </w:r>
      <w:r w:rsidR="0016644D" w:rsidRPr="00BB524B">
        <w:rPr>
          <w:lang w:val="pl-PL"/>
        </w:rPr>
        <w:t xml:space="preserve"> i mieszka w </w:t>
      </w:r>
      <w:r w:rsidR="00A64A73" w:rsidRPr="00BB524B">
        <w:rPr>
          <w:lang w:val="pl-PL"/>
        </w:rPr>
        <w:t>Faro</w:t>
      </w:r>
      <w:r w:rsidR="00E77CB3" w:rsidRPr="00BB524B">
        <w:rPr>
          <w:lang w:val="pl-PL"/>
        </w:rPr>
        <w:t>.</w:t>
      </w:r>
      <w:r w:rsidR="00495BC3" w:rsidRPr="00BB524B">
        <w:rPr>
          <w:lang w:val="pl-PL"/>
        </w:rPr>
        <w:t xml:space="preserve"> </w:t>
      </w:r>
      <w:r w:rsidR="0016644D" w:rsidRPr="00BB524B">
        <w:rPr>
          <w:lang w:val="pl-PL"/>
        </w:rPr>
        <w:t>Wykonuje ona zawód adwokata.</w:t>
      </w:r>
    </w:p>
    <w:p w:rsidR="00D64455" w:rsidRPr="00BB524B" w:rsidRDefault="004D567D" w:rsidP="002E1693">
      <w:pPr>
        <w:pStyle w:val="ECHRPara"/>
        <w:rPr>
          <w:lang w:val="pl-PL" w:eastAsia="fr-FR"/>
        </w:rPr>
      </w:pPr>
      <w:r w:rsidRPr="00BB524B">
        <w:rPr>
          <w:lang w:val="pl-PL" w:eastAsia="fr-FR"/>
        </w:rPr>
        <w:lastRenderedPageBreak/>
        <w:fldChar w:fldCharType="begin"/>
      </w:r>
      <w:r w:rsidR="008E4F77" w:rsidRPr="00BB524B">
        <w:rPr>
          <w:lang w:val="pl-PL" w:eastAsia="fr-FR"/>
        </w:rPr>
        <w:instrText xml:space="preserve"> SEQ level0 \*arabic </w:instrText>
      </w:r>
      <w:r w:rsidRPr="00BB524B">
        <w:rPr>
          <w:lang w:val="pl-PL" w:eastAsia="fr-FR"/>
        </w:rPr>
        <w:fldChar w:fldCharType="separate"/>
      </w:r>
      <w:r w:rsidR="007E0CEA">
        <w:rPr>
          <w:noProof/>
          <w:lang w:val="pl-PL" w:eastAsia="fr-FR"/>
        </w:rPr>
        <w:t>6</w:t>
      </w:r>
      <w:r w:rsidRPr="00BB524B">
        <w:rPr>
          <w:lang w:val="pl-PL" w:eastAsia="fr-FR"/>
        </w:rPr>
        <w:fldChar w:fldCharType="end"/>
      </w:r>
      <w:r w:rsidR="008E4F77" w:rsidRPr="00BB524B">
        <w:rPr>
          <w:lang w:val="pl-PL" w:eastAsia="fr-FR"/>
        </w:rPr>
        <w:t>.  </w:t>
      </w:r>
      <w:r w:rsidR="00C03434" w:rsidRPr="00BB524B">
        <w:rPr>
          <w:lang w:val="pl-PL" w:eastAsia="fr-FR"/>
        </w:rPr>
        <w:t>W bliżej nie określonej dacie</w:t>
      </w:r>
      <w:r w:rsidR="008E4F77" w:rsidRPr="00BB524B">
        <w:rPr>
          <w:lang w:val="pl-PL" w:eastAsia="fr-FR"/>
        </w:rPr>
        <w:t xml:space="preserve"> </w:t>
      </w:r>
      <w:r w:rsidR="003D0517" w:rsidRPr="00BB524B">
        <w:rPr>
          <w:lang w:val="pl-PL" w:eastAsia="fr-FR"/>
        </w:rPr>
        <w:t>organ podatkowy</w:t>
      </w:r>
      <w:r w:rsidR="008E4F77" w:rsidRPr="00BB524B">
        <w:rPr>
          <w:lang w:val="pl-PL" w:eastAsia="fr-FR"/>
        </w:rPr>
        <w:t xml:space="preserve"> </w:t>
      </w:r>
      <w:r w:rsidR="003D0517" w:rsidRPr="00BB524B">
        <w:rPr>
          <w:lang w:val="pl-PL" w:eastAsia="fr-FR"/>
        </w:rPr>
        <w:t>przeprowadził kontrolę</w:t>
      </w:r>
      <w:r w:rsidR="008E4F77" w:rsidRPr="00BB524B">
        <w:rPr>
          <w:lang w:val="pl-PL" w:eastAsia="fr-FR"/>
        </w:rPr>
        <w:t xml:space="preserve"> </w:t>
      </w:r>
      <w:r w:rsidR="00BC308A">
        <w:rPr>
          <w:lang w:val="pl-PL" w:eastAsia="fr-FR"/>
        </w:rPr>
        <w:t>r</w:t>
      </w:r>
      <w:r w:rsidR="00E74DA0" w:rsidRPr="00BB524B">
        <w:rPr>
          <w:lang w:val="pl-PL" w:eastAsia="fr-FR"/>
        </w:rPr>
        <w:t>achunkow</w:t>
      </w:r>
      <w:r w:rsidR="00BC308A">
        <w:rPr>
          <w:lang w:val="pl-PL" w:eastAsia="fr-FR"/>
        </w:rPr>
        <w:t>ości</w:t>
      </w:r>
      <w:r w:rsidR="008E4F77" w:rsidRPr="00BB524B">
        <w:rPr>
          <w:lang w:val="pl-PL" w:eastAsia="fr-FR"/>
        </w:rPr>
        <w:t xml:space="preserve"> </w:t>
      </w:r>
      <w:r w:rsidR="003D0517" w:rsidRPr="00BB524B">
        <w:rPr>
          <w:lang w:val="pl-PL" w:eastAsia="fr-FR"/>
        </w:rPr>
        <w:t>spółki adwokackiej</w:t>
      </w:r>
      <w:r w:rsidR="00AF5329" w:rsidRPr="00BB524B">
        <w:rPr>
          <w:lang w:val="pl-PL" w:eastAsia="fr-FR"/>
        </w:rPr>
        <w:t>, do której należy skarżąca</w:t>
      </w:r>
      <w:r w:rsidR="008E4F77" w:rsidRPr="00BB524B">
        <w:rPr>
          <w:lang w:val="pl-PL" w:eastAsia="fr-FR"/>
        </w:rPr>
        <w:t xml:space="preserve">. </w:t>
      </w:r>
      <w:r w:rsidR="00AF5329" w:rsidRPr="00BB524B">
        <w:rPr>
          <w:lang w:val="pl-PL" w:eastAsia="fr-FR"/>
        </w:rPr>
        <w:t xml:space="preserve">Wykazawszy, iż </w:t>
      </w:r>
      <w:r w:rsidR="00C03434" w:rsidRPr="00BB524B">
        <w:rPr>
          <w:lang w:val="pl-PL" w:eastAsia="fr-FR"/>
        </w:rPr>
        <w:t xml:space="preserve">skarżąca </w:t>
      </w:r>
      <w:r w:rsidR="000B47BC">
        <w:rPr>
          <w:lang w:val="pl-PL" w:eastAsia="fr-FR"/>
        </w:rPr>
        <w:t xml:space="preserve">nie </w:t>
      </w:r>
      <w:r w:rsidR="00C03434" w:rsidRPr="00BB524B">
        <w:rPr>
          <w:lang w:val="pl-PL" w:eastAsia="fr-FR"/>
        </w:rPr>
        <w:t xml:space="preserve">odprowadzała </w:t>
      </w:r>
      <w:r w:rsidR="00AF5329" w:rsidRPr="00BB524B">
        <w:rPr>
          <w:lang w:val="pl-PL" w:eastAsia="fr-FR"/>
        </w:rPr>
        <w:t xml:space="preserve">podatku od wartości dodanej </w:t>
      </w:r>
      <w:r w:rsidR="004247BF" w:rsidRPr="00BB524B">
        <w:rPr>
          <w:lang w:val="pl-PL" w:eastAsia="fr-FR"/>
        </w:rPr>
        <w:t xml:space="preserve"> (</w:t>
      </w:r>
      <w:r w:rsidR="008E6720" w:rsidRPr="00BB524B">
        <w:rPr>
          <w:lang w:val="pl-PL" w:eastAsia="fr-FR"/>
        </w:rPr>
        <w:t>„</w:t>
      </w:r>
      <w:r w:rsidR="008007A5" w:rsidRPr="00BB524B">
        <w:rPr>
          <w:lang w:val="pl-PL" w:eastAsia="fr-FR"/>
        </w:rPr>
        <w:t>VAT</w:t>
      </w:r>
      <w:r w:rsidR="008E6720" w:rsidRPr="00BB524B">
        <w:rPr>
          <w:lang w:val="pl-PL" w:eastAsia="fr-FR"/>
        </w:rPr>
        <w:t>”</w:t>
      </w:r>
      <w:r w:rsidR="008E4F77" w:rsidRPr="00BB524B">
        <w:rPr>
          <w:lang w:val="pl-PL" w:eastAsia="fr-FR"/>
        </w:rPr>
        <w:t xml:space="preserve">) </w:t>
      </w:r>
      <w:r w:rsidR="00AF5329" w:rsidRPr="00BB524B">
        <w:rPr>
          <w:lang w:val="pl-PL" w:eastAsia="fr-FR"/>
        </w:rPr>
        <w:t>z tytułu honorariów pobieranych w latach</w:t>
      </w:r>
      <w:r w:rsidR="008E4F77" w:rsidRPr="00BB524B">
        <w:rPr>
          <w:lang w:val="pl-PL" w:eastAsia="fr-FR"/>
        </w:rPr>
        <w:t xml:space="preserve"> 2005 </w:t>
      </w:r>
      <w:r w:rsidR="00AF5329" w:rsidRPr="00BB524B">
        <w:rPr>
          <w:lang w:val="pl-PL" w:eastAsia="fr-FR"/>
        </w:rPr>
        <w:t>i</w:t>
      </w:r>
      <w:r w:rsidR="008E4F77" w:rsidRPr="00BB524B">
        <w:rPr>
          <w:lang w:val="pl-PL" w:eastAsia="fr-FR"/>
        </w:rPr>
        <w:t xml:space="preserve"> 2006, </w:t>
      </w:r>
      <w:r w:rsidR="003D0517" w:rsidRPr="00BB524B">
        <w:rPr>
          <w:lang w:val="pl-PL" w:eastAsia="fr-FR"/>
        </w:rPr>
        <w:t>organ podatkowy</w:t>
      </w:r>
      <w:r w:rsidR="00AF5329" w:rsidRPr="00BB524B">
        <w:rPr>
          <w:lang w:val="pl-PL" w:eastAsia="fr-FR"/>
        </w:rPr>
        <w:t xml:space="preserve"> zażądał od </w:t>
      </w:r>
      <w:r w:rsidR="00C03434" w:rsidRPr="00BB524B">
        <w:rPr>
          <w:lang w:val="pl-PL" w:eastAsia="fr-FR"/>
        </w:rPr>
        <w:t>nie</w:t>
      </w:r>
      <w:r w:rsidR="00DD0F93">
        <w:rPr>
          <w:lang w:val="pl-PL" w:eastAsia="fr-FR"/>
        </w:rPr>
        <w:t>j</w:t>
      </w:r>
      <w:r w:rsidR="00AF5329" w:rsidRPr="00BB524B">
        <w:rPr>
          <w:lang w:val="pl-PL" w:eastAsia="fr-FR"/>
        </w:rPr>
        <w:t xml:space="preserve"> przedstawienia wyciągów z jej osobistego konta bankowego</w:t>
      </w:r>
      <w:r w:rsidR="008E4F77" w:rsidRPr="00BB524B">
        <w:rPr>
          <w:lang w:val="pl-PL" w:eastAsia="fr-FR"/>
        </w:rPr>
        <w:t>, c</w:t>
      </w:r>
      <w:r w:rsidR="00AF5329" w:rsidRPr="00BB524B">
        <w:rPr>
          <w:lang w:val="pl-PL" w:eastAsia="fr-FR"/>
        </w:rPr>
        <w:t xml:space="preserve">zemu się ona sprzeciwiła </w:t>
      </w:r>
      <w:r w:rsidR="008007A5" w:rsidRPr="00BB524B">
        <w:rPr>
          <w:lang w:val="pl-PL" w:eastAsia="fr-FR"/>
        </w:rPr>
        <w:t>powołując się na tajemnic</w:t>
      </w:r>
      <w:r w:rsidR="00E74DA0" w:rsidRPr="00BB524B">
        <w:rPr>
          <w:lang w:val="pl-PL" w:eastAsia="fr-FR"/>
        </w:rPr>
        <w:t>e</w:t>
      </w:r>
      <w:r w:rsidR="008007A5" w:rsidRPr="00BB524B">
        <w:rPr>
          <w:lang w:val="pl-PL" w:eastAsia="fr-FR"/>
        </w:rPr>
        <w:t xml:space="preserve"> zawodową i bankową</w:t>
      </w:r>
      <w:r w:rsidR="008E4F77" w:rsidRPr="00BB524B">
        <w:rPr>
          <w:lang w:val="pl-PL" w:eastAsia="fr-FR"/>
        </w:rPr>
        <w:t>.</w:t>
      </w:r>
    </w:p>
    <w:p w:rsidR="00D64455" w:rsidRPr="00C3453A" w:rsidRDefault="004D567D" w:rsidP="002E1693">
      <w:pPr>
        <w:ind w:firstLine="284"/>
        <w:rPr>
          <w:lang w:val="pl-PL" w:eastAsia="fr-FR"/>
        </w:rPr>
      </w:pPr>
      <w:r w:rsidRPr="00BB524B">
        <w:rPr>
          <w:lang w:val="pl-PL" w:eastAsia="fr-FR"/>
        </w:rPr>
        <w:fldChar w:fldCharType="begin"/>
      </w:r>
      <w:r w:rsidR="008E4F77" w:rsidRPr="00BB524B">
        <w:rPr>
          <w:lang w:val="pl-PL" w:eastAsia="fr-FR"/>
        </w:rPr>
        <w:instrText xml:space="preserve"> SEQ level0 \*arabic </w:instrText>
      </w:r>
      <w:r w:rsidRPr="00BB524B">
        <w:rPr>
          <w:lang w:val="pl-PL" w:eastAsia="fr-FR"/>
        </w:rPr>
        <w:fldChar w:fldCharType="separate"/>
      </w:r>
      <w:r w:rsidR="007E0CEA">
        <w:rPr>
          <w:noProof/>
          <w:lang w:val="pl-PL" w:eastAsia="fr-FR"/>
        </w:rPr>
        <w:t>7</w:t>
      </w:r>
      <w:r w:rsidRPr="00BB524B">
        <w:rPr>
          <w:lang w:val="pl-PL" w:eastAsia="fr-FR"/>
        </w:rPr>
        <w:fldChar w:fldCharType="end"/>
      </w:r>
      <w:r w:rsidR="008E4F77" w:rsidRPr="00BB524B">
        <w:rPr>
          <w:lang w:val="pl-PL" w:eastAsia="fr-FR"/>
        </w:rPr>
        <w:t>.  </w:t>
      </w:r>
      <w:r w:rsidR="00004B73">
        <w:rPr>
          <w:lang w:val="pl-PL" w:eastAsia="fr-FR"/>
        </w:rPr>
        <w:t>P</w:t>
      </w:r>
      <w:r w:rsidR="00BB524B">
        <w:rPr>
          <w:lang w:val="pl-PL" w:eastAsia="fr-FR"/>
        </w:rPr>
        <w:t>roku</w:t>
      </w:r>
      <w:r w:rsidR="00AF5329" w:rsidRPr="00BB524B">
        <w:rPr>
          <w:lang w:val="pl-PL" w:eastAsia="fr-FR"/>
        </w:rPr>
        <w:t>ratur</w:t>
      </w:r>
      <w:r w:rsidR="00004B73">
        <w:rPr>
          <w:lang w:val="pl-PL" w:eastAsia="fr-FR"/>
        </w:rPr>
        <w:t>a</w:t>
      </w:r>
      <w:r w:rsidR="00AF5329" w:rsidRPr="00BB524B">
        <w:rPr>
          <w:lang w:val="pl-PL" w:eastAsia="fr-FR"/>
        </w:rPr>
        <w:t xml:space="preserve"> przy sądzie w </w:t>
      </w:r>
      <w:r w:rsidR="008E4F77" w:rsidRPr="00BB524B">
        <w:rPr>
          <w:lang w:val="pl-PL" w:eastAsia="fr-FR"/>
        </w:rPr>
        <w:t>Faro</w:t>
      </w:r>
      <w:r w:rsidR="00004B73">
        <w:rPr>
          <w:lang w:val="pl-PL" w:eastAsia="fr-FR"/>
        </w:rPr>
        <w:t xml:space="preserve"> przejęła sprawę</w:t>
      </w:r>
      <w:r w:rsidR="008E4F77" w:rsidRPr="00BB524B">
        <w:rPr>
          <w:lang w:val="pl-PL" w:eastAsia="fr-FR"/>
        </w:rPr>
        <w:t xml:space="preserve">. </w:t>
      </w:r>
      <w:r w:rsidR="00E12251" w:rsidRPr="00BB524B">
        <w:rPr>
          <w:lang w:val="pl-PL" w:eastAsia="fr-FR"/>
        </w:rPr>
        <w:t>Prokuratura</w:t>
      </w:r>
      <w:r w:rsidR="00AF5329" w:rsidRPr="00BB524B">
        <w:rPr>
          <w:lang w:val="pl-PL" w:eastAsia="fr-FR"/>
        </w:rPr>
        <w:t xml:space="preserve"> wszczęła dochodzenie przeciwko</w:t>
      </w:r>
      <w:r w:rsidR="008E4F77" w:rsidRPr="00BB524B">
        <w:rPr>
          <w:lang w:val="pl-PL" w:eastAsia="fr-FR"/>
        </w:rPr>
        <w:t xml:space="preserve"> </w:t>
      </w:r>
      <w:r w:rsidR="00C76551" w:rsidRPr="00BB524B">
        <w:rPr>
          <w:lang w:val="pl-PL" w:eastAsia="fr-FR"/>
        </w:rPr>
        <w:t>skarżąc</w:t>
      </w:r>
      <w:r w:rsidR="00AF5329" w:rsidRPr="00BB524B">
        <w:rPr>
          <w:lang w:val="pl-PL" w:eastAsia="fr-FR"/>
        </w:rPr>
        <w:t>ej</w:t>
      </w:r>
      <w:r w:rsidR="008E4F77" w:rsidRPr="00BB524B">
        <w:rPr>
          <w:lang w:val="pl-PL" w:eastAsia="fr-FR"/>
        </w:rPr>
        <w:t xml:space="preserve"> </w:t>
      </w:r>
      <w:r w:rsidR="00AF5329" w:rsidRPr="00BB524B">
        <w:rPr>
          <w:lang w:val="pl-PL" w:eastAsia="fr-FR"/>
        </w:rPr>
        <w:t xml:space="preserve">w sprawie oszustwa </w:t>
      </w:r>
      <w:r w:rsidR="00AF5329" w:rsidRPr="00C3453A">
        <w:rPr>
          <w:lang w:val="pl-PL" w:eastAsia="fr-FR"/>
        </w:rPr>
        <w:t>podatkowego</w:t>
      </w:r>
      <w:r w:rsidR="00DE1575" w:rsidRPr="00C3453A">
        <w:rPr>
          <w:lang w:val="pl-PL" w:eastAsia="fr-FR"/>
        </w:rPr>
        <w:t xml:space="preserve"> (</w:t>
      </w:r>
      <w:r w:rsidR="00BB524B" w:rsidRPr="00C3453A">
        <w:rPr>
          <w:lang w:val="pl-PL" w:eastAsia="fr-FR"/>
        </w:rPr>
        <w:t>postępowanie wewnętrzne</w:t>
      </w:r>
      <w:r w:rsidR="00DE1575" w:rsidRPr="00C3453A">
        <w:rPr>
          <w:lang w:val="pl-PL" w:eastAsia="fr-FR"/>
        </w:rPr>
        <w:t xml:space="preserve"> </w:t>
      </w:r>
      <w:r w:rsidR="000B421A" w:rsidRPr="00C3453A">
        <w:rPr>
          <w:lang w:val="pl-PL" w:eastAsia="fr-FR"/>
        </w:rPr>
        <w:t>nr</w:t>
      </w:r>
      <w:r w:rsidR="00DE1575" w:rsidRPr="00C3453A">
        <w:rPr>
          <w:lang w:val="pl-PL" w:eastAsia="fr-FR"/>
        </w:rPr>
        <w:t xml:space="preserve"> 1987/09.3 TAFAR)</w:t>
      </w:r>
      <w:r w:rsidR="008E4F77" w:rsidRPr="00C3453A">
        <w:rPr>
          <w:lang w:val="pl-PL" w:eastAsia="fr-FR"/>
        </w:rPr>
        <w:t>.</w:t>
      </w:r>
    </w:p>
    <w:p w:rsidR="008E4F77" w:rsidRPr="00BB524B" w:rsidRDefault="004D567D" w:rsidP="002E1693">
      <w:pPr>
        <w:ind w:firstLine="284"/>
        <w:rPr>
          <w:lang w:val="pl-PL" w:eastAsia="fr-FR"/>
        </w:rPr>
      </w:pPr>
      <w:r w:rsidRPr="00C3453A">
        <w:rPr>
          <w:lang w:val="pl-PL" w:eastAsia="fr-FR"/>
        </w:rPr>
        <w:fldChar w:fldCharType="begin"/>
      </w:r>
      <w:r w:rsidR="008E4F77" w:rsidRPr="00C3453A">
        <w:rPr>
          <w:lang w:val="pl-PL" w:eastAsia="fr-FR"/>
        </w:rPr>
        <w:instrText xml:space="preserve"> SEQ level0 \*arabic </w:instrText>
      </w:r>
      <w:r w:rsidRPr="00C3453A">
        <w:rPr>
          <w:lang w:val="pl-PL" w:eastAsia="fr-FR"/>
        </w:rPr>
        <w:fldChar w:fldCharType="separate"/>
      </w:r>
      <w:r w:rsidR="007E0CEA">
        <w:rPr>
          <w:noProof/>
          <w:lang w:val="pl-PL" w:eastAsia="fr-FR"/>
        </w:rPr>
        <w:t>8</w:t>
      </w:r>
      <w:r w:rsidRPr="00C3453A">
        <w:rPr>
          <w:lang w:val="pl-PL" w:eastAsia="fr-FR"/>
        </w:rPr>
        <w:fldChar w:fldCharType="end"/>
      </w:r>
      <w:r w:rsidR="008E4F77" w:rsidRPr="00C3453A">
        <w:rPr>
          <w:lang w:val="pl-PL" w:eastAsia="fr-FR"/>
        </w:rPr>
        <w:t>.  </w:t>
      </w:r>
      <w:r w:rsidR="008007A5" w:rsidRPr="00C3453A">
        <w:rPr>
          <w:lang w:val="pl-PL" w:eastAsia="fr-FR"/>
        </w:rPr>
        <w:t>Dnia</w:t>
      </w:r>
      <w:r w:rsidR="008E4F77" w:rsidRPr="00C3453A">
        <w:rPr>
          <w:lang w:val="pl-PL" w:eastAsia="fr-FR"/>
        </w:rPr>
        <w:t xml:space="preserve"> 18 </w:t>
      </w:r>
      <w:r w:rsidR="008007A5" w:rsidRPr="00C3453A">
        <w:rPr>
          <w:lang w:val="pl-PL" w:eastAsia="fr-FR"/>
        </w:rPr>
        <w:t>września</w:t>
      </w:r>
      <w:r w:rsidR="008E4F77" w:rsidRPr="00C3453A">
        <w:rPr>
          <w:lang w:val="pl-PL" w:eastAsia="fr-FR"/>
        </w:rPr>
        <w:t xml:space="preserve"> 2009</w:t>
      </w:r>
      <w:r w:rsidR="008007A5" w:rsidRPr="00C3453A">
        <w:rPr>
          <w:lang w:val="pl-PL" w:eastAsia="fr-FR"/>
        </w:rPr>
        <w:t xml:space="preserve"> </w:t>
      </w:r>
      <w:r w:rsidR="00B13212" w:rsidRPr="00C3453A">
        <w:rPr>
          <w:lang w:val="pl-PL" w:eastAsia="fr-FR"/>
        </w:rPr>
        <w:t>r.</w:t>
      </w:r>
      <w:r w:rsidR="008E4F77" w:rsidRPr="00C3453A">
        <w:rPr>
          <w:lang w:val="pl-PL" w:eastAsia="fr-FR"/>
        </w:rPr>
        <w:t xml:space="preserve"> </w:t>
      </w:r>
      <w:r w:rsidR="00C76551" w:rsidRPr="00C3453A">
        <w:rPr>
          <w:lang w:val="pl-PL" w:eastAsia="fr-FR"/>
        </w:rPr>
        <w:t>skarżąca</w:t>
      </w:r>
      <w:r w:rsidR="008E4F77" w:rsidRPr="00BB524B">
        <w:rPr>
          <w:lang w:val="pl-PL" w:eastAsia="fr-FR"/>
        </w:rPr>
        <w:t xml:space="preserve"> </w:t>
      </w:r>
      <w:r w:rsidR="00E74DA0" w:rsidRPr="00BB524B">
        <w:rPr>
          <w:lang w:val="pl-PL" w:eastAsia="fr-FR"/>
        </w:rPr>
        <w:t>została</w:t>
      </w:r>
      <w:r w:rsidR="008E4F77" w:rsidRPr="00BB524B">
        <w:rPr>
          <w:lang w:val="pl-PL" w:eastAsia="fr-FR"/>
        </w:rPr>
        <w:t xml:space="preserve"> </w:t>
      </w:r>
      <w:r w:rsidR="00C03434" w:rsidRPr="00BB524B">
        <w:rPr>
          <w:lang w:val="pl-PL" w:eastAsia="fr-FR"/>
        </w:rPr>
        <w:t>przesłuchana</w:t>
      </w:r>
      <w:r w:rsidR="008E4F77" w:rsidRPr="00BB524B">
        <w:rPr>
          <w:lang w:val="pl-PL" w:eastAsia="fr-FR"/>
        </w:rPr>
        <w:t xml:space="preserve">. </w:t>
      </w:r>
      <w:r w:rsidR="008007A5" w:rsidRPr="00BB524B">
        <w:rPr>
          <w:lang w:val="pl-PL" w:eastAsia="fr-FR"/>
        </w:rPr>
        <w:t>Przyznała ona, że płat</w:t>
      </w:r>
      <w:r w:rsidR="00AF5329" w:rsidRPr="00BB524B">
        <w:rPr>
          <w:lang w:val="pl-PL" w:eastAsia="fr-FR"/>
        </w:rPr>
        <w:t>no</w:t>
      </w:r>
      <w:r w:rsidR="008007A5" w:rsidRPr="00BB524B">
        <w:rPr>
          <w:lang w:val="pl-PL" w:eastAsia="fr-FR"/>
        </w:rPr>
        <w:t>ści i ho</w:t>
      </w:r>
      <w:r w:rsidR="00AF5329" w:rsidRPr="00BB524B">
        <w:rPr>
          <w:lang w:val="pl-PL" w:eastAsia="fr-FR"/>
        </w:rPr>
        <w:t>no</w:t>
      </w:r>
      <w:r w:rsidR="008007A5" w:rsidRPr="00BB524B">
        <w:rPr>
          <w:lang w:val="pl-PL" w:eastAsia="fr-FR"/>
        </w:rPr>
        <w:t>raria były dokonywane na jej osobiste konto bankowe</w:t>
      </w:r>
      <w:r w:rsidR="005D1328">
        <w:rPr>
          <w:lang w:val="pl-PL" w:eastAsia="fr-FR"/>
        </w:rPr>
        <w:t>,</w:t>
      </w:r>
      <w:r w:rsidR="008007A5" w:rsidRPr="00BB524B">
        <w:rPr>
          <w:lang w:val="pl-PL" w:eastAsia="fr-FR"/>
        </w:rPr>
        <w:t xml:space="preserve"> a nie na konto spółki adwokackiej</w:t>
      </w:r>
      <w:r w:rsidR="008E4F77" w:rsidRPr="00BB524B">
        <w:rPr>
          <w:lang w:val="pl-PL" w:eastAsia="fr-FR"/>
        </w:rPr>
        <w:t xml:space="preserve">. </w:t>
      </w:r>
      <w:r w:rsidR="004607D1" w:rsidRPr="00BB524B">
        <w:rPr>
          <w:lang w:val="pl-PL" w:eastAsia="fr-FR"/>
        </w:rPr>
        <w:t xml:space="preserve">Odmówiła jednakże przedstawienia wyciągów z kont bankowych powołując się </w:t>
      </w:r>
      <w:r w:rsidR="00AF5329" w:rsidRPr="00BB524B">
        <w:rPr>
          <w:lang w:val="pl-PL" w:eastAsia="fr-FR"/>
        </w:rPr>
        <w:t>na zobowiązanie do zachowania tajemnicy zawodowej</w:t>
      </w:r>
      <w:r w:rsidR="00FB2BA8" w:rsidRPr="00BB524B">
        <w:rPr>
          <w:lang w:val="pl-PL" w:eastAsia="fr-FR"/>
        </w:rPr>
        <w:t>.</w:t>
      </w:r>
      <w:r w:rsidR="00AA2B95" w:rsidRPr="00BB524B">
        <w:rPr>
          <w:lang w:val="pl-PL" w:eastAsia="fr-FR"/>
        </w:rPr>
        <w:t xml:space="preserve"> </w:t>
      </w:r>
      <w:r w:rsidR="00AF5329" w:rsidRPr="00BB524B">
        <w:rPr>
          <w:lang w:val="pl-PL" w:eastAsia="fr-FR"/>
        </w:rPr>
        <w:t>Powołała się również na tajemnicę bankową</w:t>
      </w:r>
      <w:r w:rsidR="00C116DA" w:rsidRPr="00BB524B">
        <w:rPr>
          <w:lang w:val="pl-PL" w:eastAsia="fr-FR"/>
        </w:rPr>
        <w:t>.</w:t>
      </w:r>
    </w:p>
    <w:p w:rsidR="00AA2B95" w:rsidRPr="008F4C11" w:rsidRDefault="004D567D" w:rsidP="002E1693">
      <w:pPr>
        <w:ind w:firstLine="284"/>
        <w:rPr>
          <w:lang w:val="pl-PL" w:eastAsia="fr-FR"/>
        </w:rPr>
      </w:pPr>
      <w:r w:rsidRPr="00BB524B">
        <w:rPr>
          <w:lang w:val="pl-PL" w:eastAsia="fr-FR"/>
        </w:rPr>
        <w:fldChar w:fldCharType="begin"/>
      </w:r>
      <w:r w:rsidR="008E4F77" w:rsidRPr="00BB524B">
        <w:rPr>
          <w:lang w:val="pl-PL" w:eastAsia="fr-FR"/>
        </w:rPr>
        <w:instrText xml:space="preserve"> SEQ level0 \*arabic </w:instrText>
      </w:r>
      <w:r w:rsidRPr="00BB524B">
        <w:rPr>
          <w:lang w:val="pl-PL" w:eastAsia="fr-FR"/>
        </w:rPr>
        <w:fldChar w:fldCharType="separate"/>
      </w:r>
      <w:r w:rsidR="007E0CEA">
        <w:rPr>
          <w:noProof/>
          <w:lang w:val="pl-PL" w:eastAsia="fr-FR"/>
        </w:rPr>
        <w:t>9</w:t>
      </w:r>
      <w:r w:rsidRPr="00BB524B">
        <w:rPr>
          <w:lang w:val="pl-PL" w:eastAsia="fr-FR"/>
        </w:rPr>
        <w:fldChar w:fldCharType="end"/>
      </w:r>
      <w:r w:rsidR="008E4F77" w:rsidRPr="00BB524B">
        <w:rPr>
          <w:lang w:val="pl-PL" w:eastAsia="fr-FR"/>
        </w:rPr>
        <w:t>.  </w:t>
      </w:r>
      <w:r w:rsidR="00C3453A">
        <w:rPr>
          <w:lang w:val="pl-PL" w:eastAsia="fr-FR"/>
        </w:rPr>
        <w:t>W dniu</w:t>
      </w:r>
      <w:r w:rsidR="00786D41" w:rsidRPr="00BB524B">
        <w:rPr>
          <w:lang w:val="pl-PL" w:eastAsia="fr-FR"/>
        </w:rPr>
        <w:t xml:space="preserve"> </w:t>
      </w:r>
      <w:r w:rsidR="008E4F77" w:rsidRPr="00BB524B">
        <w:rPr>
          <w:lang w:val="pl-PL" w:eastAsia="fr-FR"/>
        </w:rPr>
        <w:t xml:space="preserve">30 </w:t>
      </w:r>
      <w:r w:rsidR="000E2C3E" w:rsidRPr="00BB524B">
        <w:rPr>
          <w:lang w:val="pl-PL" w:eastAsia="fr-FR"/>
        </w:rPr>
        <w:t>października</w:t>
      </w:r>
      <w:r w:rsidR="008E4F77" w:rsidRPr="00BB524B">
        <w:rPr>
          <w:lang w:val="pl-PL" w:eastAsia="fr-FR"/>
        </w:rPr>
        <w:t xml:space="preserve"> 2009</w:t>
      </w:r>
      <w:r w:rsidR="000E2C3E" w:rsidRPr="00BB524B">
        <w:rPr>
          <w:lang w:val="pl-PL" w:eastAsia="fr-FR"/>
        </w:rPr>
        <w:t xml:space="preserve"> r.</w:t>
      </w:r>
      <w:r w:rsidR="008E4F77" w:rsidRPr="00BB524B">
        <w:rPr>
          <w:lang w:val="pl-PL" w:eastAsia="fr-FR"/>
        </w:rPr>
        <w:t xml:space="preserve"> </w:t>
      </w:r>
      <w:r w:rsidR="00E12251" w:rsidRPr="00BB524B">
        <w:rPr>
          <w:lang w:val="pl-PL" w:eastAsia="fr-FR"/>
        </w:rPr>
        <w:t>prokurat</w:t>
      </w:r>
      <w:r w:rsidR="006E4573">
        <w:rPr>
          <w:lang w:val="pl-PL" w:eastAsia="fr-FR"/>
        </w:rPr>
        <w:t>o</w:t>
      </w:r>
      <w:r w:rsidR="00E12251" w:rsidRPr="00BB524B">
        <w:rPr>
          <w:lang w:val="pl-PL" w:eastAsia="fr-FR"/>
        </w:rPr>
        <w:t>r</w:t>
      </w:r>
      <w:r w:rsidR="000E2C3E" w:rsidRPr="00BB524B">
        <w:rPr>
          <w:lang w:val="pl-PL" w:eastAsia="fr-FR"/>
        </w:rPr>
        <w:t xml:space="preserve"> </w:t>
      </w:r>
      <w:r w:rsidR="00C03434" w:rsidRPr="00BB524B">
        <w:rPr>
          <w:lang w:val="pl-PL" w:eastAsia="fr-FR"/>
        </w:rPr>
        <w:t>zwrócił się do sędziego śledczego z wnioskiem o</w:t>
      </w:r>
      <w:r w:rsidR="00801440" w:rsidRPr="00BB524B">
        <w:rPr>
          <w:lang w:val="pl-PL" w:eastAsia="fr-FR"/>
        </w:rPr>
        <w:t xml:space="preserve"> </w:t>
      </w:r>
      <w:r w:rsidR="00C03434" w:rsidRPr="00BB524B">
        <w:rPr>
          <w:lang w:val="pl-PL" w:eastAsia="fr-FR"/>
        </w:rPr>
        <w:t>wszczęcie</w:t>
      </w:r>
      <w:r w:rsidR="00801440" w:rsidRPr="00BB524B">
        <w:rPr>
          <w:lang w:val="pl-PL" w:eastAsia="fr-FR"/>
        </w:rPr>
        <w:t xml:space="preserve"> </w:t>
      </w:r>
      <w:r w:rsidR="00266D77" w:rsidRPr="00BB524B">
        <w:rPr>
          <w:lang w:val="pl-PL" w:eastAsia="fr-FR"/>
        </w:rPr>
        <w:t>postępowani</w:t>
      </w:r>
      <w:r w:rsidR="00C03434" w:rsidRPr="00BB524B">
        <w:rPr>
          <w:lang w:val="pl-PL" w:eastAsia="fr-FR"/>
        </w:rPr>
        <w:t>a wpadkowego zmierzającego do</w:t>
      </w:r>
      <w:r w:rsidR="00AA2B95" w:rsidRPr="00BB524B">
        <w:rPr>
          <w:lang w:val="pl-PL" w:eastAsia="fr-FR"/>
        </w:rPr>
        <w:t xml:space="preserve"> </w:t>
      </w:r>
      <w:r w:rsidR="00904546" w:rsidRPr="00BB524B">
        <w:rPr>
          <w:lang w:val="pl-PL" w:eastAsia="fr-FR"/>
        </w:rPr>
        <w:t>zwolnienia z tajemnicy zawodowej</w:t>
      </w:r>
      <w:r w:rsidR="00AA2B95" w:rsidRPr="00BB524B">
        <w:rPr>
          <w:lang w:val="pl-PL" w:eastAsia="fr-FR"/>
        </w:rPr>
        <w:t xml:space="preserve"> (</w:t>
      </w:r>
      <w:proofErr w:type="spellStart"/>
      <w:r w:rsidR="00AA2B95" w:rsidRPr="00BB524B">
        <w:rPr>
          <w:bCs/>
          <w:i/>
          <w:lang w:val="pl-PL" w:eastAsia="fr-FR"/>
        </w:rPr>
        <w:t>incidente</w:t>
      </w:r>
      <w:proofErr w:type="spellEnd"/>
      <w:r w:rsidR="00AA2B95" w:rsidRPr="00BB524B">
        <w:rPr>
          <w:bCs/>
          <w:i/>
          <w:lang w:val="pl-PL" w:eastAsia="fr-FR"/>
        </w:rPr>
        <w:t xml:space="preserve"> de </w:t>
      </w:r>
      <w:proofErr w:type="spellStart"/>
      <w:r w:rsidR="00AA2B95" w:rsidRPr="00BB524B">
        <w:rPr>
          <w:bCs/>
          <w:i/>
          <w:lang w:val="pl-PL" w:eastAsia="fr-FR"/>
        </w:rPr>
        <w:t>quebra</w:t>
      </w:r>
      <w:proofErr w:type="spellEnd"/>
      <w:r w:rsidR="00AA2B95" w:rsidRPr="00BB524B">
        <w:rPr>
          <w:bCs/>
          <w:i/>
          <w:lang w:val="pl-PL" w:eastAsia="fr-FR"/>
        </w:rPr>
        <w:t xml:space="preserve"> do </w:t>
      </w:r>
      <w:proofErr w:type="spellStart"/>
      <w:r w:rsidR="00AA2B95" w:rsidRPr="00BB524B">
        <w:rPr>
          <w:bCs/>
          <w:i/>
          <w:lang w:val="pl-PL" w:eastAsia="fr-FR"/>
        </w:rPr>
        <w:t>segredo</w:t>
      </w:r>
      <w:proofErr w:type="spellEnd"/>
      <w:r w:rsidR="00AA2B95" w:rsidRPr="00BB524B">
        <w:rPr>
          <w:bCs/>
          <w:i/>
          <w:lang w:val="pl-PL" w:eastAsia="fr-FR"/>
        </w:rPr>
        <w:t xml:space="preserve"> </w:t>
      </w:r>
      <w:proofErr w:type="spellStart"/>
      <w:r w:rsidR="00AA2B95" w:rsidRPr="00BB524B">
        <w:rPr>
          <w:bCs/>
          <w:i/>
          <w:lang w:val="pl-PL" w:eastAsia="fr-FR"/>
        </w:rPr>
        <w:t>profissional</w:t>
      </w:r>
      <w:proofErr w:type="spellEnd"/>
      <w:r w:rsidR="00AA2B95" w:rsidRPr="00BB524B">
        <w:rPr>
          <w:bCs/>
          <w:lang w:val="pl-PL" w:eastAsia="fr-FR"/>
        </w:rPr>
        <w:t>)</w:t>
      </w:r>
      <w:r w:rsidR="00AA2B95" w:rsidRPr="00BB524B">
        <w:rPr>
          <w:lang w:val="pl-PL" w:eastAsia="fr-FR"/>
        </w:rPr>
        <w:t xml:space="preserve">, </w:t>
      </w:r>
      <w:r w:rsidR="000E2C3E" w:rsidRPr="00BB524B">
        <w:rPr>
          <w:lang w:val="pl-PL" w:eastAsia="fr-FR"/>
        </w:rPr>
        <w:t>zgodnie z artykułem</w:t>
      </w:r>
      <w:r w:rsidR="00AA2B95" w:rsidRPr="00BB524B">
        <w:rPr>
          <w:lang w:val="pl-PL" w:eastAsia="fr-FR"/>
        </w:rPr>
        <w:t xml:space="preserve"> 135 § 3 </w:t>
      </w:r>
      <w:r w:rsidR="002320A5">
        <w:rPr>
          <w:lang w:val="pl-PL" w:eastAsia="fr-FR"/>
        </w:rPr>
        <w:t>K</w:t>
      </w:r>
      <w:r w:rsidR="000E2C3E" w:rsidRPr="00BB524B">
        <w:rPr>
          <w:lang w:val="pl-PL" w:eastAsia="fr-FR"/>
        </w:rPr>
        <w:t xml:space="preserve">odeksu postępowania </w:t>
      </w:r>
      <w:r w:rsidR="000E2C3E" w:rsidRPr="008F4C11">
        <w:rPr>
          <w:lang w:val="pl-PL" w:eastAsia="fr-FR"/>
        </w:rPr>
        <w:t>karnego</w:t>
      </w:r>
      <w:r w:rsidR="004247BF" w:rsidRPr="008F4C11">
        <w:rPr>
          <w:lang w:val="pl-PL" w:eastAsia="fr-FR"/>
        </w:rPr>
        <w:t xml:space="preserve"> (</w:t>
      </w:r>
      <w:r w:rsidR="008E6720" w:rsidRPr="008F4C11">
        <w:rPr>
          <w:lang w:val="pl-PL" w:eastAsia="fr-FR"/>
        </w:rPr>
        <w:t>„</w:t>
      </w:r>
      <w:r w:rsidR="004247BF" w:rsidRPr="008F4C11">
        <w:rPr>
          <w:lang w:val="pl-PL" w:eastAsia="fr-FR"/>
        </w:rPr>
        <w:t>CPP</w:t>
      </w:r>
      <w:r w:rsidR="008E6720" w:rsidRPr="008F4C11">
        <w:rPr>
          <w:lang w:val="pl-PL" w:eastAsia="fr-FR"/>
        </w:rPr>
        <w:t>”</w:t>
      </w:r>
      <w:r w:rsidR="004247BF" w:rsidRPr="008F4C11">
        <w:rPr>
          <w:lang w:val="pl-PL" w:eastAsia="fr-FR"/>
        </w:rPr>
        <w:t xml:space="preserve">). </w:t>
      </w:r>
      <w:r w:rsidR="000240F2">
        <w:rPr>
          <w:lang w:val="pl-PL" w:eastAsia="fr-FR"/>
        </w:rPr>
        <w:t xml:space="preserve">Na poparcie </w:t>
      </w:r>
      <w:r w:rsidR="007C1122" w:rsidRPr="008F4C11">
        <w:rPr>
          <w:lang w:val="pl-PL" w:eastAsia="fr-FR"/>
        </w:rPr>
        <w:t>wniosku</w:t>
      </w:r>
      <w:r w:rsidR="000240F2">
        <w:rPr>
          <w:lang w:val="pl-PL" w:eastAsia="fr-FR"/>
        </w:rPr>
        <w:t xml:space="preserve"> podniósł</w:t>
      </w:r>
      <w:r w:rsidR="007C1122" w:rsidRPr="008F4C11">
        <w:rPr>
          <w:lang w:val="pl-PL" w:eastAsia="fr-FR"/>
        </w:rPr>
        <w:t>, że</w:t>
      </w:r>
      <w:r w:rsidR="00801440" w:rsidRPr="008F4C11">
        <w:rPr>
          <w:lang w:val="pl-PL" w:eastAsia="fr-FR"/>
        </w:rPr>
        <w:t>:</w:t>
      </w:r>
    </w:p>
    <w:p w:rsidR="00AA2B95" w:rsidRPr="008F4C11" w:rsidRDefault="00127F9C" w:rsidP="002E1693">
      <w:pPr>
        <w:ind w:firstLine="284"/>
        <w:rPr>
          <w:lang w:val="pl-PL" w:eastAsia="fr-FR"/>
        </w:rPr>
      </w:pPr>
      <w:r w:rsidRPr="008F4C11">
        <w:rPr>
          <w:lang w:val="pl-PL" w:eastAsia="fr-FR"/>
        </w:rPr>
        <w:t>- </w:t>
      </w:r>
      <w:r w:rsidR="00904546" w:rsidRPr="008F4C11">
        <w:rPr>
          <w:lang w:val="pl-PL" w:eastAsia="fr-FR"/>
        </w:rPr>
        <w:t xml:space="preserve">w niniejszej </w:t>
      </w:r>
      <w:r w:rsidR="00C3453A" w:rsidRPr="008F4C11">
        <w:rPr>
          <w:lang w:val="pl-PL" w:eastAsia="fr-FR"/>
        </w:rPr>
        <w:t>można było naruszyć</w:t>
      </w:r>
      <w:r w:rsidR="00904546" w:rsidRPr="008F4C11">
        <w:rPr>
          <w:lang w:val="pl-PL" w:eastAsia="fr-FR"/>
        </w:rPr>
        <w:t xml:space="preserve"> </w:t>
      </w:r>
      <w:r w:rsidR="00AF5329" w:rsidRPr="008F4C11">
        <w:rPr>
          <w:lang w:val="pl-PL" w:eastAsia="fr-FR"/>
        </w:rPr>
        <w:t>tajemnic</w:t>
      </w:r>
      <w:r w:rsidR="00C3453A" w:rsidRPr="008F4C11">
        <w:rPr>
          <w:lang w:val="pl-PL" w:eastAsia="fr-FR"/>
        </w:rPr>
        <w:t>ę</w:t>
      </w:r>
      <w:r w:rsidR="00AF5329" w:rsidRPr="008F4C11">
        <w:rPr>
          <w:lang w:val="pl-PL" w:eastAsia="fr-FR"/>
        </w:rPr>
        <w:t xml:space="preserve"> zawodow</w:t>
      </w:r>
      <w:r w:rsidR="00C3453A" w:rsidRPr="008F4C11">
        <w:rPr>
          <w:lang w:val="pl-PL" w:eastAsia="fr-FR"/>
        </w:rPr>
        <w:t>ą</w:t>
      </w:r>
      <w:r w:rsidR="00904546" w:rsidRPr="008F4C11">
        <w:rPr>
          <w:lang w:val="pl-PL" w:eastAsia="fr-FR"/>
        </w:rPr>
        <w:t xml:space="preserve"> </w:t>
      </w:r>
      <w:r w:rsidR="007C1122" w:rsidRPr="008F4C11">
        <w:rPr>
          <w:lang w:val="pl-PL" w:eastAsia="fr-FR"/>
        </w:rPr>
        <w:t xml:space="preserve">zważywszy, iż ujawniono, że </w:t>
      </w:r>
      <w:r w:rsidR="00904546" w:rsidRPr="008F4C11">
        <w:rPr>
          <w:lang w:val="pl-PL" w:eastAsia="fr-FR"/>
        </w:rPr>
        <w:t xml:space="preserve">dokonywane były przez klientów </w:t>
      </w:r>
      <w:r w:rsidR="007C1122" w:rsidRPr="008F4C11">
        <w:rPr>
          <w:lang w:val="pl-PL" w:eastAsia="fr-FR"/>
        </w:rPr>
        <w:t>różne przelewy pieniężne na osobisty rachunek</w:t>
      </w:r>
      <w:r w:rsidR="00391AC2" w:rsidRPr="008F4C11">
        <w:rPr>
          <w:lang w:val="pl-PL" w:eastAsia="fr-FR"/>
        </w:rPr>
        <w:t xml:space="preserve"> </w:t>
      </w:r>
      <w:r w:rsidR="00C76551" w:rsidRPr="008F4C11">
        <w:rPr>
          <w:lang w:val="pl-PL" w:eastAsia="fr-FR"/>
        </w:rPr>
        <w:t>skarżąc</w:t>
      </w:r>
      <w:r w:rsidR="007C1122" w:rsidRPr="008F4C11">
        <w:rPr>
          <w:lang w:val="pl-PL" w:eastAsia="fr-FR"/>
        </w:rPr>
        <w:t>ej</w:t>
      </w:r>
      <w:r w:rsidR="00801440" w:rsidRPr="008F4C11">
        <w:rPr>
          <w:lang w:val="pl-PL" w:eastAsia="fr-FR"/>
        </w:rPr>
        <w:t>;</w:t>
      </w:r>
    </w:p>
    <w:p w:rsidR="00AA2B95" w:rsidRPr="008F4C11" w:rsidRDefault="00127F9C" w:rsidP="002E1693">
      <w:pPr>
        <w:ind w:firstLine="284"/>
        <w:rPr>
          <w:lang w:val="pl-PL" w:eastAsia="fr-FR"/>
        </w:rPr>
      </w:pPr>
      <w:r w:rsidRPr="008F4C11">
        <w:rPr>
          <w:lang w:val="pl-PL" w:eastAsia="fr-FR"/>
        </w:rPr>
        <w:t>- </w:t>
      </w:r>
      <w:r w:rsidR="00904546" w:rsidRPr="008F4C11">
        <w:rPr>
          <w:lang w:val="pl-PL" w:eastAsia="fr-FR"/>
        </w:rPr>
        <w:t xml:space="preserve">chodzi również o </w:t>
      </w:r>
      <w:r w:rsidR="00AF5329" w:rsidRPr="008F4C11">
        <w:rPr>
          <w:lang w:val="pl-PL" w:eastAsia="fr-FR"/>
        </w:rPr>
        <w:t>tajemnic</w:t>
      </w:r>
      <w:r w:rsidR="00904546" w:rsidRPr="008F4C11">
        <w:rPr>
          <w:lang w:val="pl-PL" w:eastAsia="fr-FR"/>
        </w:rPr>
        <w:t>ę bankową ze względu na</w:t>
      </w:r>
      <w:r w:rsidR="00786D41" w:rsidRPr="008F4C11">
        <w:rPr>
          <w:lang w:val="pl-PL" w:eastAsia="fr-FR"/>
        </w:rPr>
        <w:t xml:space="preserve"> </w:t>
      </w:r>
      <w:r w:rsidR="00135338" w:rsidRPr="008F4C11">
        <w:rPr>
          <w:lang w:val="pl-PL" w:eastAsia="fr-FR"/>
        </w:rPr>
        <w:t>artykuł</w:t>
      </w:r>
      <w:r w:rsidR="00786D41" w:rsidRPr="008F4C11">
        <w:rPr>
          <w:lang w:val="pl-PL" w:eastAsia="fr-FR"/>
        </w:rPr>
        <w:t xml:space="preserve"> 78 §§ 1 </w:t>
      </w:r>
      <w:r w:rsidR="00B96543" w:rsidRPr="008F4C11">
        <w:rPr>
          <w:lang w:val="pl-PL" w:eastAsia="fr-FR"/>
        </w:rPr>
        <w:t>i</w:t>
      </w:r>
      <w:r w:rsidRPr="008F4C11">
        <w:rPr>
          <w:lang w:val="pl-PL" w:eastAsia="fr-FR"/>
        </w:rPr>
        <w:t> </w:t>
      </w:r>
      <w:r w:rsidR="00914E31" w:rsidRPr="008F4C11">
        <w:rPr>
          <w:lang w:val="pl-PL" w:eastAsia="fr-FR"/>
        </w:rPr>
        <w:t xml:space="preserve">2 </w:t>
      </w:r>
      <w:r w:rsidR="000240F2">
        <w:rPr>
          <w:lang w:val="pl-PL" w:eastAsia="fr-FR"/>
        </w:rPr>
        <w:t>R</w:t>
      </w:r>
      <w:r w:rsidR="00C3453A" w:rsidRPr="008F4C11">
        <w:rPr>
          <w:lang w:val="pl-PL" w:eastAsia="fr-FR"/>
        </w:rPr>
        <w:t>egulaminu ogólnego</w:t>
      </w:r>
      <w:r w:rsidR="00AA2B95" w:rsidRPr="008F4C11">
        <w:rPr>
          <w:lang w:val="pl-PL" w:eastAsia="fr-FR"/>
        </w:rPr>
        <w:t xml:space="preserve"> </w:t>
      </w:r>
      <w:r w:rsidR="00904546" w:rsidRPr="008F4C11">
        <w:rPr>
          <w:lang w:val="pl-PL" w:eastAsia="fr-FR"/>
        </w:rPr>
        <w:t>instytucji kredytowych i spółek finansowych</w:t>
      </w:r>
      <w:r w:rsidR="00801440" w:rsidRPr="008F4C11">
        <w:rPr>
          <w:lang w:val="pl-PL" w:eastAsia="fr-FR"/>
        </w:rPr>
        <w:t> ;</w:t>
      </w:r>
    </w:p>
    <w:p w:rsidR="00AA2B95" w:rsidRPr="008F4C11" w:rsidRDefault="00127F9C" w:rsidP="002E1693">
      <w:pPr>
        <w:ind w:firstLine="284"/>
        <w:rPr>
          <w:lang w:val="pl-PL" w:eastAsia="fr-FR"/>
        </w:rPr>
      </w:pPr>
      <w:r w:rsidRPr="008F4C11">
        <w:rPr>
          <w:lang w:val="pl-PL" w:eastAsia="fr-FR"/>
        </w:rPr>
        <w:t>- </w:t>
      </w:r>
      <w:r w:rsidR="00904546" w:rsidRPr="008F4C11">
        <w:rPr>
          <w:lang w:val="pl-PL" w:eastAsia="fr-FR"/>
        </w:rPr>
        <w:t>przed zwróceniem się do instytucji bankowych</w:t>
      </w:r>
      <w:r w:rsidR="00AA2B95" w:rsidRPr="008F4C11">
        <w:rPr>
          <w:lang w:val="pl-PL" w:eastAsia="fr-FR"/>
        </w:rPr>
        <w:t xml:space="preserve"> </w:t>
      </w:r>
      <w:r w:rsidR="00E74DA0" w:rsidRPr="008F4C11">
        <w:rPr>
          <w:lang w:val="pl-PL" w:eastAsia="fr-FR"/>
        </w:rPr>
        <w:t>należ</w:t>
      </w:r>
      <w:r w:rsidR="00904546" w:rsidRPr="008F4C11">
        <w:rPr>
          <w:lang w:val="pl-PL" w:eastAsia="fr-FR"/>
        </w:rPr>
        <w:t xml:space="preserve">y zwolnić skarżącą z </w:t>
      </w:r>
      <w:r w:rsidR="00AF5329" w:rsidRPr="008F4C11">
        <w:rPr>
          <w:lang w:val="pl-PL" w:eastAsia="fr-FR"/>
        </w:rPr>
        <w:t>tajemnic</w:t>
      </w:r>
      <w:r w:rsidR="00904546" w:rsidRPr="008F4C11">
        <w:rPr>
          <w:lang w:val="pl-PL" w:eastAsia="fr-FR"/>
        </w:rPr>
        <w:t>y zawodowej</w:t>
      </w:r>
      <w:r w:rsidR="007C73E3">
        <w:rPr>
          <w:lang w:val="pl-PL" w:eastAsia="fr-FR"/>
        </w:rPr>
        <w:t>, którą</w:t>
      </w:r>
      <w:r w:rsidR="00AA2B95" w:rsidRPr="008F4C11">
        <w:rPr>
          <w:lang w:val="pl-PL" w:eastAsia="fr-FR"/>
        </w:rPr>
        <w:t xml:space="preserve"> </w:t>
      </w:r>
      <w:r w:rsidR="00C76551" w:rsidRPr="008F4C11">
        <w:rPr>
          <w:lang w:val="pl-PL" w:eastAsia="fr-FR"/>
        </w:rPr>
        <w:t>skarżąca</w:t>
      </w:r>
      <w:r w:rsidR="00AA2B95" w:rsidRPr="008F4C11">
        <w:rPr>
          <w:lang w:val="pl-PL" w:eastAsia="fr-FR"/>
        </w:rPr>
        <w:t xml:space="preserve"> </w:t>
      </w:r>
      <w:r w:rsidR="00B96543" w:rsidRPr="008F4C11">
        <w:rPr>
          <w:lang w:val="pl-PL" w:eastAsia="fr-FR"/>
        </w:rPr>
        <w:t>była związana</w:t>
      </w:r>
      <w:r w:rsidR="00801440" w:rsidRPr="008F4C11">
        <w:rPr>
          <w:lang w:val="pl-PL" w:eastAsia="fr-FR"/>
        </w:rPr>
        <w:t xml:space="preserve"> </w:t>
      </w:r>
      <w:r w:rsidR="00B96543" w:rsidRPr="008F4C11">
        <w:rPr>
          <w:lang w:val="pl-PL" w:eastAsia="fr-FR"/>
        </w:rPr>
        <w:t>ze względu na wykonywany zawód adwokata</w:t>
      </w:r>
      <w:r w:rsidR="00801440" w:rsidRPr="008F4C11">
        <w:rPr>
          <w:lang w:val="pl-PL" w:eastAsia="fr-FR"/>
        </w:rPr>
        <w:t>;</w:t>
      </w:r>
    </w:p>
    <w:p w:rsidR="008E4F77" w:rsidRPr="00BB524B" w:rsidRDefault="00127F9C" w:rsidP="002E1693">
      <w:pPr>
        <w:ind w:firstLine="284"/>
        <w:rPr>
          <w:lang w:val="pl-PL" w:eastAsia="fr-FR"/>
        </w:rPr>
      </w:pPr>
      <w:r w:rsidRPr="008F4C11">
        <w:rPr>
          <w:lang w:val="pl-PL" w:eastAsia="fr-FR"/>
        </w:rPr>
        <w:t>- </w:t>
      </w:r>
      <w:r w:rsidR="00B96543" w:rsidRPr="008F4C11">
        <w:rPr>
          <w:lang w:val="pl-PL" w:eastAsia="fr-FR"/>
        </w:rPr>
        <w:t>konieczność wymierzenia</w:t>
      </w:r>
      <w:r w:rsidR="00B96543" w:rsidRPr="00BB524B">
        <w:rPr>
          <w:lang w:val="pl-PL" w:eastAsia="fr-FR"/>
        </w:rPr>
        <w:t xml:space="preserve"> sprawiedliwości </w:t>
      </w:r>
      <w:r w:rsidR="00904546" w:rsidRPr="00BB524B">
        <w:rPr>
          <w:lang w:val="pl-PL" w:eastAsia="fr-FR"/>
        </w:rPr>
        <w:t xml:space="preserve">ma pierwszeństwo przed </w:t>
      </w:r>
      <w:r w:rsidR="002F54CC" w:rsidRPr="00BB524B">
        <w:rPr>
          <w:lang w:val="pl-PL" w:eastAsia="fr-FR"/>
        </w:rPr>
        <w:t>obowiązk</w:t>
      </w:r>
      <w:r w:rsidR="005D1328">
        <w:rPr>
          <w:lang w:val="pl-PL" w:eastAsia="fr-FR"/>
        </w:rPr>
        <w:t>iem</w:t>
      </w:r>
      <w:r w:rsidR="002F54CC" w:rsidRPr="00BB524B">
        <w:rPr>
          <w:lang w:val="pl-PL" w:eastAsia="fr-FR"/>
        </w:rPr>
        <w:t xml:space="preserve"> zachowania</w:t>
      </w:r>
      <w:r w:rsidR="00801440" w:rsidRPr="00BB524B">
        <w:rPr>
          <w:lang w:val="pl-PL" w:eastAsia="fr-FR"/>
        </w:rPr>
        <w:t xml:space="preserve"> </w:t>
      </w:r>
      <w:r w:rsidR="002F54CC" w:rsidRPr="00BB524B">
        <w:rPr>
          <w:lang w:val="pl-PL" w:eastAsia="fr-FR"/>
        </w:rPr>
        <w:t>tajemnicy</w:t>
      </w:r>
      <w:r w:rsidR="00AF5329" w:rsidRPr="00BB524B">
        <w:rPr>
          <w:lang w:val="pl-PL" w:eastAsia="fr-FR"/>
        </w:rPr>
        <w:t xml:space="preserve"> zawodow</w:t>
      </w:r>
      <w:r w:rsidR="002F54CC" w:rsidRPr="00BB524B">
        <w:rPr>
          <w:lang w:val="pl-PL" w:eastAsia="fr-FR"/>
        </w:rPr>
        <w:t>ej</w:t>
      </w:r>
      <w:r w:rsidR="00786D41" w:rsidRPr="00BB524B">
        <w:rPr>
          <w:lang w:val="pl-PL" w:eastAsia="fr-FR"/>
        </w:rPr>
        <w:t xml:space="preserve">, </w:t>
      </w:r>
      <w:r w:rsidR="002F54CC" w:rsidRPr="00BB524B">
        <w:rPr>
          <w:lang w:val="pl-PL" w:eastAsia="fr-FR"/>
        </w:rPr>
        <w:t>podkreślając, że toczące się postępowanie dotyczy</w:t>
      </w:r>
      <w:r w:rsidR="00786D41" w:rsidRPr="00BB524B">
        <w:rPr>
          <w:lang w:val="pl-PL" w:eastAsia="fr-FR"/>
        </w:rPr>
        <w:t xml:space="preserve"> </w:t>
      </w:r>
      <w:r w:rsidR="002F54CC" w:rsidRPr="00BB524B">
        <w:rPr>
          <w:lang w:val="pl-PL" w:eastAsia="fr-FR"/>
        </w:rPr>
        <w:t>skarżącej</w:t>
      </w:r>
      <w:r w:rsidR="005D1328">
        <w:rPr>
          <w:lang w:val="pl-PL" w:eastAsia="fr-FR"/>
        </w:rPr>
        <w:t>,</w:t>
      </w:r>
      <w:r w:rsidR="00801440" w:rsidRPr="00BB524B">
        <w:rPr>
          <w:lang w:val="pl-PL" w:eastAsia="fr-FR"/>
        </w:rPr>
        <w:t xml:space="preserve"> </w:t>
      </w:r>
      <w:r w:rsidR="002F54CC" w:rsidRPr="00BB524B">
        <w:rPr>
          <w:lang w:val="pl-PL" w:eastAsia="fr-FR"/>
        </w:rPr>
        <w:t>a nie jej klientów</w:t>
      </w:r>
      <w:r w:rsidR="00801440" w:rsidRPr="00BB524B">
        <w:rPr>
          <w:lang w:val="pl-PL" w:eastAsia="fr-FR"/>
        </w:rPr>
        <w:t>.</w:t>
      </w:r>
    </w:p>
    <w:p w:rsidR="008E4F77" w:rsidRPr="00BB524B" w:rsidRDefault="004D567D" w:rsidP="002E1693">
      <w:pPr>
        <w:ind w:firstLine="284"/>
        <w:rPr>
          <w:lang w:val="pl-PL" w:eastAsia="fr-FR"/>
        </w:rPr>
      </w:pPr>
      <w:r w:rsidRPr="00BB524B">
        <w:rPr>
          <w:lang w:val="pl-PL" w:eastAsia="fr-FR"/>
        </w:rPr>
        <w:fldChar w:fldCharType="begin"/>
      </w:r>
      <w:r w:rsidR="008E4F77" w:rsidRPr="00BB524B">
        <w:rPr>
          <w:lang w:val="pl-PL" w:eastAsia="fr-FR"/>
        </w:rPr>
        <w:instrText xml:space="preserve"> SEQ level0 \*arabic </w:instrText>
      </w:r>
      <w:r w:rsidRPr="00BB524B">
        <w:rPr>
          <w:lang w:val="pl-PL" w:eastAsia="fr-FR"/>
        </w:rPr>
        <w:fldChar w:fldCharType="separate"/>
      </w:r>
      <w:r w:rsidR="007E0CEA">
        <w:rPr>
          <w:noProof/>
          <w:lang w:val="pl-PL" w:eastAsia="fr-FR"/>
        </w:rPr>
        <w:t>10</w:t>
      </w:r>
      <w:r w:rsidRPr="00BB524B">
        <w:rPr>
          <w:lang w:val="pl-PL" w:eastAsia="fr-FR"/>
        </w:rPr>
        <w:fldChar w:fldCharType="end"/>
      </w:r>
      <w:r w:rsidR="008E4F77" w:rsidRPr="00BB524B">
        <w:rPr>
          <w:lang w:val="pl-PL" w:eastAsia="fr-FR"/>
        </w:rPr>
        <w:t>.  </w:t>
      </w:r>
      <w:r w:rsidR="00904546" w:rsidRPr="00BB524B">
        <w:rPr>
          <w:lang w:val="pl-PL" w:eastAsia="fr-FR"/>
        </w:rPr>
        <w:t>Postanowieniem z dnia</w:t>
      </w:r>
      <w:r w:rsidR="008E4F77" w:rsidRPr="00BB524B">
        <w:rPr>
          <w:lang w:val="pl-PL" w:eastAsia="fr-FR"/>
        </w:rPr>
        <w:t xml:space="preserve"> 6 </w:t>
      </w:r>
      <w:r w:rsidR="000E2C3E" w:rsidRPr="00BB524B">
        <w:rPr>
          <w:lang w:val="pl-PL" w:eastAsia="fr-FR"/>
        </w:rPr>
        <w:t>listopada</w:t>
      </w:r>
      <w:r w:rsidR="008E4F77" w:rsidRPr="00BB524B">
        <w:rPr>
          <w:lang w:val="pl-PL" w:eastAsia="fr-FR"/>
        </w:rPr>
        <w:t xml:space="preserve"> 2009</w:t>
      </w:r>
      <w:r w:rsidR="00904546" w:rsidRPr="00BB524B">
        <w:rPr>
          <w:lang w:val="pl-PL" w:eastAsia="fr-FR"/>
        </w:rPr>
        <w:t xml:space="preserve"> </w:t>
      </w:r>
      <w:r w:rsidR="00B13212" w:rsidRPr="00BB524B">
        <w:rPr>
          <w:lang w:val="pl-PL" w:eastAsia="fr-FR"/>
        </w:rPr>
        <w:t>r.</w:t>
      </w:r>
      <w:r w:rsidR="008E4F77" w:rsidRPr="00BB524B">
        <w:rPr>
          <w:lang w:val="pl-PL" w:eastAsia="fr-FR"/>
        </w:rPr>
        <w:t xml:space="preserve">, </w:t>
      </w:r>
      <w:r w:rsidR="001F6504" w:rsidRPr="00BB524B">
        <w:rPr>
          <w:lang w:val="pl-PL" w:eastAsia="fr-FR"/>
        </w:rPr>
        <w:t>sędzia</w:t>
      </w:r>
      <w:r w:rsidR="0095541D" w:rsidRPr="00BB524B">
        <w:rPr>
          <w:lang w:val="pl-PL" w:eastAsia="fr-FR"/>
        </w:rPr>
        <w:t xml:space="preserve"> </w:t>
      </w:r>
      <w:r w:rsidR="00003E8A" w:rsidRPr="00BB524B">
        <w:rPr>
          <w:lang w:val="pl-PL" w:eastAsia="fr-FR"/>
        </w:rPr>
        <w:t>śledczy</w:t>
      </w:r>
      <w:r w:rsidR="00495BC3" w:rsidRPr="00BB524B">
        <w:rPr>
          <w:lang w:val="pl-PL" w:eastAsia="fr-FR"/>
        </w:rPr>
        <w:t xml:space="preserve"> </w:t>
      </w:r>
      <w:r w:rsidR="00003E8A" w:rsidRPr="00BB524B">
        <w:rPr>
          <w:lang w:val="pl-PL" w:eastAsia="fr-FR"/>
        </w:rPr>
        <w:t>uznał</w:t>
      </w:r>
      <w:r w:rsidR="002F54CC" w:rsidRPr="00BB524B">
        <w:rPr>
          <w:lang w:val="pl-PL" w:eastAsia="fr-FR"/>
        </w:rPr>
        <w:t xml:space="preserve">, że powołanie się na tajemnicę zawodową i bankową było </w:t>
      </w:r>
      <w:r w:rsidR="00003E8A" w:rsidRPr="00BB524B">
        <w:rPr>
          <w:lang w:val="pl-PL" w:eastAsia="fr-FR"/>
        </w:rPr>
        <w:t>uprawnione</w:t>
      </w:r>
      <w:r w:rsidR="00495BC3" w:rsidRPr="00BB524B">
        <w:rPr>
          <w:lang w:val="pl-PL" w:eastAsia="fr-FR"/>
        </w:rPr>
        <w:t xml:space="preserve">. </w:t>
      </w:r>
      <w:r w:rsidR="00003E8A" w:rsidRPr="00BB524B">
        <w:rPr>
          <w:lang w:val="pl-PL" w:eastAsia="fr-FR"/>
        </w:rPr>
        <w:t>Wyraził się on w następują</w:t>
      </w:r>
      <w:r w:rsidR="002F54CC" w:rsidRPr="00BB524B">
        <w:rPr>
          <w:lang w:val="pl-PL" w:eastAsia="fr-FR"/>
        </w:rPr>
        <w:t>cy sposób</w:t>
      </w:r>
      <w:r w:rsidR="00495BC3" w:rsidRPr="00BB524B">
        <w:rPr>
          <w:lang w:val="pl-PL" w:eastAsia="fr-FR"/>
        </w:rPr>
        <w:t>:</w:t>
      </w:r>
    </w:p>
    <w:p w:rsidR="005A5510" w:rsidRPr="00BB524B" w:rsidRDefault="008E6720" w:rsidP="002E1693">
      <w:pPr>
        <w:pStyle w:val="ECHRParaQuote"/>
        <w:rPr>
          <w:lang w:val="pl-PL" w:eastAsia="fr-FR"/>
        </w:rPr>
      </w:pPr>
      <w:r w:rsidRPr="00BB524B">
        <w:rPr>
          <w:lang w:val="pl-PL" w:eastAsia="fr-FR"/>
        </w:rPr>
        <w:t>„</w:t>
      </w:r>
      <w:r w:rsidR="005A5510" w:rsidRPr="00BB524B">
        <w:rPr>
          <w:lang w:val="pl-PL" w:eastAsia="fr-FR"/>
        </w:rPr>
        <w:t>(</w:t>
      </w:r>
      <w:r w:rsidR="00DD69E5" w:rsidRPr="00BB524B">
        <w:rPr>
          <w:lang w:val="pl-PL" w:eastAsia="fr-FR"/>
        </w:rPr>
        <w:t>...</w:t>
      </w:r>
      <w:r w:rsidR="005A5510" w:rsidRPr="00BB524B">
        <w:rPr>
          <w:lang w:val="pl-PL" w:eastAsia="fr-FR"/>
        </w:rPr>
        <w:t xml:space="preserve">) </w:t>
      </w:r>
      <w:r w:rsidR="00003E8A" w:rsidRPr="00BB524B">
        <w:rPr>
          <w:lang w:val="pl-PL" w:eastAsia="fr-FR"/>
        </w:rPr>
        <w:t>postęp w dochodzeniu oraz dojście do prawdy materialnej nie są możliwe bez zapoznania się z rachunkami bankowymi</w:t>
      </w:r>
      <w:r w:rsidR="005A5510" w:rsidRPr="00BB524B">
        <w:rPr>
          <w:lang w:val="pl-PL" w:eastAsia="fr-FR"/>
        </w:rPr>
        <w:t xml:space="preserve"> </w:t>
      </w:r>
      <w:r w:rsidR="002F54CC" w:rsidRPr="00BB524B">
        <w:rPr>
          <w:lang w:val="pl-PL" w:eastAsia="fr-FR"/>
        </w:rPr>
        <w:t xml:space="preserve">oskarżonej zważywszy, iż </w:t>
      </w:r>
      <w:r w:rsidR="009E702F">
        <w:rPr>
          <w:lang w:val="pl-PL" w:eastAsia="fr-FR"/>
        </w:rPr>
        <w:t>miała ona</w:t>
      </w:r>
      <w:r w:rsidR="002F54CC" w:rsidRPr="00BB524B">
        <w:rPr>
          <w:lang w:val="pl-PL" w:eastAsia="fr-FR"/>
        </w:rPr>
        <w:t xml:space="preserve"> </w:t>
      </w:r>
      <w:r w:rsidR="00D77B5F" w:rsidRPr="00BB524B">
        <w:rPr>
          <w:lang w:val="pl-PL" w:eastAsia="fr-FR"/>
        </w:rPr>
        <w:t>d</w:t>
      </w:r>
      <w:r w:rsidR="002F54CC" w:rsidRPr="00BB524B">
        <w:rPr>
          <w:lang w:val="pl-PL" w:eastAsia="fr-FR"/>
        </w:rPr>
        <w:t>eponowa</w:t>
      </w:r>
      <w:r w:rsidR="009E702F">
        <w:rPr>
          <w:lang w:val="pl-PL" w:eastAsia="fr-FR"/>
        </w:rPr>
        <w:t>ć</w:t>
      </w:r>
      <w:r w:rsidR="002F54CC" w:rsidRPr="00BB524B">
        <w:rPr>
          <w:lang w:val="pl-PL" w:eastAsia="fr-FR"/>
        </w:rPr>
        <w:t xml:space="preserve"> na nich kwoty płacone </w:t>
      </w:r>
      <w:r w:rsidR="00C3453A" w:rsidRPr="00C3453A">
        <w:rPr>
          <w:lang w:val="pl-PL" w:eastAsia="fr-FR"/>
        </w:rPr>
        <w:t xml:space="preserve">rzekomo </w:t>
      </w:r>
      <w:r w:rsidR="002F54CC" w:rsidRPr="00C3453A">
        <w:rPr>
          <w:lang w:val="pl-PL" w:eastAsia="fr-FR"/>
        </w:rPr>
        <w:t xml:space="preserve">tytułem honorariów. </w:t>
      </w:r>
      <w:r w:rsidR="00003E8A" w:rsidRPr="00C3453A">
        <w:rPr>
          <w:lang w:val="pl-PL" w:eastAsia="fr-FR"/>
        </w:rPr>
        <w:t>Tymczasem</w:t>
      </w:r>
      <w:r w:rsidR="004247BF" w:rsidRPr="00C3453A">
        <w:rPr>
          <w:lang w:val="pl-PL" w:eastAsia="fr-FR"/>
        </w:rPr>
        <w:t xml:space="preserve"> </w:t>
      </w:r>
      <w:r w:rsidR="002F54CC" w:rsidRPr="00C3453A">
        <w:rPr>
          <w:lang w:val="pl-PL" w:eastAsia="fr-FR"/>
        </w:rPr>
        <w:t>nie wyraziła ona zgody na</w:t>
      </w:r>
      <w:r w:rsidR="00003E8A" w:rsidRPr="00C3453A">
        <w:rPr>
          <w:lang w:val="pl-PL" w:eastAsia="fr-FR"/>
        </w:rPr>
        <w:t xml:space="preserve"> </w:t>
      </w:r>
      <w:r w:rsidR="00EB23DE" w:rsidRPr="00C3453A">
        <w:rPr>
          <w:lang w:val="pl-PL" w:eastAsia="fr-FR"/>
        </w:rPr>
        <w:t>uchylenie</w:t>
      </w:r>
      <w:r w:rsidR="005A5510" w:rsidRPr="00C3453A">
        <w:rPr>
          <w:lang w:val="pl-PL" w:eastAsia="fr-FR"/>
        </w:rPr>
        <w:t xml:space="preserve"> </w:t>
      </w:r>
      <w:r w:rsidR="00240126" w:rsidRPr="00C3453A">
        <w:rPr>
          <w:lang w:val="pl-PL" w:eastAsia="fr-FR"/>
        </w:rPr>
        <w:t>tajem</w:t>
      </w:r>
      <w:r w:rsidR="00003E8A" w:rsidRPr="00C3453A">
        <w:rPr>
          <w:lang w:val="pl-PL" w:eastAsia="fr-FR"/>
        </w:rPr>
        <w:t>n</w:t>
      </w:r>
      <w:r w:rsidR="00240126" w:rsidRPr="00C3453A">
        <w:rPr>
          <w:lang w:val="pl-PL" w:eastAsia="fr-FR"/>
        </w:rPr>
        <w:t>icy</w:t>
      </w:r>
      <w:r w:rsidR="005A5510" w:rsidRPr="00C3453A">
        <w:rPr>
          <w:lang w:val="pl-PL" w:eastAsia="fr-FR"/>
        </w:rPr>
        <w:t xml:space="preserve"> ban</w:t>
      </w:r>
      <w:r w:rsidR="00D77B5F" w:rsidRPr="00C3453A">
        <w:rPr>
          <w:lang w:val="pl-PL" w:eastAsia="fr-FR"/>
        </w:rPr>
        <w:t>kowej</w:t>
      </w:r>
      <w:r w:rsidR="005A5510" w:rsidRPr="00C3453A">
        <w:rPr>
          <w:lang w:val="pl-PL" w:eastAsia="fr-FR"/>
        </w:rPr>
        <w:t>.</w:t>
      </w:r>
    </w:p>
    <w:p w:rsidR="005A5510" w:rsidRPr="00BB524B" w:rsidRDefault="005A5510" w:rsidP="002E1693">
      <w:pPr>
        <w:pStyle w:val="ECHRParaQuote"/>
        <w:rPr>
          <w:lang w:val="pl-PL" w:eastAsia="fr-FR"/>
        </w:rPr>
      </w:pPr>
      <w:r w:rsidRPr="00BB524B">
        <w:rPr>
          <w:lang w:val="pl-PL" w:eastAsia="fr-FR"/>
        </w:rPr>
        <w:t>(</w:t>
      </w:r>
      <w:r w:rsidR="00DD69E5" w:rsidRPr="00BB524B">
        <w:rPr>
          <w:lang w:val="pl-PL" w:eastAsia="fr-FR"/>
        </w:rPr>
        <w:t>...</w:t>
      </w:r>
      <w:r w:rsidRPr="00BB524B">
        <w:rPr>
          <w:lang w:val="pl-PL" w:eastAsia="fr-FR"/>
        </w:rPr>
        <w:t>)</w:t>
      </w:r>
    </w:p>
    <w:p w:rsidR="005A5510" w:rsidRPr="00BB524B" w:rsidRDefault="008E6720" w:rsidP="002E1693">
      <w:pPr>
        <w:pStyle w:val="ECHRParaQuote"/>
        <w:rPr>
          <w:lang w:val="pl-PL" w:eastAsia="fr-FR"/>
        </w:rPr>
      </w:pPr>
      <w:r w:rsidRPr="00BB524B">
        <w:rPr>
          <w:lang w:val="pl-PL" w:eastAsia="fr-FR"/>
        </w:rPr>
        <w:t>„</w:t>
      </w:r>
      <w:r w:rsidR="002F54CC" w:rsidRPr="00BB524B">
        <w:rPr>
          <w:lang w:val="pl-PL" w:eastAsia="fr-FR"/>
        </w:rPr>
        <w:t>Zważywszy, iż</w:t>
      </w:r>
      <w:r w:rsidR="005A5510" w:rsidRPr="00BB524B">
        <w:rPr>
          <w:lang w:val="pl-PL" w:eastAsia="fr-FR"/>
        </w:rPr>
        <w:t xml:space="preserve"> </w:t>
      </w:r>
      <w:r w:rsidR="00AF5329" w:rsidRPr="00BB524B">
        <w:rPr>
          <w:lang w:val="pl-PL" w:eastAsia="fr-FR"/>
        </w:rPr>
        <w:t>tajemnica zawodowa</w:t>
      </w:r>
      <w:r w:rsidR="005A5510" w:rsidRPr="00BB524B">
        <w:rPr>
          <w:lang w:val="pl-PL" w:eastAsia="fr-FR"/>
        </w:rPr>
        <w:t xml:space="preserve"> </w:t>
      </w:r>
      <w:r w:rsidR="00003E8A" w:rsidRPr="00BB524B">
        <w:rPr>
          <w:lang w:val="pl-PL" w:eastAsia="fr-FR"/>
        </w:rPr>
        <w:t>nie ma charakteru absolutnego</w:t>
      </w:r>
      <w:r w:rsidR="005A5510" w:rsidRPr="00BB524B">
        <w:rPr>
          <w:lang w:val="pl-PL" w:eastAsia="fr-FR"/>
        </w:rPr>
        <w:t xml:space="preserve"> </w:t>
      </w:r>
      <w:r w:rsidR="00D77B5F" w:rsidRPr="00BB524B">
        <w:rPr>
          <w:lang w:val="pl-PL" w:eastAsia="fr-FR"/>
        </w:rPr>
        <w:t>i nie może</w:t>
      </w:r>
      <w:r w:rsidR="005A5510" w:rsidRPr="00BB524B">
        <w:rPr>
          <w:lang w:val="pl-PL" w:eastAsia="fr-FR"/>
        </w:rPr>
        <w:t xml:space="preserve"> </w:t>
      </w:r>
      <w:r w:rsidR="00003E8A" w:rsidRPr="00BB524B">
        <w:rPr>
          <w:lang w:val="pl-PL" w:eastAsia="fr-FR"/>
        </w:rPr>
        <w:t>uniemożliwiać wymierzenia sprawiedliwości i dojścia do</w:t>
      </w:r>
      <w:r w:rsidR="005A5510" w:rsidRPr="00BB524B">
        <w:rPr>
          <w:lang w:val="pl-PL" w:eastAsia="fr-FR"/>
        </w:rPr>
        <w:t xml:space="preserve"> </w:t>
      </w:r>
      <w:r w:rsidR="002F54CC" w:rsidRPr="00BB524B">
        <w:rPr>
          <w:lang w:val="pl-PL" w:eastAsia="fr-FR"/>
        </w:rPr>
        <w:t>prawdy materialnej</w:t>
      </w:r>
      <w:r w:rsidR="005A5510" w:rsidRPr="00BB524B">
        <w:rPr>
          <w:lang w:val="pl-PL" w:eastAsia="fr-FR"/>
        </w:rPr>
        <w:t xml:space="preserve">, </w:t>
      </w:r>
      <w:r w:rsidR="00003E8A" w:rsidRPr="00BB524B">
        <w:rPr>
          <w:lang w:val="pl-PL" w:eastAsia="fr-FR"/>
        </w:rPr>
        <w:t>uważam</w:t>
      </w:r>
      <w:r w:rsidR="002F54CC" w:rsidRPr="00BB524B">
        <w:rPr>
          <w:lang w:val="pl-PL" w:eastAsia="fr-FR"/>
        </w:rPr>
        <w:t>, że wartości te są wyższe niż</w:t>
      </w:r>
      <w:r w:rsidR="005A5510" w:rsidRPr="00BB524B">
        <w:rPr>
          <w:lang w:val="pl-PL" w:eastAsia="fr-FR"/>
        </w:rPr>
        <w:t xml:space="preserve"> </w:t>
      </w:r>
      <w:r w:rsidR="00D77B5F" w:rsidRPr="00BB524B">
        <w:rPr>
          <w:lang w:val="pl-PL" w:eastAsia="fr-FR"/>
        </w:rPr>
        <w:t>wartości</w:t>
      </w:r>
      <w:r w:rsidR="00003E8A" w:rsidRPr="00BB524B">
        <w:rPr>
          <w:lang w:val="pl-PL" w:eastAsia="fr-FR"/>
        </w:rPr>
        <w:t xml:space="preserve"> chronione</w:t>
      </w:r>
      <w:r w:rsidR="00D77B5F" w:rsidRPr="00BB524B">
        <w:rPr>
          <w:lang w:val="pl-PL" w:eastAsia="fr-FR"/>
        </w:rPr>
        <w:t xml:space="preserve"> </w:t>
      </w:r>
      <w:r w:rsidR="00AF5329" w:rsidRPr="00BB524B">
        <w:rPr>
          <w:lang w:val="pl-PL" w:eastAsia="fr-FR"/>
        </w:rPr>
        <w:t>tajemnic</w:t>
      </w:r>
      <w:r w:rsidR="00003E8A" w:rsidRPr="00BB524B">
        <w:rPr>
          <w:lang w:val="pl-PL" w:eastAsia="fr-FR"/>
        </w:rPr>
        <w:t>ą zawodową</w:t>
      </w:r>
      <w:r w:rsidR="005A5510" w:rsidRPr="00BB524B">
        <w:rPr>
          <w:lang w:val="pl-PL" w:eastAsia="fr-FR"/>
        </w:rPr>
        <w:t xml:space="preserve"> </w:t>
      </w:r>
      <w:r w:rsidR="002F54CC" w:rsidRPr="00BB524B">
        <w:rPr>
          <w:lang w:val="pl-PL" w:eastAsia="fr-FR"/>
        </w:rPr>
        <w:t xml:space="preserve">adwokata </w:t>
      </w:r>
      <w:r w:rsidR="00003E8A" w:rsidRPr="00BB524B">
        <w:rPr>
          <w:lang w:val="pl-PL" w:eastAsia="fr-FR"/>
        </w:rPr>
        <w:t>czy tajemnicą bankową</w:t>
      </w:r>
      <w:r w:rsidR="005A5510" w:rsidRPr="00BB524B">
        <w:rPr>
          <w:lang w:val="pl-PL" w:eastAsia="fr-FR"/>
        </w:rPr>
        <w:t xml:space="preserve">. </w:t>
      </w:r>
      <w:r w:rsidR="00D77B5F" w:rsidRPr="00BB524B">
        <w:rPr>
          <w:lang w:val="pl-PL" w:eastAsia="fr-FR"/>
        </w:rPr>
        <w:t>Zatem</w:t>
      </w:r>
      <w:r w:rsidR="00EB23DE" w:rsidRPr="00BB524B">
        <w:rPr>
          <w:lang w:val="pl-PL" w:eastAsia="fr-FR"/>
        </w:rPr>
        <w:t xml:space="preserve"> powinna ona zostać uchylona</w:t>
      </w:r>
      <w:r w:rsidRPr="00BB524B">
        <w:rPr>
          <w:lang w:val="pl-PL" w:eastAsia="fr-FR"/>
        </w:rPr>
        <w:t>”</w:t>
      </w:r>
    </w:p>
    <w:p w:rsidR="005A5510" w:rsidRPr="00BB524B" w:rsidRDefault="001F6504" w:rsidP="002E1693">
      <w:pPr>
        <w:ind w:firstLine="284"/>
        <w:rPr>
          <w:lang w:val="pl-PL" w:eastAsia="fr-FR"/>
        </w:rPr>
      </w:pPr>
      <w:r w:rsidRPr="00BB524B">
        <w:rPr>
          <w:lang w:val="pl-PL" w:eastAsia="fr-FR"/>
        </w:rPr>
        <w:lastRenderedPageBreak/>
        <w:t>Sędzia</w:t>
      </w:r>
      <w:r w:rsidR="005A5510" w:rsidRPr="00BB524B">
        <w:rPr>
          <w:lang w:val="pl-PL" w:eastAsia="fr-FR"/>
        </w:rPr>
        <w:t xml:space="preserve"> </w:t>
      </w:r>
      <w:r w:rsidR="00003E8A" w:rsidRPr="00BB524B">
        <w:rPr>
          <w:lang w:val="pl-PL" w:eastAsia="fr-FR"/>
        </w:rPr>
        <w:t>śledczy</w:t>
      </w:r>
      <w:r w:rsidR="005A5510" w:rsidRPr="00BB524B">
        <w:rPr>
          <w:lang w:val="pl-PL" w:eastAsia="fr-FR"/>
        </w:rPr>
        <w:t xml:space="preserve"> </w:t>
      </w:r>
      <w:r w:rsidR="002F54CC" w:rsidRPr="00BB524B">
        <w:rPr>
          <w:lang w:val="pl-PL" w:eastAsia="fr-FR"/>
        </w:rPr>
        <w:t xml:space="preserve">zwrócił się zatem do sądu w </w:t>
      </w:r>
      <w:proofErr w:type="spellStart"/>
      <w:r w:rsidR="005A5510" w:rsidRPr="00BB524B">
        <w:rPr>
          <w:lang w:val="pl-PL" w:eastAsia="fr-FR"/>
        </w:rPr>
        <w:t>Évora</w:t>
      </w:r>
      <w:proofErr w:type="spellEnd"/>
      <w:r w:rsidR="005A5510" w:rsidRPr="00BB524B">
        <w:rPr>
          <w:lang w:val="pl-PL" w:eastAsia="fr-FR"/>
        </w:rPr>
        <w:t xml:space="preserve"> </w:t>
      </w:r>
      <w:r w:rsidR="002F54CC" w:rsidRPr="00BB524B">
        <w:rPr>
          <w:lang w:val="pl-PL" w:eastAsia="fr-FR"/>
        </w:rPr>
        <w:t xml:space="preserve">o </w:t>
      </w:r>
      <w:r w:rsidR="00EB23DE" w:rsidRPr="00BB524B">
        <w:rPr>
          <w:lang w:val="pl-PL" w:eastAsia="fr-FR"/>
        </w:rPr>
        <w:t xml:space="preserve">wyrażenie </w:t>
      </w:r>
      <w:r w:rsidR="002F54CC" w:rsidRPr="00BB524B">
        <w:rPr>
          <w:lang w:val="pl-PL" w:eastAsia="fr-FR"/>
        </w:rPr>
        <w:t>zgod</w:t>
      </w:r>
      <w:r w:rsidR="00EB23DE" w:rsidRPr="00BB524B">
        <w:rPr>
          <w:lang w:val="pl-PL" w:eastAsia="fr-FR"/>
        </w:rPr>
        <w:t>y</w:t>
      </w:r>
      <w:r w:rsidR="002F54CC" w:rsidRPr="00BB524B">
        <w:rPr>
          <w:lang w:val="pl-PL" w:eastAsia="fr-FR"/>
        </w:rPr>
        <w:t xml:space="preserve"> na </w:t>
      </w:r>
      <w:r w:rsidR="00EB23DE" w:rsidRPr="00BB524B">
        <w:rPr>
          <w:lang w:val="pl-PL" w:eastAsia="fr-FR"/>
        </w:rPr>
        <w:t>uchylenie</w:t>
      </w:r>
      <w:r w:rsidR="005A5510" w:rsidRPr="00BB524B">
        <w:rPr>
          <w:lang w:val="pl-PL" w:eastAsia="fr-FR"/>
        </w:rPr>
        <w:t xml:space="preserve"> </w:t>
      </w:r>
      <w:r w:rsidR="002F54CC" w:rsidRPr="00BB524B">
        <w:rPr>
          <w:lang w:val="pl-PL" w:eastAsia="fr-FR"/>
        </w:rPr>
        <w:t>tajemnic zawodowej i bankowej</w:t>
      </w:r>
      <w:r w:rsidR="005A5510" w:rsidRPr="00BB524B">
        <w:rPr>
          <w:lang w:val="pl-PL" w:eastAsia="fr-FR"/>
        </w:rPr>
        <w:t xml:space="preserve">, </w:t>
      </w:r>
      <w:r w:rsidR="002F54CC" w:rsidRPr="00BB524B">
        <w:rPr>
          <w:lang w:val="pl-PL" w:eastAsia="fr-FR"/>
        </w:rPr>
        <w:t>a co za tym idzie</w:t>
      </w:r>
      <w:r w:rsidR="005A5510" w:rsidRPr="00BB524B">
        <w:rPr>
          <w:lang w:val="pl-PL" w:eastAsia="fr-FR"/>
        </w:rPr>
        <w:t xml:space="preserve">, </w:t>
      </w:r>
      <w:r w:rsidR="002F54CC" w:rsidRPr="00BB524B">
        <w:rPr>
          <w:lang w:val="pl-PL" w:eastAsia="fr-FR"/>
        </w:rPr>
        <w:t xml:space="preserve">na </w:t>
      </w:r>
      <w:r w:rsidR="00EB23DE" w:rsidRPr="00BB524B">
        <w:rPr>
          <w:lang w:val="pl-PL" w:eastAsia="fr-FR"/>
        </w:rPr>
        <w:t>uzyskanie dostępu</w:t>
      </w:r>
      <w:r w:rsidR="002F54CC" w:rsidRPr="00BB524B">
        <w:rPr>
          <w:lang w:val="pl-PL" w:eastAsia="fr-FR"/>
        </w:rPr>
        <w:t xml:space="preserve"> do rachunków bankowych</w:t>
      </w:r>
      <w:r w:rsidR="0095541D" w:rsidRPr="00BB524B">
        <w:rPr>
          <w:lang w:val="pl-PL" w:eastAsia="fr-FR"/>
        </w:rPr>
        <w:t xml:space="preserve"> </w:t>
      </w:r>
      <w:r w:rsidR="00C76551" w:rsidRPr="00BB524B">
        <w:rPr>
          <w:lang w:val="pl-PL" w:eastAsia="fr-FR"/>
        </w:rPr>
        <w:t>skarżąc</w:t>
      </w:r>
      <w:r w:rsidR="002F54CC" w:rsidRPr="00BB524B">
        <w:rPr>
          <w:lang w:val="pl-PL" w:eastAsia="fr-FR"/>
        </w:rPr>
        <w:t>ej</w:t>
      </w:r>
      <w:r w:rsidR="0095541D" w:rsidRPr="00BB524B">
        <w:rPr>
          <w:lang w:val="pl-PL" w:eastAsia="fr-FR"/>
        </w:rPr>
        <w:t xml:space="preserve">, </w:t>
      </w:r>
      <w:r w:rsidR="000E2C3E" w:rsidRPr="00BB524B">
        <w:rPr>
          <w:lang w:val="pl-PL" w:eastAsia="fr-FR"/>
        </w:rPr>
        <w:t>zgodnie z artykułem</w:t>
      </w:r>
      <w:r w:rsidR="0095541D" w:rsidRPr="00BB524B">
        <w:rPr>
          <w:lang w:val="pl-PL" w:eastAsia="fr-FR"/>
        </w:rPr>
        <w:t xml:space="preserve"> 135 § 3 </w:t>
      </w:r>
      <w:r w:rsidR="002F54CC" w:rsidRPr="00BB524B">
        <w:rPr>
          <w:lang w:val="pl-PL" w:eastAsia="fr-FR"/>
        </w:rPr>
        <w:t>CPP</w:t>
      </w:r>
      <w:r w:rsidR="0095541D" w:rsidRPr="00BB524B">
        <w:rPr>
          <w:lang w:val="pl-PL" w:eastAsia="fr-FR"/>
        </w:rPr>
        <w:t>.</w:t>
      </w:r>
    </w:p>
    <w:p w:rsidR="00D64455" w:rsidRPr="00BB524B" w:rsidRDefault="004D567D" w:rsidP="002E1693">
      <w:pPr>
        <w:ind w:firstLine="284"/>
        <w:rPr>
          <w:lang w:val="pl-PL" w:eastAsia="fr-FR"/>
        </w:rPr>
      </w:pPr>
      <w:r w:rsidRPr="00C3453A">
        <w:rPr>
          <w:lang w:val="pl-PL" w:eastAsia="fr-FR"/>
        </w:rPr>
        <w:fldChar w:fldCharType="begin"/>
      </w:r>
      <w:r w:rsidR="008E4F77" w:rsidRPr="00C3453A">
        <w:rPr>
          <w:lang w:val="pl-PL" w:eastAsia="fr-FR"/>
        </w:rPr>
        <w:instrText xml:space="preserve"> SEQ level0 \*arabic </w:instrText>
      </w:r>
      <w:r w:rsidRPr="00C3453A">
        <w:rPr>
          <w:lang w:val="pl-PL" w:eastAsia="fr-FR"/>
        </w:rPr>
        <w:fldChar w:fldCharType="separate"/>
      </w:r>
      <w:r w:rsidR="007E0CEA">
        <w:rPr>
          <w:noProof/>
          <w:lang w:val="pl-PL" w:eastAsia="fr-FR"/>
        </w:rPr>
        <w:t>11</w:t>
      </w:r>
      <w:r w:rsidRPr="00C3453A">
        <w:rPr>
          <w:lang w:val="pl-PL" w:eastAsia="fr-FR"/>
        </w:rPr>
        <w:fldChar w:fldCharType="end"/>
      </w:r>
      <w:r w:rsidR="008E4F77" w:rsidRPr="00C3453A">
        <w:rPr>
          <w:lang w:val="pl-PL" w:eastAsia="fr-FR"/>
        </w:rPr>
        <w:t>.  </w:t>
      </w:r>
      <w:r w:rsidR="0070572A" w:rsidRPr="00C3453A">
        <w:rPr>
          <w:lang w:val="pl-PL" w:eastAsia="fr-FR"/>
        </w:rPr>
        <w:t>W dniu</w:t>
      </w:r>
      <w:r w:rsidR="00C14197" w:rsidRPr="00C3453A">
        <w:rPr>
          <w:lang w:val="pl-PL" w:eastAsia="fr-FR"/>
        </w:rPr>
        <w:t xml:space="preserve"> 30 </w:t>
      </w:r>
      <w:r w:rsidR="000E2C3E" w:rsidRPr="00C3453A">
        <w:rPr>
          <w:lang w:val="pl-PL" w:eastAsia="fr-FR"/>
        </w:rPr>
        <w:t>listopada</w:t>
      </w:r>
      <w:r w:rsidR="00C14197" w:rsidRPr="00C3453A">
        <w:rPr>
          <w:lang w:val="pl-PL" w:eastAsia="fr-FR"/>
        </w:rPr>
        <w:t xml:space="preserve"> 2009</w:t>
      </w:r>
      <w:r w:rsidR="0070572A" w:rsidRPr="00C3453A">
        <w:rPr>
          <w:lang w:val="pl-PL" w:eastAsia="fr-FR"/>
        </w:rPr>
        <w:t xml:space="preserve"> </w:t>
      </w:r>
      <w:r w:rsidR="00B13212" w:rsidRPr="00C3453A">
        <w:rPr>
          <w:lang w:val="pl-PL" w:eastAsia="fr-FR"/>
        </w:rPr>
        <w:t>r.</w:t>
      </w:r>
      <w:r w:rsidR="00C14197" w:rsidRPr="00C3453A">
        <w:rPr>
          <w:lang w:val="pl-PL" w:eastAsia="fr-FR"/>
        </w:rPr>
        <w:t xml:space="preserve">, </w:t>
      </w:r>
      <w:r w:rsidR="0070572A" w:rsidRPr="00C3453A">
        <w:rPr>
          <w:lang w:val="pl-PL" w:eastAsia="fr-FR"/>
        </w:rPr>
        <w:t>zastępca p</w:t>
      </w:r>
      <w:r w:rsidR="00EB23DE" w:rsidRPr="00C3453A">
        <w:rPr>
          <w:lang w:val="pl-PL" w:eastAsia="fr-FR"/>
        </w:rPr>
        <w:t>roku</w:t>
      </w:r>
      <w:r w:rsidR="0070572A" w:rsidRPr="00C3453A">
        <w:rPr>
          <w:lang w:val="pl-PL" w:eastAsia="fr-FR"/>
        </w:rPr>
        <w:t>ratora</w:t>
      </w:r>
      <w:r w:rsidR="008E4F77" w:rsidRPr="00C3453A">
        <w:rPr>
          <w:lang w:val="pl-PL" w:eastAsia="fr-FR"/>
        </w:rPr>
        <w:t xml:space="preserve"> </w:t>
      </w:r>
      <w:r w:rsidR="0070572A" w:rsidRPr="00C3453A">
        <w:rPr>
          <w:lang w:val="pl-PL" w:eastAsia="fr-FR"/>
        </w:rPr>
        <w:t xml:space="preserve">przy </w:t>
      </w:r>
      <w:r w:rsidR="0090413A">
        <w:rPr>
          <w:lang w:val="pl-PL" w:eastAsia="fr-FR"/>
        </w:rPr>
        <w:t>S</w:t>
      </w:r>
      <w:r w:rsidR="0070572A" w:rsidRPr="00C3453A">
        <w:rPr>
          <w:lang w:val="pl-PL" w:eastAsia="fr-FR"/>
        </w:rPr>
        <w:t xml:space="preserve">ądzie </w:t>
      </w:r>
      <w:r w:rsidR="0090413A">
        <w:rPr>
          <w:lang w:val="pl-PL" w:eastAsia="fr-FR"/>
        </w:rPr>
        <w:t>A</w:t>
      </w:r>
      <w:r w:rsidR="0070572A" w:rsidRPr="00C3453A">
        <w:rPr>
          <w:lang w:val="pl-PL" w:eastAsia="fr-FR"/>
        </w:rPr>
        <w:t>pelacyjnym</w:t>
      </w:r>
      <w:r w:rsidR="008E4F77" w:rsidRPr="00C3453A">
        <w:rPr>
          <w:lang w:val="pl-PL" w:eastAsia="fr-FR"/>
        </w:rPr>
        <w:t xml:space="preserve"> </w:t>
      </w:r>
      <w:r w:rsidR="0070572A" w:rsidRPr="00C3453A">
        <w:rPr>
          <w:lang w:val="pl-PL" w:eastAsia="fr-FR"/>
        </w:rPr>
        <w:t xml:space="preserve">w </w:t>
      </w:r>
      <w:proofErr w:type="spellStart"/>
      <w:r w:rsidR="0070572A" w:rsidRPr="00C3453A">
        <w:rPr>
          <w:lang w:val="pl-PL" w:eastAsia="fr-FR"/>
        </w:rPr>
        <w:t>Évora</w:t>
      </w:r>
      <w:proofErr w:type="spellEnd"/>
      <w:r w:rsidR="008E4F77" w:rsidRPr="00C3453A">
        <w:rPr>
          <w:lang w:val="pl-PL" w:eastAsia="fr-FR"/>
        </w:rPr>
        <w:t xml:space="preserve"> </w:t>
      </w:r>
      <w:r w:rsidR="0070572A" w:rsidRPr="00C3453A">
        <w:rPr>
          <w:lang w:val="pl-PL" w:eastAsia="fr-FR"/>
        </w:rPr>
        <w:t>przedstawiła opinię</w:t>
      </w:r>
      <w:r w:rsidR="00EB23DE" w:rsidRPr="00C3453A">
        <w:rPr>
          <w:lang w:val="pl-PL" w:eastAsia="fr-FR"/>
        </w:rPr>
        <w:t xml:space="preserve"> </w:t>
      </w:r>
      <w:r w:rsidR="0070572A" w:rsidRPr="00C3453A">
        <w:rPr>
          <w:lang w:val="pl-PL" w:eastAsia="fr-FR"/>
        </w:rPr>
        <w:t xml:space="preserve">prawną </w:t>
      </w:r>
      <w:r w:rsidR="00EB23DE" w:rsidRPr="00C3453A">
        <w:rPr>
          <w:lang w:val="pl-PL" w:eastAsia="fr-FR"/>
        </w:rPr>
        <w:t>przemawiającą za</w:t>
      </w:r>
      <w:r w:rsidR="008E4F77" w:rsidRPr="00C3453A">
        <w:rPr>
          <w:lang w:val="pl-PL" w:eastAsia="fr-FR"/>
        </w:rPr>
        <w:t xml:space="preserve"> </w:t>
      </w:r>
      <w:r w:rsidR="00EB23DE" w:rsidRPr="00C3453A">
        <w:rPr>
          <w:lang w:val="pl-PL" w:eastAsia="fr-FR"/>
        </w:rPr>
        <w:t xml:space="preserve">uchyleniem </w:t>
      </w:r>
      <w:r w:rsidR="00AB72FD" w:rsidRPr="00C3453A">
        <w:rPr>
          <w:lang w:val="pl-PL" w:eastAsia="fr-FR"/>
        </w:rPr>
        <w:t>tajemnicy zawodowej</w:t>
      </w:r>
      <w:r w:rsidR="004247BF" w:rsidRPr="00C3453A">
        <w:rPr>
          <w:lang w:val="pl-PL" w:eastAsia="fr-FR"/>
        </w:rPr>
        <w:t xml:space="preserve">. </w:t>
      </w:r>
      <w:r w:rsidR="0070572A" w:rsidRPr="00C3453A">
        <w:rPr>
          <w:lang w:val="pl-PL" w:eastAsia="fr-FR"/>
        </w:rPr>
        <w:t xml:space="preserve">Wykazała ona, </w:t>
      </w:r>
      <w:r w:rsidR="00EB23DE" w:rsidRPr="00C3453A">
        <w:rPr>
          <w:lang w:val="pl-PL" w:eastAsia="fr-FR"/>
        </w:rPr>
        <w:t>że</w:t>
      </w:r>
      <w:r w:rsidR="0070572A" w:rsidRPr="00C3453A">
        <w:rPr>
          <w:lang w:val="pl-PL" w:eastAsia="fr-FR"/>
        </w:rPr>
        <w:t xml:space="preserve"> </w:t>
      </w:r>
      <w:r w:rsidR="00EB23DE" w:rsidRPr="00C3453A">
        <w:rPr>
          <w:lang w:val="pl-PL" w:eastAsia="fr-FR"/>
        </w:rPr>
        <w:t xml:space="preserve">w </w:t>
      </w:r>
      <w:r w:rsidR="0070572A" w:rsidRPr="00C3453A">
        <w:rPr>
          <w:lang w:val="pl-PL" w:eastAsia="fr-FR"/>
        </w:rPr>
        <w:t xml:space="preserve">niniejszej sprawie potrzeby </w:t>
      </w:r>
      <w:r w:rsidR="00EB23DE" w:rsidRPr="00C3453A">
        <w:rPr>
          <w:lang w:val="pl-PL" w:eastAsia="fr-FR"/>
        </w:rPr>
        <w:t>dochodzenia karnego</w:t>
      </w:r>
      <w:r w:rsidR="00EB4058">
        <w:rPr>
          <w:lang w:val="pl-PL" w:eastAsia="fr-FR"/>
        </w:rPr>
        <w:t>,</w:t>
      </w:r>
      <w:r w:rsidR="00EB23DE" w:rsidRPr="00C3453A">
        <w:rPr>
          <w:lang w:val="pl-PL" w:eastAsia="fr-FR"/>
        </w:rPr>
        <w:t xml:space="preserve"> a co za tym idzie</w:t>
      </w:r>
      <w:r w:rsidR="008E4F77" w:rsidRPr="00C3453A">
        <w:rPr>
          <w:lang w:val="pl-PL" w:eastAsia="fr-FR"/>
        </w:rPr>
        <w:t xml:space="preserve"> </w:t>
      </w:r>
      <w:r w:rsidR="00EB23DE" w:rsidRPr="00C3453A">
        <w:rPr>
          <w:lang w:val="pl-PL" w:eastAsia="fr-FR"/>
        </w:rPr>
        <w:t xml:space="preserve">należyte sprawowanie wymiaru sprawiedliwości mają pierwszeństwo przed interesem </w:t>
      </w:r>
      <w:r w:rsidR="00C76551" w:rsidRPr="00C3453A">
        <w:rPr>
          <w:lang w:val="pl-PL" w:eastAsia="fr-FR"/>
        </w:rPr>
        <w:t>skarżąc</w:t>
      </w:r>
      <w:r w:rsidR="00EB23DE" w:rsidRPr="00C3453A">
        <w:rPr>
          <w:lang w:val="pl-PL" w:eastAsia="fr-FR"/>
        </w:rPr>
        <w:t>ej</w:t>
      </w:r>
      <w:r w:rsidR="008E4F77" w:rsidRPr="00C3453A">
        <w:rPr>
          <w:lang w:val="pl-PL" w:eastAsia="fr-FR"/>
        </w:rPr>
        <w:t>.</w:t>
      </w:r>
    </w:p>
    <w:p w:rsidR="008E4F77" w:rsidRPr="00BB524B" w:rsidRDefault="004D567D" w:rsidP="002E1693">
      <w:pPr>
        <w:ind w:firstLine="284"/>
        <w:rPr>
          <w:lang w:val="pl-PL" w:eastAsia="fr-FR"/>
        </w:rPr>
      </w:pPr>
      <w:r w:rsidRPr="00BB524B">
        <w:rPr>
          <w:lang w:val="pl-PL" w:eastAsia="fr-FR"/>
        </w:rPr>
        <w:fldChar w:fldCharType="begin"/>
      </w:r>
      <w:r w:rsidR="008E4F77" w:rsidRPr="00BB524B">
        <w:rPr>
          <w:lang w:val="pl-PL" w:eastAsia="fr-FR"/>
        </w:rPr>
        <w:instrText xml:space="preserve"> SEQ level0 \*arabic </w:instrText>
      </w:r>
      <w:r w:rsidRPr="00BB524B">
        <w:rPr>
          <w:lang w:val="pl-PL" w:eastAsia="fr-FR"/>
        </w:rPr>
        <w:fldChar w:fldCharType="separate"/>
      </w:r>
      <w:r w:rsidR="007E0CEA">
        <w:rPr>
          <w:noProof/>
          <w:lang w:val="pl-PL" w:eastAsia="fr-FR"/>
        </w:rPr>
        <w:t>12</w:t>
      </w:r>
      <w:r w:rsidRPr="00BB524B">
        <w:rPr>
          <w:lang w:val="pl-PL" w:eastAsia="fr-FR"/>
        </w:rPr>
        <w:fldChar w:fldCharType="end"/>
      </w:r>
      <w:r w:rsidR="008E4F77" w:rsidRPr="00BB524B">
        <w:rPr>
          <w:lang w:val="pl-PL" w:eastAsia="fr-FR"/>
        </w:rPr>
        <w:t>.  </w:t>
      </w:r>
      <w:r w:rsidR="0070572A" w:rsidRPr="00BB524B">
        <w:rPr>
          <w:lang w:val="pl-PL" w:eastAsia="fr-FR"/>
        </w:rPr>
        <w:t>W dniu</w:t>
      </w:r>
      <w:r w:rsidR="008E4F77" w:rsidRPr="00BB524B">
        <w:rPr>
          <w:lang w:val="pl-PL" w:eastAsia="fr-FR"/>
        </w:rPr>
        <w:t xml:space="preserve"> 12 </w:t>
      </w:r>
      <w:r w:rsidR="00135338" w:rsidRPr="00BB524B">
        <w:rPr>
          <w:lang w:val="pl-PL" w:eastAsia="fr-FR"/>
        </w:rPr>
        <w:t>stycznia</w:t>
      </w:r>
      <w:r w:rsidR="008E4F77" w:rsidRPr="00BB524B">
        <w:rPr>
          <w:lang w:val="pl-PL" w:eastAsia="fr-FR"/>
        </w:rPr>
        <w:t xml:space="preserve"> 2010</w:t>
      </w:r>
      <w:r w:rsidR="0070572A" w:rsidRPr="00BB524B">
        <w:rPr>
          <w:lang w:val="pl-PL" w:eastAsia="fr-FR"/>
        </w:rPr>
        <w:t xml:space="preserve"> </w:t>
      </w:r>
      <w:r w:rsidR="00B13212" w:rsidRPr="00BB524B">
        <w:rPr>
          <w:lang w:val="pl-PL" w:eastAsia="fr-FR"/>
        </w:rPr>
        <w:t>r.</w:t>
      </w:r>
      <w:r w:rsidR="008E4F77" w:rsidRPr="00BB524B">
        <w:rPr>
          <w:lang w:val="pl-PL" w:eastAsia="fr-FR"/>
        </w:rPr>
        <w:t xml:space="preserve">, </w:t>
      </w:r>
      <w:r w:rsidR="0090413A">
        <w:rPr>
          <w:lang w:val="pl-PL" w:eastAsia="fr-FR"/>
        </w:rPr>
        <w:t>W</w:t>
      </w:r>
      <w:r w:rsidR="00EB23DE" w:rsidRPr="00BB524B">
        <w:rPr>
          <w:lang w:val="pl-PL" w:eastAsia="fr-FR"/>
        </w:rPr>
        <w:t xml:space="preserve">ydział </w:t>
      </w:r>
      <w:r w:rsidR="0090413A">
        <w:rPr>
          <w:lang w:val="pl-PL" w:eastAsia="fr-FR"/>
        </w:rPr>
        <w:t>K</w:t>
      </w:r>
      <w:r w:rsidR="00EB23DE" w:rsidRPr="00BB524B">
        <w:rPr>
          <w:lang w:val="pl-PL" w:eastAsia="fr-FR"/>
        </w:rPr>
        <w:t>ryminalny</w:t>
      </w:r>
      <w:r w:rsidR="008E4F77" w:rsidRPr="00BB524B">
        <w:rPr>
          <w:lang w:val="pl-PL" w:eastAsia="fr-FR"/>
        </w:rPr>
        <w:t xml:space="preserve"> </w:t>
      </w:r>
      <w:r w:rsidR="0090413A">
        <w:rPr>
          <w:lang w:val="pl-PL" w:eastAsia="fr-FR"/>
        </w:rPr>
        <w:t>S</w:t>
      </w:r>
      <w:r w:rsidR="00135338" w:rsidRPr="00BB524B">
        <w:rPr>
          <w:lang w:val="pl-PL" w:eastAsia="fr-FR"/>
        </w:rPr>
        <w:t xml:space="preserve">ądu </w:t>
      </w:r>
      <w:r w:rsidR="0090413A">
        <w:rPr>
          <w:lang w:val="pl-PL" w:eastAsia="fr-FR"/>
        </w:rPr>
        <w:t>A</w:t>
      </w:r>
      <w:r w:rsidR="00135338" w:rsidRPr="00BB524B">
        <w:rPr>
          <w:lang w:val="pl-PL" w:eastAsia="fr-FR"/>
        </w:rPr>
        <w:t xml:space="preserve">pelacyjnego w </w:t>
      </w:r>
      <w:proofErr w:type="spellStart"/>
      <w:r w:rsidR="00135338" w:rsidRPr="00BB524B">
        <w:rPr>
          <w:lang w:val="pl-PL" w:eastAsia="fr-FR"/>
        </w:rPr>
        <w:t>Évora</w:t>
      </w:r>
      <w:proofErr w:type="spellEnd"/>
      <w:r w:rsidR="008E4F77" w:rsidRPr="00BB524B">
        <w:rPr>
          <w:lang w:val="pl-PL" w:eastAsia="fr-FR"/>
        </w:rPr>
        <w:t xml:space="preserve"> </w:t>
      </w:r>
      <w:r w:rsidR="0070572A" w:rsidRPr="00BB524B">
        <w:rPr>
          <w:lang w:val="pl-PL" w:eastAsia="fr-FR"/>
        </w:rPr>
        <w:t>ogłosił</w:t>
      </w:r>
      <w:r w:rsidR="008E4F77" w:rsidRPr="00BB524B">
        <w:rPr>
          <w:lang w:val="pl-PL" w:eastAsia="fr-FR"/>
        </w:rPr>
        <w:t xml:space="preserve"> </w:t>
      </w:r>
      <w:r w:rsidR="006F1FCF" w:rsidRPr="00BB524B">
        <w:rPr>
          <w:lang w:val="pl-PL" w:eastAsia="fr-FR"/>
        </w:rPr>
        <w:t>wyrok</w:t>
      </w:r>
      <w:r w:rsidR="008E4F77" w:rsidRPr="00BB524B">
        <w:rPr>
          <w:lang w:val="pl-PL" w:eastAsia="fr-FR"/>
        </w:rPr>
        <w:t xml:space="preserve">. </w:t>
      </w:r>
      <w:r w:rsidR="0070572A" w:rsidRPr="00BB524B">
        <w:rPr>
          <w:lang w:val="pl-PL" w:eastAsia="fr-FR"/>
        </w:rPr>
        <w:t xml:space="preserve">Uznał on, że </w:t>
      </w:r>
      <w:r w:rsidR="0070572A" w:rsidRPr="00C3453A">
        <w:rPr>
          <w:lang w:val="pl-PL" w:eastAsia="fr-FR"/>
        </w:rPr>
        <w:t>odmowa przez</w:t>
      </w:r>
      <w:r w:rsidR="008E4F77" w:rsidRPr="00C3453A">
        <w:rPr>
          <w:lang w:val="pl-PL" w:eastAsia="fr-FR"/>
        </w:rPr>
        <w:t xml:space="preserve"> </w:t>
      </w:r>
      <w:r w:rsidR="00C76551" w:rsidRPr="00C3453A">
        <w:rPr>
          <w:lang w:val="pl-PL" w:eastAsia="fr-FR"/>
        </w:rPr>
        <w:t>skarżąc</w:t>
      </w:r>
      <w:r w:rsidR="0070572A" w:rsidRPr="00C3453A">
        <w:rPr>
          <w:lang w:val="pl-PL" w:eastAsia="fr-FR"/>
        </w:rPr>
        <w:t xml:space="preserve">ą dostępu do jej rachunku bankowego </w:t>
      </w:r>
      <w:r w:rsidR="00B669A3">
        <w:rPr>
          <w:lang w:val="pl-PL" w:eastAsia="fr-FR"/>
        </w:rPr>
        <w:t>była</w:t>
      </w:r>
      <w:r w:rsidR="0070572A" w:rsidRPr="00C3453A">
        <w:rPr>
          <w:lang w:val="pl-PL" w:eastAsia="fr-FR"/>
        </w:rPr>
        <w:t xml:space="preserve"> </w:t>
      </w:r>
      <w:r w:rsidR="00EB23DE" w:rsidRPr="00C3453A">
        <w:rPr>
          <w:lang w:val="pl-PL" w:eastAsia="fr-FR"/>
        </w:rPr>
        <w:t>uprawniona ze względu na ta</w:t>
      </w:r>
      <w:r w:rsidR="0070572A" w:rsidRPr="00C3453A">
        <w:rPr>
          <w:lang w:val="pl-PL" w:eastAsia="fr-FR"/>
        </w:rPr>
        <w:t>jemnicę zawodową i tajemnicę bankową, ale że interes</w:t>
      </w:r>
      <w:r w:rsidR="00E23977" w:rsidRPr="00C3453A">
        <w:rPr>
          <w:lang w:val="pl-PL" w:eastAsia="fr-FR"/>
        </w:rPr>
        <w:t xml:space="preserve"> public </w:t>
      </w:r>
      <w:r w:rsidR="00EB23DE" w:rsidRPr="00C3453A">
        <w:rPr>
          <w:lang w:val="pl-PL" w:eastAsia="fr-FR"/>
        </w:rPr>
        <w:t>powinien mieć pierwszeństwo przed interesem prywatnym</w:t>
      </w:r>
      <w:r w:rsidR="008E4F77" w:rsidRPr="00C3453A">
        <w:rPr>
          <w:lang w:val="pl-PL" w:eastAsia="fr-FR"/>
        </w:rPr>
        <w:t xml:space="preserve">. </w:t>
      </w:r>
      <w:r w:rsidR="0070572A" w:rsidRPr="00C3453A">
        <w:rPr>
          <w:lang w:val="pl-PL" w:eastAsia="fr-FR"/>
        </w:rPr>
        <w:t>Wyraził się on</w:t>
      </w:r>
      <w:r w:rsidR="0070572A" w:rsidRPr="00BB524B">
        <w:rPr>
          <w:lang w:val="pl-PL" w:eastAsia="fr-FR"/>
        </w:rPr>
        <w:t xml:space="preserve"> w ten sposób</w:t>
      </w:r>
      <w:r w:rsidR="00DC26F3" w:rsidRPr="00BB524B">
        <w:rPr>
          <w:lang w:val="pl-PL" w:eastAsia="fr-FR"/>
        </w:rPr>
        <w:t>:</w:t>
      </w:r>
    </w:p>
    <w:p w:rsidR="00C14197" w:rsidRPr="00BB524B" w:rsidRDefault="008E6720" w:rsidP="002E1693">
      <w:pPr>
        <w:pStyle w:val="ECHRParaQuote"/>
        <w:rPr>
          <w:lang w:val="pl-PL" w:eastAsia="fr-FR"/>
        </w:rPr>
      </w:pPr>
      <w:r w:rsidRPr="00BB524B">
        <w:rPr>
          <w:lang w:val="pl-PL" w:eastAsia="fr-FR"/>
        </w:rPr>
        <w:t>„</w:t>
      </w:r>
      <w:r w:rsidR="00C14197" w:rsidRPr="00BB524B">
        <w:rPr>
          <w:lang w:val="pl-PL" w:eastAsia="fr-FR"/>
        </w:rPr>
        <w:t>(</w:t>
      </w:r>
      <w:r w:rsidR="00DD69E5" w:rsidRPr="00BB524B">
        <w:rPr>
          <w:lang w:val="pl-PL" w:eastAsia="fr-FR"/>
        </w:rPr>
        <w:t>...</w:t>
      </w:r>
      <w:r w:rsidR="00C14197" w:rsidRPr="00BB524B">
        <w:rPr>
          <w:lang w:val="pl-PL" w:eastAsia="fr-FR"/>
        </w:rPr>
        <w:t>)</w:t>
      </w:r>
    </w:p>
    <w:p w:rsidR="00DC26F3" w:rsidRPr="00BB524B" w:rsidRDefault="00D77B5F" w:rsidP="002E1693">
      <w:pPr>
        <w:pStyle w:val="ECHRParaQuote"/>
        <w:rPr>
          <w:lang w:val="pl-PL" w:eastAsia="fr-FR"/>
        </w:rPr>
      </w:pPr>
      <w:r w:rsidRPr="00C3453A">
        <w:rPr>
          <w:lang w:val="pl-PL" w:eastAsia="fr-FR"/>
        </w:rPr>
        <w:t>Uwzględniając</w:t>
      </w:r>
      <w:r w:rsidR="00DC26F3" w:rsidRPr="00C3453A">
        <w:rPr>
          <w:lang w:val="pl-PL" w:eastAsia="fr-FR"/>
        </w:rPr>
        <w:t xml:space="preserve"> </w:t>
      </w:r>
      <w:r w:rsidR="00EB23DE" w:rsidRPr="00C3453A">
        <w:rPr>
          <w:lang w:val="pl-PL" w:eastAsia="fr-FR"/>
        </w:rPr>
        <w:t>sprzeczne interesy</w:t>
      </w:r>
      <w:r w:rsidR="00DC26F3" w:rsidRPr="00C3453A">
        <w:rPr>
          <w:lang w:val="pl-PL" w:eastAsia="fr-FR"/>
        </w:rPr>
        <w:t>,</w:t>
      </w:r>
      <w:r w:rsidR="004247BF" w:rsidRPr="00C3453A">
        <w:rPr>
          <w:lang w:val="pl-PL" w:eastAsia="fr-FR"/>
        </w:rPr>
        <w:t xml:space="preserve"> </w:t>
      </w:r>
      <w:r w:rsidR="00EB23DE" w:rsidRPr="00C3453A">
        <w:rPr>
          <w:lang w:val="pl-PL" w:eastAsia="fr-FR"/>
        </w:rPr>
        <w:t>a mianowicie wymienione</w:t>
      </w:r>
      <w:r w:rsidR="00DC26F3" w:rsidRPr="00C3453A">
        <w:rPr>
          <w:lang w:val="pl-PL" w:eastAsia="fr-FR"/>
        </w:rPr>
        <w:t xml:space="preserve"> </w:t>
      </w:r>
      <w:r w:rsidR="00AB72FD" w:rsidRPr="00C3453A">
        <w:rPr>
          <w:lang w:val="pl-PL" w:eastAsia="fr-FR"/>
        </w:rPr>
        <w:t>interes</w:t>
      </w:r>
      <w:r w:rsidR="00C3453A" w:rsidRPr="00C3453A">
        <w:rPr>
          <w:lang w:val="pl-PL" w:eastAsia="fr-FR"/>
        </w:rPr>
        <w:t>y</w:t>
      </w:r>
      <w:r w:rsidR="00DC26F3" w:rsidRPr="00C3453A">
        <w:rPr>
          <w:lang w:val="pl-PL" w:eastAsia="fr-FR"/>
        </w:rPr>
        <w:t xml:space="preserve"> </w:t>
      </w:r>
      <w:r w:rsidR="00AB72FD" w:rsidRPr="00C3453A">
        <w:rPr>
          <w:lang w:val="pl-PL" w:eastAsia="fr-FR"/>
        </w:rPr>
        <w:t>chronion</w:t>
      </w:r>
      <w:r w:rsidR="00C3453A" w:rsidRPr="00C3453A">
        <w:rPr>
          <w:lang w:val="pl-PL" w:eastAsia="fr-FR"/>
        </w:rPr>
        <w:t>e</w:t>
      </w:r>
      <w:r w:rsidR="00DC26F3" w:rsidRPr="00C3453A">
        <w:rPr>
          <w:lang w:val="pl-PL" w:eastAsia="fr-FR"/>
        </w:rPr>
        <w:t xml:space="preserve"> </w:t>
      </w:r>
      <w:r w:rsidR="00EB23DE" w:rsidRPr="00C3453A">
        <w:rPr>
          <w:lang w:val="pl-PL" w:eastAsia="fr-FR"/>
        </w:rPr>
        <w:t>zasadami dotyczącymi</w:t>
      </w:r>
      <w:r w:rsidR="00C14197" w:rsidRPr="00C3453A">
        <w:rPr>
          <w:lang w:val="pl-PL" w:eastAsia="fr-FR"/>
        </w:rPr>
        <w:t xml:space="preserve"> </w:t>
      </w:r>
      <w:r w:rsidR="00AF5329" w:rsidRPr="00C3453A">
        <w:rPr>
          <w:lang w:val="pl-PL" w:eastAsia="fr-FR"/>
        </w:rPr>
        <w:t>tajemnic</w:t>
      </w:r>
      <w:r w:rsidR="00EB23DE" w:rsidRPr="00C3453A">
        <w:rPr>
          <w:lang w:val="pl-PL" w:eastAsia="fr-FR"/>
        </w:rPr>
        <w:t>y zawodowej</w:t>
      </w:r>
      <w:r w:rsidR="00C14197" w:rsidRPr="00C3453A">
        <w:rPr>
          <w:lang w:val="pl-PL" w:eastAsia="fr-FR"/>
        </w:rPr>
        <w:t xml:space="preserve"> </w:t>
      </w:r>
      <w:r w:rsidR="0011295C" w:rsidRPr="00C3453A">
        <w:rPr>
          <w:lang w:val="pl-PL" w:eastAsia="fr-FR"/>
        </w:rPr>
        <w:t>i interes publiczny w dochodzeniu</w:t>
      </w:r>
      <w:r w:rsidR="0011295C" w:rsidRPr="00BB524B">
        <w:rPr>
          <w:lang w:val="pl-PL" w:eastAsia="fr-FR"/>
        </w:rPr>
        <w:t xml:space="preserve"> karnym, które zakłada uzyskanie materiałów i informacji</w:t>
      </w:r>
      <w:r w:rsidR="007E1FD7">
        <w:rPr>
          <w:lang w:val="pl-PL" w:eastAsia="fr-FR"/>
        </w:rPr>
        <w:t>,</w:t>
      </w:r>
      <w:r w:rsidR="0011295C" w:rsidRPr="00BB524B">
        <w:rPr>
          <w:lang w:val="pl-PL" w:eastAsia="fr-FR"/>
        </w:rPr>
        <w:t xml:space="preserve"> </w:t>
      </w:r>
      <w:r w:rsidR="007E1FD7">
        <w:rPr>
          <w:lang w:val="pl-PL" w:eastAsia="fr-FR"/>
        </w:rPr>
        <w:t>mogących</w:t>
      </w:r>
      <w:r w:rsidR="0011295C" w:rsidRPr="00BB524B">
        <w:rPr>
          <w:lang w:val="pl-PL" w:eastAsia="fr-FR"/>
        </w:rPr>
        <w:t xml:space="preserve"> dostarcz</w:t>
      </w:r>
      <w:r w:rsidR="007E1FD7">
        <w:rPr>
          <w:lang w:val="pl-PL" w:eastAsia="fr-FR"/>
        </w:rPr>
        <w:t>yć</w:t>
      </w:r>
      <w:r w:rsidR="0011295C" w:rsidRPr="00BB524B">
        <w:rPr>
          <w:lang w:val="pl-PL" w:eastAsia="fr-FR"/>
        </w:rPr>
        <w:t xml:space="preserve"> dowodu, który umożliwi podtrzymanie, w danym wypadku, zarzutów karnych</w:t>
      </w:r>
      <w:r w:rsidR="00C14197" w:rsidRPr="00BB524B">
        <w:rPr>
          <w:lang w:val="pl-PL" w:eastAsia="fr-FR"/>
        </w:rPr>
        <w:t xml:space="preserve">, </w:t>
      </w:r>
      <w:r w:rsidR="0011295C" w:rsidRPr="00BB524B">
        <w:rPr>
          <w:lang w:val="pl-PL" w:eastAsia="fr-FR"/>
        </w:rPr>
        <w:t>te pierwsz</w:t>
      </w:r>
      <w:r w:rsidR="007E1FD7">
        <w:rPr>
          <w:lang w:val="pl-PL" w:eastAsia="fr-FR"/>
        </w:rPr>
        <w:t>e</w:t>
      </w:r>
      <w:r w:rsidR="0011295C" w:rsidRPr="00BB524B">
        <w:rPr>
          <w:lang w:val="pl-PL" w:eastAsia="fr-FR"/>
        </w:rPr>
        <w:t xml:space="preserve"> powinn</w:t>
      </w:r>
      <w:r w:rsidR="007E1FD7">
        <w:rPr>
          <w:lang w:val="pl-PL" w:eastAsia="fr-FR"/>
        </w:rPr>
        <w:t>y</w:t>
      </w:r>
      <w:r w:rsidR="0011295C" w:rsidRPr="00BB524B">
        <w:rPr>
          <w:lang w:val="pl-PL" w:eastAsia="fr-FR"/>
        </w:rPr>
        <w:t xml:space="preserve"> ustąpić z naturalnych i uzasadnionych względów przed drugim</w:t>
      </w:r>
      <w:r w:rsidR="00C14197" w:rsidRPr="00BB524B">
        <w:rPr>
          <w:lang w:val="pl-PL" w:eastAsia="fr-FR"/>
        </w:rPr>
        <w:t>.</w:t>
      </w:r>
    </w:p>
    <w:p w:rsidR="00D64455" w:rsidRPr="00BB524B" w:rsidRDefault="00AB72FD" w:rsidP="002E1693">
      <w:pPr>
        <w:pStyle w:val="ECHRParaQuote"/>
        <w:rPr>
          <w:lang w:val="pl-PL" w:eastAsia="fr-FR"/>
        </w:rPr>
      </w:pPr>
      <w:r w:rsidRPr="00BB524B">
        <w:rPr>
          <w:lang w:val="pl-PL" w:eastAsia="fr-FR"/>
        </w:rPr>
        <w:t>W niniejszej sprawie</w:t>
      </w:r>
      <w:r w:rsidR="00C14197" w:rsidRPr="00BB524B">
        <w:rPr>
          <w:lang w:val="pl-PL" w:eastAsia="fr-FR"/>
        </w:rPr>
        <w:t xml:space="preserve">, </w:t>
      </w:r>
      <w:r w:rsidR="0011295C" w:rsidRPr="00BB524B">
        <w:rPr>
          <w:lang w:val="pl-PL" w:eastAsia="fr-FR"/>
        </w:rPr>
        <w:t>poszukiwane materiały okazują się być niezbędne w dochodzeniu karnym</w:t>
      </w:r>
      <w:r w:rsidR="00C14197" w:rsidRPr="00BB524B">
        <w:rPr>
          <w:lang w:val="pl-PL" w:eastAsia="fr-FR"/>
        </w:rPr>
        <w:t xml:space="preserve">, </w:t>
      </w:r>
      <w:r w:rsidR="0011295C" w:rsidRPr="00BB524B">
        <w:rPr>
          <w:lang w:val="pl-PL" w:eastAsia="fr-FR"/>
        </w:rPr>
        <w:t xml:space="preserve">jak wykazał to sędzia </w:t>
      </w:r>
      <w:r w:rsidR="00003E8A" w:rsidRPr="00BB524B">
        <w:rPr>
          <w:lang w:val="pl-PL" w:eastAsia="fr-FR"/>
        </w:rPr>
        <w:t>śledczy</w:t>
      </w:r>
      <w:r w:rsidR="00C14197" w:rsidRPr="00BB524B">
        <w:rPr>
          <w:lang w:val="pl-PL" w:eastAsia="fr-FR"/>
        </w:rPr>
        <w:t xml:space="preserve"> </w:t>
      </w:r>
      <w:r w:rsidRPr="00BB524B">
        <w:rPr>
          <w:lang w:val="pl-PL" w:eastAsia="fr-FR"/>
        </w:rPr>
        <w:t xml:space="preserve">w pierwszej instancji i jak podkreśliła to zastępca </w:t>
      </w:r>
      <w:r w:rsidR="0011295C" w:rsidRPr="00BB524B">
        <w:rPr>
          <w:lang w:val="pl-PL" w:eastAsia="fr-FR"/>
        </w:rPr>
        <w:t>prokuratora</w:t>
      </w:r>
      <w:r w:rsidRPr="00BB524B">
        <w:rPr>
          <w:lang w:val="pl-PL" w:eastAsia="fr-FR"/>
        </w:rPr>
        <w:t xml:space="preserve"> przy tym sądzie</w:t>
      </w:r>
      <w:r w:rsidR="00C14197" w:rsidRPr="00BB524B">
        <w:rPr>
          <w:lang w:val="pl-PL" w:eastAsia="fr-FR"/>
        </w:rPr>
        <w:t xml:space="preserve">. </w:t>
      </w:r>
      <w:r w:rsidRPr="00BB524B">
        <w:rPr>
          <w:lang w:val="pl-PL" w:eastAsia="fr-FR"/>
        </w:rPr>
        <w:t xml:space="preserve">Z powyższych względów </w:t>
      </w:r>
      <w:r w:rsidR="007E7469">
        <w:rPr>
          <w:lang w:val="pl-PL" w:eastAsia="fr-FR"/>
        </w:rPr>
        <w:t>uznajemy</w:t>
      </w:r>
      <w:r w:rsidRPr="00BB524B">
        <w:rPr>
          <w:lang w:val="pl-PL" w:eastAsia="fr-FR"/>
        </w:rPr>
        <w:t xml:space="preserve">, iż w niniejszej sprawie </w:t>
      </w:r>
      <w:r w:rsidR="0070572A" w:rsidRPr="00BB524B">
        <w:rPr>
          <w:lang w:val="pl-PL" w:eastAsia="fr-FR"/>
        </w:rPr>
        <w:t>interes</w:t>
      </w:r>
      <w:r w:rsidR="0095541D" w:rsidRPr="00BB524B">
        <w:rPr>
          <w:lang w:val="pl-PL" w:eastAsia="fr-FR"/>
        </w:rPr>
        <w:t xml:space="preserve"> public</w:t>
      </w:r>
      <w:r w:rsidRPr="00BB524B">
        <w:rPr>
          <w:lang w:val="pl-PL" w:eastAsia="fr-FR"/>
        </w:rPr>
        <w:t>zny powinien</w:t>
      </w:r>
      <w:r w:rsidR="0095541D" w:rsidRPr="00BB524B">
        <w:rPr>
          <w:lang w:val="pl-PL" w:eastAsia="fr-FR"/>
        </w:rPr>
        <w:t xml:space="preserve"> </w:t>
      </w:r>
      <w:r w:rsidR="0011295C" w:rsidRPr="00BB524B">
        <w:rPr>
          <w:lang w:val="pl-PL" w:eastAsia="fr-FR"/>
        </w:rPr>
        <w:t>mieć pierwszeństwo</w:t>
      </w:r>
      <w:r w:rsidR="0095541D" w:rsidRPr="00BB524B">
        <w:rPr>
          <w:lang w:val="pl-PL" w:eastAsia="fr-FR"/>
        </w:rPr>
        <w:t xml:space="preserve"> </w:t>
      </w:r>
      <w:r w:rsidR="0011295C" w:rsidRPr="00BB524B">
        <w:rPr>
          <w:lang w:val="pl-PL" w:eastAsia="fr-FR"/>
        </w:rPr>
        <w:t xml:space="preserve">przed </w:t>
      </w:r>
      <w:r w:rsidRPr="00BB524B">
        <w:rPr>
          <w:lang w:val="pl-PL" w:eastAsia="fr-FR"/>
        </w:rPr>
        <w:t xml:space="preserve">interesem prywatnym </w:t>
      </w:r>
      <w:r w:rsidR="0011295C" w:rsidRPr="00BB524B">
        <w:rPr>
          <w:lang w:val="pl-PL" w:eastAsia="fr-FR"/>
        </w:rPr>
        <w:t>celem skutecznego</w:t>
      </w:r>
      <w:r w:rsidR="001739D9">
        <w:rPr>
          <w:lang w:val="pl-PL" w:eastAsia="fr-FR"/>
        </w:rPr>
        <w:t xml:space="preserve"> i właściwego</w:t>
      </w:r>
      <w:r w:rsidR="0011295C" w:rsidRPr="00BB524B">
        <w:rPr>
          <w:lang w:val="pl-PL" w:eastAsia="fr-FR"/>
        </w:rPr>
        <w:t xml:space="preserve"> </w:t>
      </w:r>
      <w:r w:rsidRPr="00BB524B">
        <w:rPr>
          <w:lang w:val="pl-PL" w:eastAsia="fr-FR"/>
        </w:rPr>
        <w:t>wymierzenia sprawiedliwości</w:t>
      </w:r>
      <w:r w:rsidR="00C14197" w:rsidRPr="00BB524B">
        <w:rPr>
          <w:lang w:val="pl-PL" w:eastAsia="fr-FR"/>
        </w:rPr>
        <w:t xml:space="preserve">: </w:t>
      </w:r>
      <w:r w:rsidR="00EB23DE" w:rsidRPr="00BB524B">
        <w:rPr>
          <w:lang w:val="pl-PL" w:eastAsia="fr-FR"/>
        </w:rPr>
        <w:t>uchylenie</w:t>
      </w:r>
      <w:r w:rsidRPr="00BB524B">
        <w:rPr>
          <w:lang w:val="pl-PL" w:eastAsia="fr-FR"/>
        </w:rPr>
        <w:t xml:space="preserve"> </w:t>
      </w:r>
      <w:r w:rsidR="0011295C" w:rsidRPr="00BB524B">
        <w:rPr>
          <w:lang w:val="pl-PL" w:eastAsia="fr-FR"/>
        </w:rPr>
        <w:t>obowiązku tajemnicy jest w tym przypadku uzasadnione ze względu na wyważenie wyżej wymienionych interesów pozostających ze sobą w konflikcie</w:t>
      </w:r>
      <w:r w:rsidR="00C14197" w:rsidRPr="00BB524B">
        <w:rPr>
          <w:lang w:val="pl-PL" w:eastAsia="fr-FR"/>
        </w:rPr>
        <w:t>.</w:t>
      </w:r>
    </w:p>
    <w:p w:rsidR="005671AC" w:rsidRPr="00BB524B" w:rsidRDefault="005671AC" w:rsidP="002E1693">
      <w:pPr>
        <w:pStyle w:val="ECHRParaQuote"/>
        <w:rPr>
          <w:lang w:val="pl-PL" w:eastAsia="fr-FR"/>
        </w:rPr>
      </w:pPr>
      <w:r w:rsidRPr="00BB524B">
        <w:rPr>
          <w:lang w:val="pl-PL" w:eastAsia="fr-FR"/>
        </w:rPr>
        <w:t>(</w:t>
      </w:r>
      <w:r w:rsidR="00DD69E5" w:rsidRPr="00BB524B">
        <w:rPr>
          <w:lang w:val="pl-PL" w:eastAsia="fr-FR"/>
        </w:rPr>
        <w:t>...</w:t>
      </w:r>
      <w:r w:rsidRPr="00BB524B">
        <w:rPr>
          <w:lang w:val="pl-PL" w:eastAsia="fr-FR"/>
        </w:rPr>
        <w:t>)</w:t>
      </w:r>
      <w:r w:rsidR="008E6720" w:rsidRPr="00BB524B">
        <w:rPr>
          <w:lang w:val="pl-PL" w:eastAsia="fr-FR"/>
        </w:rPr>
        <w:t>”</w:t>
      </w:r>
    </w:p>
    <w:p w:rsidR="00D64455" w:rsidRPr="00C3453A" w:rsidRDefault="00AB72FD" w:rsidP="002E1693">
      <w:pPr>
        <w:pStyle w:val="JuParaSub"/>
        <w:ind w:left="0"/>
        <w:rPr>
          <w:lang w:val="pl-PL" w:eastAsia="fr-FR"/>
        </w:rPr>
      </w:pPr>
      <w:r w:rsidRPr="00BB524B">
        <w:rPr>
          <w:lang w:val="pl-PL" w:eastAsia="fr-FR"/>
        </w:rPr>
        <w:t xml:space="preserve">Uwzględniając </w:t>
      </w:r>
      <w:r w:rsidR="004C53FB">
        <w:rPr>
          <w:lang w:val="pl-PL" w:eastAsia="fr-FR"/>
        </w:rPr>
        <w:t>żądanie</w:t>
      </w:r>
      <w:r w:rsidRPr="00BB524B">
        <w:rPr>
          <w:lang w:val="pl-PL" w:eastAsia="fr-FR"/>
        </w:rPr>
        <w:t xml:space="preserve"> </w:t>
      </w:r>
      <w:r w:rsidR="0011295C" w:rsidRPr="00BB524B">
        <w:rPr>
          <w:lang w:val="pl-PL" w:eastAsia="fr-FR"/>
        </w:rPr>
        <w:t>prokurat</w:t>
      </w:r>
      <w:r w:rsidR="00AA1472">
        <w:rPr>
          <w:lang w:val="pl-PL" w:eastAsia="fr-FR"/>
        </w:rPr>
        <w:t>o</w:t>
      </w:r>
      <w:r w:rsidR="0011295C" w:rsidRPr="00BB524B">
        <w:rPr>
          <w:lang w:val="pl-PL" w:eastAsia="fr-FR"/>
        </w:rPr>
        <w:t>r</w:t>
      </w:r>
      <w:r w:rsidR="00AA1472">
        <w:rPr>
          <w:lang w:val="pl-PL" w:eastAsia="fr-FR"/>
        </w:rPr>
        <w:t>a</w:t>
      </w:r>
      <w:r w:rsidR="005671AC" w:rsidRPr="00BB524B">
        <w:rPr>
          <w:lang w:val="pl-PL" w:eastAsia="fr-FR"/>
        </w:rPr>
        <w:t xml:space="preserve">, </w:t>
      </w:r>
      <w:r w:rsidRPr="00BB524B">
        <w:rPr>
          <w:lang w:val="pl-PL" w:eastAsia="fr-FR"/>
        </w:rPr>
        <w:t>na podstawie</w:t>
      </w:r>
      <w:r w:rsidR="000C05B2" w:rsidRPr="00BB524B">
        <w:rPr>
          <w:lang w:val="pl-PL" w:eastAsia="fr-FR"/>
        </w:rPr>
        <w:t xml:space="preserve"> </w:t>
      </w:r>
      <w:r w:rsidR="00135338" w:rsidRPr="00BB524B">
        <w:rPr>
          <w:lang w:val="pl-PL" w:eastAsia="fr-FR"/>
        </w:rPr>
        <w:t>artykuł</w:t>
      </w:r>
      <w:r w:rsidRPr="00BB524B">
        <w:rPr>
          <w:lang w:val="pl-PL" w:eastAsia="fr-FR"/>
        </w:rPr>
        <w:t>u</w:t>
      </w:r>
      <w:r w:rsidR="000C05B2" w:rsidRPr="00BB524B">
        <w:rPr>
          <w:lang w:val="pl-PL" w:eastAsia="fr-FR"/>
        </w:rPr>
        <w:t xml:space="preserve"> 135 § 3 </w:t>
      </w:r>
      <w:r w:rsidR="002F54CC" w:rsidRPr="00BB524B">
        <w:rPr>
          <w:lang w:val="pl-PL" w:eastAsia="fr-FR"/>
        </w:rPr>
        <w:t>CPP</w:t>
      </w:r>
      <w:r w:rsidR="000C05B2" w:rsidRPr="00BB524B">
        <w:rPr>
          <w:lang w:val="pl-PL" w:eastAsia="fr-FR"/>
        </w:rPr>
        <w:t xml:space="preserve">, </w:t>
      </w:r>
      <w:r w:rsidRPr="00BB524B">
        <w:rPr>
          <w:lang w:val="pl-PL" w:eastAsia="fr-FR"/>
        </w:rPr>
        <w:t>sąd apelacyjny</w:t>
      </w:r>
      <w:r w:rsidR="005671AC" w:rsidRPr="00BB524B">
        <w:rPr>
          <w:lang w:val="pl-PL" w:eastAsia="fr-FR"/>
        </w:rPr>
        <w:t xml:space="preserve"> </w:t>
      </w:r>
      <w:r w:rsidRPr="00BB524B">
        <w:rPr>
          <w:lang w:val="pl-PL" w:eastAsia="fr-FR"/>
        </w:rPr>
        <w:t xml:space="preserve">zarządził </w:t>
      </w:r>
      <w:r w:rsidR="00EB23DE" w:rsidRPr="00BB524B">
        <w:rPr>
          <w:lang w:val="pl-PL" w:eastAsia="fr-FR"/>
        </w:rPr>
        <w:t>uchylenie</w:t>
      </w:r>
      <w:r w:rsidR="005671AC" w:rsidRPr="00BB524B">
        <w:rPr>
          <w:lang w:val="pl-PL" w:eastAsia="fr-FR"/>
        </w:rPr>
        <w:t xml:space="preserve"> </w:t>
      </w:r>
      <w:r w:rsidRPr="00BB524B">
        <w:rPr>
          <w:lang w:val="pl-PL" w:eastAsia="fr-FR"/>
        </w:rPr>
        <w:t>tajemnicy zawodowej</w:t>
      </w:r>
      <w:r w:rsidR="005671AC" w:rsidRPr="00BB524B">
        <w:rPr>
          <w:lang w:val="pl-PL" w:eastAsia="fr-FR"/>
        </w:rPr>
        <w:t xml:space="preserve"> </w:t>
      </w:r>
      <w:r w:rsidRPr="00BB524B">
        <w:rPr>
          <w:lang w:val="pl-PL" w:eastAsia="fr-FR"/>
        </w:rPr>
        <w:t>i tajemnicy bankowej</w:t>
      </w:r>
      <w:r w:rsidR="005671AC" w:rsidRPr="00BB524B">
        <w:rPr>
          <w:lang w:val="pl-PL" w:eastAsia="fr-FR"/>
        </w:rPr>
        <w:t xml:space="preserve">, </w:t>
      </w:r>
      <w:r w:rsidRPr="00BB524B">
        <w:rPr>
          <w:lang w:val="pl-PL" w:eastAsia="fr-FR"/>
        </w:rPr>
        <w:t xml:space="preserve">nakazując </w:t>
      </w:r>
      <w:r w:rsidR="0011295C" w:rsidRPr="00BB524B">
        <w:rPr>
          <w:lang w:val="pl-PL" w:eastAsia="fr-FR"/>
        </w:rPr>
        <w:t>Bankowi Portugalii</w:t>
      </w:r>
      <w:r w:rsidR="005671AC" w:rsidRPr="00BB524B">
        <w:rPr>
          <w:lang w:val="pl-PL" w:eastAsia="fr-FR"/>
        </w:rPr>
        <w:t xml:space="preserve"> </w:t>
      </w:r>
      <w:r w:rsidRPr="00BB524B">
        <w:rPr>
          <w:lang w:val="pl-PL" w:eastAsia="fr-FR"/>
        </w:rPr>
        <w:t>wskazanie wszystkich rachunków bankowych</w:t>
      </w:r>
      <w:r w:rsidR="00D77B5F" w:rsidRPr="00BB524B">
        <w:rPr>
          <w:lang w:val="pl-PL" w:eastAsia="fr-FR"/>
        </w:rPr>
        <w:t>, jakie skarżąca posiadała</w:t>
      </w:r>
      <w:r w:rsidRPr="00BB524B">
        <w:rPr>
          <w:lang w:val="pl-PL" w:eastAsia="fr-FR"/>
        </w:rPr>
        <w:t xml:space="preserve"> w </w:t>
      </w:r>
      <w:r w:rsidR="00B13212" w:rsidRPr="00BB524B">
        <w:rPr>
          <w:lang w:val="pl-PL" w:eastAsia="fr-FR"/>
        </w:rPr>
        <w:t>r.</w:t>
      </w:r>
      <w:r w:rsidR="005671AC" w:rsidRPr="00BB524B">
        <w:rPr>
          <w:lang w:val="pl-PL" w:eastAsia="fr-FR"/>
        </w:rPr>
        <w:t xml:space="preserve"> 2005 </w:t>
      </w:r>
      <w:r w:rsidRPr="00BB524B">
        <w:rPr>
          <w:lang w:val="pl-PL" w:eastAsia="fr-FR"/>
        </w:rPr>
        <w:t xml:space="preserve">i </w:t>
      </w:r>
      <w:r w:rsidR="005671AC" w:rsidRPr="00BB524B">
        <w:rPr>
          <w:lang w:val="pl-PL" w:eastAsia="fr-FR"/>
        </w:rPr>
        <w:t xml:space="preserve">2006, </w:t>
      </w:r>
      <w:r w:rsidRPr="00BB524B">
        <w:rPr>
          <w:lang w:val="pl-PL" w:eastAsia="fr-FR"/>
        </w:rPr>
        <w:t>aby p</w:t>
      </w:r>
      <w:r w:rsidR="00B13212" w:rsidRPr="00BB524B">
        <w:rPr>
          <w:lang w:val="pl-PL" w:eastAsia="fr-FR"/>
        </w:rPr>
        <w:t>r</w:t>
      </w:r>
      <w:r w:rsidR="0011295C" w:rsidRPr="00BB524B">
        <w:rPr>
          <w:lang w:val="pl-PL" w:eastAsia="fr-FR"/>
        </w:rPr>
        <w:t>oku</w:t>
      </w:r>
      <w:r w:rsidRPr="00BB524B">
        <w:rPr>
          <w:lang w:val="pl-PL" w:eastAsia="fr-FR"/>
        </w:rPr>
        <w:t xml:space="preserve">ratura mogła zapoznać się z </w:t>
      </w:r>
      <w:r w:rsidRPr="00C3453A">
        <w:rPr>
          <w:lang w:val="pl-PL" w:eastAsia="fr-FR"/>
        </w:rPr>
        <w:t xml:space="preserve">operacjami wykonywanymi na tych rachunkach. </w:t>
      </w:r>
    </w:p>
    <w:p w:rsidR="008E4F77" w:rsidRPr="00BB524B" w:rsidRDefault="004D567D" w:rsidP="002E1693">
      <w:pPr>
        <w:ind w:firstLine="284"/>
        <w:rPr>
          <w:lang w:val="pl-PL" w:eastAsia="fr-FR"/>
        </w:rPr>
      </w:pPr>
      <w:r w:rsidRPr="00C3453A">
        <w:rPr>
          <w:lang w:val="pl-PL" w:eastAsia="fr-FR"/>
        </w:rPr>
        <w:fldChar w:fldCharType="begin"/>
      </w:r>
      <w:r w:rsidR="008E4F77" w:rsidRPr="00C3453A">
        <w:rPr>
          <w:lang w:val="pl-PL" w:eastAsia="fr-FR"/>
        </w:rPr>
        <w:instrText xml:space="preserve"> SEQ level0 \*arabic </w:instrText>
      </w:r>
      <w:r w:rsidRPr="00C3453A">
        <w:rPr>
          <w:lang w:val="pl-PL" w:eastAsia="fr-FR"/>
        </w:rPr>
        <w:fldChar w:fldCharType="separate"/>
      </w:r>
      <w:r w:rsidR="007E0CEA">
        <w:rPr>
          <w:noProof/>
          <w:lang w:val="pl-PL" w:eastAsia="fr-FR"/>
        </w:rPr>
        <w:t>13</w:t>
      </w:r>
      <w:r w:rsidRPr="00C3453A">
        <w:rPr>
          <w:lang w:val="pl-PL" w:eastAsia="fr-FR"/>
        </w:rPr>
        <w:fldChar w:fldCharType="end"/>
      </w:r>
      <w:r w:rsidR="008E4F77" w:rsidRPr="00C3453A">
        <w:rPr>
          <w:lang w:val="pl-PL" w:eastAsia="fr-FR"/>
        </w:rPr>
        <w:t>.  </w:t>
      </w:r>
      <w:r w:rsidR="00AB72FD" w:rsidRPr="00C3453A">
        <w:rPr>
          <w:lang w:val="pl-PL" w:eastAsia="fr-FR"/>
        </w:rPr>
        <w:t>W dniu</w:t>
      </w:r>
      <w:r w:rsidR="008E4F77" w:rsidRPr="00C3453A">
        <w:rPr>
          <w:lang w:val="pl-PL" w:eastAsia="fr-FR"/>
        </w:rPr>
        <w:t xml:space="preserve"> 9 </w:t>
      </w:r>
      <w:r w:rsidR="00036616" w:rsidRPr="00C3453A">
        <w:rPr>
          <w:lang w:val="pl-PL" w:eastAsia="fr-FR"/>
        </w:rPr>
        <w:t>lutego</w:t>
      </w:r>
      <w:r w:rsidR="008E4F77" w:rsidRPr="00C3453A">
        <w:rPr>
          <w:lang w:val="pl-PL" w:eastAsia="fr-FR"/>
        </w:rPr>
        <w:t xml:space="preserve"> 2010</w:t>
      </w:r>
      <w:r w:rsidR="00AB72FD" w:rsidRPr="00C3453A">
        <w:rPr>
          <w:lang w:val="pl-PL" w:eastAsia="fr-FR"/>
        </w:rPr>
        <w:t xml:space="preserve"> </w:t>
      </w:r>
      <w:r w:rsidR="00B13212" w:rsidRPr="00C3453A">
        <w:rPr>
          <w:lang w:val="pl-PL" w:eastAsia="fr-FR"/>
        </w:rPr>
        <w:t>r.</w:t>
      </w:r>
      <w:r w:rsidR="008E4F77" w:rsidRPr="00C3453A">
        <w:rPr>
          <w:lang w:val="pl-PL" w:eastAsia="fr-FR"/>
        </w:rPr>
        <w:t xml:space="preserve">, </w:t>
      </w:r>
      <w:r w:rsidR="00C76551" w:rsidRPr="00C3453A">
        <w:rPr>
          <w:lang w:val="pl-PL" w:eastAsia="fr-FR"/>
        </w:rPr>
        <w:t>skarżąca</w:t>
      </w:r>
      <w:r w:rsidR="008E4F77" w:rsidRPr="00C3453A">
        <w:rPr>
          <w:lang w:val="pl-PL" w:eastAsia="fr-FR"/>
        </w:rPr>
        <w:t xml:space="preserve"> </w:t>
      </w:r>
      <w:r w:rsidR="00C3453A" w:rsidRPr="00C3453A">
        <w:rPr>
          <w:lang w:val="pl-PL" w:eastAsia="fr-FR"/>
        </w:rPr>
        <w:t>zaskarżyła</w:t>
      </w:r>
      <w:r w:rsidR="00E12251" w:rsidRPr="00C3453A">
        <w:rPr>
          <w:lang w:val="pl-PL" w:eastAsia="fr-FR"/>
        </w:rPr>
        <w:t xml:space="preserve"> </w:t>
      </w:r>
      <w:r w:rsidR="006F1FCF" w:rsidRPr="00C3453A">
        <w:rPr>
          <w:lang w:val="pl-PL" w:eastAsia="fr-FR"/>
        </w:rPr>
        <w:t>wyrok</w:t>
      </w:r>
      <w:r w:rsidR="008E4F77" w:rsidRPr="00C3453A">
        <w:rPr>
          <w:lang w:val="pl-PL" w:eastAsia="fr-FR"/>
        </w:rPr>
        <w:t xml:space="preserve"> </w:t>
      </w:r>
      <w:r w:rsidR="00DB6D9D">
        <w:rPr>
          <w:lang w:val="pl-PL" w:eastAsia="fr-FR"/>
        </w:rPr>
        <w:t>S</w:t>
      </w:r>
      <w:r w:rsidR="00135338" w:rsidRPr="00C3453A">
        <w:rPr>
          <w:lang w:val="pl-PL" w:eastAsia="fr-FR"/>
        </w:rPr>
        <w:t xml:space="preserve">ądu </w:t>
      </w:r>
      <w:r w:rsidR="00DB6D9D">
        <w:rPr>
          <w:lang w:val="pl-PL" w:eastAsia="fr-FR"/>
        </w:rPr>
        <w:t>A</w:t>
      </w:r>
      <w:r w:rsidR="00135338" w:rsidRPr="00C3453A">
        <w:rPr>
          <w:lang w:val="pl-PL" w:eastAsia="fr-FR"/>
        </w:rPr>
        <w:t xml:space="preserve">pelacyjnego w </w:t>
      </w:r>
      <w:proofErr w:type="spellStart"/>
      <w:r w:rsidR="00135338" w:rsidRPr="00C3453A">
        <w:rPr>
          <w:lang w:val="pl-PL" w:eastAsia="fr-FR"/>
        </w:rPr>
        <w:t>Évora</w:t>
      </w:r>
      <w:proofErr w:type="spellEnd"/>
      <w:r w:rsidR="008E4F77" w:rsidRPr="00C3453A">
        <w:rPr>
          <w:lang w:val="pl-PL" w:eastAsia="fr-FR"/>
        </w:rPr>
        <w:t xml:space="preserve"> </w:t>
      </w:r>
      <w:r w:rsidR="00C3453A" w:rsidRPr="00C3453A">
        <w:rPr>
          <w:lang w:val="pl-PL" w:eastAsia="fr-FR"/>
        </w:rPr>
        <w:t>przed</w:t>
      </w:r>
      <w:r w:rsidR="008E4F77" w:rsidRPr="00C3453A">
        <w:rPr>
          <w:lang w:val="pl-PL" w:eastAsia="fr-FR"/>
        </w:rPr>
        <w:t xml:space="preserve"> </w:t>
      </w:r>
      <w:r w:rsidR="00950E81" w:rsidRPr="00C3453A">
        <w:rPr>
          <w:lang w:val="pl-PL" w:eastAsia="fr-FR"/>
        </w:rPr>
        <w:t>Sąd</w:t>
      </w:r>
      <w:r w:rsidR="00C3453A" w:rsidRPr="00C3453A">
        <w:rPr>
          <w:lang w:val="pl-PL" w:eastAsia="fr-FR"/>
        </w:rPr>
        <w:t>em</w:t>
      </w:r>
      <w:r w:rsidR="00950E81" w:rsidRPr="00C3453A">
        <w:rPr>
          <w:lang w:val="pl-PL" w:eastAsia="fr-FR"/>
        </w:rPr>
        <w:t xml:space="preserve"> Najwyższy</w:t>
      </w:r>
      <w:r w:rsidR="00C3453A" w:rsidRPr="00C3453A">
        <w:rPr>
          <w:lang w:val="pl-PL" w:eastAsia="fr-FR"/>
        </w:rPr>
        <w:t>m</w:t>
      </w:r>
      <w:r w:rsidR="008E4F77" w:rsidRPr="00C3453A">
        <w:rPr>
          <w:lang w:val="pl-PL" w:eastAsia="fr-FR"/>
        </w:rPr>
        <w:t xml:space="preserve"> </w:t>
      </w:r>
      <w:r w:rsidR="00E12251" w:rsidRPr="00C3453A">
        <w:rPr>
          <w:lang w:val="pl-PL" w:eastAsia="fr-FR"/>
        </w:rPr>
        <w:t>powołując się na</w:t>
      </w:r>
      <w:r w:rsidR="00B77A12" w:rsidRPr="00C3453A">
        <w:rPr>
          <w:lang w:val="pl-PL" w:eastAsia="fr-FR"/>
        </w:rPr>
        <w:t xml:space="preserve"> </w:t>
      </w:r>
      <w:r w:rsidR="00036616" w:rsidRPr="00C3453A">
        <w:rPr>
          <w:lang w:val="pl-PL" w:eastAsia="fr-FR"/>
        </w:rPr>
        <w:t>nie</w:t>
      </w:r>
      <w:r w:rsidR="00DB6D9D">
        <w:rPr>
          <w:lang w:val="pl-PL" w:eastAsia="fr-FR"/>
        </w:rPr>
        <w:t>właściwość wydziału karnego</w:t>
      </w:r>
      <w:r w:rsidR="008E4F77" w:rsidRPr="00C3453A">
        <w:rPr>
          <w:lang w:val="pl-PL" w:eastAsia="fr-FR"/>
        </w:rPr>
        <w:t xml:space="preserve"> </w:t>
      </w:r>
      <w:r w:rsidR="00DB6D9D">
        <w:rPr>
          <w:lang w:val="pl-PL" w:eastAsia="fr-FR"/>
        </w:rPr>
        <w:t>S</w:t>
      </w:r>
      <w:r w:rsidR="00AB72FD" w:rsidRPr="00C3453A">
        <w:rPr>
          <w:lang w:val="pl-PL" w:eastAsia="fr-FR"/>
        </w:rPr>
        <w:t>ąd</w:t>
      </w:r>
      <w:r w:rsidR="00036616" w:rsidRPr="00C3453A">
        <w:rPr>
          <w:lang w:val="pl-PL" w:eastAsia="fr-FR"/>
        </w:rPr>
        <w:t>u</w:t>
      </w:r>
      <w:r w:rsidR="00AB72FD" w:rsidRPr="00C3453A">
        <w:rPr>
          <w:lang w:val="pl-PL" w:eastAsia="fr-FR"/>
        </w:rPr>
        <w:t xml:space="preserve"> </w:t>
      </w:r>
      <w:r w:rsidR="00DB6D9D">
        <w:rPr>
          <w:lang w:val="pl-PL" w:eastAsia="fr-FR"/>
        </w:rPr>
        <w:t>A</w:t>
      </w:r>
      <w:r w:rsidR="00AB72FD" w:rsidRPr="00C3453A">
        <w:rPr>
          <w:lang w:val="pl-PL" w:eastAsia="fr-FR"/>
        </w:rPr>
        <w:t>pelacyjn</w:t>
      </w:r>
      <w:r w:rsidR="00036616" w:rsidRPr="00C3453A">
        <w:rPr>
          <w:lang w:val="pl-PL" w:eastAsia="fr-FR"/>
        </w:rPr>
        <w:t>ego</w:t>
      </w:r>
      <w:r w:rsidR="00AB72FD" w:rsidRPr="00C3453A">
        <w:rPr>
          <w:lang w:val="pl-PL" w:eastAsia="fr-FR"/>
        </w:rPr>
        <w:t xml:space="preserve">, </w:t>
      </w:r>
      <w:r w:rsidR="009D3985">
        <w:rPr>
          <w:lang w:val="pl-PL" w:eastAsia="fr-FR"/>
        </w:rPr>
        <w:t xml:space="preserve">do </w:t>
      </w:r>
      <w:r w:rsidR="00AB72FD" w:rsidRPr="00C3453A">
        <w:rPr>
          <w:lang w:val="pl-PL" w:eastAsia="fr-FR"/>
        </w:rPr>
        <w:t>orzek</w:t>
      </w:r>
      <w:r w:rsidR="009D3985">
        <w:rPr>
          <w:lang w:val="pl-PL" w:eastAsia="fr-FR"/>
        </w:rPr>
        <w:t>ania</w:t>
      </w:r>
      <w:r w:rsidR="00AB72FD" w:rsidRPr="00C3453A">
        <w:rPr>
          <w:lang w:val="pl-PL" w:eastAsia="fr-FR"/>
        </w:rPr>
        <w:t xml:space="preserve"> </w:t>
      </w:r>
      <w:r w:rsidR="009D3985">
        <w:rPr>
          <w:lang w:val="pl-PL" w:eastAsia="fr-FR"/>
        </w:rPr>
        <w:br/>
      </w:r>
      <w:r w:rsidR="00AB72FD" w:rsidRPr="00C3453A">
        <w:rPr>
          <w:lang w:val="pl-PL" w:eastAsia="fr-FR"/>
        </w:rPr>
        <w:t xml:space="preserve">w sprawie </w:t>
      </w:r>
      <w:r w:rsidR="009D3985">
        <w:rPr>
          <w:lang w:val="pl-PL" w:eastAsia="fr-FR"/>
        </w:rPr>
        <w:t xml:space="preserve">i </w:t>
      </w:r>
      <w:r w:rsidR="00E12251" w:rsidRPr="00C3453A">
        <w:rPr>
          <w:lang w:val="pl-PL" w:eastAsia="fr-FR"/>
        </w:rPr>
        <w:t>b</w:t>
      </w:r>
      <w:r w:rsidR="009D3985">
        <w:rPr>
          <w:lang w:val="pl-PL" w:eastAsia="fr-FR"/>
        </w:rPr>
        <w:t>rak</w:t>
      </w:r>
      <w:r w:rsidR="00E12251" w:rsidRPr="00C3453A">
        <w:rPr>
          <w:lang w:val="pl-PL" w:eastAsia="fr-FR"/>
        </w:rPr>
        <w:t xml:space="preserve"> konsultacji</w:t>
      </w:r>
      <w:r w:rsidR="00AB72FD" w:rsidRPr="00C3453A">
        <w:rPr>
          <w:lang w:val="pl-PL" w:eastAsia="fr-FR"/>
        </w:rPr>
        <w:t xml:space="preserve"> w czasie postępowania z Radą Adwokac</w:t>
      </w:r>
      <w:r w:rsidR="00783067">
        <w:rPr>
          <w:lang w:val="pl-PL" w:eastAsia="fr-FR"/>
        </w:rPr>
        <w:t>k</w:t>
      </w:r>
      <w:r w:rsidR="00AB72FD" w:rsidRPr="00C3453A">
        <w:rPr>
          <w:lang w:val="pl-PL" w:eastAsia="fr-FR"/>
        </w:rPr>
        <w:t>ą</w:t>
      </w:r>
      <w:r w:rsidR="00093FC6" w:rsidRPr="00C3453A">
        <w:rPr>
          <w:lang w:val="pl-PL" w:eastAsia="fr-FR"/>
        </w:rPr>
        <w:t xml:space="preserve">, </w:t>
      </w:r>
      <w:r w:rsidR="00783067">
        <w:rPr>
          <w:lang w:val="pl-PL" w:eastAsia="fr-FR"/>
        </w:rPr>
        <w:t xml:space="preserve">z </w:t>
      </w:r>
      <w:r w:rsidR="00036616" w:rsidRPr="00C3453A">
        <w:rPr>
          <w:lang w:val="pl-PL" w:eastAsia="fr-FR"/>
        </w:rPr>
        <w:t>narusz</w:t>
      </w:r>
      <w:r w:rsidR="00783067">
        <w:rPr>
          <w:lang w:val="pl-PL" w:eastAsia="fr-FR"/>
        </w:rPr>
        <w:t>eniem</w:t>
      </w:r>
      <w:r w:rsidR="00036616" w:rsidRPr="00C3453A">
        <w:rPr>
          <w:lang w:val="pl-PL" w:eastAsia="fr-FR"/>
        </w:rPr>
        <w:t xml:space="preserve"> </w:t>
      </w:r>
      <w:r w:rsidR="00135338" w:rsidRPr="00C3453A">
        <w:rPr>
          <w:lang w:val="pl-PL" w:eastAsia="fr-FR"/>
        </w:rPr>
        <w:t>artykuł</w:t>
      </w:r>
      <w:r w:rsidR="00783067">
        <w:rPr>
          <w:lang w:val="pl-PL" w:eastAsia="fr-FR"/>
        </w:rPr>
        <w:t>u</w:t>
      </w:r>
      <w:r w:rsidR="006E1285" w:rsidRPr="00C3453A">
        <w:rPr>
          <w:lang w:val="pl-PL" w:eastAsia="fr-FR"/>
        </w:rPr>
        <w:t xml:space="preserve"> 135 § 4 </w:t>
      </w:r>
      <w:r w:rsidR="002F54CC" w:rsidRPr="00C3453A">
        <w:rPr>
          <w:lang w:val="pl-PL" w:eastAsia="fr-FR"/>
        </w:rPr>
        <w:t>CPP</w:t>
      </w:r>
      <w:r w:rsidR="006E1285" w:rsidRPr="00C3453A">
        <w:rPr>
          <w:lang w:val="pl-PL" w:eastAsia="fr-FR"/>
        </w:rPr>
        <w:t xml:space="preserve"> </w:t>
      </w:r>
      <w:r w:rsidR="00C3453A">
        <w:rPr>
          <w:lang w:val="pl-PL" w:eastAsia="fr-FR"/>
        </w:rPr>
        <w:t>oraz</w:t>
      </w:r>
      <w:r w:rsidR="00036616" w:rsidRPr="00C3453A">
        <w:rPr>
          <w:lang w:val="pl-PL" w:eastAsia="fr-FR"/>
        </w:rPr>
        <w:t xml:space="preserve"> artykuł</w:t>
      </w:r>
      <w:r w:rsidR="00783067">
        <w:rPr>
          <w:lang w:val="pl-PL" w:eastAsia="fr-FR"/>
        </w:rPr>
        <w:t>u</w:t>
      </w:r>
      <w:r w:rsidR="006E1285" w:rsidRPr="00C3453A">
        <w:rPr>
          <w:lang w:val="pl-PL" w:eastAsia="fr-FR"/>
        </w:rPr>
        <w:t xml:space="preserve"> 87 </w:t>
      </w:r>
      <w:r w:rsidR="00AB72FD" w:rsidRPr="00C3453A">
        <w:rPr>
          <w:lang w:val="pl-PL" w:eastAsia="fr-FR"/>
        </w:rPr>
        <w:t>statutu Rady Adwokackiej</w:t>
      </w:r>
      <w:r w:rsidR="006E1285" w:rsidRPr="00C3453A">
        <w:rPr>
          <w:lang w:val="pl-PL" w:eastAsia="fr-FR"/>
        </w:rPr>
        <w:t>.</w:t>
      </w:r>
    </w:p>
    <w:p w:rsidR="00D64455" w:rsidRPr="00BB524B" w:rsidRDefault="004D567D" w:rsidP="002E1693">
      <w:pPr>
        <w:ind w:firstLine="284"/>
        <w:rPr>
          <w:lang w:val="pl-PL" w:eastAsia="fr-FR"/>
        </w:rPr>
      </w:pPr>
      <w:r w:rsidRPr="00BB524B">
        <w:rPr>
          <w:lang w:val="pl-PL" w:eastAsia="fr-FR"/>
        </w:rPr>
        <w:fldChar w:fldCharType="begin"/>
      </w:r>
      <w:r w:rsidR="006C2599" w:rsidRPr="00BB524B">
        <w:rPr>
          <w:lang w:val="pl-PL" w:eastAsia="fr-FR"/>
        </w:rPr>
        <w:instrText xml:space="preserve"> SEQ level0 \*arabic </w:instrText>
      </w:r>
      <w:r w:rsidRPr="00BB524B">
        <w:rPr>
          <w:lang w:val="pl-PL" w:eastAsia="fr-FR"/>
        </w:rPr>
        <w:fldChar w:fldCharType="separate"/>
      </w:r>
      <w:r w:rsidR="007E0CEA">
        <w:rPr>
          <w:noProof/>
          <w:lang w:val="pl-PL" w:eastAsia="fr-FR"/>
        </w:rPr>
        <w:t>14</w:t>
      </w:r>
      <w:r w:rsidRPr="00BB524B">
        <w:rPr>
          <w:lang w:val="pl-PL" w:eastAsia="fr-FR"/>
        </w:rPr>
        <w:fldChar w:fldCharType="end"/>
      </w:r>
      <w:r w:rsidR="006C2599" w:rsidRPr="00BB524B">
        <w:rPr>
          <w:lang w:val="pl-PL" w:eastAsia="fr-FR"/>
        </w:rPr>
        <w:t>.  </w:t>
      </w:r>
      <w:r w:rsidR="00AB72FD" w:rsidRPr="00BB524B">
        <w:rPr>
          <w:lang w:val="pl-PL" w:eastAsia="fr-FR"/>
        </w:rPr>
        <w:t xml:space="preserve">W dniu </w:t>
      </w:r>
      <w:r w:rsidR="00036616" w:rsidRPr="00BB524B">
        <w:rPr>
          <w:lang w:val="pl-PL" w:eastAsia="fr-FR"/>
        </w:rPr>
        <w:t>9 czerwca</w:t>
      </w:r>
      <w:r w:rsidR="006C2599" w:rsidRPr="00BB524B">
        <w:rPr>
          <w:lang w:val="pl-PL" w:eastAsia="fr-FR"/>
        </w:rPr>
        <w:t xml:space="preserve"> 2010</w:t>
      </w:r>
      <w:r w:rsidR="00AB72FD" w:rsidRPr="00BB524B">
        <w:rPr>
          <w:lang w:val="pl-PL" w:eastAsia="fr-FR"/>
        </w:rPr>
        <w:t xml:space="preserve"> </w:t>
      </w:r>
      <w:r w:rsidR="00B13212" w:rsidRPr="00BB524B">
        <w:rPr>
          <w:lang w:val="pl-PL" w:eastAsia="fr-FR"/>
        </w:rPr>
        <w:t>r.</w:t>
      </w:r>
      <w:r w:rsidR="006C2599" w:rsidRPr="00BB524B">
        <w:rPr>
          <w:lang w:val="pl-PL" w:eastAsia="fr-FR"/>
        </w:rPr>
        <w:t xml:space="preserve">, </w:t>
      </w:r>
      <w:r w:rsidR="00ED38FB">
        <w:rPr>
          <w:lang w:val="pl-PL" w:eastAsia="fr-FR"/>
        </w:rPr>
        <w:t xml:space="preserve">Rada </w:t>
      </w:r>
      <w:r w:rsidR="00B4015F">
        <w:rPr>
          <w:lang w:val="pl-PL" w:eastAsia="fr-FR"/>
        </w:rPr>
        <w:t xml:space="preserve">Adwokacka </w:t>
      </w:r>
      <w:r w:rsidR="004E32BE">
        <w:rPr>
          <w:lang w:val="pl-PL" w:eastAsia="fr-FR"/>
        </w:rPr>
        <w:t>O</w:t>
      </w:r>
      <w:r w:rsidR="00ED38FB">
        <w:rPr>
          <w:lang w:val="pl-PL" w:eastAsia="fr-FR"/>
        </w:rPr>
        <w:t>kręgu Faro</w:t>
      </w:r>
      <w:r w:rsidR="006C2599" w:rsidRPr="00BB524B">
        <w:rPr>
          <w:lang w:val="pl-PL" w:eastAsia="fr-FR"/>
        </w:rPr>
        <w:t xml:space="preserve"> </w:t>
      </w:r>
      <w:r w:rsidR="00AB72FD" w:rsidRPr="00BB524B">
        <w:rPr>
          <w:lang w:val="pl-PL" w:eastAsia="fr-FR"/>
        </w:rPr>
        <w:t xml:space="preserve">odrzuciła </w:t>
      </w:r>
      <w:r w:rsidR="00C3453A" w:rsidRPr="00BB524B">
        <w:rPr>
          <w:lang w:val="pl-PL" w:eastAsia="fr-FR"/>
        </w:rPr>
        <w:t xml:space="preserve">złożony przez skarżącą </w:t>
      </w:r>
      <w:r w:rsidR="00AB72FD" w:rsidRPr="00BB524B">
        <w:rPr>
          <w:lang w:val="pl-PL" w:eastAsia="fr-FR"/>
        </w:rPr>
        <w:t xml:space="preserve">wniosek </w:t>
      </w:r>
      <w:r w:rsidR="00E12251" w:rsidRPr="00BB524B">
        <w:rPr>
          <w:lang w:val="pl-PL" w:eastAsia="fr-FR"/>
        </w:rPr>
        <w:t xml:space="preserve">o zwolnienie z </w:t>
      </w:r>
      <w:r w:rsidR="00AF5329" w:rsidRPr="00BB524B">
        <w:rPr>
          <w:lang w:val="pl-PL" w:eastAsia="fr-FR"/>
        </w:rPr>
        <w:t>tajemnic</w:t>
      </w:r>
      <w:r w:rsidR="00E12251" w:rsidRPr="00BB524B">
        <w:rPr>
          <w:lang w:val="pl-PL" w:eastAsia="fr-FR"/>
        </w:rPr>
        <w:t>y</w:t>
      </w:r>
      <w:r w:rsidR="00AF5329" w:rsidRPr="00BB524B">
        <w:rPr>
          <w:lang w:val="pl-PL" w:eastAsia="fr-FR"/>
        </w:rPr>
        <w:t xml:space="preserve"> zawodow</w:t>
      </w:r>
      <w:r w:rsidR="00E12251" w:rsidRPr="00BB524B">
        <w:rPr>
          <w:lang w:val="pl-PL" w:eastAsia="fr-FR"/>
        </w:rPr>
        <w:t>ej</w:t>
      </w:r>
      <w:r w:rsidR="00DB6EF6" w:rsidRPr="00BB524B">
        <w:rPr>
          <w:lang w:val="pl-PL" w:eastAsia="fr-FR"/>
        </w:rPr>
        <w:t xml:space="preserve"> </w:t>
      </w:r>
      <w:r w:rsidR="00AE5BF5">
        <w:rPr>
          <w:lang w:val="pl-PL" w:eastAsia="fr-FR"/>
        </w:rPr>
        <w:br/>
      </w:r>
      <w:r w:rsidR="00AB72FD" w:rsidRPr="00BB524B">
        <w:rPr>
          <w:lang w:val="pl-PL" w:eastAsia="fr-FR"/>
        </w:rPr>
        <w:t xml:space="preserve">w odniesieniu do operacji wykonywanych na swoim rachunku bankowym </w:t>
      </w:r>
      <w:r w:rsidR="00AE5BF5">
        <w:rPr>
          <w:lang w:val="pl-PL" w:eastAsia="fr-FR"/>
        </w:rPr>
        <w:br/>
      </w:r>
      <w:r w:rsidR="00AB72FD" w:rsidRPr="00BB524B">
        <w:rPr>
          <w:lang w:val="pl-PL" w:eastAsia="fr-FR"/>
        </w:rPr>
        <w:lastRenderedPageBreak/>
        <w:t>w</w:t>
      </w:r>
      <w:r w:rsidR="00CE0BE6" w:rsidRPr="00BB524B">
        <w:rPr>
          <w:lang w:val="pl-PL" w:eastAsia="fr-FR"/>
        </w:rPr>
        <w:t xml:space="preserve"> 2006</w:t>
      </w:r>
      <w:r w:rsidR="00AB72FD" w:rsidRPr="00BB524B">
        <w:rPr>
          <w:lang w:val="pl-PL" w:eastAsia="fr-FR"/>
        </w:rPr>
        <w:t xml:space="preserve"> </w:t>
      </w:r>
      <w:r w:rsidR="00B13212" w:rsidRPr="00BB524B">
        <w:rPr>
          <w:lang w:val="pl-PL" w:eastAsia="fr-FR"/>
        </w:rPr>
        <w:t>r.</w:t>
      </w:r>
      <w:r w:rsidR="00AB72FD" w:rsidRPr="00BB524B">
        <w:rPr>
          <w:lang w:val="pl-PL" w:eastAsia="fr-FR"/>
        </w:rPr>
        <w:t xml:space="preserve"> w ramach wszczętego przeciwko niej postępowania karnego</w:t>
      </w:r>
      <w:r w:rsidR="00CE0BE6" w:rsidRPr="00BB524B">
        <w:rPr>
          <w:lang w:val="pl-PL" w:eastAsia="fr-FR"/>
        </w:rPr>
        <w:t xml:space="preserve">. </w:t>
      </w:r>
      <w:r w:rsidR="00710E20" w:rsidRPr="00BB524B">
        <w:rPr>
          <w:lang w:val="pl-PL" w:eastAsia="fr-FR"/>
        </w:rPr>
        <w:t>Uznała ona, że wniosek nie był wystarczająco uzasa</w:t>
      </w:r>
      <w:r w:rsidR="00E12251" w:rsidRPr="00BB524B">
        <w:rPr>
          <w:lang w:val="pl-PL" w:eastAsia="fr-FR"/>
        </w:rPr>
        <w:t>d</w:t>
      </w:r>
      <w:r w:rsidR="00710E20" w:rsidRPr="00BB524B">
        <w:rPr>
          <w:lang w:val="pl-PL" w:eastAsia="fr-FR"/>
        </w:rPr>
        <w:t>niony</w:t>
      </w:r>
      <w:r w:rsidR="00CE0BE6" w:rsidRPr="00BB524B">
        <w:rPr>
          <w:lang w:val="pl-PL" w:eastAsia="fr-FR"/>
        </w:rPr>
        <w:t xml:space="preserve">, </w:t>
      </w:r>
      <w:r w:rsidR="00AB72FD" w:rsidRPr="00BB524B">
        <w:rPr>
          <w:lang w:val="pl-PL" w:eastAsia="fr-FR"/>
        </w:rPr>
        <w:t xml:space="preserve">ponieważ </w:t>
      </w:r>
      <w:r w:rsidR="00C76551" w:rsidRPr="00BB524B">
        <w:rPr>
          <w:lang w:val="pl-PL" w:eastAsia="fr-FR"/>
        </w:rPr>
        <w:t>skarżąca</w:t>
      </w:r>
      <w:r w:rsidR="00CE0BE6" w:rsidRPr="00BB524B">
        <w:rPr>
          <w:lang w:val="pl-PL" w:eastAsia="fr-FR"/>
        </w:rPr>
        <w:t xml:space="preserve"> </w:t>
      </w:r>
      <w:r w:rsidR="00AB72FD" w:rsidRPr="00BB524B">
        <w:rPr>
          <w:lang w:val="pl-PL" w:eastAsia="fr-FR"/>
        </w:rPr>
        <w:t xml:space="preserve">nie wskazała, </w:t>
      </w:r>
      <w:r w:rsidR="00AA555A" w:rsidRPr="00BB524B">
        <w:rPr>
          <w:lang w:val="pl-PL" w:eastAsia="fr-FR"/>
        </w:rPr>
        <w:t xml:space="preserve">czy </w:t>
      </w:r>
      <w:r w:rsidR="00AB72FD" w:rsidRPr="00BB524B">
        <w:rPr>
          <w:lang w:val="pl-PL" w:eastAsia="fr-FR"/>
        </w:rPr>
        <w:t>operacje bankowe</w:t>
      </w:r>
      <w:r w:rsidR="00E12251" w:rsidRPr="00BB524B">
        <w:rPr>
          <w:lang w:val="pl-PL" w:eastAsia="fr-FR"/>
        </w:rPr>
        <w:t xml:space="preserve">, o których mowa, </w:t>
      </w:r>
      <w:r w:rsidR="00950E81" w:rsidRPr="00BB524B">
        <w:rPr>
          <w:lang w:val="pl-PL" w:eastAsia="fr-FR"/>
        </w:rPr>
        <w:t xml:space="preserve">dotyczyły </w:t>
      </w:r>
      <w:r w:rsidR="00E12251" w:rsidRPr="00BB524B">
        <w:rPr>
          <w:lang w:val="pl-PL" w:eastAsia="fr-FR"/>
        </w:rPr>
        <w:t>przelewów bankowych</w:t>
      </w:r>
      <w:r w:rsidR="00CE0BE6" w:rsidRPr="00BB524B">
        <w:rPr>
          <w:lang w:val="pl-PL" w:eastAsia="fr-FR"/>
        </w:rPr>
        <w:t xml:space="preserve"> </w:t>
      </w:r>
      <w:r w:rsidR="004335D3" w:rsidRPr="00BB524B">
        <w:rPr>
          <w:lang w:val="pl-PL" w:eastAsia="fr-FR"/>
        </w:rPr>
        <w:t xml:space="preserve">zleconych </w:t>
      </w:r>
      <w:r w:rsidR="004335D3">
        <w:rPr>
          <w:lang w:val="pl-PL" w:eastAsia="fr-FR"/>
        </w:rPr>
        <w:t>lub</w:t>
      </w:r>
      <w:r w:rsidR="00E12251" w:rsidRPr="00BB524B">
        <w:rPr>
          <w:lang w:val="pl-PL" w:eastAsia="fr-FR"/>
        </w:rPr>
        <w:t xml:space="preserve"> </w:t>
      </w:r>
      <w:r w:rsidR="00950E81" w:rsidRPr="00BB524B">
        <w:rPr>
          <w:lang w:val="pl-PL" w:eastAsia="fr-FR"/>
        </w:rPr>
        <w:t xml:space="preserve">dokonywanych przez klientów oraz, czy ujawnienie tych informacji jest niezbędne dla obrony </w:t>
      </w:r>
      <w:r w:rsidR="00710E20" w:rsidRPr="00BB524B">
        <w:rPr>
          <w:lang w:val="pl-PL" w:eastAsia="fr-FR"/>
        </w:rPr>
        <w:t>jej</w:t>
      </w:r>
      <w:r w:rsidR="00950E81" w:rsidRPr="00BB524B">
        <w:rPr>
          <w:lang w:val="pl-PL" w:eastAsia="fr-FR"/>
        </w:rPr>
        <w:t xml:space="preserve"> praw </w:t>
      </w:r>
      <w:r w:rsidR="004335D3">
        <w:rPr>
          <w:lang w:val="pl-PL" w:eastAsia="fr-FR"/>
        </w:rPr>
        <w:t>lub</w:t>
      </w:r>
      <w:r w:rsidR="00950E81" w:rsidRPr="00BB524B">
        <w:rPr>
          <w:lang w:val="pl-PL" w:eastAsia="fr-FR"/>
        </w:rPr>
        <w:t xml:space="preserve"> praw klientów.</w:t>
      </w:r>
    </w:p>
    <w:p w:rsidR="00093FC6" w:rsidRPr="00BB524B" w:rsidRDefault="004D567D" w:rsidP="002E1693">
      <w:pPr>
        <w:ind w:firstLine="284"/>
        <w:rPr>
          <w:lang w:val="pl-PL" w:eastAsia="fr-FR"/>
        </w:rPr>
      </w:pPr>
      <w:r w:rsidRPr="00BB524B">
        <w:rPr>
          <w:lang w:val="pl-PL" w:eastAsia="fr-FR"/>
        </w:rPr>
        <w:fldChar w:fldCharType="begin"/>
      </w:r>
      <w:r w:rsidR="00093FC6" w:rsidRPr="00BB524B">
        <w:rPr>
          <w:lang w:val="pl-PL" w:eastAsia="fr-FR"/>
        </w:rPr>
        <w:instrText xml:space="preserve"> SEQ level0 \*arabic </w:instrText>
      </w:r>
      <w:r w:rsidRPr="00BB524B">
        <w:rPr>
          <w:lang w:val="pl-PL" w:eastAsia="fr-FR"/>
        </w:rPr>
        <w:fldChar w:fldCharType="separate"/>
      </w:r>
      <w:r w:rsidR="007E0CEA">
        <w:rPr>
          <w:noProof/>
          <w:lang w:val="pl-PL" w:eastAsia="fr-FR"/>
        </w:rPr>
        <w:t>15</w:t>
      </w:r>
      <w:r w:rsidRPr="00BB524B">
        <w:rPr>
          <w:lang w:val="pl-PL" w:eastAsia="fr-FR"/>
        </w:rPr>
        <w:fldChar w:fldCharType="end"/>
      </w:r>
      <w:r w:rsidR="00093FC6" w:rsidRPr="00BB524B">
        <w:rPr>
          <w:lang w:val="pl-PL" w:eastAsia="fr-FR"/>
        </w:rPr>
        <w:t>.  </w:t>
      </w:r>
      <w:r w:rsidR="00950E81" w:rsidRPr="00BB524B">
        <w:rPr>
          <w:lang w:val="pl-PL" w:eastAsia="fr-FR"/>
        </w:rPr>
        <w:t>W dniu</w:t>
      </w:r>
      <w:r w:rsidR="00093FC6" w:rsidRPr="00BB524B">
        <w:rPr>
          <w:lang w:val="pl-PL" w:eastAsia="fr-FR"/>
        </w:rPr>
        <w:t xml:space="preserve"> 23 </w:t>
      </w:r>
      <w:r w:rsidR="00710E20" w:rsidRPr="00BB524B">
        <w:rPr>
          <w:lang w:val="pl-PL" w:eastAsia="fr-FR"/>
        </w:rPr>
        <w:t>lutego</w:t>
      </w:r>
      <w:r w:rsidR="00093FC6" w:rsidRPr="00BB524B">
        <w:rPr>
          <w:lang w:val="pl-PL" w:eastAsia="fr-FR"/>
        </w:rPr>
        <w:t xml:space="preserve"> 2010</w:t>
      </w:r>
      <w:r w:rsidR="00950E81" w:rsidRPr="00BB524B">
        <w:rPr>
          <w:lang w:val="pl-PL" w:eastAsia="fr-FR"/>
        </w:rPr>
        <w:t xml:space="preserve"> </w:t>
      </w:r>
      <w:r w:rsidR="00B13212" w:rsidRPr="00BB524B">
        <w:rPr>
          <w:lang w:val="pl-PL" w:eastAsia="fr-FR"/>
        </w:rPr>
        <w:t>r.</w:t>
      </w:r>
      <w:r w:rsidR="00093FC6" w:rsidRPr="00BB524B">
        <w:rPr>
          <w:lang w:val="pl-PL" w:eastAsia="fr-FR"/>
        </w:rPr>
        <w:t xml:space="preserve">, </w:t>
      </w:r>
      <w:r w:rsidR="00E12251" w:rsidRPr="00BB524B">
        <w:rPr>
          <w:lang w:val="pl-PL" w:eastAsia="fr-FR"/>
        </w:rPr>
        <w:t>prokuratura</w:t>
      </w:r>
      <w:r w:rsidR="00093FC6" w:rsidRPr="00BB524B">
        <w:rPr>
          <w:lang w:val="pl-PL" w:eastAsia="fr-FR"/>
        </w:rPr>
        <w:t xml:space="preserve"> </w:t>
      </w:r>
      <w:r w:rsidR="00E12251" w:rsidRPr="00BB524B">
        <w:rPr>
          <w:lang w:val="pl-PL" w:eastAsia="fr-FR"/>
        </w:rPr>
        <w:t>przedstawiła pismo, w którym broni</w:t>
      </w:r>
      <w:r w:rsidR="00022E22">
        <w:rPr>
          <w:lang w:val="pl-PL" w:eastAsia="fr-FR"/>
        </w:rPr>
        <w:t>ła</w:t>
      </w:r>
      <w:r w:rsidR="00093FC6" w:rsidRPr="00BB524B">
        <w:rPr>
          <w:lang w:val="pl-PL" w:eastAsia="fr-FR"/>
        </w:rPr>
        <w:t xml:space="preserve"> </w:t>
      </w:r>
      <w:r w:rsidR="00710E20" w:rsidRPr="00BB524B">
        <w:rPr>
          <w:lang w:val="pl-PL" w:eastAsia="fr-FR"/>
        </w:rPr>
        <w:t>niedopuszczalności</w:t>
      </w:r>
      <w:r w:rsidR="00093FC6" w:rsidRPr="00BB524B">
        <w:rPr>
          <w:lang w:val="pl-PL" w:eastAsia="fr-FR"/>
        </w:rPr>
        <w:t xml:space="preserve"> </w:t>
      </w:r>
      <w:r w:rsidR="00E12251" w:rsidRPr="00BB524B">
        <w:rPr>
          <w:lang w:val="pl-PL" w:eastAsia="fr-FR"/>
        </w:rPr>
        <w:t>odwołania wniesionego przez</w:t>
      </w:r>
      <w:r w:rsidR="00093FC6" w:rsidRPr="00BB524B">
        <w:rPr>
          <w:lang w:val="pl-PL" w:eastAsia="fr-FR"/>
        </w:rPr>
        <w:t xml:space="preserve"> </w:t>
      </w:r>
      <w:r w:rsidR="00C76551" w:rsidRPr="00BB524B">
        <w:rPr>
          <w:lang w:val="pl-PL" w:eastAsia="fr-FR"/>
        </w:rPr>
        <w:t>skarżąc</w:t>
      </w:r>
      <w:r w:rsidR="00E12251" w:rsidRPr="00BB524B">
        <w:rPr>
          <w:lang w:val="pl-PL" w:eastAsia="fr-FR"/>
        </w:rPr>
        <w:t>ą do</w:t>
      </w:r>
      <w:r w:rsidR="00093FC6" w:rsidRPr="00BB524B">
        <w:rPr>
          <w:lang w:val="pl-PL" w:eastAsia="fr-FR"/>
        </w:rPr>
        <w:t xml:space="preserve"> </w:t>
      </w:r>
      <w:r w:rsidR="00950E81" w:rsidRPr="00BB524B">
        <w:rPr>
          <w:lang w:val="pl-PL" w:eastAsia="fr-FR"/>
        </w:rPr>
        <w:t>Sąd</w:t>
      </w:r>
      <w:r w:rsidR="00E12251" w:rsidRPr="00BB524B">
        <w:rPr>
          <w:lang w:val="pl-PL" w:eastAsia="fr-FR"/>
        </w:rPr>
        <w:t>u Najwyższego</w:t>
      </w:r>
      <w:r w:rsidR="00093FC6" w:rsidRPr="00BB524B">
        <w:rPr>
          <w:lang w:val="pl-PL" w:eastAsia="fr-FR"/>
        </w:rPr>
        <w:t>.</w:t>
      </w:r>
    </w:p>
    <w:p w:rsidR="008E4F77" w:rsidRPr="004735C0" w:rsidRDefault="004D567D" w:rsidP="002E1693">
      <w:pPr>
        <w:ind w:firstLine="284"/>
        <w:rPr>
          <w:lang w:val="pl-PL" w:eastAsia="fr-FR"/>
        </w:rPr>
      </w:pPr>
      <w:r w:rsidRPr="00BB524B">
        <w:rPr>
          <w:lang w:val="pl-PL" w:eastAsia="fr-FR"/>
        </w:rPr>
        <w:fldChar w:fldCharType="begin"/>
      </w:r>
      <w:r w:rsidR="008E4F77" w:rsidRPr="00BB524B">
        <w:rPr>
          <w:lang w:val="pl-PL" w:eastAsia="fr-FR"/>
        </w:rPr>
        <w:instrText xml:space="preserve"> SEQ level0 \*arabic </w:instrText>
      </w:r>
      <w:r w:rsidRPr="00BB524B">
        <w:rPr>
          <w:lang w:val="pl-PL" w:eastAsia="fr-FR"/>
        </w:rPr>
        <w:fldChar w:fldCharType="separate"/>
      </w:r>
      <w:r w:rsidR="007E0CEA">
        <w:rPr>
          <w:noProof/>
          <w:lang w:val="pl-PL" w:eastAsia="fr-FR"/>
        </w:rPr>
        <w:t>16</w:t>
      </w:r>
      <w:r w:rsidRPr="00BB524B">
        <w:rPr>
          <w:lang w:val="pl-PL" w:eastAsia="fr-FR"/>
        </w:rPr>
        <w:fldChar w:fldCharType="end"/>
      </w:r>
      <w:r w:rsidR="008E4F77" w:rsidRPr="00BB524B">
        <w:rPr>
          <w:lang w:val="pl-PL" w:eastAsia="fr-FR"/>
        </w:rPr>
        <w:t>.  </w:t>
      </w:r>
      <w:r w:rsidR="00950E81" w:rsidRPr="00BB524B">
        <w:rPr>
          <w:lang w:val="pl-PL" w:eastAsia="fr-FR"/>
        </w:rPr>
        <w:t xml:space="preserve">Wyrokiem z dnia </w:t>
      </w:r>
      <w:r w:rsidR="008E4F77" w:rsidRPr="00BB524B">
        <w:rPr>
          <w:lang w:val="pl-PL" w:eastAsia="fr-FR"/>
        </w:rPr>
        <w:t xml:space="preserve">2 </w:t>
      </w:r>
      <w:r w:rsidR="00950E81" w:rsidRPr="00BB524B">
        <w:rPr>
          <w:lang w:val="pl-PL" w:eastAsia="fr-FR"/>
        </w:rPr>
        <w:t>czerwca</w:t>
      </w:r>
      <w:r w:rsidR="008E4F77" w:rsidRPr="00BB524B">
        <w:rPr>
          <w:lang w:val="pl-PL" w:eastAsia="fr-FR"/>
        </w:rPr>
        <w:t xml:space="preserve"> 2010</w:t>
      </w:r>
      <w:r w:rsidR="00950E81" w:rsidRPr="00BB524B">
        <w:rPr>
          <w:lang w:val="pl-PL" w:eastAsia="fr-FR"/>
        </w:rPr>
        <w:t xml:space="preserve"> </w:t>
      </w:r>
      <w:r w:rsidR="00B13212" w:rsidRPr="00BB524B">
        <w:rPr>
          <w:lang w:val="pl-PL" w:eastAsia="fr-FR"/>
        </w:rPr>
        <w:t>r.</w:t>
      </w:r>
      <w:r w:rsidR="008E4F77" w:rsidRPr="00BB524B">
        <w:rPr>
          <w:lang w:val="pl-PL" w:eastAsia="fr-FR"/>
        </w:rPr>
        <w:t xml:space="preserve"> </w:t>
      </w:r>
      <w:r w:rsidR="00950E81" w:rsidRPr="00BB524B">
        <w:rPr>
          <w:lang w:val="pl-PL" w:eastAsia="fr-FR"/>
        </w:rPr>
        <w:t>Sąd Najwyższy</w:t>
      </w:r>
      <w:r w:rsidR="008E4F77" w:rsidRPr="00BB524B">
        <w:rPr>
          <w:lang w:val="pl-PL" w:eastAsia="fr-FR"/>
        </w:rPr>
        <w:t xml:space="preserve"> </w:t>
      </w:r>
      <w:r w:rsidR="00950E81" w:rsidRPr="00BB524B">
        <w:rPr>
          <w:lang w:val="pl-PL" w:eastAsia="fr-FR"/>
        </w:rPr>
        <w:t>uznał</w:t>
      </w:r>
      <w:r w:rsidR="008E4F77" w:rsidRPr="00BB524B">
        <w:rPr>
          <w:lang w:val="pl-PL" w:eastAsia="fr-FR"/>
        </w:rPr>
        <w:t xml:space="preserve"> </w:t>
      </w:r>
      <w:r w:rsidR="0056205E" w:rsidRPr="00BB524B">
        <w:rPr>
          <w:lang w:val="pl-PL" w:eastAsia="fr-FR"/>
        </w:rPr>
        <w:t xml:space="preserve">skargę </w:t>
      </w:r>
      <w:r w:rsidR="00C76551" w:rsidRPr="00BB524B">
        <w:rPr>
          <w:lang w:val="pl-PL" w:eastAsia="fr-FR"/>
        </w:rPr>
        <w:t>skarżąc</w:t>
      </w:r>
      <w:r w:rsidR="0056205E" w:rsidRPr="00BB524B">
        <w:rPr>
          <w:lang w:val="pl-PL" w:eastAsia="fr-FR"/>
        </w:rPr>
        <w:t xml:space="preserve">ej </w:t>
      </w:r>
      <w:r w:rsidR="00950E81" w:rsidRPr="00BB524B">
        <w:rPr>
          <w:lang w:val="pl-PL" w:eastAsia="fr-FR"/>
        </w:rPr>
        <w:t>za niedopuszc</w:t>
      </w:r>
      <w:r w:rsidR="0056205E" w:rsidRPr="00BB524B">
        <w:rPr>
          <w:lang w:val="pl-PL" w:eastAsia="fr-FR"/>
        </w:rPr>
        <w:t>zalną z tego względu</w:t>
      </w:r>
      <w:r w:rsidR="00950E81" w:rsidRPr="00BB524B">
        <w:rPr>
          <w:lang w:val="pl-PL" w:eastAsia="fr-FR"/>
        </w:rPr>
        <w:t xml:space="preserve">, że warunki przewidziane w </w:t>
      </w:r>
      <w:r w:rsidR="00135338" w:rsidRPr="00BB524B">
        <w:rPr>
          <w:lang w:val="pl-PL" w:eastAsia="fr-FR"/>
        </w:rPr>
        <w:t>artyku</w:t>
      </w:r>
      <w:r w:rsidR="00950E81" w:rsidRPr="00BB524B">
        <w:rPr>
          <w:lang w:val="pl-PL" w:eastAsia="fr-FR"/>
        </w:rPr>
        <w:t>le</w:t>
      </w:r>
      <w:r w:rsidR="008E4F77" w:rsidRPr="00BB524B">
        <w:rPr>
          <w:lang w:val="pl-PL" w:eastAsia="fr-FR"/>
        </w:rPr>
        <w:t xml:space="preserve"> 432 </w:t>
      </w:r>
      <w:r w:rsidR="002F54CC" w:rsidRPr="00BB524B">
        <w:rPr>
          <w:lang w:val="pl-PL" w:eastAsia="fr-FR"/>
        </w:rPr>
        <w:t>CPP</w:t>
      </w:r>
      <w:r w:rsidR="008E4F77" w:rsidRPr="00BB524B">
        <w:rPr>
          <w:lang w:val="pl-PL" w:eastAsia="fr-FR"/>
        </w:rPr>
        <w:t xml:space="preserve"> </w:t>
      </w:r>
      <w:r w:rsidR="00950E81" w:rsidRPr="00BB524B">
        <w:rPr>
          <w:lang w:val="pl-PL" w:eastAsia="fr-FR"/>
        </w:rPr>
        <w:t>nie zostały spełnione</w:t>
      </w:r>
      <w:r w:rsidR="008E4F77" w:rsidRPr="00BB524B">
        <w:rPr>
          <w:lang w:val="pl-PL" w:eastAsia="fr-FR"/>
        </w:rPr>
        <w:t xml:space="preserve">. </w:t>
      </w:r>
      <w:r w:rsidR="00950E81" w:rsidRPr="00BB524B">
        <w:rPr>
          <w:lang w:val="pl-PL" w:eastAsia="fr-FR"/>
        </w:rPr>
        <w:t xml:space="preserve">Uznał on, że w niniejszej </w:t>
      </w:r>
      <w:r w:rsidR="00950E81" w:rsidRPr="004735C0">
        <w:rPr>
          <w:lang w:val="pl-PL" w:eastAsia="fr-FR"/>
        </w:rPr>
        <w:t xml:space="preserve">sprawie nie można </w:t>
      </w:r>
      <w:r w:rsidR="00054277">
        <w:rPr>
          <w:lang w:val="pl-PL" w:eastAsia="fr-FR"/>
        </w:rPr>
        <w:t>stwierdzić</w:t>
      </w:r>
      <w:r w:rsidR="0056205E" w:rsidRPr="004735C0">
        <w:rPr>
          <w:lang w:val="pl-PL" w:eastAsia="fr-FR"/>
        </w:rPr>
        <w:t>, że</w:t>
      </w:r>
      <w:r w:rsidR="008E4F77" w:rsidRPr="004735C0">
        <w:rPr>
          <w:lang w:val="pl-PL" w:eastAsia="fr-FR"/>
        </w:rPr>
        <w:t xml:space="preserve"> </w:t>
      </w:r>
      <w:r w:rsidR="00AB72FD" w:rsidRPr="004735C0">
        <w:rPr>
          <w:lang w:val="pl-PL" w:eastAsia="fr-FR"/>
        </w:rPr>
        <w:t>sąd apelacyjny</w:t>
      </w:r>
      <w:r w:rsidR="008E4F77" w:rsidRPr="004735C0">
        <w:rPr>
          <w:lang w:val="pl-PL" w:eastAsia="fr-FR"/>
        </w:rPr>
        <w:t xml:space="preserve"> </w:t>
      </w:r>
      <w:r w:rsidR="00181898" w:rsidRPr="004735C0">
        <w:rPr>
          <w:lang w:val="pl-PL" w:eastAsia="fr-FR"/>
        </w:rPr>
        <w:t xml:space="preserve">orzekł w pierwszej instancji, </w:t>
      </w:r>
      <w:r w:rsidR="00521EE4">
        <w:rPr>
          <w:lang w:val="pl-PL" w:eastAsia="fr-FR"/>
        </w:rPr>
        <w:t xml:space="preserve">w zakresie w jakim </w:t>
      </w:r>
      <w:r w:rsidR="00181898" w:rsidRPr="004735C0">
        <w:rPr>
          <w:lang w:val="pl-PL" w:eastAsia="fr-FR"/>
        </w:rPr>
        <w:t>spraw</w:t>
      </w:r>
      <w:r w:rsidR="00521EE4">
        <w:rPr>
          <w:lang w:val="pl-PL" w:eastAsia="fr-FR"/>
        </w:rPr>
        <w:t>a</w:t>
      </w:r>
      <w:r w:rsidR="00181898" w:rsidRPr="004735C0">
        <w:rPr>
          <w:lang w:val="pl-PL" w:eastAsia="fr-FR"/>
        </w:rPr>
        <w:t xml:space="preserve"> uchylenia </w:t>
      </w:r>
      <w:r w:rsidR="00950E81" w:rsidRPr="004735C0">
        <w:rPr>
          <w:lang w:val="pl-PL" w:eastAsia="fr-FR"/>
        </w:rPr>
        <w:t>tajemnicy zawodowej i bankowej</w:t>
      </w:r>
      <w:r w:rsidR="008E4F77" w:rsidRPr="004735C0">
        <w:rPr>
          <w:lang w:val="pl-PL" w:eastAsia="fr-FR"/>
        </w:rPr>
        <w:t xml:space="preserve"> </w:t>
      </w:r>
      <w:r w:rsidR="00181898" w:rsidRPr="004735C0">
        <w:rPr>
          <w:lang w:val="pl-PL" w:eastAsia="fr-FR"/>
        </w:rPr>
        <w:t>został</w:t>
      </w:r>
      <w:r w:rsidR="00521EE4">
        <w:rPr>
          <w:lang w:val="pl-PL" w:eastAsia="fr-FR"/>
        </w:rPr>
        <w:t>a</w:t>
      </w:r>
      <w:r w:rsidR="00181898" w:rsidRPr="004735C0">
        <w:rPr>
          <w:lang w:val="pl-PL" w:eastAsia="fr-FR"/>
        </w:rPr>
        <w:t xml:space="preserve"> wszczęt</w:t>
      </w:r>
      <w:r w:rsidR="00521EE4">
        <w:rPr>
          <w:lang w:val="pl-PL" w:eastAsia="fr-FR"/>
        </w:rPr>
        <w:t>a</w:t>
      </w:r>
      <w:r w:rsidR="008E4F77" w:rsidRPr="004735C0">
        <w:rPr>
          <w:lang w:val="pl-PL" w:eastAsia="fr-FR"/>
        </w:rPr>
        <w:t xml:space="preserve"> </w:t>
      </w:r>
      <w:r w:rsidR="00950E81" w:rsidRPr="004735C0">
        <w:rPr>
          <w:lang w:val="pl-PL" w:eastAsia="fr-FR"/>
        </w:rPr>
        <w:t>w trakcie</w:t>
      </w:r>
      <w:r w:rsidR="008E4F77" w:rsidRPr="004735C0">
        <w:rPr>
          <w:lang w:val="pl-PL" w:eastAsia="fr-FR"/>
        </w:rPr>
        <w:t xml:space="preserve"> </w:t>
      </w:r>
      <w:r w:rsidR="00003E8A" w:rsidRPr="004735C0">
        <w:rPr>
          <w:lang w:val="pl-PL" w:eastAsia="fr-FR"/>
        </w:rPr>
        <w:t>dochodzeni</w:t>
      </w:r>
      <w:r w:rsidR="00181898" w:rsidRPr="004735C0">
        <w:rPr>
          <w:lang w:val="pl-PL" w:eastAsia="fr-FR"/>
        </w:rPr>
        <w:t>a</w:t>
      </w:r>
      <w:r w:rsidR="008E4F77" w:rsidRPr="004735C0">
        <w:rPr>
          <w:lang w:val="pl-PL" w:eastAsia="fr-FR"/>
        </w:rPr>
        <w:t xml:space="preserve"> </w:t>
      </w:r>
      <w:r w:rsidR="00181898" w:rsidRPr="004735C0">
        <w:rPr>
          <w:lang w:val="pl-PL" w:eastAsia="fr-FR"/>
        </w:rPr>
        <w:t xml:space="preserve">przez </w:t>
      </w:r>
      <w:r w:rsidR="00E12251" w:rsidRPr="004735C0">
        <w:rPr>
          <w:lang w:val="pl-PL" w:eastAsia="fr-FR"/>
        </w:rPr>
        <w:t>prokuratur</w:t>
      </w:r>
      <w:r w:rsidR="00181898" w:rsidRPr="004735C0">
        <w:rPr>
          <w:lang w:val="pl-PL" w:eastAsia="fr-FR"/>
        </w:rPr>
        <w:t>ę</w:t>
      </w:r>
      <w:r w:rsidR="008E4F77" w:rsidRPr="004735C0">
        <w:rPr>
          <w:lang w:val="pl-PL" w:eastAsia="fr-FR"/>
        </w:rPr>
        <w:t xml:space="preserve"> </w:t>
      </w:r>
      <w:r w:rsidR="00950E81" w:rsidRPr="004735C0">
        <w:rPr>
          <w:lang w:val="pl-PL" w:eastAsia="fr-FR"/>
        </w:rPr>
        <w:t xml:space="preserve">przy </w:t>
      </w:r>
      <w:r w:rsidR="00964197">
        <w:rPr>
          <w:lang w:val="pl-PL" w:eastAsia="fr-FR"/>
        </w:rPr>
        <w:t>S</w:t>
      </w:r>
      <w:r w:rsidR="00950E81" w:rsidRPr="004735C0">
        <w:rPr>
          <w:lang w:val="pl-PL" w:eastAsia="fr-FR"/>
        </w:rPr>
        <w:t>ądzie w</w:t>
      </w:r>
      <w:r w:rsidR="008E4F77" w:rsidRPr="004735C0">
        <w:rPr>
          <w:lang w:val="pl-PL" w:eastAsia="fr-FR"/>
        </w:rPr>
        <w:t xml:space="preserve"> Faro</w:t>
      </w:r>
      <w:r w:rsidR="00950E81" w:rsidRPr="004735C0">
        <w:rPr>
          <w:lang w:val="pl-PL" w:eastAsia="fr-FR"/>
        </w:rPr>
        <w:t>, który odesłał sprawę do rozpoznania prze</w:t>
      </w:r>
      <w:r w:rsidR="00181898" w:rsidRPr="004735C0">
        <w:rPr>
          <w:lang w:val="pl-PL" w:eastAsia="fr-FR"/>
        </w:rPr>
        <w:t>z</w:t>
      </w:r>
      <w:r w:rsidR="00950E81" w:rsidRPr="004735C0">
        <w:rPr>
          <w:lang w:val="pl-PL" w:eastAsia="fr-FR"/>
        </w:rPr>
        <w:t xml:space="preserve"> właściwy sąd, </w:t>
      </w:r>
      <w:r w:rsidR="00181898" w:rsidRPr="004735C0">
        <w:rPr>
          <w:lang w:val="pl-PL" w:eastAsia="fr-FR"/>
        </w:rPr>
        <w:t>tj. przez</w:t>
      </w:r>
      <w:r w:rsidR="008E4F77" w:rsidRPr="004735C0">
        <w:rPr>
          <w:lang w:val="pl-PL" w:eastAsia="fr-FR"/>
        </w:rPr>
        <w:t xml:space="preserve"> </w:t>
      </w:r>
      <w:r w:rsidR="008E6720" w:rsidRPr="004735C0">
        <w:rPr>
          <w:lang w:val="pl-PL" w:eastAsia="fr-FR"/>
        </w:rPr>
        <w:t>„</w:t>
      </w:r>
      <w:r w:rsidR="00E63015" w:rsidRPr="004735C0">
        <w:rPr>
          <w:lang w:val="pl-PL" w:eastAsia="fr-FR"/>
        </w:rPr>
        <w:t>sędziego pierwszej instancji</w:t>
      </w:r>
      <w:r w:rsidR="008E6720" w:rsidRPr="004735C0">
        <w:rPr>
          <w:lang w:val="pl-PL" w:eastAsia="fr-FR"/>
        </w:rPr>
        <w:t>”</w:t>
      </w:r>
      <w:r w:rsidR="008E4F77" w:rsidRPr="004735C0">
        <w:rPr>
          <w:lang w:val="pl-PL" w:eastAsia="fr-FR"/>
        </w:rPr>
        <w:t xml:space="preserve">. </w:t>
      </w:r>
      <w:r w:rsidR="00E63015" w:rsidRPr="004735C0">
        <w:rPr>
          <w:lang w:val="pl-PL" w:eastAsia="fr-FR"/>
        </w:rPr>
        <w:t>Ponadto</w:t>
      </w:r>
      <w:r w:rsidR="008E4F77" w:rsidRPr="004735C0">
        <w:rPr>
          <w:lang w:val="pl-PL" w:eastAsia="fr-FR"/>
        </w:rPr>
        <w:t xml:space="preserve">, </w:t>
      </w:r>
      <w:r w:rsidR="00E63015" w:rsidRPr="004735C0">
        <w:rPr>
          <w:lang w:val="pl-PL" w:eastAsia="fr-FR"/>
        </w:rPr>
        <w:t xml:space="preserve">uznał on, że </w:t>
      </w:r>
      <w:r w:rsidR="006F1FCF" w:rsidRPr="004735C0">
        <w:rPr>
          <w:lang w:val="pl-PL" w:eastAsia="fr-FR"/>
        </w:rPr>
        <w:t>wyrok</w:t>
      </w:r>
      <w:r w:rsidR="00E63015" w:rsidRPr="004735C0">
        <w:rPr>
          <w:lang w:val="pl-PL" w:eastAsia="fr-FR"/>
        </w:rPr>
        <w:t xml:space="preserve"> </w:t>
      </w:r>
      <w:r w:rsidR="00AB72FD" w:rsidRPr="004735C0">
        <w:rPr>
          <w:lang w:val="pl-PL" w:eastAsia="fr-FR"/>
        </w:rPr>
        <w:t>sąd</w:t>
      </w:r>
      <w:r w:rsidR="00E63015" w:rsidRPr="004735C0">
        <w:rPr>
          <w:lang w:val="pl-PL" w:eastAsia="fr-FR"/>
        </w:rPr>
        <w:t>u apelacyjnego dotyczył kwestii proceduralnej a nie</w:t>
      </w:r>
      <w:r w:rsidR="008E4F77" w:rsidRPr="004735C0">
        <w:rPr>
          <w:lang w:val="pl-PL" w:eastAsia="fr-FR"/>
        </w:rPr>
        <w:t xml:space="preserve"> </w:t>
      </w:r>
      <w:r w:rsidR="0056205E" w:rsidRPr="004735C0">
        <w:rPr>
          <w:lang w:val="pl-PL" w:eastAsia="fr-FR"/>
        </w:rPr>
        <w:t>istoty sprawy</w:t>
      </w:r>
      <w:r w:rsidR="008E4F77" w:rsidRPr="004735C0">
        <w:rPr>
          <w:lang w:val="pl-PL" w:eastAsia="fr-FR"/>
        </w:rPr>
        <w:t xml:space="preserve">, </w:t>
      </w:r>
      <w:r w:rsidR="0056205E" w:rsidRPr="004735C0">
        <w:rPr>
          <w:lang w:val="pl-PL" w:eastAsia="fr-FR"/>
        </w:rPr>
        <w:t>nie kończąc postępowania</w:t>
      </w:r>
      <w:r w:rsidR="008E4F77" w:rsidRPr="004735C0">
        <w:rPr>
          <w:lang w:val="pl-PL" w:eastAsia="fr-FR"/>
        </w:rPr>
        <w:t xml:space="preserve"> </w:t>
      </w:r>
      <w:r w:rsidR="0056205E" w:rsidRPr="004735C0">
        <w:rPr>
          <w:lang w:val="pl-PL" w:eastAsia="fr-FR"/>
        </w:rPr>
        <w:t xml:space="preserve">zgodne z </w:t>
      </w:r>
      <w:r w:rsidR="00135338" w:rsidRPr="004735C0">
        <w:rPr>
          <w:lang w:val="pl-PL" w:eastAsia="fr-FR"/>
        </w:rPr>
        <w:t>artykuł</w:t>
      </w:r>
      <w:r w:rsidR="0056205E" w:rsidRPr="004735C0">
        <w:rPr>
          <w:lang w:val="pl-PL" w:eastAsia="fr-FR"/>
        </w:rPr>
        <w:t>em</w:t>
      </w:r>
      <w:r w:rsidR="008E4F77" w:rsidRPr="004735C0">
        <w:rPr>
          <w:lang w:val="pl-PL" w:eastAsia="fr-FR"/>
        </w:rPr>
        <w:t xml:space="preserve"> 400 </w:t>
      </w:r>
      <w:r w:rsidR="009B1CF6" w:rsidRPr="004735C0">
        <w:rPr>
          <w:lang w:val="pl-PL" w:eastAsia="fr-FR"/>
        </w:rPr>
        <w:t>§</w:t>
      </w:r>
      <w:r w:rsidR="008E4F77" w:rsidRPr="004735C0">
        <w:rPr>
          <w:lang w:val="pl-PL" w:eastAsia="fr-FR"/>
        </w:rPr>
        <w:t xml:space="preserve"> 1 l</w:t>
      </w:r>
      <w:r w:rsidR="00710E20" w:rsidRPr="004735C0">
        <w:rPr>
          <w:lang w:val="pl-PL" w:eastAsia="fr-FR"/>
        </w:rPr>
        <w:t>itera</w:t>
      </w:r>
      <w:r w:rsidR="008E4F77" w:rsidRPr="004735C0">
        <w:rPr>
          <w:lang w:val="pl-PL" w:eastAsia="fr-FR"/>
        </w:rPr>
        <w:t xml:space="preserve"> c) </w:t>
      </w:r>
      <w:r w:rsidR="002F54CC" w:rsidRPr="004735C0">
        <w:rPr>
          <w:lang w:val="pl-PL" w:eastAsia="fr-FR"/>
        </w:rPr>
        <w:t>CPP</w:t>
      </w:r>
      <w:r w:rsidR="008E4F77" w:rsidRPr="004735C0">
        <w:rPr>
          <w:lang w:val="pl-PL" w:eastAsia="fr-FR"/>
        </w:rPr>
        <w:t xml:space="preserve">. </w:t>
      </w:r>
      <w:r w:rsidR="0014791D">
        <w:rPr>
          <w:lang w:val="pl-PL" w:eastAsia="fr-FR"/>
        </w:rPr>
        <w:t xml:space="preserve">W tym przypadku </w:t>
      </w:r>
      <w:r w:rsidR="00950E81" w:rsidRPr="004735C0">
        <w:rPr>
          <w:lang w:val="pl-PL" w:eastAsia="fr-FR"/>
        </w:rPr>
        <w:t>Sąd Najwyższy</w:t>
      </w:r>
      <w:r w:rsidR="008E4F77" w:rsidRPr="004735C0">
        <w:rPr>
          <w:lang w:val="pl-PL" w:eastAsia="fr-FR"/>
        </w:rPr>
        <w:t xml:space="preserve"> </w:t>
      </w:r>
      <w:r w:rsidR="00E63015" w:rsidRPr="004735C0">
        <w:rPr>
          <w:lang w:val="pl-PL" w:eastAsia="fr-FR"/>
        </w:rPr>
        <w:t>wyraził się, jak następuje</w:t>
      </w:r>
      <w:r w:rsidR="008E4F77" w:rsidRPr="004735C0">
        <w:rPr>
          <w:lang w:val="pl-PL" w:eastAsia="fr-FR"/>
        </w:rPr>
        <w:t>:</w:t>
      </w:r>
    </w:p>
    <w:p w:rsidR="008E4F77" w:rsidRPr="004735C0" w:rsidRDefault="008E6720" w:rsidP="002E1693">
      <w:pPr>
        <w:spacing w:before="120" w:after="120"/>
        <w:ind w:left="425" w:firstLine="142"/>
        <w:rPr>
          <w:sz w:val="20"/>
          <w:lang w:val="pl-PL" w:eastAsia="fr-FR"/>
        </w:rPr>
      </w:pPr>
      <w:r w:rsidRPr="004735C0">
        <w:rPr>
          <w:sz w:val="20"/>
          <w:lang w:val="pl-PL" w:eastAsia="fr-FR"/>
        </w:rPr>
        <w:t>„</w:t>
      </w:r>
      <w:r w:rsidR="008E4F77" w:rsidRPr="004735C0">
        <w:rPr>
          <w:sz w:val="20"/>
          <w:lang w:val="pl-PL" w:eastAsia="fr-FR"/>
        </w:rPr>
        <w:t>(</w:t>
      </w:r>
      <w:r w:rsidR="00DD69E5" w:rsidRPr="004735C0">
        <w:rPr>
          <w:sz w:val="20"/>
          <w:lang w:val="pl-PL" w:eastAsia="fr-FR"/>
        </w:rPr>
        <w:t>...</w:t>
      </w:r>
      <w:r w:rsidR="008E4F77" w:rsidRPr="004735C0">
        <w:rPr>
          <w:sz w:val="20"/>
          <w:lang w:val="pl-PL" w:eastAsia="fr-FR"/>
        </w:rPr>
        <w:t xml:space="preserve">) </w:t>
      </w:r>
      <w:r w:rsidR="00E63015" w:rsidRPr="004735C0">
        <w:rPr>
          <w:sz w:val="20"/>
          <w:lang w:val="pl-PL" w:eastAsia="fr-FR"/>
        </w:rPr>
        <w:t>w niniejszej sprawie</w:t>
      </w:r>
      <w:r w:rsidR="008E4F77" w:rsidRPr="004735C0">
        <w:rPr>
          <w:sz w:val="20"/>
          <w:lang w:val="pl-PL" w:eastAsia="fr-FR"/>
        </w:rPr>
        <w:t xml:space="preserve">, </w:t>
      </w:r>
      <w:r w:rsidR="00830BF4" w:rsidRPr="004735C0">
        <w:rPr>
          <w:sz w:val="20"/>
          <w:lang w:val="pl-PL" w:eastAsia="fr-FR"/>
        </w:rPr>
        <w:t xml:space="preserve">chodzi </w:t>
      </w:r>
      <w:r w:rsidR="0056205E" w:rsidRPr="004735C0">
        <w:rPr>
          <w:sz w:val="20"/>
          <w:lang w:val="pl-PL" w:eastAsia="fr-FR"/>
        </w:rPr>
        <w:t xml:space="preserve">o </w:t>
      </w:r>
      <w:r w:rsidR="00830BF4" w:rsidRPr="004735C0">
        <w:rPr>
          <w:sz w:val="20"/>
          <w:lang w:val="pl-PL" w:eastAsia="fr-FR"/>
        </w:rPr>
        <w:t>orzeczenie, które powinno</w:t>
      </w:r>
      <w:r w:rsidR="008E4F77" w:rsidRPr="004735C0">
        <w:rPr>
          <w:sz w:val="20"/>
          <w:lang w:val="pl-PL" w:eastAsia="fr-FR"/>
        </w:rPr>
        <w:t xml:space="preserve"> (</w:t>
      </w:r>
      <w:r w:rsidR="00DD69E5" w:rsidRPr="004735C0">
        <w:rPr>
          <w:sz w:val="20"/>
          <w:lang w:val="pl-PL" w:eastAsia="fr-FR"/>
        </w:rPr>
        <w:t>...</w:t>
      </w:r>
      <w:r w:rsidR="008E4F77" w:rsidRPr="004735C0">
        <w:rPr>
          <w:sz w:val="20"/>
          <w:lang w:val="pl-PL" w:eastAsia="fr-FR"/>
        </w:rPr>
        <w:t xml:space="preserve">) </w:t>
      </w:r>
      <w:r w:rsidR="00830BF4" w:rsidRPr="004735C0">
        <w:rPr>
          <w:sz w:val="20"/>
          <w:lang w:val="pl-PL" w:eastAsia="fr-FR"/>
        </w:rPr>
        <w:t>zostać uznane za</w:t>
      </w:r>
      <w:r w:rsidR="008E4F77" w:rsidRPr="004735C0">
        <w:rPr>
          <w:sz w:val="20"/>
          <w:lang w:val="pl-PL" w:eastAsia="fr-FR"/>
        </w:rPr>
        <w:t xml:space="preserve"> </w:t>
      </w:r>
      <w:r w:rsidR="00830BF4" w:rsidRPr="004735C0">
        <w:rPr>
          <w:sz w:val="20"/>
          <w:lang w:val="pl-PL" w:eastAsia="fr-FR"/>
        </w:rPr>
        <w:t>równoważne z</w:t>
      </w:r>
      <w:r w:rsidR="008E4F77" w:rsidRPr="004735C0">
        <w:rPr>
          <w:sz w:val="20"/>
          <w:lang w:val="pl-PL" w:eastAsia="fr-FR"/>
        </w:rPr>
        <w:t xml:space="preserve"> </w:t>
      </w:r>
      <w:r w:rsidR="00830BF4" w:rsidRPr="004735C0">
        <w:rPr>
          <w:sz w:val="20"/>
          <w:lang w:val="pl-PL" w:eastAsia="fr-FR"/>
        </w:rPr>
        <w:t>orzeczeniem</w:t>
      </w:r>
      <w:r w:rsidR="008E4F77" w:rsidRPr="004735C0">
        <w:rPr>
          <w:sz w:val="20"/>
          <w:lang w:val="pl-PL" w:eastAsia="fr-FR"/>
        </w:rPr>
        <w:t xml:space="preserve"> </w:t>
      </w:r>
      <w:r w:rsidR="00830BF4" w:rsidRPr="004735C0">
        <w:rPr>
          <w:sz w:val="20"/>
          <w:lang w:val="pl-PL" w:eastAsia="fr-FR"/>
        </w:rPr>
        <w:t>wydanym w ramach apelacji</w:t>
      </w:r>
      <w:r w:rsidR="008E4F77" w:rsidRPr="004735C0">
        <w:rPr>
          <w:sz w:val="20"/>
          <w:lang w:val="pl-PL" w:eastAsia="fr-FR"/>
        </w:rPr>
        <w:t>.</w:t>
      </w:r>
    </w:p>
    <w:p w:rsidR="008E4F77" w:rsidRPr="00BB524B" w:rsidRDefault="0056205E" w:rsidP="002E1693">
      <w:pPr>
        <w:spacing w:before="120" w:after="120"/>
        <w:ind w:left="425" w:firstLine="142"/>
        <w:rPr>
          <w:sz w:val="20"/>
          <w:lang w:val="pl-PL" w:eastAsia="fr-FR"/>
        </w:rPr>
      </w:pPr>
      <w:r w:rsidRPr="004735C0">
        <w:rPr>
          <w:sz w:val="20"/>
          <w:lang w:val="pl-PL" w:eastAsia="fr-FR"/>
        </w:rPr>
        <w:t>W rzeczy samej</w:t>
      </w:r>
      <w:r w:rsidR="008E4F77" w:rsidRPr="004735C0">
        <w:rPr>
          <w:sz w:val="20"/>
          <w:lang w:val="pl-PL" w:eastAsia="fr-FR"/>
        </w:rPr>
        <w:t xml:space="preserve"> (</w:t>
      </w:r>
      <w:r w:rsidR="00DD69E5" w:rsidRPr="004735C0">
        <w:rPr>
          <w:sz w:val="20"/>
          <w:lang w:val="pl-PL" w:eastAsia="fr-FR"/>
        </w:rPr>
        <w:t>...</w:t>
      </w:r>
      <w:r w:rsidR="008E4F77" w:rsidRPr="004735C0">
        <w:rPr>
          <w:sz w:val="20"/>
          <w:lang w:val="pl-PL" w:eastAsia="fr-FR"/>
        </w:rPr>
        <w:t xml:space="preserve">) </w:t>
      </w:r>
      <w:r w:rsidRPr="004735C0">
        <w:rPr>
          <w:sz w:val="20"/>
          <w:lang w:val="pl-PL" w:eastAsia="fr-FR"/>
        </w:rPr>
        <w:t>po podniesieniu przez</w:t>
      </w:r>
      <w:r w:rsidR="008E4F77" w:rsidRPr="004735C0">
        <w:rPr>
          <w:sz w:val="20"/>
          <w:lang w:val="pl-PL" w:eastAsia="fr-FR"/>
        </w:rPr>
        <w:t xml:space="preserve"> </w:t>
      </w:r>
      <w:r w:rsidR="00E12251" w:rsidRPr="004735C0">
        <w:rPr>
          <w:sz w:val="20"/>
          <w:lang w:val="pl-PL" w:eastAsia="fr-FR"/>
        </w:rPr>
        <w:t>prokuratura</w:t>
      </w:r>
      <w:r w:rsidRPr="004735C0">
        <w:rPr>
          <w:sz w:val="20"/>
          <w:lang w:val="pl-PL" w:eastAsia="fr-FR"/>
        </w:rPr>
        <w:t xml:space="preserve"> kwestii wpadkowej</w:t>
      </w:r>
      <w:r w:rsidR="008E4F77" w:rsidRPr="004735C0">
        <w:rPr>
          <w:sz w:val="20"/>
          <w:lang w:val="pl-PL" w:eastAsia="fr-FR"/>
        </w:rPr>
        <w:t xml:space="preserve"> </w:t>
      </w:r>
      <w:r w:rsidR="0025024A" w:rsidRPr="004735C0">
        <w:rPr>
          <w:sz w:val="20"/>
          <w:lang w:val="pl-PL" w:eastAsia="fr-FR"/>
        </w:rPr>
        <w:t>ze względu na nie wyrażenie przez oskarżoną</w:t>
      </w:r>
      <w:r w:rsidR="008E4F77" w:rsidRPr="004735C0">
        <w:rPr>
          <w:sz w:val="20"/>
          <w:lang w:val="pl-PL" w:eastAsia="fr-FR"/>
        </w:rPr>
        <w:t xml:space="preserve"> </w:t>
      </w:r>
      <w:r w:rsidR="008E4F77" w:rsidRPr="004735C0">
        <w:rPr>
          <w:i/>
          <w:sz w:val="20"/>
          <w:lang w:val="pl-PL" w:eastAsia="fr-FR"/>
        </w:rPr>
        <w:t>(</w:t>
      </w:r>
      <w:proofErr w:type="spellStart"/>
      <w:r w:rsidR="008E4F77" w:rsidRPr="004735C0">
        <w:rPr>
          <w:i/>
          <w:sz w:val="20"/>
          <w:lang w:val="pl-PL" w:eastAsia="fr-FR"/>
        </w:rPr>
        <w:t>arguida</w:t>
      </w:r>
      <w:proofErr w:type="spellEnd"/>
      <w:r w:rsidR="008E4F77" w:rsidRPr="004735C0">
        <w:rPr>
          <w:i/>
          <w:sz w:val="20"/>
          <w:lang w:val="pl-PL" w:eastAsia="fr-FR"/>
        </w:rPr>
        <w:t xml:space="preserve">) </w:t>
      </w:r>
      <w:r w:rsidR="001F6504" w:rsidRPr="004735C0">
        <w:rPr>
          <w:sz w:val="20"/>
          <w:lang w:val="pl-PL" w:eastAsia="fr-FR"/>
        </w:rPr>
        <w:t xml:space="preserve">zgody na dostarczenie przez instytucje bankowe, w których posiada ona rachunki </w:t>
      </w:r>
      <w:r w:rsidR="008E4F77" w:rsidRPr="004735C0">
        <w:rPr>
          <w:sz w:val="20"/>
          <w:lang w:val="pl-PL" w:eastAsia="fr-FR"/>
        </w:rPr>
        <w:t>(</w:t>
      </w:r>
      <w:r w:rsidR="001F6504" w:rsidRPr="004735C0">
        <w:rPr>
          <w:sz w:val="20"/>
          <w:lang w:val="pl-PL" w:eastAsia="fr-FR"/>
        </w:rPr>
        <w:t>osobiste</w:t>
      </w:r>
      <w:r w:rsidR="008E4F77" w:rsidRPr="004735C0">
        <w:rPr>
          <w:sz w:val="20"/>
          <w:lang w:val="pl-PL" w:eastAsia="fr-FR"/>
        </w:rPr>
        <w:t xml:space="preserve">) </w:t>
      </w:r>
      <w:r w:rsidR="001F6504" w:rsidRPr="004735C0">
        <w:rPr>
          <w:sz w:val="20"/>
          <w:lang w:val="pl-PL" w:eastAsia="fr-FR"/>
        </w:rPr>
        <w:t>bieżące</w:t>
      </w:r>
      <w:r w:rsidR="004735C0" w:rsidRPr="004735C0">
        <w:rPr>
          <w:sz w:val="20"/>
          <w:lang w:val="pl-PL" w:eastAsia="fr-FR"/>
        </w:rPr>
        <w:t>,</w:t>
      </w:r>
      <w:r w:rsidR="001F6504" w:rsidRPr="004735C0">
        <w:rPr>
          <w:sz w:val="20"/>
          <w:lang w:val="pl-PL" w:eastAsia="fr-FR"/>
        </w:rPr>
        <w:t xml:space="preserve"> informacji w tej sprawie, sędzia pierwszej instancji</w:t>
      </w:r>
      <w:r w:rsidR="008E4F77" w:rsidRPr="004735C0">
        <w:rPr>
          <w:sz w:val="20"/>
          <w:lang w:val="pl-PL" w:eastAsia="fr-FR"/>
        </w:rPr>
        <w:t xml:space="preserve"> </w:t>
      </w:r>
      <w:r w:rsidR="008E6574">
        <w:rPr>
          <w:sz w:val="20"/>
          <w:lang w:val="pl-PL" w:eastAsia="fr-FR"/>
        </w:rPr>
        <w:t xml:space="preserve">zajął jasne stanowisko co do legalności </w:t>
      </w:r>
      <w:r w:rsidR="008E4F77" w:rsidRPr="004735C0">
        <w:rPr>
          <w:sz w:val="20"/>
          <w:lang w:val="pl-PL" w:eastAsia="fr-FR"/>
        </w:rPr>
        <w:t xml:space="preserve"> </w:t>
      </w:r>
      <w:r w:rsidR="001F6504" w:rsidRPr="004735C0">
        <w:rPr>
          <w:sz w:val="20"/>
          <w:lang w:val="pl-PL" w:eastAsia="fr-FR"/>
        </w:rPr>
        <w:t xml:space="preserve">odmowy przez </w:t>
      </w:r>
      <w:r w:rsidR="00C76551" w:rsidRPr="004735C0">
        <w:rPr>
          <w:sz w:val="20"/>
          <w:lang w:val="pl-PL" w:eastAsia="fr-FR"/>
        </w:rPr>
        <w:t>skarżąc</w:t>
      </w:r>
      <w:r w:rsidR="001F6504" w:rsidRPr="004735C0">
        <w:rPr>
          <w:sz w:val="20"/>
          <w:lang w:val="pl-PL" w:eastAsia="fr-FR"/>
        </w:rPr>
        <w:t xml:space="preserve">ą </w:t>
      </w:r>
      <w:r w:rsidR="00964197">
        <w:rPr>
          <w:sz w:val="20"/>
          <w:lang w:val="pl-PL" w:eastAsia="fr-FR"/>
        </w:rPr>
        <w:t>biorąc pod uwagę, że nastąpiło</w:t>
      </w:r>
      <w:r w:rsidR="004735C0" w:rsidRPr="004735C0">
        <w:rPr>
          <w:sz w:val="20"/>
          <w:lang w:val="pl-PL" w:eastAsia="fr-FR"/>
        </w:rPr>
        <w:t xml:space="preserve"> </w:t>
      </w:r>
      <w:r w:rsidR="00EB23DE" w:rsidRPr="00BB524B">
        <w:rPr>
          <w:sz w:val="20"/>
          <w:lang w:val="pl-PL" w:eastAsia="fr-FR"/>
        </w:rPr>
        <w:t>uchylenie</w:t>
      </w:r>
      <w:r w:rsidR="001F6504" w:rsidRPr="00BB524B">
        <w:rPr>
          <w:sz w:val="20"/>
          <w:lang w:val="pl-PL" w:eastAsia="fr-FR"/>
        </w:rPr>
        <w:t xml:space="preserve"> tajemnicy zawodowej i bankowej</w:t>
      </w:r>
      <w:r w:rsidR="008E4F77" w:rsidRPr="00BB524B">
        <w:rPr>
          <w:sz w:val="20"/>
          <w:lang w:val="pl-PL" w:eastAsia="fr-FR"/>
        </w:rPr>
        <w:t xml:space="preserve">, </w:t>
      </w:r>
      <w:r w:rsidR="001F6504" w:rsidRPr="00BB524B">
        <w:rPr>
          <w:sz w:val="20"/>
          <w:lang w:val="pl-PL" w:eastAsia="fr-FR"/>
        </w:rPr>
        <w:t xml:space="preserve">które to stanowisko zostało również podtrzymane przez </w:t>
      </w:r>
      <w:r w:rsidR="00AB72FD" w:rsidRPr="00BB524B">
        <w:rPr>
          <w:sz w:val="20"/>
          <w:lang w:val="pl-PL" w:eastAsia="fr-FR"/>
        </w:rPr>
        <w:t>sąd apelacyjny</w:t>
      </w:r>
      <w:r w:rsidR="008E4F77" w:rsidRPr="00BB524B">
        <w:rPr>
          <w:sz w:val="20"/>
          <w:lang w:val="pl-PL" w:eastAsia="fr-FR"/>
        </w:rPr>
        <w:t>.</w:t>
      </w:r>
    </w:p>
    <w:p w:rsidR="00D64455" w:rsidRPr="00BB524B" w:rsidRDefault="00710E20" w:rsidP="002E1693">
      <w:pPr>
        <w:spacing w:before="120" w:after="120"/>
        <w:ind w:left="425" w:firstLine="142"/>
        <w:rPr>
          <w:sz w:val="20"/>
          <w:lang w:val="pl-PL" w:eastAsia="fr-FR"/>
        </w:rPr>
      </w:pPr>
      <w:r w:rsidRPr="00BB524B">
        <w:rPr>
          <w:sz w:val="20"/>
          <w:lang w:val="pl-PL" w:eastAsia="fr-FR"/>
        </w:rPr>
        <w:t>Zatem</w:t>
      </w:r>
      <w:r w:rsidR="008E4F77" w:rsidRPr="00BB524B">
        <w:rPr>
          <w:sz w:val="20"/>
          <w:lang w:val="pl-PL" w:eastAsia="fr-FR"/>
        </w:rPr>
        <w:t xml:space="preserve"> </w:t>
      </w:r>
      <w:r w:rsidR="001F6504" w:rsidRPr="00BB524B">
        <w:rPr>
          <w:sz w:val="20"/>
          <w:lang w:val="pl-PL" w:eastAsia="fr-FR"/>
        </w:rPr>
        <w:t xml:space="preserve">zaskarżone </w:t>
      </w:r>
      <w:r w:rsidR="00135338" w:rsidRPr="00BB524B">
        <w:rPr>
          <w:sz w:val="20"/>
          <w:lang w:val="pl-PL" w:eastAsia="fr-FR"/>
        </w:rPr>
        <w:t>orzeczenie</w:t>
      </w:r>
      <w:r w:rsidR="008E4F77" w:rsidRPr="00BB524B">
        <w:rPr>
          <w:sz w:val="20"/>
          <w:lang w:val="pl-PL" w:eastAsia="fr-FR"/>
        </w:rPr>
        <w:t xml:space="preserve"> </w:t>
      </w:r>
      <w:r w:rsidR="0056205E" w:rsidRPr="00BB524B">
        <w:rPr>
          <w:sz w:val="20"/>
          <w:lang w:val="pl-PL" w:eastAsia="fr-FR"/>
        </w:rPr>
        <w:t>nie powinno stać się przedmiotem odwołania</w:t>
      </w:r>
      <w:r w:rsidR="008E4F77" w:rsidRPr="00BB524B">
        <w:rPr>
          <w:sz w:val="20"/>
          <w:lang w:val="pl-PL" w:eastAsia="fr-FR"/>
        </w:rPr>
        <w:t>.</w:t>
      </w:r>
    </w:p>
    <w:p w:rsidR="008E4F77" w:rsidRPr="00BB524B" w:rsidRDefault="008E4F77" w:rsidP="002E1693">
      <w:pPr>
        <w:spacing w:before="120" w:after="120"/>
        <w:ind w:left="425" w:firstLine="142"/>
        <w:rPr>
          <w:sz w:val="20"/>
          <w:lang w:val="pl-PL" w:eastAsia="fr-FR"/>
        </w:rPr>
      </w:pPr>
      <w:r w:rsidRPr="00BB524B">
        <w:rPr>
          <w:sz w:val="20"/>
          <w:lang w:val="pl-PL" w:eastAsia="fr-FR"/>
        </w:rPr>
        <w:t>(...).</w:t>
      </w:r>
      <w:r w:rsidR="008E6720" w:rsidRPr="00BB524B">
        <w:rPr>
          <w:sz w:val="20"/>
          <w:lang w:val="pl-PL" w:eastAsia="fr-FR"/>
        </w:rPr>
        <w:t>”</w:t>
      </w:r>
    </w:p>
    <w:p w:rsidR="00D64455" w:rsidRPr="00BB524B" w:rsidRDefault="004D567D" w:rsidP="002E1693">
      <w:pPr>
        <w:pStyle w:val="JuParaSub"/>
        <w:ind w:left="0"/>
        <w:rPr>
          <w:lang w:val="pl-PL" w:eastAsia="fr-FR"/>
        </w:rPr>
      </w:pPr>
      <w:r w:rsidRPr="00BB524B">
        <w:rPr>
          <w:lang w:val="pl-PL" w:eastAsia="fr-FR"/>
        </w:rPr>
        <w:fldChar w:fldCharType="begin"/>
      </w:r>
      <w:r w:rsidR="005A5510" w:rsidRPr="00BB524B">
        <w:rPr>
          <w:lang w:val="pl-PL" w:eastAsia="fr-FR"/>
        </w:rPr>
        <w:instrText xml:space="preserve"> SEQ level0 \*arabic </w:instrText>
      </w:r>
      <w:r w:rsidRPr="00BB524B">
        <w:rPr>
          <w:lang w:val="pl-PL" w:eastAsia="fr-FR"/>
        </w:rPr>
        <w:fldChar w:fldCharType="separate"/>
      </w:r>
      <w:r w:rsidR="007E0CEA">
        <w:rPr>
          <w:noProof/>
          <w:lang w:val="pl-PL" w:eastAsia="fr-FR"/>
        </w:rPr>
        <w:t>17</w:t>
      </w:r>
      <w:r w:rsidRPr="00BB524B">
        <w:rPr>
          <w:lang w:val="pl-PL" w:eastAsia="fr-FR"/>
        </w:rPr>
        <w:fldChar w:fldCharType="end"/>
      </w:r>
      <w:r w:rsidR="005A5510" w:rsidRPr="00BB524B">
        <w:rPr>
          <w:lang w:val="pl-PL" w:eastAsia="fr-FR"/>
        </w:rPr>
        <w:t>.  </w:t>
      </w:r>
      <w:r w:rsidR="00710E20" w:rsidRPr="00BB524B">
        <w:rPr>
          <w:lang w:val="pl-PL" w:eastAsia="fr-FR"/>
        </w:rPr>
        <w:t>Postanowieniem</w:t>
      </w:r>
      <w:r w:rsidR="005A5510" w:rsidRPr="00BB524B">
        <w:rPr>
          <w:lang w:val="pl-PL" w:eastAsia="fr-FR"/>
        </w:rPr>
        <w:t xml:space="preserve"> </w:t>
      </w:r>
      <w:r w:rsidR="00B866A0" w:rsidRPr="00BB524B">
        <w:rPr>
          <w:lang w:val="pl-PL" w:eastAsia="fr-FR"/>
        </w:rPr>
        <w:t xml:space="preserve">z dnia </w:t>
      </w:r>
      <w:r w:rsidR="005A5510" w:rsidRPr="00BB524B">
        <w:rPr>
          <w:lang w:val="pl-PL" w:eastAsia="fr-FR"/>
        </w:rPr>
        <w:t xml:space="preserve">29 </w:t>
      </w:r>
      <w:r w:rsidR="00B866A0" w:rsidRPr="00BB524B">
        <w:rPr>
          <w:lang w:val="pl-PL" w:eastAsia="fr-FR"/>
        </w:rPr>
        <w:t>lipca</w:t>
      </w:r>
      <w:r w:rsidR="005A5510" w:rsidRPr="00BB524B">
        <w:rPr>
          <w:lang w:val="pl-PL" w:eastAsia="fr-FR"/>
        </w:rPr>
        <w:t xml:space="preserve"> 2011</w:t>
      </w:r>
      <w:r w:rsidR="00B866A0" w:rsidRPr="00BB524B">
        <w:rPr>
          <w:lang w:val="pl-PL" w:eastAsia="fr-FR"/>
        </w:rPr>
        <w:t xml:space="preserve"> </w:t>
      </w:r>
      <w:r w:rsidR="00B13212" w:rsidRPr="00BB524B">
        <w:rPr>
          <w:lang w:val="pl-PL" w:eastAsia="fr-FR"/>
        </w:rPr>
        <w:t>r.</w:t>
      </w:r>
      <w:r w:rsidR="005A5510" w:rsidRPr="00BB524B">
        <w:rPr>
          <w:lang w:val="pl-PL" w:eastAsia="fr-FR"/>
        </w:rPr>
        <w:t xml:space="preserve"> </w:t>
      </w:r>
      <w:r w:rsidR="00E12251" w:rsidRPr="00BB524B">
        <w:rPr>
          <w:lang w:val="pl-PL" w:eastAsia="fr-FR"/>
        </w:rPr>
        <w:t>prokuratura</w:t>
      </w:r>
      <w:r w:rsidR="005A5510" w:rsidRPr="00BB524B">
        <w:rPr>
          <w:lang w:val="pl-PL" w:eastAsia="fr-FR"/>
        </w:rPr>
        <w:t xml:space="preserve"> </w:t>
      </w:r>
      <w:r w:rsidR="00950E81" w:rsidRPr="00BB524B">
        <w:rPr>
          <w:lang w:val="pl-PL" w:eastAsia="fr-FR"/>
        </w:rPr>
        <w:t xml:space="preserve">przy </w:t>
      </w:r>
      <w:r w:rsidR="00964197">
        <w:rPr>
          <w:lang w:val="pl-PL" w:eastAsia="fr-FR"/>
        </w:rPr>
        <w:t>S</w:t>
      </w:r>
      <w:r w:rsidR="00950E81" w:rsidRPr="00BB524B">
        <w:rPr>
          <w:lang w:val="pl-PL" w:eastAsia="fr-FR"/>
        </w:rPr>
        <w:t>ądzie w</w:t>
      </w:r>
      <w:r w:rsidR="005A5510" w:rsidRPr="00BB524B">
        <w:rPr>
          <w:lang w:val="pl-PL" w:eastAsia="fr-FR"/>
        </w:rPr>
        <w:t xml:space="preserve"> Faro </w:t>
      </w:r>
      <w:r w:rsidR="00B866A0" w:rsidRPr="00BB524B">
        <w:rPr>
          <w:lang w:val="pl-PL" w:eastAsia="fr-FR"/>
        </w:rPr>
        <w:t>umorzyła</w:t>
      </w:r>
      <w:r w:rsidR="005A5510" w:rsidRPr="00BB524B">
        <w:rPr>
          <w:lang w:val="pl-PL" w:eastAsia="fr-FR"/>
        </w:rPr>
        <w:t xml:space="preserve"> </w:t>
      </w:r>
      <w:r w:rsidR="00B866A0" w:rsidRPr="00BB524B">
        <w:rPr>
          <w:lang w:val="pl-PL" w:eastAsia="fr-FR"/>
        </w:rPr>
        <w:t>postępowanie karne</w:t>
      </w:r>
      <w:r w:rsidR="005A5510" w:rsidRPr="00BB524B">
        <w:rPr>
          <w:lang w:val="pl-PL" w:eastAsia="fr-FR"/>
        </w:rPr>
        <w:t xml:space="preserve"> </w:t>
      </w:r>
      <w:r w:rsidR="00B866A0" w:rsidRPr="00BB524B">
        <w:rPr>
          <w:lang w:val="pl-PL" w:eastAsia="fr-FR"/>
        </w:rPr>
        <w:t>w sprawie oszustwa podatkowego</w:t>
      </w:r>
      <w:r w:rsidR="0056205E" w:rsidRPr="00BB524B">
        <w:rPr>
          <w:lang w:val="pl-PL" w:eastAsia="fr-FR"/>
        </w:rPr>
        <w:t>,</w:t>
      </w:r>
      <w:r w:rsidR="00B866A0" w:rsidRPr="00BB524B">
        <w:rPr>
          <w:lang w:val="pl-PL" w:eastAsia="fr-FR"/>
        </w:rPr>
        <w:t xml:space="preserve"> wszczęte</w:t>
      </w:r>
      <w:r w:rsidR="005A5510" w:rsidRPr="00BB524B">
        <w:rPr>
          <w:lang w:val="pl-PL" w:eastAsia="fr-FR"/>
        </w:rPr>
        <w:t xml:space="preserve"> </w:t>
      </w:r>
      <w:r w:rsidR="00B866A0" w:rsidRPr="00BB524B">
        <w:rPr>
          <w:lang w:val="pl-PL" w:eastAsia="fr-FR"/>
        </w:rPr>
        <w:t>przeciwko</w:t>
      </w:r>
      <w:r w:rsidR="005A5510" w:rsidRPr="00BB524B">
        <w:rPr>
          <w:lang w:val="pl-PL" w:eastAsia="fr-FR"/>
        </w:rPr>
        <w:t xml:space="preserve"> </w:t>
      </w:r>
      <w:r w:rsidR="00C76551" w:rsidRPr="00BB524B">
        <w:rPr>
          <w:lang w:val="pl-PL" w:eastAsia="fr-FR"/>
        </w:rPr>
        <w:t>skarżąc</w:t>
      </w:r>
      <w:r w:rsidR="00B866A0" w:rsidRPr="00BB524B">
        <w:rPr>
          <w:lang w:val="pl-PL" w:eastAsia="fr-FR"/>
        </w:rPr>
        <w:t>ej</w:t>
      </w:r>
      <w:r w:rsidR="005A5510" w:rsidRPr="00BB524B">
        <w:rPr>
          <w:lang w:val="pl-PL" w:eastAsia="fr-FR"/>
        </w:rPr>
        <w:t>.</w:t>
      </w:r>
      <w:r w:rsidR="00E23977" w:rsidRPr="00BB524B">
        <w:rPr>
          <w:lang w:val="pl-PL" w:eastAsia="fr-FR"/>
        </w:rPr>
        <w:t xml:space="preserve"> </w:t>
      </w:r>
      <w:r w:rsidR="00C76551" w:rsidRPr="00BB524B">
        <w:rPr>
          <w:lang w:val="pl-PL" w:eastAsia="fr-FR"/>
        </w:rPr>
        <w:t>Skarżąca</w:t>
      </w:r>
      <w:r w:rsidR="00E23977" w:rsidRPr="00BB524B">
        <w:rPr>
          <w:lang w:val="pl-PL" w:eastAsia="fr-FR"/>
        </w:rPr>
        <w:t xml:space="preserve"> </w:t>
      </w:r>
      <w:r w:rsidR="0056205E" w:rsidRPr="00BB524B">
        <w:rPr>
          <w:lang w:val="pl-PL" w:eastAsia="fr-FR"/>
        </w:rPr>
        <w:t xml:space="preserve">podnosi jednakże, że </w:t>
      </w:r>
      <w:r w:rsidR="00A11A81">
        <w:rPr>
          <w:lang w:val="pl-PL" w:eastAsia="fr-FR"/>
        </w:rPr>
        <w:t>dokonano</w:t>
      </w:r>
      <w:r w:rsidR="00671699" w:rsidRPr="00BB524B">
        <w:rPr>
          <w:lang w:val="pl-PL" w:eastAsia="fr-FR"/>
        </w:rPr>
        <w:t xml:space="preserve"> w stosunku do niej </w:t>
      </w:r>
      <w:r w:rsidR="00A11A81">
        <w:rPr>
          <w:lang w:val="pl-PL" w:eastAsia="fr-FR"/>
        </w:rPr>
        <w:t>korekty</w:t>
      </w:r>
      <w:r w:rsidR="00671699" w:rsidRPr="00BB524B">
        <w:rPr>
          <w:lang w:val="pl-PL" w:eastAsia="fr-FR"/>
        </w:rPr>
        <w:t xml:space="preserve"> podatku</w:t>
      </w:r>
      <w:r w:rsidR="00E23977" w:rsidRPr="00BB524B">
        <w:rPr>
          <w:lang w:val="pl-PL" w:eastAsia="fr-FR"/>
        </w:rPr>
        <w:t>.</w:t>
      </w:r>
    </w:p>
    <w:p w:rsidR="00E77CB3" w:rsidRPr="00BB524B" w:rsidRDefault="00E77CB3" w:rsidP="002E1693">
      <w:pPr>
        <w:pStyle w:val="ECHRHeading1"/>
        <w:rPr>
          <w:lang w:val="pl-PL"/>
        </w:rPr>
      </w:pPr>
      <w:r w:rsidRPr="00BB524B">
        <w:rPr>
          <w:lang w:val="pl-PL"/>
        </w:rPr>
        <w:t>II.  </w:t>
      </w:r>
      <w:r w:rsidR="00B866A0" w:rsidRPr="00BB524B">
        <w:rPr>
          <w:lang w:val="pl-PL"/>
        </w:rPr>
        <w:t>WŁAŚCIWE PRAWO KRAJOWE I PRAKTYKA</w:t>
      </w:r>
    </w:p>
    <w:p w:rsidR="005A5510" w:rsidRPr="00BB524B" w:rsidRDefault="00127F9C" w:rsidP="002E1693">
      <w:pPr>
        <w:pStyle w:val="ECHRHeading2"/>
        <w:rPr>
          <w:lang w:val="pl-PL" w:eastAsia="fr-FR"/>
        </w:rPr>
      </w:pPr>
      <w:r w:rsidRPr="00BB524B">
        <w:rPr>
          <w:lang w:val="pl-PL" w:eastAsia="fr-FR"/>
        </w:rPr>
        <w:t>A</w:t>
      </w:r>
      <w:r w:rsidR="005A5510" w:rsidRPr="00BB524B">
        <w:rPr>
          <w:lang w:val="pl-PL" w:eastAsia="fr-FR"/>
        </w:rPr>
        <w:t>.  </w:t>
      </w:r>
      <w:r w:rsidR="00B866A0" w:rsidRPr="00BB524B">
        <w:rPr>
          <w:lang w:val="pl-PL" w:eastAsia="fr-FR"/>
        </w:rPr>
        <w:t>Kodeks postępowania karnego</w:t>
      </w:r>
    </w:p>
    <w:p w:rsidR="008E4F77" w:rsidRPr="00BB524B" w:rsidRDefault="004D567D" w:rsidP="002E1693">
      <w:pPr>
        <w:ind w:firstLine="284"/>
        <w:rPr>
          <w:lang w:val="pl-PL" w:eastAsia="fr-FR"/>
        </w:rPr>
      </w:pPr>
      <w:r w:rsidRPr="00BB524B">
        <w:rPr>
          <w:lang w:val="pl-PL" w:eastAsia="fr-FR"/>
        </w:rPr>
        <w:fldChar w:fldCharType="begin"/>
      </w:r>
      <w:r w:rsidR="005A5510" w:rsidRPr="00BB524B">
        <w:rPr>
          <w:lang w:val="pl-PL" w:eastAsia="fr-FR"/>
        </w:rPr>
        <w:instrText xml:space="preserve"> SEQ level0 \*arabic </w:instrText>
      </w:r>
      <w:r w:rsidRPr="00BB524B">
        <w:rPr>
          <w:lang w:val="pl-PL" w:eastAsia="fr-FR"/>
        </w:rPr>
        <w:fldChar w:fldCharType="separate"/>
      </w:r>
      <w:r w:rsidR="007E0CEA">
        <w:rPr>
          <w:noProof/>
          <w:lang w:val="pl-PL" w:eastAsia="fr-FR"/>
        </w:rPr>
        <w:t>18</w:t>
      </w:r>
      <w:r w:rsidRPr="00BB524B">
        <w:rPr>
          <w:lang w:val="pl-PL" w:eastAsia="fr-FR"/>
        </w:rPr>
        <w:fldChar w:fldCharType="end"/>
      </w:r>
      <w:r w:rsidR="005A5510" w:rsidRPr="00BB524B">
        <w:rPr>
          <w:lang w:val="pl-PL" w:eastAsia="fr-FR"/>
        </w:rPr>
        <w:t>.  </w:t>
      </w:r>
      <w:r w:rsidR="00873899" w:rsidRPr="00BB524B">
        <w:rPr>
          <w:lang w:val="pl-PL" w:eastAsia="fr-FR"/>
        </w:rPr>
        <w:t>W chwili, gdy miały miejsce okoliczności faktyczne</w:t>
      </w:r>
      <w:r w:rsidR="008E4F77" w:rsidRPr="00BB524B">
        <w:rPr>
          <w:lang w:val="pl-PL" w:eastAsia="fr-FR"/>
        </w:rPr>
        <w:t xml:space="preserve">, </w:t>
      </w:r>
      <w:r w:rsidR="00873899" w:rsidRPr="00BB524B">
        <w:rPr>
          <w:lang w:val="pl-PL" w:eastAsia="fr-FR"/>
        </w:rPr>
        <w:t>właściwe przepisy</w:t>
      </w:r>
      <w:r w:rsidR="008E4F77" w:rsidRPr="00BB524B">
        <w:rPr>
          <w:lang w:val="pl-PL" w:eastAsia="fr-FR"/>
        </w:rPr>
        <w:t xml:space="preserve"> </w:t>
      </w:r>
      <w:r w:rsidR="000E2C3E" w:rsidRPr="00BB524B">
        <w:rPr>
          <w:lang w:val="pl-PL" w:eastAsia="fr-FR"/>
        </w:rPr>
        <w:t>kodeksu postępowania karnego</w:t>
      </w:r>
      <w:r w:rsidR="008E4F77" w:rsidRPr="00BB524B">
        <w:rPr>
          <w:lang w:val="pl-PL" w:eastAsia="fr-FR"/>
        </w:rPr>
        <w:t xml:space="preserve"> </w:t>
      </w:r>
      <w:r w:rsidR="00873899" w:rsidRPr="00BB524B">
        <w:rPr>
          <w:lang w:val="pl-PL" w:eastAsia="fr-FR"/>
        </w:rPr>
        <w:t>miały następujące brzmienie</w:t>
      </w:r>
      <w:r w:rsidR="008E4F77" w:rsidRPr="00BB524B">
        <w:rPr>
          <w:lang w:val="pl-PL" w:eastAsia="fr-FR"/>
        </w:rPr>
        <w:t>:</w:t>
      </w:r>
    </w:p>
    <w:p w:rsidR="008E4F77" w:rsidRPr="00BB524B" w:rsidRDefault="002570FB" w:rsidP="002E1693">
      <w:pPr>
        <w:pStyle w:val="ECHRTitleCentre3"/>
        <w:rPr>
          <w:lang w:val="pl-PL" w:eastAsia="fr-FR"/>
        </w:rPr>
      </w:pPr>
      <w:r w:rsidRPr="00BB524B">
        <w:rPr>
          <w:lang w:val="pl-PL" w:eastAsia="fr-FR"/>
        </w:rPr>
        <w:lastRenderedPageBreak/>
        <w:t>Artykuł</w:t>
      </w:r>
      <w:r w:rsidR="008E4F77" w:rsidRPr="00BB524B">
        <w:rPr>
          <w:lang w:val="pl-PL" w:eastAsia="fr-FR"/>
        </w:rPr>
        <w:t xml:space="preserve"> 135</w:t>
      </w:r>
      <w:r w:rsidR="0039100F" w:rsidRPr="00BB524B">
        <w:rPr>
          <w:lang w:val="pl-PL" w:eastAsia="fr-FR"/>
        </w:rPr>
        <w:br/>
      </w:r>
      <w:r w:rsidR="00AF5329" w:rsidRPr="00BB524B">
        <w:rPr>
          <w:lang w:val="pl-PL" w:eastAsia="fr-FR"/>
        </w:rPr>
        <w:t>Tajemnica zawodowa</w:t>
      </w:r>
    </w:p>
    <w:p w:rsidR="008E4F77" w:rsidRPr="00BB524B" w:rsidRDefault="008E6720" w:rsidP="002E1693">
      <w:pPr>
        <w:pStyle w:val="ECHRParaQuote"/>
        <w:rPr>
          <w:lang w:val="pl-PL" w:eastAsia="fr-FR"/>
        </w:rPr>
      </w:pPr>
      <w:r w:rsidRPr="00BB524B">
        <w:rPr>
          <w:lang w:val="pl-PL" w:eastAsia="fr-FR"/>
        </w:rPr>
        <w:t>„</w:t>
      </w:r>
      <w:r w:rsidR="0030202C" w:rsidRPr="00BB524B">
        <w:rPr>
          <w:lang w:val="pl-PL" w:eastAsia="fr-FR"/>
        </w:rPr>
        <w:t>1.  </w:t>
      </w:r>
      <w:r w:rsidR="004735C0">
        <w:rPr>
          <w:lang w:val="pl-PL" w:eastAsia="fr-FR"/>
        </w:rPr>
        <w:t>Ministrowie religijni lub wyznania religijnego</w:t>
      </w:r>
      <w:r w:rsidR="00FA426C" w:rsidRPr="00BB524B">
        <w:rPr>
          <w:lang w:val="pl-PL" w:eastAsia="fr-FR"/>
        </w:rPr>
        <w:t>,</w:t>
      </w:r>
      <w:r w:rsidR="0030202C" w:rsidRPr="00BB524B">
        <w:rPr>
          <w:lang w:val="pl-PL" w:eastAsia="fr-FR"/>
        </w:rPr>
        <w:t xml:space="preserve"> </w:t>
      </w:r>
      <w:r w:rsidR="00873899" w:rsidRPr="00BB524B">
        <w:rPr>
          <w:lang w:val="pl-PL" w:eastAsia="fr-FR"/>
        </w:rPr>
        <w:t xml:space="preserve">adwokaci, lekarze, dziennikarze i członkowie </w:t>
      </w:r>
      <w:r w:rsidR="00671699" w:rsidRPr="00BB524B">
        <w:rPr>
          <w:lang w:val="pl-PL" w:eastAsia="fr-FR"/>
        </w:rPr>
        <w:t>instytucji kredytowych</w:t>
      </w:r>
      <w:r w:rsidR="0030202C" w:rsidRPr="00BB524B">
        <w:rPr>
          <w:lang w:val="pl-PL" w:eastAsia="fr-FR"/>
        </w:rPr>
        <w:t xml:space="preserve"> </w:t>
      </w:r>
      <w:r w:rsidR="00873899" w:rsidRPr="00BB524B">
        <w:rPr>
          <w:lang w:val="pl-PL" w:eastAsia="fr-FR"/>
        </w:rPr>
        <w:t xml:space="preserve">oraz każda </w:t>
      </w:r>
      <w:r w:rsidR="00A123D7">
        <w:rPr>
          <w:lang w:val="pl-PL" w:eastAsia="fr-FR"/>
        </w:rPr>
        <w:t xml:space="preserve">inna </w:t>
      </w:r>
      <w:r w:rsidR="00873899" w:rsidRPr="00BB524B">
        <w:rPr>
          <w:lang w:val="pl-PL" w:eastAsia="fr-FR"/>
        </w:rPr>
        <w:t xml:space="preserve">osoba, która </w:t>
      </w:r>
      <w:r w:rsidR="00671699" w:rsidRPr="00BB524B">
        <w:rPr>
          <w:lang w:val="pl-PL" w:eastAsia="fr-FR"/>
        </w:rPr>
        <w:t xml:space="preserve">zgodnie z ustawą </w:t>
      </w:r>
      <w:r w:rsidR="00873899" w:rsidRPr="00BB524B">
        <w:rPr>
          <w:lang w:val="pl-PL" w:eastAsia="fr-FR"/>
        </w:rPr>
        <w:t xml:space="preserve">może lub powinna zachować </w:t>
      </w:r>
      <w:r w:rsidR="00AF5329" w:rsidRPr="00BB524B">
        <w:rPr>
          <w:lang w:val="pl-PL" w:eastAsia="fr-FR"/>
        </w:rPr>
        <w:t>tajemnic</w:t>
      </w:r>
      <w:r w:rsidR="00873899" w:rsidRPr="00BB524B">
        <w:rPr>
          <w:lang w:val="pl-PL" w:eastAsia="fr-FR"/>
        </w:rPr>
        <w:t>ę</w:t>
      </w:r>
      <w:r w:rsidR="00AF5329" w:rsidRPr="00BB524B">
        <w:rPr>
          <w:lang w:val="pl-PL" w:eastAsia="fr-FR"/>
        </w:rPr>
        <w:t xml:space="preserve"> zawodow</w:t>
      </w:r>
      <w:r w:rsidR="00873899" w:rsidRPr="00BB524B">
        <w:rPr>
          <w:lang w:val="pl-PL" w:eastAsia="fr-FR"/>
        </w:rPr>
        <w:t>ą</w:t>
      </w:r>
      <w:r w:rsidR="00671699" w:rsidRPr="00BB524B">
        <w:rPr>
          <w:lang w:val="pl-PL" w:eastAsia="fr-FR"/>
        </w:rPr>
        <w:t>,</w:t>
      </w:r>
      <w:r w:rsidR="00873899" w:rsidRPr="00BB524B">
        <w:rPr>
          <w:lang w:val="pl-PL" w:eastAsia="fr-FR"/>
        </w:rPr>
        <w:t xml:space="preserve"> mają prawo do odmowy składania </w:t>
      </w:r>
      <w:r w:rsidR="00671699" w:rsidRPr="00BB524B">
        <w:rPr>
          <w:lang w:val="pl-PL" w:eastAsia="fr-FR"/>
        </w:rPr>
        <w:t>zeznań co do faktów objętych tajemnicą</w:t>
      </w:r>
      <w:r w:rsidR="0030202C" w:rsidRPr="00BB524B">
        <w:rPr>
          <w:lang w:val="pl-PL" w:eastAsia="fr-FR"/>
        </w:rPr>
        <w:t>.</w:t>
      </w:r>
    </w:p>
    <w:p w:rsidR="00D64455" w:rsidRPr="00BB524B" w:rsidRDefault="008E4F77" w:rsidP="002E1693">
      <w:pPr>
        <w:pStyle w:val="ECHRParaQuote"/>
        <w:rPr>
          <w:lang w:val="pl-PL" w:eastAsia="fr-FR"/>
        </w:rPr>
      </w:pPr>
      <w:r w:rsidRPr="00BB524B">
        <w:rPr>
          <w:lang w:val="pl-PL" w:eastAsia="fr-FR"/>
        </w:rPr>
        <w:t>2.  </w:t>
      </w:r>
      <w:r w:rsidR="00873899" w:rsidRPr="00BB524B">
        <w:rPr>
          <w:lang w:val="pl-PL" w:eastAsia="fr-FR"/>
        </w:rPr>
        <w:t>W przypadku uzasadnionych podejrzeń co do</w:t>
      </w:r>
      <w:r w:rsidRPr="00BB524B">
        <w:rPr>
          <w:lang w:val="pl-PL" w:eastAsia="fr-FR"/>
        </w:rPr>
        <w:t xml:space="preserve"> </w:t>
      </w:r>
      <w:r w:rsidR="00431A24" w:rsidRPr="00BB524B">
        <w:rPr>
          <w:lang w:val="pl-PL" w:eastAsia="fr-FR"/>
        </w:rPr>
        <w:t>uprawnionego charakteru odmowy</w:t>
      </w:r>
      <w:r w:rsidRPr="00BB524B">
        <w:rPr>
          <w:lang w:val="pl-PL" w:eastAsia="fr-FR"/>
        </w:rPr>
        <w:t xml:space="preserve"> (</w:t>
      </w:r>
      <w:proofErr w:type="spellStart"/>
      <w:r w:rsidRPr="00BB524B">
        <w:rPr>
          <w:i/>
          <w:lang w:val="pl-PL" w:eastAsia="fr-FR"/>
        </w:rPr>
        <w:t>escusa</w:t>
      </w:r>
      <w:proofErr w:type="spellEnd"/>
      <w:r w:rsidRPr="00BB524B">
        <w:rPr>
          <w:lang w:val="pl-PL" w:eastAsia="fr-FR"/>
        </w:rPr>
        <w:t xml:space="preserve">), </w:t>
      </w:r>
      <w:r w:rsidR="00873899" w:rsidRPr="00BB524B">
        <w:rPr>
          <w:lang w:val="pl-PL" w:eastAsia="fr-FR"/>
        </w:rPr>
        <w:t>organ sądowy, przed którym</w:t>
      </w:r>
      <w:r w:rsidRPr="00BB524B">
        <w:rPr>
          <w:lang w:val="pl-PL" w:eastAsia="fr-FR"/>
        </w:rPr>
        <w:t xml:space="preserve"> </w:t>
      </w:r>
      <w:r w:rsidR="00431A24" w:rsidRPr="00BB524B">
        <w:rPr>
          <w:lang w:val="pl-PL" w:eastAsia="fr-FR"/>
        </w:rPr>
        <w:t xml:space="preserve">toczy się postępowanie </w:t>
      </w:r>
      <w:r w:rsidR="00873899" w:rsidRPr="00BB524B">
        <w:rPr>
          <w:lang w:val="pl-PL" w:eastAsia="fr-FR"/>
        </w:rPr>
        <w:t>dokonuje niezbędnych weryfikacji</w:t>
      </w:r>
      <w:r w:rsidRPr="00BB524B">
        <w:rPr>
          <w:lang w:val="pl-PL" w:eastAsia="fr-FR"/>
        </w:rPr>
        <w:t xml:space="preserve">. </w:t>
      </w:r>
      <w:r w:rsidR="00873899" w:rsidRPr="00BB524B">
        <w:rPr>
          <w:lang w:val="pl-PL" w:eastAsia="fr-FR"/>
        </w:rPr>
        <w:t xml:space="preserve">Jeżeli po dokonaniu weryfikacji uzna on, że </w:t>
      </w:r>
      <w:r w:rsidR="00431A24" w:rsidRPr="00BB524B">
        <w:rPr>
          <w:lang w:val="pl-PL" w:eastAsia="fr-FR"/>
        </w:rPr>
        <w:t>odmowa nie jest uprawniona</w:t>
      </w:r>
      <w:r w:rsidRPr="00BB524B">
        <w:rPr>
          <w:lang w:val="pl-PL" w:eastAsia="fr-FR"/>
        </w:rPr>
        <w:t xml:space="preserve">, </w:t>
      </w:r>
      <w:r w:rsidR="003D17F3" w:rsidRPr="00BB524B">
        <w:rPr>
          <w:lang w:val="pl-PL" w:eastAsia="fr-FR"/>
        </w:rPr>
        <w:t>nakaże lub wniesie do sądu o nak</w:t>
      </w:r>
      <w:r w:rsidR="00873899" w:rsidRPr="00BB524B">
        <w:rPr>
          <w:lang w:val="pl-PL" w:eastAsia="fr-FR"/>
        </w:rPr>
        <w:t xml:space="preserve">azanie </w:t>
      </w:r>
      <w:r w:rsidR="00373B1A">
        <w:rPr>
          <w:lang w:val="pl-PL" w:eastAsia="fr-FR"/>
        </w:rPr>
        <w:t>złoże</w:t>
      </w:r>
      <w:r w:rsidR="00431A24" w:rsidRPr="00BB524B">
        <w:rPr>
          <w:lang w:val="pl-PL" w:eastAsia="fr-FR"/>
        </w:rPr>
        <w:t>nia zeznań</w:t>
      </w:r>
      <w:r w:rsidR="00E23977" w:rsidRPr="00BB524B">
        <w:rPr>
          <w:lang w:val="pl-PL" w:eastAsia="fr-FR"/>
        </w:rPr>
        <w:t>.</w:t>
      </w:r>
    </w:p>
    <w:p w:rsidR="00D64455" w:rsidRPr="00BB524B" w:rsidRDefault="008E4F77" w:rsidP="002E1693">
      <w:pPr>
        <w:pStyle w:val="ECHRParaQuote"/>
        <w:rPr>
          <w:lang w:val="pl-PL" w:eastAsia="fr-FR"/>
        </w:rPr>
      </w:pPr>
      <w:r w:rsidRPr="00BB524B">
        <w:rPr>
          <w:lang w:val="pl-PL" w:eastAsia="fr-FR"/>
        </w:rPr>
        <w:t>3.  </w:t>
      </w:r>
      <w:r w:rsidR="00431A24" w:rsidRPr="00BB524B">
        <w:rPr>
          <w:lang w:val="pl-PL" w:eastAsia="fr-FR"/>
        </w:rPr>
        <w:t xml:space="preserve">Sąd wyższej instancji od tego, przed którym prowadzone było postępowanie </w:t>
      </w:r>
      <w:r w:rsidRPr="00BB524B">
        <w:rPr>
          <w:lang w:val="pl-PL" w:eastAsia="fr-FR"/>
        </w:rPr>
        <w:t>(</w:t>
      </w:r>
      <w:r w:rsidR="00DD69E5" w:rsidRPr="00BB524B">
        <w:rPr>
          <w:lang w:val="pl-PL" w:eastAsia="fr-FR"/>
        </w:rPr>
        <w:t>...</w:t>
      </w:r>
      <w:r w:rsidRPr="00BB524B">
        <w:rPr>
          <w:lang w:val="pl-PL" w:eastAsia="fr-FR"/>
        </w:rPr>
        <w:t xml:space="preserve">) </w:t>
      </w:r>
      <w:r w:rsidR="00873899" w:rsidRPr="00BB524B">
        <w:rPr>
          <w:lang w:val="pl-PL" w:eastAsia="fr-FR"/>
        </w:rPr>
        <w:t xml:space="preserve">może podjąć decyzję o </w:t>
      </w:r>
      <w:r w:rsidR="00373B1A">
        <w:rPr>
          <w:lang w:val="pl-PL" w:eastAsia="fr-FR"/>
        </w:rPr>
        <w:t>złoże</w:t>
      </w:r>
      <w:r w:rsidR="00431A24" w:rsidRPr="00BB524B">
        <w:rPr>
          <w:lang w:val="pl-PL" w:eastAsia="fr-FR"/>
        </w:rPr>
        <w:t>ni</w:t>
      </w:r>
      <w:r w:rsidR="00394D7A">
        <w:rPr>
          <w:lang w:val="pl-PL" w:eastAsia="fr-FR"/>
        </w:rPr>
        <w:t>u</w:t>
      </w:r>
      <w:r w:rsidR="00431A24" w:rsidRPr="00BB524B">
        <w:rPr>
          <w:lang w:val="pl-PL" w:eastAsia="fr-FR"/>
        </w:rPr>
        <w:t xml:space="preserve"> zeznań z naruszeniem tajemnicy zawodowej,</w:t>
      </w:r>
      <w:r w:rsidRPr="00BB524B">
        <w:rPr>
          <w:lang w:val="pl-PL" w:eastAsia="fr-FR"/>
        </w:rPr>
        <w:t xml:space="preserve"> </w:t>
      </w:r>
      <w:r w:rsidR="00431A24" w:rsidRPr="00BB524B">
        <w:rPr>
          <w:lang w:val="pl-PL" w:eastAsia="fr-FR"/>
        </w:rPr>
        <w:t>jeżeli jest to konieczne</w:t>
      </w:r>
      <w:r w:rsidRPr="00BB524B">
        <w:rPr>
          <w:lang w:val="pl-PL" w:eastAsia="fr-FR"/>
        </w:rPr>
        <w:t xml:space="preserve">, </w:t>
      </w:r>
      <w:r w:rsidR="00873899" w:rsidRPr="00BB524B">
        <w:rPr>
          <w:lang w:val="pl-PL" w:eastAsia="fr-FR"/>
        </w:rPr>
        <w:t>zgodnie z zasadą</w:t>
      </w:r>
      <w:r w:rsidRPr="00BB524B">
        <w:rPr>
          <w:lang w:val="pl-PL" w:eastAsia="fr-FR"/>
        </w:rPr>
        <w:t xml:space="preserve"> </w:t>
      </w:r>
      <w:r w:rsidR="003D17F3" w:rsidRPr="00BB524B">
        <w:rPr>
          <w:lang w:val="pl-PL" w:eastAsia="fr-FR"/>
        </w:rPr>
        <w:t>n</w:t>
      </w:r>
      <w:r w:rsidR="00873899" w:rsidRPr="00BB524B">
        <w:rPr>
          <w:lang w:val="pl-PL" w:eastAsia="fr-FR"/>
        </w:rPr>
        <w:t>a</w:t>
      </w:r>
      <w:r w:rsidR="00431A24" w:rsidRPr="00BB524B">
        <w:rPr>
          <w:lang w:val="pl-PL" w:eastAsia="fr-FR"/>
        </w:rPr>
        <w:t>d</w:t>
      </w:r>
      <w:r w:rsidR="00873899" w:rsidRPr="00BB524B">
        <w:rPr>
          <w:lang w:val="pl-PL" w:eastAsia="fr-FR"/>
        </w:rPr>
        <w:t>rzędnego interesu</w:t>
      </w:r>
      <w:r w:rsidRPr="00BB524B">
        <w:rPr>
          <w:lang w:val="pl-PL" w:eastAsia="fr-FR"/>
        </w:rPr>
        <w:t xml:space="preserve">, </w:t>
      </w:r>
      <w:r w:rsidR="00873899" w:rsidRPr="00BB524B">
        <w:rPr>
          <w:lang w:val="pl-PL" w:eastAsia="fr-FR"/>
        </w:rPr>
        <w:t>w szczególności, jeżeli</w:t>
      </w:r>
      <w:r w:rsidRPr="00BB524B">
        <w:rPr>
          <w:lang w:val="pl-PL" w:eastAsia="fr-FR"/>
        </w:rPr>
        <w:t xml:space="preserve"> </w:t>
      </w:r>
      <w:r w:rsidR="00431A24" w:rsidRPr="00BB524B">
        <w:rPr>
          <w:lang w:val="pl-PL" w:eastAsia="fr-FR"/>
        </w:rPr>
        <w:t xml:space="preserve"> zezna</w:t>
      </w:r>
      <w:r w:rsidR="00394D7A">
        <w:rPr>
          <w:lang w:val="pl-PL" w:eastAsia="fr-FR"/>
        </w:rPr>
        <w:t>nia</w:t>
      </w:r>
      <w:r w:rsidR="00431A24" w:rsidRPr="00BB524B">
        <w:rPr>
          <w:lang w:val="pl-PL" w:eastAsia="fr-FR"/>
        </w:rPr>
        <w:t xml:space="preserve"> </w:t>
      </w:r>
      <w:r w:rsidR="00394D7A">
        <w:rPr>
          <w:lang w:val="pl-PL" w:eastAsia="fr-FR"/>
        </w:rPr>
        <w:t>są</w:t>
      </w:r>
      <w:r w:rsidR="00431A24" w:rsidRPr="00BB524B">
        <w:rPr>
          <w:lang w:val="pl-PL" w:eastAsia="fr-FR"/>
        </w:rPr>
        <w:t xml:space="preserve"> niezbędne, aby dojść do prawdy, ze względu na wagę przestępstwa</w:t>
      </w:r>
      <w:r w:rsidRPr="00BB524B">
        <w:rPr>
          <w:lang w:val="pl-PL" w:eastAsia="fr-FR"/>
        </w:rPr>
        <w:t xml:space="preserve"> (</w:t>
      </w:r>
      <w:r w:rsidR="00DD69E5" w:rsidRPr="00BB524B">
        <w:rPr>
          <w:lang w:val="pl-PL" w:eastAsia="fr-FR"/>
        </w:rPr>
        <w:t>...</w:t>
      </w:r>
      <w:r w:rsidRPr="00BB524B">
        <w:rPr>
          <w:lang w:val="pl-PL" w:eastAsia="fr-FR"/>
        </w:rPr>
        <w:t xml:space="preserve">). </w:t>
      </w:r>
      <w:r w:rsidR="00431A24" w:rsidRPr="00BB524B">
        <w:rPr>
          <w:lang w:val="pl-PL" w:eastAsia="fr-FR"/>
        </w:rPr>
        <w:t>Inter</w:t>
      </w:r>
      <w:r w:rsidR="003D17F3" w:rsidRPr="00BB524B">
        <w:rPr>
          <w:lang w:val="pl-PL" w:eastAsia="fr-FR"/>
        </w:rPr>
        <w:t>wencja</w:t>
      </w:r>
      <w:r w:rsidRPr="00BB524B">
        <w:rPr>
          <w:lang w:val="pl-PL" w:eastAsia="fr-FR"/>
        </w:rPr>
        <w:t xml:space="preserve"> [</w:t>
      </w:r>
      <w:r w:rsidR="00431A24" w:rsidRPr="00BB524B">
        <w:rPr>
          <w:lang w:val="pl-PL" w:eastAsia="fr-FR"/>
        </w:rPr>
        <w:t>sądu wyższej instancji</w:t>
      </w:r>
      <w:r w:rsidRPr="00BB524B">
        <w:rPr>
          <w:lang w:val="pl-PL" w:eastAsia="fr-FR"/>
        </w:rPr>
        <w:t xml:space="preserve">] </w:t>
      </w:r>
      <w:r w:rsidR="003D17F3" w:rsidRPr="00BB524B">
        <w:rPr>
          <w:lang w:val="pl-PL" w:eastAsia="fr-FR"/>
        </w:rPr>
        <w:t>jest wymagana</w:t>
      </w:r>
      <w:r w:rsidRPr="00BB524B">
        <w:rPr>
          <w:lang w:val="pl-PL" w:eastAsia="fr-FR"/>
        </w:rPr>
        <w:t xml:space="preserve"> </w:t>
      </w:r>
      <w:r w:rsidR="00873899" w:rsidRPr="00BB524B">
        <w:rPr>
          <w:lang w:val="pl-PL" w:eastAsia="fr-FR"/>
        </w:rPr>
        <w:t>przez sędziego</w:t>
      </w:r>
      <w:r w:rsidRPr="00BB524B">
        <w:rPr>
          <w:lang w:val="pl-PL" w:eastAsia="fr-FR"/>
        </w:rPr>
        <w:t xml:space="preserve">, </w:t>
      </w:r>
      <w:r w:rsidR="00873899" w:rsidRPr="00BB524B">
        <w:rPr>
          <w:lang w:val="pl-PL" w:eastAsia="fr-FR"/>
        </w:rPr>
        <w:t>z urzędu lub na wniosek</w:t>
      </w:r>
      <w:r w:rsidRPr="00BB524B">
        <w:rPr>
          <w:lang w:val="pl-PL" w:eastAsia="fr-FR"/>
        </w:rPr>
        <w:t>.</w:t>
      </w:r>
    </w:p>
    <w:p w:rsidR="006E1285" w:rsidRPr="00BB524B" w:rsidRDefault="006E1285" w:rsidP="002E1693">
      <w:pPr>
        <w:pStyle w:val="ECHRParaQuote"/>
        <w:rPr>
          <w:lang w:val="pl-PL" w:eastAsia="fr-FR"/>
        </w:rPr>
      </w:pPr>
      <w:r w:rsidRPr="00BB524B">
        <w:rPr>
          <w:lang w:val="pl-PL" w:eastAsia="fr-FR"/>
        </w:rPr>
        <w:t>4.  </w:t>
      </w:r>
      <w:r w:rsidR="00873899" w:rsidRPr="00BB524B">
        <w:rPr>
          <w:lang w:val="pl-PL" w:eastAsia="fr-FR"/>
        </w:rPr>
        <w:t xml:space="preserve">W przypadkach przewidzianych w ust. </w:t>
      </w:r>
      <w:r w:rsidRPr="00BB524B">
        <w:rPr>
          <w:lang w:val="pl-PL" w:eastAsia="fr-FR"/>
        </w:rPr>
        <w:t xml:space="preserve">2 </w:t>
      </w:r>
      <w:r w:rsidR="00873899" w:rsidRPr="00BB524B">
        <w:rPr>
          <w:lang w:val="pl-PL" w:eastAsia="fr-FR"/>
        </w:rPr>
        <w:t>i 3</w:t>
      </w:r>
      <w:r w:rsidR="00A243BF">
        <w:rPr>
          <w:lang w:val="pl-PL" w:eastAsia="fr-FR"/>
        </w:rPr>
        <w:t>,</w:t>
      </w:r>
      <w:r w:rsidRPr="00BB524B">
        <w:rPr>
          <w:lang w:val="pl-PL" w:eastAsia="fr-FR"/>
        </w:rPr>
        <w:t xml:space="preserve"> </w:t>
      </w:r>
      <w:r w:rsidR="00135338" w:rsidRPr="00BB524B">
        <w:rPr>
          <w:lang w:val="pl-PL" w:eastAsia="fr-FR"/>
        </w:rPr>
        <w:t>orzeczenie</w:t>
      </w:r>
      <w:r w:rsidRPr="00BB524B">
        <w:rPr>
          <w:lang w:val="pl-PL" w:eastAsia="fr-FR"/>
        </w:rPr>
        <w:t xml:space="preserve"> </w:t>
      </w:r>
      <w:r w:rsidR="00873899" w:rsidRPr="00BB524B">
        <w:rPr>
          <w:lang w:val="pl-PL" w:eastAsia="fr-FR"/>
        </w:rPr>
        <w:t xml:space="preserve">organu sądowego lub sądu jest </w:t>
      </w:r>
      <w:r w:rsidR="00A05550" w:rsidRPr="00BB524B">
        <w:rPr>
          <w:lang w:val="pl-PL" w:eastAsia="fr-FR"/>
        </w:rPr>
        <w:t xml:space="preserve">wydawane </w:t>
      </w:r>
      <w:r w:rsidR="00873899" w:rsidRPr="00BB524B">
        <w:rPr>
          <w:lang w:val="pl-PL" w:eastAsia="fr-FR"/>
        </w:rPr>
        <w:t xml:space="preserve">po wysłuchaniu </w:t>
      </w:r>
      <w:r w:rsidR="00A05550" w:rsidRPr="00BB524B">
        <w:rPr>
          <w:lang w:val="pl-PL" w:eastAsia="fr-FR"/>
        </w:rPr>
        <w:t xml:space="preserve">organu </w:t>
      </w:r>
      <w:r w:rsidR="00A05550" w:rsidRPr="004735C0">
        <w:rPr>
          <w:lang w:val="pl-PL" w:eastAsia="fr-FR"/>
        </w:rPr>
        <w:t>reprezentującego dany zaw</w:t>
      </w:r>
      <w:r w:rsidR="00FE4AEF">
        <w:rPr>
          <w:lang w:val="pl-PL" w:eastAsia="fr-FR"/>
        </w:rPr>
        <w:t>ód</w:t>
      </w:r>
      <w:r w:rsidR="00A05550" w:rsidRPr="004735C0">
        <w:rPr>
          <w:lang w:val="pl-PL" w:eastAsia="fr-FR"/>
        </w:rPr>
        <w:t xml:space="preserve"> w zakresie</w:t>
      </w:r>
      <w:r w:rsidRPr="004735C0">
        <w:rPr>
          <w:lang w:val="pl-PL" w:eastAsia="fr-FR"/>
        </w:rPr>
        <w:t xml:space="preserve"> </w:t>
      </w:r>
      <w:r w:rsidR="00AF5329" w:rsidRPr="004735C0">
        <w:rPr>
          <w:lang w:val="pl-PL" w:eastAsia="fr-FR"/>
        </w:rPr>
        <w:t>tajemnic</w:t>
      </w:r>
      <w:r w:rsidR="00A05550" w:rsidRPr="004735C0">
        <w:rPr>
          <w:lang w:val="pl-PL" w:eastAsia="fr-FR"/>
        </w:rPr>
        <w:t>y</w:t>
      </w:r>
      <w:r w:rsidR="00AF5329" w:rsidRPr="004735C0">
        <w:rPr>
          <w:lang w:val="pl-PL" w:eastAsia="fr-FR"/>
        </w:rPr>
        <w:t xml:space="preserve"> zawodow</w:t>
      </w:r>
      <w:r w:rsidR="00A05550" w:rsidRPr="004735C0">
        <w:rPr>
          <w:lang w:val="pl-PL" w:eastAsia="fr-FR"/>
        </w:rPr>
        <w:t xml:space="preserve">ej, </w:t>
      </w:r>
      <w:r w:rsidR="004735C0">
        <w:rPr>
          <w:lang w:val="pl-PL" w:eastAsia="fr-FR"/>
        </w:rPr>
        <w:t>na zasadach</w:t>
      </w:r>
      <w:r w:rsidR="00A05550" w:rsidRPr="00BB524B">
        <w:rPr>
          <w:lang w:val="pl-PL" w:eastAsia="fr-FR"/>
        </w:rPr>
        <w:t xml:space="preserve"> i ze skutkami przewidzianymi w przepisach dotyczących tego organu</w:t>
      </w:r>
      <w:r w:rsidRPr="00BB524B">
        <w:rPr>
          <w:lang w:val="pl-PL" w:eastAsia="fr-FR"/>
        </w:rPr>
        <w:t>.</w:t>
      </w:r>
    </w:p>
    <w:p w:rsidR="008E4F77" w:rsidRPr="00BB524B" w:rsidRDefault="006E1285" w:rsidP="002E1693">
      <w:pPr>
        <w:pStyle w:val="ECHRParaQuote"/>
        <w:rPr>
          <w:lang w:val="pl-PL" w:eastAsia="fr-FR"/>
        </w:rPr>
      </w:pPr>
      <w:r w:rsidRPr="00BB524B">
        <w:rPr>
          <w:lang w:val="pl-PL" w:eastAsia="fr-FR"/>
        </w:rPr>
        <w:t>5.  </w:t>
      </w:r>
      <w:r w:rsidR="00873899" w:rsidRPr="00BB524B">
        <w:rPr>
          <w:lang w:val="pl-PL" w:eastAsia="fr-FR"/>
        </w:rPr>
        <w:t>To co zostało p</w:t>
      </w:r>
      <w:r w:rsidR="00ED41CA">
        <w:rPr>
          <w:lang w:val="pl-PL" w:eastAsia="fr-FR"/>
        </w:rPr>
        <w:t>rzewi</w:t>
      </w:r>
      <w:r w:rsidR="00873899" w:rsidRPr="00BB524B">
        <w:rPr>
          <w:lang w:val="pl-PL" w:eastAsia="fr-FR"/>
        </w:rPr>
        <w:t xml:space="preserve">dziane w ust. </w:t>
      </w:r>
      <w:r w:rsidRPr="00BB524B">
        <w:rPr>
          <w:lang w:val="pl-PL" w:eastAsia="fr-FR"/>
        </w:rPr>
        <w:t xml:space="preserve">3 </w:t>
      </w:r>
      <w:r w:rsidR="00873899" w:rsidRPr="00BB524B">
        <w:rPr>
          <w:lang w:val="pl-PL" w:eastAsia="fr-FR"/>
        </w:rPr>
        <w:t>i</w:t>
      </w:r>
      <w:r w:rsidRPr="00BB524B">
        <w:rPr>
          <w:lang w:val="pl-PL" w:eastAsia="fr-FR"/>
        </w:rPr>
        <w:t xml:space="preserve"> 4 </w:t>
      </w:r>
      <w:r w:rsidR="00873899" w:rsidRPr="00BB524B">
        <w:rPr>
          <w:lang w:val="pl-PL" w:eastAsia="fr-FR"/>
        </w:rPr>
        <w:t xml:space="preserve">nie ma zastosowania w odniesieniu do tajemnicy </w:t>
      </w:r>
      <w:r w:rsidR="004735C0">
        <w:rPr>
          <w:lang w:val="pl-PL" w:eastAsia="fr-FR"/>
        </w:rPr>
        <w:t>religijnej</w:t>
      </w:r>
      <w:r w:rsidRPr="00BB524B">
        <w:rPr>
          <w:lang w:val="pl-PL" w:eastAsia="fr-FR"/>
        </w:rPr>
        <w:t>.</w:t>
      </w:r>
      <w:r w:rsidR="008E6720" w:rsidRPr="00BB524B">
        <w:rPr>
          <w:lang w:val="pl-PL" w:eastAsia="fr-FR"/>
        </w:rPr>
        <w:t>”</w:t>
      </w:r>
    </w:p>
    <w:p w:rsidR="008E4F77" w:rsidRPr="00BB524B" w:rsidRDefault="002570FB" w:rsidP="002E1693">
      <w:pPr>
        <w:pStyle w:val="ECHRTitleCentre3"/>
        <w:rPr>
          <w:lang w:val="pl-PL" w:eastAsia="fr-FR"/>
        </w:rPr>
      </w:pPr>
      <w:r w:rsidRPr="00BB524B">
        <w:rPr>
          <w:lang w:val="pl-PL" w:eastAsia="fr-FR"/>
        </w:rPr>
        <w:t>Artykuł</w:t>
      </w:r>
      <w:r w:rsidR="008E4F77" w:rsidRPr="00BB524B">
        <w:rPr>
          <w:lang w:val="pl-PL" w:eastAsia="fr-FR"/>
        </w:rPr>
        <w:t xml:space="preserve"> 400</w:t>
      </w:r>
      <w:r w:rsidR="0039100F" w:rsidRPr="00BB524B">
        <w:rPr>
          <w:lang w:val="pl-PL" w:eastAsia="fr-FR"/>
        </w:rPr>
        <w:br/>
      </w:r>
      <w:r w:rsidR="003D17F3" w:rsidRPr="00BB524B">
        <w:rPr>
          <w:lang w:val="pl-PL" w:eastAsia="fr-FR"/>
        </w:rPr>
        <w:t>Orzeczenia</w:t>
      </w:r>
      <w:r w:rsidR="00A05550" w:rsidRPr="00BB524B">
        <w:rPr>
          <w:lang w:val="pl-PL" w:eastAsia="fr-FR"/>
        </w:rPr>
        <w:t>, od których nie przysługuje odwołanie</w:t>
      </w:r>
    </w:p>
    <w:p w:rsidR="008E4F77" w:rsidRPr="00BB524B" w:rsidRDefault="008E6720" w:rsidP="002E1693">
      <w:pPr>
        <w:pStyle w:val="ECHRParaQuote"/>
        <w:rPr>
          <w:lang w:val="pl-PL" w:eastAsia="fr-FR"/>
        </w:rPr>
      </w:pPr>
      <w:r w:rsidRPr="00BB524B">
        <w:rPr>
          <w:lang w:val="pl-PL" w:eastAsia="fr-FR"/>
        </w:rPr>
        <w:t>„</w:t>
      </w:r>
      <w:r w:rsidR="008E4F77" w:rsidRPr="00BB524B">
        <w:rPr>
          <w:lang w:val="pl-PL" w:eastAsia="fr-FR"/>
        </w:rPr>
        <w:t>1.  </w:t>
      </w:r>
      <w:r w:rsidR="00873899" w:rsidRPr="00BB524B">
        <w:rPr>
          <w:lang w:val="pl-PL" w:eastAsia="fr-FR"/>
        </w:rPr>
        <w:t>Odwołanie nie przysługuje</w:t>
      </w:r>
      <w:r w:rsidR="008E4F77" w:rsidRPr="00BB524B">
        <w:rPr>
          <w:lang w:val="pl-PL" w:eastAsia="fr-FR"/>
        </w:rPr>
        <w:t>:</w:t>
      </w:r>
    </w:p>
    <w:p w:rsidR="008E4F77" w:rsidRPr="00BB524B" w:rsidRDefault="008E4F77" w:rsidP="002E1693">
      <w:pPr>
        <w:pStyle w:val="ECHRParaQuote"/>
        <w:rPr>
          <w:lang w:val="pl-PL" w:eastAsia="fr-FR"/>
        </w:rPr>
      </w:pPr>
      <w:r w:rsidRPr="00BB524B">
        <w:rPr>
          <w:lang w:val="pl-PL" w:eastAsia="fr-FR"/>
        </w:rPr>
        <w:t>(</w:t>
      </w:r>
      <w:r w:rsidR="00DD69E5" w:rsidRPr="00BB524B">
        <w:rPr>
          <w:lang w:val="pl-PL" w:eastAsia="fr-FR"/>
        </w:rPr>
        <w:t>...</w:t>
      </w:r>
      <w:r w:rsidRPr="00BB524B">
        <w:rPr>
          <w:lang w:val="pl-PL" w:eastAsia="fr-FR"/>
        </w:rPr>
        <w:t>)</w:t>
      </w:r>
    </w:p>
    <w:p w:rsidR="008E4F77" w:rsidRPr="00BB524B" w:rsidRDefault="008E4F77" w:rsidP="002E1693">
      <w:pPr>
        <w:pStyle w:val="ECHRParaQuote"/>
        <w:rPr>
          <w:lang w:val="pl-PL" w:eastAsia="fr-FR"/>
        </w:rPr>
      </w:pPr>
      <w:r w:rsidRPr="00BB524B">
        <w:rPr>
          <w:lang w:val="pl-PL" w:eastAsia="fr-FR"/>
        </w:rPr>
        <w:t>b)  </w:t>
      </w:r>
      <w:r w:rsidR="00873899" w:rsidRPr="00BB524B">
        <w:rPr>
          <w:lang w:val="pl-PL" w:eastAsia="fr-FR"/>
        </w:rPr>
        <w:t xml:space="preserve">Od wyroków ogłoszonych </w:t>
      </w:r>
      <w:r w:rsidR="004E319F" w:rsidRPr="00BB524B">
        <w:rPr>
          <w:lang w:val="pl-PL" w:eastAsia="fr-FR"/>
        </w:rPr>
        <w:t>w ramach apelacji</w:t>
      </w:r>
      <w:r w:rsidRPr="00BB524B">
        <w:rPr>
          <w:lang w:val="pl-PL" w:eastAsia="fr-FR"/>
        </w:rPr>
        <w:t xml:space="preserve"> </w:t>
      </w:r>
      <w:r w:rsidR="007273FF" w:rsidRPr="00BB524B">
        <w:rPr>
          <w:lang w:val="pl-PL" w:eastAsia="fr-FR"/>
        </w:rPr>
        <w:t>przez sądy apelacyjne, które nie orzekają</w:t>
      </w:r>
      <w:r w:rsidRPr="00BB524B">
        <w:rPr>
          <w:lang w:val="pl-PL" w:eastAsia="fr-FR"/>
        </w:rPr>
        <w:t xml:space="preserve">, </w:t>
      </w:r>
      <w:r w:rsidR="004E319F" w:rsidRPr="00BB524B">
        <w:rPr>
          <w:lang w:val="pl-PL" w:eastAsia="fr-FR"/>
        </w:rPr>
        <w:t>ostatecznie</w:t>
      </w:r>
      <w:r w:rsidRPr="00BB524B">
        <w:rPr>
          <w:lang w:val="pl-PL" w:eastAsia="fr-FR"/>
        </w:rPr>
        <w:t xml:space="preserve">, </w:t>
      </w:r>
      <w:r w:rsidR="007273FF" w:rsidRPr="00BB524B">
        <w:rPr>
          <w:lang w:val="pl-PL" w:eastAsia="fr-FR"/>
        </w:rPr>
        <w:t xml:space="preserve">co do istoty </w:t>
      </w:r>
      <w:r w:rsidR="006F1FCF" w:rsidRPr="00BB524B">
        <w:rPr>
          <w:lang w:val="pl-PL" w:eastAsia="fr-FR"/>
        </w:rPr>
        <w:t>spraw</w:t>
      </w:r>
      <w:r w:rsidR="007273FF" w:rsidRPr="00BB524B">
        <w:rPr>
          <w:lang w:val="pl-PL" w:eastAsia="fr-FR"/>
        </w:rPr>
        <w:t>y</w:t>
      </w:r>
      <w:r w:rsidRPr="00BB524B">
        <w:rPr>
          <w:lang w:val="pl-PL" w:eastAsia="fr-FR"/>
        </w:rPr>
        <w:t>;</w:t>
      </w:r>
    </w:p>
    <w:p w:rsidR="008E4F77" w:rsidRPr="00BB524B" w:rsidRDefault="008E4F77" w:rsidP="002E1693">
      <w:pPr>
        <w:pStyle w:val="ECHRParaQuote"/>
        <w:rPr>
          <w:lang w:val="pl-PL" w:eastAsia="fr-FR"/>
        </w:rPr>
      </w:pPr>
      <w:r w:rsidRPr="00BB524B">
        <w:rPr>
          <w:lang w:val="pl-PL" w:eastAsia="fr-FR"/>
        </w:rPr>
        <w:t>(</w:t>
      </w:r>
      <w:r w:rsidR="00DD69E5" w:rsidRPr="00BB524B">
        <w:rPr>
          <w:lang w:val="pl-PL" w:eastAsia="fr-FR"/>
        </w:rPr>
        <w:t>...</w:t>
      </w:r>
      <w:r w:rsidRPr="00BB524B">
        <w:rPr>
          <w:lang w:val="pl-PL" w:eastAsia="fr-FR"/>
        </w:rPr>
        <w:t>)</w:t>
      </w:r>
      <w:r w:rsidR="008E6720" w:rsidRPr="00BB524B">
        <w:rPr>
          <w:lang w:val="pl-PL" w:eastAsia="fr-FR"/>
        </w:rPr>
        <w:t>”</w:t>
      </w:r>
    </w:p>
    <w:p w:rsidR="008E4F77" w:rsidRPr="00BB524B" w:rsidRDefault="002570FB" w:rsidP="002E1693">
      <w:pPr>
        <w:pStyle w:val="ECHRTitleCentre3"/>
        <w:rPr>
          <w:lang w:val="pl-PL" w:eastAsia="fr-FR"/>
        </w:rPr>
      </w:pPr>
      <w:r w:rsidRPr="00BB524B">
        <w:rPr>
          <w:lang w:val="pl-PL" w:eastAsia="fr-FR"/>
        </w:rPr>
        <w:t>Artykuł</w:t>
      </w:r>
      <w:r w:rsidR="008E4F77" w:rsidRPr="00BB524B">
        <w:rPr>
          <w:lang w:val="pl-PL" w:eastAsia="fr-FR"/>
        </w:rPr>
        <w:t xml:space="preserve"> 432</w:t>
      </w:r>
      <w:r w:rsidR="0039100F" w:rsidRPr="00BB524B">
        <w:rPr>
          <w:lang w:val="pl-PL" w:eastAsia="fr-FR"/>
        </w:rPr>
        <w:br/>
      </w:r>
      <w:r w:rsidR="004D079A" w:rsidRPr="00BB524B">
        <w:rPr>
          <w:lang w:val="pl-PL" w:eastAsia="fr-FR"/>
        </w:rPr>
        <w:t>Odwołanie do</w:t>
      </w:r>
      <w:r w:rsidR="008E4F77" w:rsidRPr="00BB524B">
        <w:rPr>
          <w:lang w:val="pl-PL" w:eastAsia="fr-FR"/>
        </w:rPr>
        <w:t xml:space="preserve"> </w:t>
      </w:r>
      <w:r w:rsidR="00950E81" w:rsidRPr="00BB524B">
        <w:rPr>
          <w:lang w:val="pl-PL" w:eastAsia="fr-FR"/>
        </w:rPr>
        <w:t>Sąd</w:t>
      </w:r>
      <w:r w:rsidR="004D079A" w:rsidRPr="00BB524B">
        <w:rPr>
          <w:lang w:val="pl-PL" w:eastAsia="fr-FR"/>
        </w:rPr>
        <w:t>u</w:t>
      </w:r>
      <w:r w:rsidR="00950E81" w:rsidRPr="00BB524B">
        <w:rPr>
          <w:lang w:val="pl-PL" w:eastAsia="fr-FR"/>
        </w:rPr>
        <w:t xml:space="preserve"> Najwyższ</w:t>
      </w:r>
      <w:r w:rsidR="004D079A" w:rsidRPr="00BB524B">
        <w:rPr>
          <w:lang w:val="pl-PL" w:eastAsia="fr-FR"/>
        </w:rPr>
        <w:t>ego</w:t>
      </w:r>
    </w:p>
    <w:p w:rsidR="008E4F77" w:rsidRPr="00BB524B" w:rsidRDefault="008E6720" w:rsidP="002E1693">
      <w:pPr>
        <w:pStyle w:val="ECHRParaQuote"/>
        <w:rPr>
          <w:lang w:val="pl-PL" w:eastAsia="fr-FR"/>
        </w:rPr>
      </w:pPr>
      <w:r w:rsidRPr="00BB524B">
        <w:rPr>
          <w:lang w:val="pl-PL" w:eastAsia="fr-FR"/>
        </w:rPr>
        <w:t>„</w:t>
      </w:r>
      <w:r w:rsidR="008E4F77" w:rsidRPr="00BB524B">
        <w:rPr>
          <w:lang w:val="pl-PL" w:eastAsia="fr-FR"/>
        </w:rPr>
        <w:t>1.  </w:t>
      </w:r>
      <w:r w:rsidR="007273FF" w:rsidRPr="00BB524B">
        <w:rPr>
          <w:lang w:val="pl-PL" w:eastAsia="fr-FR"/>
        </w:rPr>
        <w:t xml:space="preserve">Możliwe jest odwołanie się do </w:t>
      </w:r>
      <w:r w:rsidR="00950E81" w:rsidRPr="00BB524B">
        <w:rPr>
          <w:lang w:val="pl-PL" w:eastAsia="fr-FR"/>
        </w:rPr>
        <w:t>Sąd</w:t>
      </w:r>
      <w:r w:rsidR="007273FF" w:rsidRPr="00BB524B">
        <w:rPr>
          <w:lang w:val="pl-PL" w:eastAsia="fr-FR"/>
        </w:rPr>
        <w:t>u</w:t>
      </w:r>
      <w:r w:rsidR="00950E81" w:rsidRPr="00BB524B">
        <w:rPr>
          <w:lang w:val="pl-PL" w:eastAsia="fr-FR"/>
        </w:rPr>
        <w:t xml:space="preserve"> Najwyższ</w:t>
      </w:r>
      <w:r w:rsidR="007273FF" w:rsidRPr="00BB524B">
        <w:rPr>
          <w:lang w:val="pl-PL" w:eastAsia="fr-FR"/>
        </w:rPr>
        <w:t>ego</w:t>
      </w:r>
      <w:r w:rsidR="008E4F77" w:rsidRPr="00BB524B">
        <w:rPr>
          <w:lang w:val="pl-PL" w:eastAsia="fr-FR"/>
        </w:rPr>
        <w:t>:</w:t>
      </w:r>
    </w:p>
    <w:p w:rsidR="008E4F77" w:rsidRPr="00BB524B" w:rsidRDefault="008E4F77" w:rsidP="002E1693">
      <w:pPr>
        <w:pStyle w:val="ECHRParaQuote"/>
        <w:rPr>
          <w:lang w:val="pl-PL" w:eastAsia="fr-FR"/>
        </w:rPr>
      </w:pPr>
      <w:r w:rsidRPr="00BB524B">
        <w:rPr>
          <w:lang w:val="pl-PL" w:eastAsia="fr-FR"/>
        </w:rPr>
        <w:t xml:space="preserve">a) </w:t>
      </w:r>
      <w:r w:rsidR="00A744DA">
        <w:rPr>
          <w:lang w:val="pl-PL" w:eastAsia="fr-FR"/>
        </w:rPr>
        <w:t>Od o</w:t>
      </w:r>
      <w:r w:rsidR="007273FF" w:rsidRPr="00BB524B">
        <w:rPr>
          <w:lang w:val="pl-PL" w:eastAsia="fr-FR"/>
        </w:rPr>
        <w:t>rzeczeń sądów apelacyjnych wydawanych w pierwszej instancji</w:t>
      </w:r>
      <w:r w:rsidRPr="00BB524B">
        <w:rPr>
          <w:lang w:val="pl-PL" w:eastAsia="fr-FR"/>
        </w:rPr>
        <w:t>;</w:t>
      </w:r>
    </w:p>
    <w:p w:rsidR="008E4F77" w:rsidRPr="00BB524B" w:rsidRDefault="008E4F77" w:rsidP="002E1693">
      <w:pPr>
        <w:pStyle w:val="ECHRParaQuote"/>
        <w:rPr>
          <w:lang w:val="pl-PL" w:eastAsia="fr-FR"/>
        </w:rPr>
      </w:pPr>
      <w:r w:rsidRPr="00BB524B">
        <w:rPr>
          <w:lang w:val="pl-PL" w:eastAsia="fr-FR"/>
        </w:rPr>
        <w:t xml:space="preserve">b) </w:t>
      </w:r>
      <w:r w:rsidR="00A744DA">
        <w:rPr>
          <w:lang w:val="pl-PL" w:eastAsia="fr-FR"/>
        </w:rPr>
        <w:t>Od o</w:t>
      </w:r>
      <w:r w:rsidR="004D079A" w:rsidRPr="00BB524B">
        <w:rPr>
          <w:lang w:val="pl-PL" w:eastAsia="fr-FR"/>
        </w:rPr>
        <w:t>rzeczeń</w:t>
      </w:r>
      <w:r w:rsidRPr="00BB524B">
        <w:rPr>
          <w:lang w:val="pl-PL" w:eastAsia="fr-FR"/>
        </w:rPr>
        <w:t xml:space="preserve"> </w:t>
      </w:r>
      <w:r w:rsidR="004E319F" w:rsidRPr="00BB524B">
        <w:rPr>
          <w:lang w:val="pl-PL" w:eastAsia="fr-FR"/>
        </w:rPr>
        <w:t>zaskarżaln</w:t>
      </w:r>
      <w:r w:rsidR="00A744DA">
        <w:rPr>
          <w:lang w:val="pl-PL" w:eastAsia="fr-FR"/>
        </w:rPr>
        <w:t>ych</w:t>
      </w:r>
      <w:r w:rsidR="00FA426C" w:rsidRPr="00BB524B">
        <w:rPr>
          <w:lang w:val="pl-PL" w:eastAsia="fr-FR"/>
        </w:rPr>
        <w:t xml:space="preserve"> (</w:t>
      </w:r>
      <w:proofErr w:type="spellStart"/>
      <w:r w:rsidR="00FA426C" w:rsidRPr="00BB524B">
        <w:rPr>
          <w:i/>
          <w:lang w:val="pl-PL" w:eastAsia="fr-FR"/>
        </w:rPr>
        <w:t>recorríveis</w:t>
      </w:r>
      <w:proofErr w:type="spellEnd"/>
      <w:r w:rsidR="00FA426C" w:rsidRPr="00BB524B">
        <w:rPr>
          <w:i/>
          <w:lang w:val="pl-PL" w:eastAsia="fr-FR"/>
        </w:rPr>
        <w:t>)</w:t>
      </w:r>
      <w:r w:rsidR="007273FF" w:rsidRPr="00BB524B">
        <w:rPr>
          <w:i/>
          <w:lang w:val="pl-PL" w:eastAsia="fr-FR"/>
        </w:rPr>
        <w:t xml:space="preserve">, </w:t>
      </w:r>
      <w:r w:rsidR="007273FF" w:rsidRPr="00BB524B">
        <w:rPr>
          <w:lang w:val="pl-PL" w:eastAsia="fr-FR"/>
        </w:rPr>
        <w:t xml:space="preserve">które zostały wydane przez sądy apelacyjne w ramach </w:t>
      </w:r>
      <w:r w:rsidR="000079A7" w:rsidRPr="00BB524B">
        <w:rPr>
          <w:lang w:val="pl-PL" w:eastAsia="fr-FR"/>
        </w:rPr>
        <w:t>środka odwoławczego</w:t>
      </w:r>
      <w:r w:rsidR="007273FF" w:rsidRPr="00BB524B">
        <w:rPr>
          <w:lang w:val="pl-PL" w:eastAsia="fr-FR"/>
        </w:rPr>
        <w:t xml:space="preserve">, zgodnie z </w:t>
      </w:r>
      <w:r w:rsidR="00135338" w:rsidRPr="00BB524B">
        <w:rPr>
          <w:lang w:val="pl-PL" w:eastAsia="fr-FR"/>
        </w:rPr>
        <w:t>artykuł</w:t>
      </w:r>
      <w:r w:rsidR="007273FF" w:rsidRPr="00BB524B">
        <w:rPr>
          <w:lang w:val="pl-PL" w:eastAsia="fr-FR"/>
        </w:rPr>
        <w:t>em</w:t>
      </w:r>
      <w:r w:rsidRPr="00BB524B">
        <w:rPr>
          <w:lang w:val="pl-PL" w:eastAsia="fr-FR"/>
        </w:rPr>
        <w:t xml:space="preserve"> 400;</w:t>
      </w:r>
    </w:p>
    <w:p w:rsidR="008E4F77" w:rsidRPr="00BB524B" w:rsidRDefault="008E4F77" w:rsidP="002E1693">
      <w:pPr>
        <w:pStyle w:val="ECHRParaQuote"/>
        <w:rPr>
          <w:lang w:val="pl-PL" w:eastAsia="fr-FR"/>
        </w:rPr>
      </w:pPr>
      <w:r w:rsidRPr="00BB524B">
        <w:rPr>
          <w:lang w:val="pl-PL" w:eastAsia="fr-FR"/>
        </w:rPr>
        <w:t>(</w:t>
      </w:r>
      <w:r w:rsidR="00DD69E5" w:rsidRPr="00BB524B">
        <w:rPr>
          <w:lang w:val="pl-PL" w:eastAsia="fr-FR"/>
        </w:rPr>
        <w:t>...</w:t>
      </w:r>
      <w:r w:rsidRPr="00BB524B">
        <w:rPr>
          <w:lang w:val="pl-PL" w:eastAsia="fr-FR"/>
        </w:rPr>
        <w:t>).</w:t>
      </w:r>
      <w:r w:rsidR="008E6720" w:rsidRPr="00BB524B">
        <w:rPr>
          <w:lang w:val="pl-PL" w:eastAsia="fr-FR"/>
        </w:rPr>
        <w:t>”</w:t>
      </w:r>
    </w:p>
    <w:p w:rsidR="00C8505F" w:rsidRPr="00BB524B" w:rsidRDefault="00127F9C" w:rsidP="002E1693">
      <w:pPr>
        <w:pStyle w:val="ECHRHeading2"/>
        <w:rPr>
          <w:lang w:val="pl-PL" w:eastAsia="fr-FR"/>
        </w:rPr>
      </w:pPr>
      <w:r w:rsidRPr="00BB524B">
        <w:rPr>
          <w:lang w:val="pl-PL" w:eastAsia="fr-FR"/>
        </w:rPr>
        <w:t>B</w:t>
      </w:r>
      <w:r w:rsidR="00C8505F" w:rsidRPr="00BB524B">
        <w:rPr>
          <w:lang w:val="pl-PL" w:eastAsia="fr-FR"/>
        </w:rPr>
        <w:t>.  </w:t>
      </w:r>
      <w:r w:rsidR="00135338" w:rsidRPr="00BB524B">
        <w:rPr>
          <w:lang w:val="pl-PL" w:eastAsia="fr-FR"/>
        </w:rPr>
        <w:t>Kodeks karny</w:t>
      </w:r>
    </w:p>
    <w:p w:rsidR="00C8505F" w:rsidRPr="00BB524B" w:rsidRDefault="004D567D" w:rsidP="002E1693">
      <w:pPr>
        <w:pStyle w:val="ECHRPara"/>
        <w:rPr>
          <w:lang w:val="pl-PL" w:eastAsia="fr-FR"/>
        </w:rPr>
      </w:pPr>
      <w:r w:rsidRPr="00BB524B">
        <w:rPr>
          <w:lang w:val="pl-PL" w:eastAsia="fr-FR"/>
        </w:rPr>
        <w:fldChar w:fldCharType="begin"/>
      </w:r>
      <w:r w:rsidR="000B7521" w:rsidRPr="00BB524B">
        <w:rPr>
          <w:lang w:val="pl-PL" w:eastAsia="fr-FR"/>
        </w:rPr>
        <w:instrText xml:space="preserve"> SEQ level0 \*arabic </w:instrText>
      </w:r>
      <w:r w:rsidRPr="00BB524B">
        <w:rPr>
          <w:lang w:val="pl-PL" w:eastAsia="fr-FR"/>
        </w:rPr>
        <w:fldChar w:fldCharType="separate"/>
      </w:r>
      <w:r w:rsidR="007E0CEA">
        <w:rPr>
          <w:noProof/>
          <w:lang w:val="pl-PL" w:eastAsia="fr-FR"/>
        </w:rPr>
        <w:t>19</w:t>
      </w:r>
      <w:r w:rsidRPr="00BB524B">
        <w:rPr>
          <w:lang w:val="pl-PL" w:eastAsia="fr-FR"/>
        </w:rPr>
        <w:fldChar w:fldCharType="end"/>
      </w:r>
      <w:r w:rsidR="000B7521" w:rsidRPr="00BB524B">
        <w:rPr>
          <w:lang w:val="pl-PL" w:eastAsia="fr-FR"/>
        </w:rPr>
        <w:t>.  </w:t>
      </w:r>
      <w:r w:rsidR="007273FF" w:rsidRPr="00BB524B">
        <w:rPr>
          <w:lang w:val="pl-PL" w:eastAsia="fr-FR"/>
        </w:rPr>
        <w:t>W chwili, gdy miały miejsce okoliczności faktyczne</w:t>
      </w:r>
      <w:r w:rsidR="00C8505F" w:rsidRPr="00BB524B">
        <w:rPr>
          <w:lang w:val="pl-PL" w:eastAsia="fr-FR"/>
        </w:rPr>
        <w:t xml:space="preserve">, </w:t>
      </w:r>
      <w:r w:rsidR="00135338" w:rsidRPr="00BB524B">
        <w:rPr>
          <w:lang w:val="pl-PL" w:eastAsia="fr-FR"/>
        </w:rPr>
        <w:t>artykuł</w:t>
      </w:r>
      <w:r w:rsidR="000B7521" w:rsidRPr="00BB524B">
        <w:rPr>
          <w:lang w:val="pl-PL" w:eastAsia="fr-FR"/>
        </w:rPr>
        <w:t xml:space="preserve"> 195</w:t>
      </w:r>
      <w:r w:rsidR="007273FF" w:rsidRPr="00BB524B">
        <w:rPr>
          <w:lang w:val="pl-PL" w:eastAsia="fr-FR"/>
        </w:rPr>
        <w:t xml:space="preserve"> kodek</w:t>
      </w:r>
      <w:r w:rsidR="004D079A" w:rsidRPr="00BB524B">
        <w:rPr>
          <w:lang w:val="pl-PL" w:eastAsia="fr-FR"/>
        </w:rPr>
        <w:t>su karnego miał następujące brz</w:t>
      </w:r>
      <w:r w:rsidR="007273FF" w:rsidRPr="00BB524B">
        <w:rPr>
          <w:lang w:val="pl-PL" w:eastAsia="fr-FR"/>
        </w:rPr>
        <w:t>mienie</w:t>
      </w:r>
      <w:r w:rsidR="000B7521" w:rsidRPr="00BB524B">
        <w:rPr>
          <w:lang w:val="pl-PL" w:eastAsia="fr-FR"/>
        </w:rPr>
        <w:t>:</w:t>
      </w:r>
    </w:p>
    <w:p w:rsidR="00C8505F" w:rsidRPr="00BB524B" w:rsidRDefault="008E6720" w:rsidP="002E1693">
      <w:pPr>
        <w:pStyle w:val="ECHRParaQuote"/>
        <w:rPr>
          <w:lang w:val="pl-PL" w:eastAsia="fr-FR"/>
        </w:rPr>
      </w:pPr>
      <w:r w:rsidRPr="00BB524B">
        <w:rPr>
          <w:lang w:val="pl-PL" w:eastAsia="fr-FR"/>
        </w:rPr>
        <w:lastRenderedPageBreak/>
        <w:t>„</w:t>
      </w:r>
      <w:r w:rsidR="004D079A" w:rsidRPr="00BB524B">
        <w:rPr>
          <w:lang w:val="pl-PL" w:eastAsia="fr-FR"/>
        </w:rPr>
        <w:t>Kt</w:t>
      </w:r>
      <w:r w:rsidR="007273FF" w:rsidRPr="00BB524B">
        <w:rPr>
          <w:lang w:val="pl-PL" w:eastAsia="fr-FR"/>
        </w:rPr>
        <w:t>o</w:t>
      </w:r>
      <w:r w:rsidR="004236FD">
        <w:rPr>
          <w:lang w:val="pl-PL" w:eastAsia="fr-FR"/>
        </w:rPr>
        <w:t>, bez upoważnienia,</w:t>
      </w:r>
      <w:r w:rsidR="007273FF" w:rsidRPr="00BB524B">
        <w:rPr>
          <w:lang w:val="pl-PL" w:eastAsia="fr-FR"/>
        </w:rPr>
        <w:t xml:space="preserve"> ujawnia tajemnicę </w:t>
      </w:r>
      <w:r w:rsidR="004E319F" w:rsidRPr="00BB524B">
        <w:rPr>
          <w:lang w:val="pl-PL" w:eastAsia="fr-FR"/>
        </w:rPr>
        <w:t xml:space="preserve">innej osoby, którą poznał ze względu na swój stan, </w:t>
      </w:r>
      <w:r w:rsidR="00ED38FB">
        <w:rPr>
          <w:lang w:val="pl-PL" w:eastAsia="fr-FR"/>
        </w:rPr>
        <w:t>sw</w:t>
      </w:r>
      <w:r w:rsidR="004236FD">
        <w:rPr>
          <w:lang w:val="pl-PL" w:eastAsia="fr-FR"/>
        </w:rPr>
        <w:t>oją</w:t>
      </w:r>
      <w:r w:rsidR="00ED38FB">
        <w:rPr>
          <w:lang w:val="pl-PL" w:eastAsia="fr-FR"/>
        </w:rPr>
        <w:t xml:space="preserve"> </w:t>
      </w:r>
      <w:r w:rsidR="004E319F" w:rsidRPr="00BB524B">
        <w:rPr>
          <w:lang w:val="pl-PL" w:eastAsia="fr-FR"/>
        </w:rPr>
        <w:t xml:space="preserve">misję, </w:t>
      </w:r>
      <w:r w:rsidR="00ED38FB">
        <w:rPr>
          <w:lang w:val="pl-PL" w:eastAsia="fr-FR"/>
        </w:rPr>
        <w:t xml:space="preserve">swoje </w:t>
      </w:r>
      <w:r w:rsidR="004E319F" w:rsidRPr="00BB524B">
        <w:rPr>
          <w:lang w:val="pl-PL" w:eastAsia="fr-FR"/>
        </w:rPr>
        <w:t xml:space="preserve">zatrudnienie, </w:t>
      </w:r>
      <w:r w:rsidR="00ED38FB">
        <w:rPr>
          <w:lang w:val="pl-PL" w:eastAsia="fr-FR"/>
        </w:rPr>
        <w:t xml:space="preserve">swój </w:t>
      </w:r>
      <w:r w:rsidR="004E319F" w:rsidRPr="00BB524B">
        <w:rPr>
          <w:lang w:val="pl-PL" w:eastAsia="fr-FR"/>
        </w:rPr>
        <w:t xml:space="preserve">zawód lub </w:t>
      </w:r>
      <w:r w:rsidR="00BA7AE3">
        <w:rPr>
          <w:lang w:val="pl-PL" w:eastAsia="fr-FR"/>
        </w:rPr>
        <w:t>swoje rzemiosło</w:t>
      </w:r>
      <w:r w:rsidR="00ED38FB">
        <w:rPr>
          <w:lang w:val="pl-PL" w:eastAsia="fr-FR"/>
        </w:rPr>
        <w:t>,</w:t>
      </w:r>
      <w:r w:rsidR="007273FF" w:rsidRPr="00BB524B">
        <w:rPr>
          <w:lang w:val="pl-PL" w:eastAsia="fr-FR"/>
        </w:rPr>
        <w:t xml:space="preserve"> podlega karze pozbawienia wolności do jednego </w:t>
      </w:r>
      <w:r w:rsidR="00B13212" w:rsidRPr="00BB524B">
        <w:rPr>
          <w:lang w:val="pl-PL" w:eastAsia="fr-FR"/>
        </w:rPr>
        <w:t>r</w:t>
      </w:r>
      <w:r w:rsidR="00FC5DC7">
        <w:rPr>
          <w:lang w:val="pl-PL" w:eastAsia="fr-FR"/>
        </w:rPr>
        <w:t>oku</w:t>
      </w:r>
      <w:r w:rsidR="007273FF" w:rsidRPr="00BB524B">
        <w:rPr>
          <w:lang w:val="pl-PL" w:eastAsia="fr-FR"/>
        </w:rPr>
        <w:t xml:space="preserve"> lub karze grzywny do </w:t>
      </w:r>
      <w:r w:rsidR="000B7521" w:rsidRPr="00BB524B">
        <w:rPr>
          <w:lang w:val="pl-PL" w:eastAsia="fr-FR"/>
        </w:rPr>
        <w:t>240</w:t>
      </w:r>
      <w:r w:rsidR="006E53C3" w:rsidRPr="00BB524B">
        <w:rPr>
          <w:lang w:val="pl-PL" w:eastAsia="fr-FR"/>
        </w:rPr>
        <w:t> </w:t>
      </w:r>
      <w:r w:rsidR="007273FF" w:rsidRPr="00BB524B">
        <w:rPr>
          <w:lang w:val="pl-PL" w:eastAsia="fr-FR"/>
        </w:rPr>
        <w:t>dni</w:t>
      </w:r>
      <w:r w:rsidR="000B7521" w:rsidRPr="00BB524B">
        <w:rPr>
          <w:lang w:val="pl-PL" w:eastAsia="fr-FR"/>
        </w:rPr>
        <w:t>.</w:t>
      </w:r>
      <w:r w:rsidRPr="00BB524B">
        <w:rPr>
          <w:lang w:val="pl-PL" w:eastAsia="fr-FR"/>
        </w:rPr>
        <w:t>”</w:t>
      </w:r>
    </w:p>
    <w:p w:rsidR="008E4F77" w:rsidRPr="00BB524B" w:rsidRDefault="004735C0" w:rsidP="002E1693">
      <w:pPr>
        <w:pStyle w:val="ECHRHeading2"/>
        <w:rPr>
          <w:lang w:val="pl-PL" w:eastAsia="fr-FR"/>
        </w:rPr>
      </w:pPr>
      <w:r>
        <w:rPr>
          <w:lang w:val="pl-PL" w:eastAsia="fr-FR"/>
        </w:rPr>
        <w:t>C.</w:t>
      </w:r>
      <w:r w:rsidR="00F64719" w:rsidRPr="00BB524B">
        <w:rPr>
          <w:lang w:val="pl-PL" w:eastAsia="fr-FR"/>
        </w:rPr>
        <w:t> </w:t>
      </w:r>
      <w:r w:rsidR="004E319F" w:rsidRPr="00BB524B">
        <w:rPr>
          <w:lang w:val="pl-PL" w:eastAsia="fr-FR"/>
        </w:rPr>
        <w:t>Ordynacja podatkowa</w:t>
      </w:r>
    </w:p>
    <w:p w:rsidR="00F64719" w:rsidRPr="00BB524B" w:rsidRDefault="004D567D" w:rsidP="002E1693">
      <w:pPr>
        <w:ind w:firstLine="284"/>
        <w:rPr>
          <w:lang w:val="pl-PL" w:eastAsia="fr-FR"/>
        </w:rPr>
      </w:pPr>
      <w:r w:rsidRPr="00BB524B">
        <w:rPr>
          <w:lang w:val="pl-PL" w:eastAsia="fr-FR"/>
        </w:rPr>
        <w:fldChar w:fldCharType="begin"/>
      </w:r>
      <w:r w:rsidR="000B7521" w:rsidRPr="00BB524B">
        <w:rPr>
          <w:lang w:val="pl-PL" w:eastAsia="fr-FR"/>
        </w:rPr>
        <w:instrText xml:space="preserve"> SEQ level0 \*arabic </w:instrText>
      </w:r>
      <w:r w:rsidRPr="00BB524B">
        <w:rPr>
          <w:lang w:val="pl-PL" w:eastAsia="fr-FR"/>
        </w:rPr>
        <w:fldChar w:fldCharType="separate"/>
      </w:r>
      <w:r w:rsidR="007E0CEA">
        <w:rPr>
          <w:noProof/>
          <w:lang w:val="pl-PL" w:eastAsia="fr-FR"/>
        </w:rPr>
        <w:t>20</w:t>
      </w:r>
      <w:r w:rsidRPr="00BB524B">
        <w:rPr>
          <w:lang w:val="pl-PL" w:eastAsia="fr-FR"/>
        </w:rPr>
        <w:fldChar w:fldCharType="end"/>
      </w:r>
      <w:r w:rsidR="000B7521" w:rsidRPr="00BB524B">
        <w:rPr>
          <w:lang w:val="pl-PL" w:eastAsia="fr-FR"/>
        </w:rPr>
        <w:t>.  </w:t>
      </w:r>
      <w:r w:rsidR="00135338" w:rsidRPr="00BB524B">
        <w:rPr>
          <w:lang w:val="pl-PL" w:eastAsia="fr-FR"/>
        </w:rPr>
        <w:t>Artykuł</w:t>
      </w:r>
      <w:r w:rsidR="00F64719" w:rsidRPr="00BB524B">
        <w:rPr>
          <w:lang w:val="pl-PL" w:eastAsia="fr-FR"/>
        </w:rPr>
        <w:t xml:space="preserve"> 63 </w:t>
      </w:r>
      <w:r w:rsidR="004E319F" w:rsidRPr="00BB524B">
        <w:rPr>
          <w:lang w:val="pl-PL" w:eastAsia="fr-FR"/>
        </w:rPr>
        <w:t>ordynacji podatkowej</w:t>
      </w:r>
      <w:r w:rsidR="00F64719" w:rsidRPr="00BB524B">
        <w:rPr>
          <w:lang w:val="pl-PL" w:eastAsia="fr-FR"/>
        </w:rPr>
        <w:t xml:space="preserve"> (</w:t>
      </w:r>
      <w:r w:rsidR="00CF7DD9" w:rsidRPr="00BB524B">
        <w:rPr>
          <w:lang w:val="pl-PL" w:eastAsia="fr-FR"/>
        </w:rPr>
        <w:t>dekret</w:t>
      </w:r>
      <w:r w:rsidR="00BD0CD5">
        <w:rPr>
          <w:lang w:val="pl-PL" w:eastAsia="fr-FR"/>
        </w:rPr>
        <w:t>-</w:t>
      </w:r>
      <w:r w:rsidR="00CF7DD9" w:rsidRPr="00BB524B">
        <w:rPr>
          <w:lang w:val="pl-PL" w:eastAsia="fr-FR"/>
        </w:rPr>
        <w:t>ustaw</w:t>
      </w:r>
      <w:r w:rsidR="00BD0CD5">
        <w:rPr>
          <w:lang w:val="pl-PL" w:eastAsia="fr-FR"/>
        </w:rPr>
        <w:t>a</w:t>
      </w:r>
      <w:r w:rsidR="00F64719" w:rsidRPr="00BB524B">
        <w:rPr>
          <w:lang w:val="pl-PL" w:eastAsia="fr-FR"/>
        </w:rPr>
        <w:t xml:space="preserve"> </w:t>
      </w:r>
      <w:r w:rsidR="000B421A" w:rsidRPr="00BB524B">
        <w:rPr>
          <w:lang w:val="pl-PL" w:eastAsia="fr-FR"/>
        </w:rPr>
        <w:t>nr</w:t>
      </w:r>
      <w:r w:rsidR="00F64719" w:rsidRPr="00BB524B">
        <w:rPr>
          <w:vertAlign w:val="superscript"/>
          <w:lang w:val="pl-PL" w:eastAsia="fr-FR"/>
        </w:rPr>
        <w:t> </w:t>
      </w:r>
      <w:r w:rsidR="00BD0CD5">
        <w:rPr>
          <w:vertAlign w:val="superscript"/>
          <w:lang w:val="pl-PL" w:eastAsia="fr-FR"/>
        </w:rPr>
        <w:t xml:space="preserve"> </w:t>
      </w:r>
      <w:r w:rsidR="00F64719" w:rsidRPr="00BB524B">
        <w:rPr>
          <w:lang w:val="pl-PL" w:eastAsia="fr-FR"/>
        </w:rPr>
        <w:t xml:space="preserve">398/98 </w:t>
      </w:r>
      <w:r w:rsidR="00CF7DD9" w:rsidRPr="00BB524B">
        <w:rPr>
          <w:lang w:val="pl-PL" w:eastAsia="fr-FR"/>
        </w:rPr>
        <w:t>z dnia</w:t>
      </w:r>
      <w:r w:rsidR="00F64719" w:rsidRPr="00BB524B">
        <w:rPr>
          <w:lang w:val="pl-PL" w:eastAsia="fr-FR"/>
        </w:rPr>
        <w:t xml:space="preserve"> 17</w:t>
      </w:r>
      <w:r w:rsidR="006E53C3" w:rsidRPr="00BB524B">
        <w:rPr>
          <w:lang w:val="pl-PL" w:eastAsia="fr-FR"/>
        </w:rPr>
        <w:t> </w:t>
      </w:r>
      <w:r w:rsidR="007273FF" w:rsidRPr="00BB524B">
        <w:rPr>
          <w:lang w:val="pl-PL" w:eastAsia="fr-FR"/>
        </w:rPr>
        <w:t>grudnia</w:t>
      </w:r>
      <w:r w:rsidR="00F64719" w:rsidRPr="00BB524B">
        <w:rPr>
          <w:lang w:val="pl-PL" w:eastAsia="fr-FR"/>
        </w:rPr>
        <w:t xml:space="preserve"> 1998</w:t>
      </w:r>
      <w:r w:rsidR="00CF7DD9" w:rsidRPr="00BB524B">
        <w:rPr>
          <w:lang w:val="pl-PL" w:eastAsia="fr-FR"/>
        </w:rPr>
        <w:t xml:space="preserve"> </w:t>
      </w:r>
      <w:r w:rsidR="00B13212" w:rsidRPr="00BB524B">
        <w:rPr>
          <w:lang w:val="pl-PL" w:eastAsia="fr-FR"/>
        </w:rPr>
        <w:t>r.</w:t>
      </w:r>
      <w:r w:rsidR="00F64719" w:rsidRPr="00BB524B">
        <w:rPr>
          <w:lang w:val="pl-PL" w:eastAsia="fr-FR"/>
        </w:rPr>
        <w:t xml:space="preserve">, </w:t>
      </w:r>
      <w:r w:rsidR="007273FF" w:rsidRPr="00BB524B">
        <w:rPr>
          <w:lang w:val="pl-PL" w:eastAsia="fr-FR"/>
        </w:rPr>
        <w:t xml:space="preserve">w brzmieniu </w:t>
      </w:r>
      <w:r w:rsidR="004E319F" w:rsidRPr="00BB524B">
        <w:rPr>
          <w:lang w:val="pl-PL" w:eastAsia="fr-FR"/>
        </w:rPr>
        <w:t>ustanowionym ustawą</w:t>
      </w:r>
      <w:r w:rsidR="00F64719" w:rsidRPr="00BB524B">
        <w:rPr>
          <w:lang w:val="pl-PL" w:eastAsia="fr-FR"/>
        </w:rPr>
        <w:t xml:space="preserve"> </w:t>
      </w:r>
      <w:r w:rsidR="000B421A" w:rsidRPr="00BB524B">
        <w:rPr>
          <w:lang w:val="pl-PL" w:eastAsia="fr-FR"/>
        </w:rPr>
        <w:t>nr</w:t>
      </w:r>
      <w:r w:rsidR="00F64719" w:rsidRPr="00BB524B">
        <w:rPr>
          <w:vertAlign w:val="superscript"/>
          <w:lang w:val="pl-PL" w:eastAsia="fr-FR"/>
        </w:rPr>
        <w:t> </w:t>
      </w:r>
      <w:r w:rsidR="00F64719" w:rsidRPr="00BB524B">
        <w:rPr>
          <w:lang w:val="pl-PL" w:eastAsia="fr-FR"/>
        </w:rPr>
        <w:t xml:space="preserve">55-B/2004 </w:t>
      </w:r>
      <w:r w:rsidR="007273FF" w:rsidRPr="00BB524B">
        <w:rPr>
          <w:lang w:val="pl-PL" w:eastAsia="fr-FR"/>
        </w:rPr>
        <w:t>z dnia</w:t>
      </w:r>
      <w:r w:rsidR="00F64719" w:rsidRPr="00BB524B">
        <w:rPr>
          <w:lang w:val="pl-PL" w:eastAsia="fr-FR"/>
        </w:rPr>
        <w:t xml:space="preserve"> 30</w:t>
      </w:r>
      <w:r w:rsidR="006E53C3" w:rsidRPr="00BB524B">
        <w:rPr>
          <w:lang w:val="pl-PL" w:eastAsia="fr-FR"/>
        </w:rPr>
        <w:t> </w:t>
      </w:r>
      <w:r w:rsidR="007273FF" w:rsidRPr="00BB524B">
        <w:rPr>
          <w:lang w:val="pl-PL" w:eastAsia="fr-FR"/>
        </w:rPr>
        <w:t>grudnia</w:t>
      </w:r>
      <w:r w:rsidR="00F64719" w:rsidRPr="00BB524B">
        <w:rPr>
          <w:lang w:val="pl-PL" w:eastAsia="fr-FR"/>
        </w:rPr>
        <w:t xml:space="preserve"> 2004</w:t>
      </w:r>
      <w:r w:rsidR="007273FF" w:rsidRPr="00BB524B">
        <w:rPr>
          <w:lang w:val="pl-PL" w:eastAsia="fr-FR"/>
        </w:rPr>
        <w:t xml:space="preserve"> </w:t>
      </w:r>
      <w:r w:rsidR="00B13212" w:rsidRPr="00BB524B">
        <w:rPr>
          <w:lang w:val="pl-PL" w:eastAsia="fr-FR"/>
        </w:rPr>
        <w:t>r.</w:t>
      </w:r>
      <w:r w:rsidR="00F64719" w:rsidRPr="00BB524B">
        <w:rPr>
          <w:lang w:val="pl-PL" w:eastAsia="fr-FR"/>
        </w:rPr>
        <w:t>)</w:t>
      </w:r>
      <w:r w:rsidR="004E319F" w:rsidRPr="00BB524B">
        <w:rPr>
          <w:lang w:val="pl-PL" w:eastAsia="fr-FR"/>
        </w:rPr>
        <w:t>,</w:t>
      </w:r>
      <w:r w:rsidR="00F64719" w:rsidRPr="00BB524B">
        <w:rPr>
          <w:lang w:val="pl-PL" w:eastAsia="fr-FR"/>
        </w:rPr>
        <w:t xml:space="preserve"> </w:t>
      </w:r>
      <w:r w:rsidR="007273FF" w:rsidRPr="00BB524B">
        <w:rPr>
          <w:lang w:val="pl-PL" w:eastAsia="fr-FR"/>
        </w:rPr>
        <w:t>stanowi</w:t>
      </w:r>
      <w:r w:rsidR="00F64719" w:rsidRPr="00BB524B">
        <w:rPr>
          <w:lang w:val="pl-PL" w:eastAsia="fr-FR"/>
        </w:rPr>
        <w:t>:</w:t>
      </w:r>
    </w:p>
    <w:p w:rsidR="00F64719" w:rsidRPr="004735C0" w:rsidRDefault="008E6720" w:rsidP="002E1693">
      <w:pPr>
        <w:pStyle w:val="ECHRParaQuote"/>
        <w:rPr>
          <w:lang w:val="pl-PL"/>
        </w:rPr>
      </w:pPr>
      <w:r w:rsidRPr="00BB524B">
        <w:rPr>
          <w:lang w:val="pl-PL"/>
        </w:rPr>
        <w:t>„</w:t>
      </w:r>
      <w:r w:rsidR="00F64719" w:rsidRPr="00BB524B">
        <w:rPr>
          <w:lang w:val="pl-PL"/>
        </w:rPr>
        <w:t>1.</w:t>
      </w:r>
      <w:r w:rsidR="00BE079D" w:rsidRPr="00BB524B">
        <w:rPr>
          <w:lang w:val="pl-PL"/>
        </w:rPr>
        <w:t>  </w:t>
      </w:r>
      <w:r w:rsidR="007273FF" w:rsidRPr="00BB524B">
        <w:rPr>
          <w:lang w:val="pl-PL"/>
        </w:rPr>
        <w:t xml:space="preserve">Właściwe organy mogą, zgodnie z ustawą, przeprowadzać wszelkie operacje niezbędne </w:t>
      </w:r>
      <w:r w:rsidR="007273FF" w:rsidRPr="004735C0">
        <w:rPr>
          <w:lang w:val="pl-PL"/>
        </w:rPr>
        <w:t xml:space="preserve">do określenia sytuacji podatkowej podatników </w:t>
      </w:r>
      <w:r w:rsidR="00F64719" w:rsidRPr="004735C0">
        <w:rPr>
          <w:lang w:val="pl-PL"/>
        </w:rPr>
        <w:t>(</w:t>
      </w:r>
      <w:r w:rsidR="00DD69E5" w:rsidRPr="004735C0">
        <w:rPr>
          <w:lang w:val="pl-PL"/>
        </w:rPr>
        <w:t>...</w:t>
      </w:r>
      <w:r w:rsidR="00F64719" w:rsidRPr="004735C0">
        <w:rPr>
          <w:lang w:val="pl-PL"/>
        </w:rPr>
        <w:t>).</w:t>
      </w:r>
    </w:p>
    <w:p w:rsidR="00F64719" w:rsidRPr="00BB524B" w:rsidRDefault="00BE079D" w:rsidP="002E1693">
      <w:pPr>
        <w:pStyle w:val="ECHRParaQuote"/>
        <w:rPr>
          <w:lang w:val="pl-PL"/>
        </w:rPr>
      </w:pPr>
      <w:r w:rsidRPr="004735C0">
        <w:rPr>
          <w:lang w:val="pl-PL"/>
        </w:rPr>
        <w:t>2.  </w:t>
      </w:r>
      <w:r w:rsidR="007273FF" w:rsidRPr="004735C0">
        <w:rPr>
          <w:lang w:val="pl-PL"/>
        </w:rPr>
        <w:t xml:space="preserve">Dostęp do informacji chronionej </w:t>
      </w:r>
      <w:r w:rsidR="00AF5329" w:rsidRPr="004735C0">
        <w:rPr>
          <w:lang w:val="pl-PL"/>
        </w:rPr>
        <w:t>tajemnic</w:t>
      </w:r>
      <w:r w:rsidR="007273FF" w:rsidRPr="004735C0">
        <w:rPr>
          <w:lang w:val="pl-PL"/>
        </w:rPr>
        <w:t>ą</w:t>
      </w:r>
      <w:r w:rsidR="00AF5329" w:rsidRPr="004735C0">
        <w:rPr>
          <w:lang w:val="pl-PL"/>
        </w:rPr>
        <w:t xml:space="preserve"> zawodow</w:t>
      </w:r>
      <w:r w:rsidR="007273FF" w:rsidRPr="004735C0">
        <w:rPr>
          <w:lang w:val="pl-PL"/>
        </w:rPr>
        <w:t>ą</w:t>
      </w:r>
      <w:r w:rsidR="00F64719" w:rsidRPr="004735C0">
        <w:rPr>
          <w:lang w:val="pl-PL"/>
        </w:rPr>
        <w:t xml:space="preserve">, </w:t>
      </w:r>
      <w:r w:rsidR="007273FF" w:rsidRPr="004735C0">
        <w:rPr>
          <w:lang w:val="pl-PL"/>
        </w:rPr>
        <w:t>bankową lub każdy</w:t>
      </w:r>
      <w:r w:rsidR="004735C0" w:rsidRPr="004735C0">
        <w:rPr>
          <w:lang w:val="pl-PL"/>
        </w:rPr>
        <w:t>m</w:t>
      </w:r>
      <w:r w:rsidR="007273FF" w:rsidRPr="004735C0">
        <w:rPr>
          <w:lang w:val="pl-PL"/>
        </w:rPr>
        <w:t xml:space="preserve"> inny</w:t>
      </w:r>
      <w:r w:rsidR="004735C0" w:rsidRPr="004735C0">
        <w:rPr>
          <w:lang w:val="pl-PL"/>
        </w:rPr>
        <w:t>m</w:t>
      </w:r>
      <w:r w:rsidR="007273FF" w:rsidRPr="004735C0">
        <w:rPr>
          <w:lang w:val="pl-PL"/>
        </w:rPr>
        <w:t xml:space="preserve"> obowiąz</w:t>
      </w:r>
      <w:r w:rsidR="004735C0" w:rsidRPr="004735C0">
        <w:rPr>
          <w:lang w:val="pl-PL"/>
        </w:rPr>
        <w:t>kiem</w:t>
      </w:r>
      <w:r w:rsidR="007273FF" w:rsidRPr="004735C0">
        <w:rPr>
          <w:lang w:val="pl-PL"/>
        </w:rPr>
        <w:t xml:space="preserve"> zachowania tajemnicy, ustanowiony</w:t>
      </w:r>
      <w:r w:rsidR="00F64719" w:rsidRPr="004735C0">
        <w:rPr>
          <w:lang w:val="pl-PL"/>
        </w:rPr>
        <w:t xml:space="preserve"> </w:t>
      </w:r>
      <w:r w:rsidR="004E319F" w:rsidRPr="004735C0">
        <w:rPr>
          <w:lang w:val="pl-PL"/>
        </w:rPr>
        <w:t>zgodnie z prawem</w:t>
      </w:r>
      <w:r w:rsidR="007273FF" w:rsidRPr="004735C0">
        <w:rPr>
          <w:lang w:val="pl-PL"/>
        </w:rPr>
        <w:t xml:space="preserve">, </w:t>
      </w:r>
      <w:r w:rsidR="004735C0">
        <w:rPr>
          <w:lang w:val="pl-PL"/>
        </w:rPr>
        <w:t>jest uzależniony</w:t>
      </w:r>
      <w:r w:rsidR="007273FF" w:rsidRPr="004735C0">
        <w:rPr>
          <w:lang w:val="pl-PL"/>
        </w:rPr>
        <w:t xml:space="preserve"> od </w:t>
      </w:r>
      <w:r w:rsidR="00FC0400">
        <w:rPr>
          <w:lang w:val="pl-PL"/>
        </w:rPr>
        <w:t>upoważnienia</w:t>
      </w:r>
      <w:r w:rsidR="004E319F" w:rsidRPr="004735C0">
        <w:rPr>
          <w:lang w:val="pl-PL"/>
        </w:rPr>
        <w:t xml:space="preserve"> sądu</w:t>
      </w:r>
      <w:r w:rsidR="00F64719" w:rsidRPr="004735C0">
        <w:rPr>
          <w:lang w:val="pl-PL"/>
        </w:rPr>
        <w:t xml:space="preserve">, </w:t>
      </w:r>
      <w:r w:rsidR="00873899" w:rsidRPr="004735C0">
        <w:rPr>
          <w:lang w:val="pl-PL"/>
        </w:rPr>
        <w:t>zgodnie</w:t>
      </w:r>
      <w:r w:rsidR="007273FF" w:rsidRPr="004735C0">
        <w:rPr>
          <w:lang w:val="pl-PL"/>
        </w:rPr>
        <w:t xml:space="preserve"> z</w:t>
      </w:r>
      <w:r w:rsidR="00F64719" w:rsidRPr="004735C0">
        <w:rPr>
          <w:lang w:val="pl-PL"/>
        </w:rPr>
        <w:t xml:space="preserve"> </w:t>
      </w:r>
      <w:r w:rsidR="004E319F" w:rsidRPr="004735C0">
        <w:rPr>
          <w:lang w:val="pl-PL"/>
        </w:rPr>
        <w:t>prawem właściwym,</w:t>
      </w:r>
      <w:r w:rsidR="00F64719" w:rsidRPr="004735C0">
        <w:rPr>
          <w:lang w:val="pl-PL"/>
        </w:rPr>
        <w:t xml:space="preserve"> </w:t>
      </w:r>
      <w:r w:rsidR="007273FF" w:rsidRPr="004735C0">
        <w:rPr>
          <w:lang w:val="pl-PL"/>
        </w:rPr>
        <w:t xml:space="preserve">za wyjątkiem przypadków, w których ustawa </w:t>
      </w:r>
      <w:r w:rsidR="004E319F" w:rsidRPr="004735C0">
        <w:rPr>
          <w:lang w:val="pl-PL"/>
        </w:rPr>
        <w:t>dopuszcza odstępstwo od obowiązku</w:t>
      </w:r>
      <w:r w:rsidR="004E319F" w:rsidRPr="00BB524B">
        <w:rPr>
          <w:lang w:val="pl-PL"/>
        </w:rPr>
        <w:t xml:space="preserve"> zachowania</w:t>
      </w:r>
      <w:r w:rsidR="00F64719" w:rsidRPr="00BB524B">
        <w:rPr>
          <w:lang w:val="pl-PL"/>
        </w:rPr>
        <w:t xml:space="preserve"> </w:t>
      </w:r>
      <w:r w:rsidR="003A0244" w:rsidRPr="00BB524B">
        <w:rPr>
          <w:lang w:val="pl-PL"/>
        </w:rPr>
        <w:t>tajemnicy bankowej przez</w:t>
      </w:r>
      <w:r w:rsidR="00F64719" w:rsidRPr="00BB524B">
        <w:rPr>
          <w:lang w:val="pl-PL"/>
        </w:rPr>
        <w:t xml:space="preserve"> </w:t>
      </w:r>
      <w:r w:rsidR="003D0517" w:rsidRPr="00BB524B">
        <w:rPr>
          <w:lang w:val="pl-PL"/>
        </w:rPr>
        <w:t>organ podatkowy</w:t>
      </w:r>
      <w:r w:rsidR="003A0244" w:rsidRPr="00BB524B">
        <w:rPr>
          <w:lang w:val="pl-PL"/>
        </w:rPr>
        <w:t xml:space="preserve"> niezależnie od</w:t>
      </w:r>
      <w:r w:rsidR="00F64719" w:rsidRPr="00BB524B">
        <w:rPr>
          <w:lang w:val="pl-PL"/>
        </w:rPr>
        <w:t xml:space="preserve"> </w:t>
      </w:r>
      <w:r w:rsidR="004E319F" w:rsidRPr="00BB524B">
        <w:rPr>
          <w:lang w:val="pl-PL"/>
        </w:rPr>
        <w:t>te</w:t>
      </w:r>
      <w:r w:rsidR="00FC0400">
        <w:rPr>
          <w:lang w:val="pl-PL"/>
        </w:rPr>
        <w:t>go</w:t>
      </w:r>
      <w:r w:rsidR="004E319F" w:rsidRPr="00BB524B">
        <w:rPr>
          <w:lang w:val="pl-PL"/>
        </w:rPr>
        <w:t xml:space="preserve"> </w:t>
      </w:r>
      <w:r w:rsidR="00FC0400">
        <w:rPr>
          <w:lang w:val="pl-PL"/>
        </w:rPr>
        <w:t>upoważnienia</w:t>
      </w:r>
      <w:r w:rsidR="00F64719" w:rsidRPr="00BB524B">
        <w:rPr>
          <w:lang w:val="pl-PL"/>
        </w:rPr>
        <w:t>.</w:t>
      </w:r>
    </w:p>
    <w:p w:rsidR="00D64455" w:rsidRPr="00BB524B" w:rsidRDefault="00F64719" w:rsidP="002E1693">
      <w:pPr>
        <w:pStyle w:val="ECHRParaQuote"/>
        <w:rPr>
          <w:lang w:val="pl-PL" w:eastAsia="fr-FR"/>
        </w:rPr>
      </w:pPr>
      <w:r w:rsidRPr="00BB524B">
        <w:rPr>
          <w:lang w:val="pl-PL" w:eastAsia="fr-FR"/>
        </w:rPr>
        <w:t>(</w:t>
      </w:r>
      <w:r w:rsidR="00DD69E5" w:rsidRPr="00BB524B">
        <w:rPr>
          <w:lang w:val="pl-PL" w:eastAsia="fr-FR"/>
        </w:rPr>
        <w:t>...</w:t>
      </w:r>
      <w:r w:rsidRPr="00BB524B">
        <w:rPr>
          <w:lang w:val="pl-PL" w:eastAsia="fr-FR"/>
        </w:rPr>
        <w:t>)</w:t>
      </w:r>
    </w:p>
    <w:p w:rsidR="00F64719" w:rsidRPr="00BB524B" w:rsidRDefault="00BE079D" w:rsidP="002E1693">
      <w:pPr>
        <w:pStyle w:val="ECHRParaQuote"/>
        <w:rPr>
          <w:lang w:val="pl-PL" w:eastAsia="fr-FR"/>
        </w:rPr>
      </w:pPr>
      <w:r w:rsidRPr="00BB524B">
        <w:rPr>
          <w:lang w:val="pl-PL" w:eastAsia="fr-FR"/>
        </w:rPr>
        <w:t>4.  </w:t>
      </w:r>
      <w:r w:rsidR="004E319F" w:rsidRPr="00BB524B">
        <w:rPr>
          <w:lang w:val="pl-PL" w:eastAsia="fr-FR"/>
        </w:rPr>
        <w:t>Brak współpracy w przeprowadzeniu</w:t>
      </w:r>
      <w:r w:rsidR="00F137F2" w:rsidRPr="00BB524B">
        <w:rPr>
          <w:lang w:val="pl-PL" w:eastAsia="fr-FR"/>
        </w:rPr>
        <w:t xml:space="preserve"> operacji przewidzianych w </w:t>
      </w:r>
      <w:r w:rsidR="00422A3E">
        <w:rPr>
          <w:lang w:val="pl-PL" w:eastAsia="fr-FR"/>
        </w:rPr>
        <w:t>punkcie</w:t>
      </w:r>
      <w:r w:rsidR="00F64719" w:rsidRPr="00BB524B">
        <w:rPr>
          <w:lang w:val="pl-PL" w:eastAsia="fr-FR"/>
        </w:rPr>
        <w:t xml:space="preserve"> 1 </w:t>
      </w:r>
      <w:r w:rsidR="004E319F" w:rsidRPr="00BB524B">
        <w:rPr>
          <w:lang w:val="pl-PL" w:eastAsia="fr-FR"/>
        </w:rPr>
        <w:t>jest uprawniony</w:t>
      </w:r>
      <w:r w:rsidR="002A1952">
        <w:rPr>
          <w:lang w:val="pl-PL" w:eastAsia="fr-FR"/>
        </w:rPr>
        <w:t xml:space="preserve"> wyłącznie</w:t>
      </w:r>
      <w:r w:rsidR="004E319F" w:rsidRPr="00BB524B">
        <w:rPr>
          <w:lang w:val="pl-PL" w:eastAsia="fr-FR"/>
        </w:rPr>
        <w:t>, jeżeli operacje te zakładają</w:t>
      </w:r>
      <w:r w:rsidR="003E43A8" w:rsidRPr="00BB524B">
        <w:rPr>
          <w:lang w:val="pl-PL" w:eastAsia="fr-FR"/>
        </w:rPr>
        <w:t>:</w:t>
      </w:r>
    </w:p>
    <w:p w:rsidR="00F64719" w:rsidRPr="00BB524B" w:rsidRDefault="00F64719" w:rsidP="002E1693">
      <w:pPr>
        <w:pStyle w:val="ECHRParaQuote"/>
        <w:rPr>
          <w:lang w:val="pl-PL" w:eastAsia="fr-FR"/>
        </w:rPr>
      </w:pPr>
      <w:r w:rsidRPr="00BB524B">
        <w:rPr>
          <w:lang w:val="pl-PL" w:eastAsia="fr-FR"/>
        </w:rPr>
        <w:t>(</w:t>
      </w:r>
      <w:r w:rsidR="00DD69E5" w:rsidRPr="00BB524B">
        <w:rPr>
          <w:lang w:val="pl-PL" w:eastAsia="fr-FR"/>
        </w:rPr>
        <w:t>...</w:t>
      </w:r>
      <w:r w:rsidRPr="00BB524B">
        <w:rPr>
          <w:lang w:val="pl-PL" w:eastAsia="fr-FR"/>
        </w:rPr>
        <w:t>)</w:t>
      </w:r>
    </w:p>
    <w:p w:rsidR="00F64719" w:rsidRPr="00BB524B" w:rsidRDefault="00BE079D" w:rsidP="002E1693">
      <w:pPr>
        <w:pStyle w:val="ECHRParaQuote"/>
        <w:rPr>
          <w:lang w:val="pl-PL" w:eastAsia="fr-FR"/>
        </w:rPr>
      </w:pPr>
      <w:r w:rsidRPr="00414794">
        <w:rPr>
          <w:lang w:val="pl-PL" w:eastAsia="fr-FR"/>
        </w:rPr>
        <w:t>b)  </w:t>
      </w:r>
      <w:r w:rsidR="004E319F" w:rsidRPr="00414794">
        <w:rPr>
          <w:lang w:val="pl-PL" w:eastAsia="fr-FR"/>
        </w:rPr>
        <w:t>Zapoznanie się z materiałami</w:t>
      </w:r>
      <w:r w:rsidR="00B539B7" w:rsidRPr="00414794">
        <w:rPr>
          <w:lang w:val="pl-PL" w:eastAsia="fr-FR"/>
        </w:rPr>
        <w:t xml:space="preserve"> chroniony</w:t>
      </w:r>
      <w:r w:rsidR="004E319F" w:rsidRPr="00414794">
        <w:rPr>
          <w:lang w:val="pl-PL" w:eastAsia="fr-FR"/>
        </w:rPr>
        <w:t>mi</w:t>
      </w:r>
      <w:r w:rsidR="00F64719" w:rsidRPr="00414794">
        <w:rPr>
          <w:lang w:val="pl-PL" w:eastAsia="fr-FR"/>
        </w:rPr>
        <w:t xml:space="preserve"> </w:t>
      </w:r>
      <w:r w:rsidR="00AF5329" w:rsidRPr="00414794">
        <w:rPr>
          <w:lang w:val="pl-PL" w:eastAsia="fr-FR"/>
        </w:rPr>
        <w:t>tajemnic</w:t>
      </w:r>
      <w:r w:rsidR="00B539B7" w:rsidRPr="00414794">
        <w:rPr>
          <w:lang w:val="pl-PL" w:eastAsia="fr-FR"/>
        </w:rPr>
        <w:t>ą zawodową</w:t>
      </w:r>
      <w:r w:rsidR="00F64719" w:rsidRPr="00414794">
        <w:rPr>
          <w:lang w:val="pl-PL" w:eastAsia="fr-FR"/>
        </w:rPr>
        <w:t>, ban</w:t>
      </w:r>
      <w:r w:rsidR="00B539B7" w:rsidRPr="00414794">
        <w:rPr>
          <w:lang w:val="pl-PL" w:eastAsia="fr-FR"/>
        </w:rPr>
        <w:t xml:space="preserve">kową </w:t>
      </w:r>
      <w:r w:rsidR="00CF7DD9" w:rsidRPr="00414794">
        <w:rPr>
          <w:lang w:val="pl-PL" w:eastAsia="fr-FR"/>
        </w:rPr>
        <w:t>lub każdy</w:t>
      </w:r>
      <w:r w:rsidR="004735C0" w:rsidRPr="00414794">
        <w:rPr>
          <w:lang w:val="pl-PL" w:eastAsia="fr-FR"/>
        </w:rPr>
        <w:t xml:space="preserve">m </w:t>
      </w:r>
      <w:r w:rsidR="00CF7DD9" w:rsidRPr="00414794">
        <w:rPr>
          <w:lang w:val="pl-PL" w:eastAsia="fr-FR"/>
        </w:rPr>
        <w:t>inny</w:t>
      </w:r>
      <w:r w:rsidR="004735C0" w:rsidRPr="00414794">
        <w:rPr>
          <w:lang w:val="pl-PL" w:eastAsia="fr-FR"/>
        </w:rPr>
        <w:t>m</w:t>
      </w:r>
      <w:r w:rsidR="00CF7DD9" w:rsidRPr="00414794">
        <w:rPr>
          <w:lang w:val="pl-PL" w:eastAsia="fr-FR"/>
        </w:rPr>
        <w:t xml:space="preserve"> obowiąz</w:t>
      </w:r>
      <w:r w:rsidR="004735C0" w:rsidRPr="00414794">
        <w:rPr>
          <w:lang w:val="pl-PL" w:eastAsia="fr-FR"/>
        </w:rPr>
        <w:t>kiem</w:t>
      </w:r>
      <w:r w:rsidR="00CF7DD9" w:rsidRPr="00414794">
        <w:rPr>
          <w:lang w:val="pl-PL" w:eastAsia="fr-FR"/>
        </w:rPr>
        <w:t xml:space="preserve"> zachowania tajemnicy</w:t>
      </w:r>
      <w:r w:rsidR="00F64719" w:rsidRPr="00414794">
        <w:rPr>
          <w:lang w:val="pl-PL" w:eastAsia="fr-FR"/>
        </w:rPr>
        <w:t xml:space="preserve"> </w:t>
      </w:r>
      <w:r w:rsidR="00CF7DD9" w:rsidRPr="00414794">
        <w:rPr>
          <w:lang w:val="pl-PL" w:eastAsia="fr-FR"/>
        </w:rPr>
        <w:t>ustanowiony</w:t>
      </w:r>
      <w:r w:rsidR="004735C0" w:rsidRPr="00414794">
        <w:rPr>
          <w:lang w:val="pl-PL" w:eastAsia="fr-FR"/>
        </w:rPr>
        <w:t>m</w:t>
      </w:r>
      <w:r w:rsidR="00CF7DD9" w:rsidRPr="00414794">
        <w:rPr>
          <w:lang w:val="pl-PL" w:eastAsia="fr-FR"/>
        </w:rPr>
        <w:t xml:space="preserve"> zgodnie z prawem</w:t>
      </w:r>
      <w:r w:rsidR="00F64719" w:rsidRPr="00414794">
        <w:rPr>
          <w:lang w:val="pl-PL" w:eastAsia="fr-FR"/>
        </w:rPr>
        <w:t xml:space="preserve">, </w:t>
      </w:r>
      <w:r w:rsidR="004E319F" w:rsidRPr="00414794">
        <w:rPr>
          <w:lang w:val="pl-PL" w:eastAsia="fr-FR"/>
        </w:rPr>
        <w:t xml:space="preserve">za wyjątkiem przypadku zgody ich posiadacza lub </w:t>
      </w:r>
      <w:r w:rsidR="00414794" w:rsidRPr="00414794">
        <w:rPr>
          <w:lang w:val="pl-PL" w:eastAsia="fr-FR"/>
        </w:rPr>
        <w:t xml:space="preserve">zgodnego z prawem </w:t>
      </w:r>
      <w:r w:rsidR="004E319F" w:rsidRPr="00414794">
        <w:rPr>
          <w:lang w:val="pl-PL" w:eastAsia="fr-FR"/>
        </w:rPr>
        <w:t xml:space="preserve">odstępstwa od obowiązku </w:t>
      </w:r>
      <w:r w:rsidR="00CF7DD9" w:rsidRPr="00414794">
        <w:rPr>
          <w:lang w:val="pl-PL" w:eastAsia="fr-FR"/>
        </w:rPr>
        <w:t xml:space="preserve"> zachowania</w:t>
      </w:r>
      <w:r w:rsidR="00CF7DD9" w:rsidRPr="00BB524B">
        <w:rPr>
          <w:lang w:val="pl-PL" w:eastAsia="fr-FR"/>
        </w:rPr>
        <w:t xml:space="preserve"> tajemnicy bankowej przez</w:t>
      </w:r>
      <w:r w:rsidR="00F64719" w:rsidRPr="00BB524B">
        <w:rPr>
          <w:lang w:val="pl-PL" w:eastAsia="fr-FR"/>
        </w:rPr>
        <w:t xml:space="preserve"> </w:t>
      </w:r>
      <w:r w:rsidR="003D0517" w:rsidRPr="00BB524B">
        <w:rPr>
          <w:lang w:val="pl-PL" w:eastAsia="fr-FR"/>
        </w:rPr>
        <w:t>organ podatkowy</w:t>
      </w:r>
      <w:r w:rsidR="00F64719" w:rsidRPr="00BB524B">
        <w:rPr>
          <w:lang w:val="pl-PL" w:eastAsia="fr-FR"/>
        </w:rPr>
        <w:t>;</w:t>
      </w:r>
    </w:p>
    <w:p w:rsidR="00F64719" w:rsidRPr="00BB524B" w:rsidRDefault="00F64719" w:rsidP="002E1693">
      <w:pPr>
        <w:pStyle w:val="ECHRParaQuote"/>
        <w:rPr>
          <w:lang w:val="pl-PL" w:eastAsia="fr-FR"/>
        </w:rPr>
      </w:pPr>
      <w:r w:rsidRPr="00BB524B">
        <w:rPr>
          <w:lang w:val="pl-PL" w:eastAsia="fr-FR"/>
        </w:rPr>
        <w:t>(</w:t>
      </w:r>
      <w:r w:rsidR="00DD69E5" w:rsidRPr="00BB524B">
        <w:rPr>
          <w:lang w:val="pl-PL" w:eastAsia="fr-FR"/>
        </w:rPr>
        <w:t>...</w:t>
      </w:r>
      <w:r w:rsidRPr="00BB524B">
        <w:rPr>
          <w:lang w:val="pl-PL" w:eastAsia="fr-FR"/>
        </w:rPr>
        <w:t>)</w:t>
      </w:r>
    </w:p>
    <w:p w:rsidR="00F64719" w:rsidRPr="00BB524B" w:rsidRDefault="00BE079D" w:rsidP="002E1693">
      <w:pPr>
        <w:pStyle w:val="ECHRParaQuote"/>
        <w:rPr>
          <w:lang w:val="pl-PL" w:eastAsia="fr-FR"/>
        </w:rPr>
      </w:pPr>
      <w:r w:rsidRPr="00BB524B">
        <w:rPr>
          <w:lang w:val="pl-PL" w:eastAsia="fr-FR"/>
        </w:rPr>
        <w:t>5.  </w:t>
      </w:r>
      <w:r w:rsidR="00CF6DEA" w:rsidRPr="00BB524B">
        <w:rPr>
          <w:lang w:val="pl-PL" w:eastAsia="fr-FR"/>
        </w:rPr>
        <w:t xml:space="preserve">W przypadku </w:t>
      </w:r>
      <w:r w:rsidR="004E319F" w:rsidRPr="00BB524B">
        <w:rPr>
          <w:lang w:val="pl-PL" w:eastAsia="fr-FR"/>
        </w:rPr>
        <w:t xml:space="preserve">sprzeciwu podatnika w oparciu o jedną z okoliczności wskazanych w </w:t>
      </w:r>
      <w:r w:rsidR="00CF7DD9" w:rsidRPr="00BB524B">
        <w:rPr>
          <w:lang w:val="pl-PL" w:eastAsia="fr-FR"/>
        </w:rPr>
        <w:t>poprzednim punkcie</w:t>
      </w:r>
      <w:r w:rsidR="00F64719" w:rsidRPr="00BB524B">
        <w:rPr>
          <w:lang w:val="pl-PL" w:eastAsia="fr-FR"/>
        </w:rPr>
        <w:t xml:space="preserve">, </w:t>
      </w:r>
      <w:r w:rsidR="004E319F" w:rsidRPr="00BB524B">
        <w:rPr>
          <w:lang w:val="pl-PL" w:eastAsia="fr-FR"/>
        </w:rPr>
        <w:t>operacja może zostać przeprowadzona</w:t>
      </w:r>
      <w:r w:rsidR="00F64719" w:rsidRPr="00BB524B">
        <w:rPr>
          <w:lang w:val="pl-PL" w:eastAsia="fr-FR"/>
        </w:rPr>
        <w:t xml:space="preserve"> </w:t>
      </w:r>
      <w:r w:rsidR="00CF7DD9" w:rsidRPr="00BB524B">
        <w:rPr>
          <w:lang w:val="pl-PL" w:eastAsia="fr-FR"/>
        </w:rPr>
        <w:t xml:space="preserve">wyłącznie </w:t>
      </w:r>
      <w:r w:rsidR="0077479C">
        <w:rPr>
          <w:lang w:val="pl-PL" w:eastAsia="fr-FR"/>
        </w:rPr>
        <w:t>z upoważnienia</w:t>
      </w:r>
      <w:r w:rsidR="00CF7DD9" w:rsidRPr="00BB524B">
        <w:rPr>
          <w:lang w:val="pl-PL" w:eastAsia="fr-FR"/>
        </w:rPr>
        <w:t xml:space="preserve"> właściwego sądu </w:t>
      </w:r>
      <w:r w:rsidR="00E177C9" w:rsidRPr="00BB524B">
        <w:rPr>
          <w:lang w:val="pl-PL" w:eastAsia="fr-FR"/>
        </w:rPr>
        <w:t>w odpowiedzi na uzasadniony wniosek organu podatkowego</w:t>
      </w:r>
      <w:r w:rsidR="00F64719" w:rsidRPr="00BB524B">
        <w:rPr>
          <w:lang w:val="pl-PL" w:eastAsia="fr-FR"/>
        </w:rPr>
        <w:t xml:space="preserve"> (</w:t>
      </w:r>
      <w:r w:rsidR="00DD69E5" w:rsidRPr="00BB524B">
        <w:rPr>
          <w:lang w:val="pl-PL" w:eastAsia="fr-FR"/>
        </w:rPr>
        <w:t>...</w:t>
      </w:r>
      <w:r w:rsidR="00F64719" w:rsidRPr="00BB524B">
        <w:rPr>
          <w:lang w:val="pl-PL" w:eastAsia="fr-FR"/>
        </w:rPr>
        <w:t>)</w:t>
      </w:r>
      <w:r w:rsidR="008E6720" w:rsidRPr="00BB524B">
        <w:rPr>
          <w:lang w:val="pl-PL" w:eastAsia="fr-FR"/>
        </w:rPr>
        <w:t>”</w:t>
      </w:r>
    </w:p>
    <w:p w:rsidR="00BE079D" w:rsidRPr="00BB524B" w:rsidRDefault="00127F9C" w:rsidP="002E1693">
      <w:pPr>
        <w:pStyle w:val="ECHRHeading2"/>
        <w:rPr>
          <w:lang w:val="pl-PL" w:eastAsia="fr-FR"/>
        </w:rPr>
      </w:pPr>
      <w:r w:rsidRPr="00BB524B">
        <w:rPr>
          <w:lang w:val="pl-PL" w:eastAsia="fr-FR"/>
        </w:rPr>
        <w:t>D</w:t>
      </w:r>
      <w:r w:rsidR="00BE079D" w:rsidRPr="00BB524B">
        <w:rPr>
          <w:lang w:val="pl-PL" w:eastAsia="fr-FR"/>
        </w:rPr>
        <w:t>.  </w:t>
      </w:r>
      <w:r w:rsidR="0079508D" w:rsidRPr="00BB524B">
        <w:rPr>
          <w:lang w:val="pl-PL" w:eastAsia="fr-FR"/>
        </w:rPr>
        <w:t>Tajemnica zawodowa i bankowa</w:t>
      </w:r>
    </w:p>
    <w:p w:rsidR="005E1DC4" w:rsidRPr="00BB524B" w:rsidRDefault="00127F9C" w:rsidP="002E1693">
      <w:pPr>
        <w:pStyle w:val="ECHRHeading3"/>
        <w:rPr>
          <w:lang w:val="pl-PL"/>
        </w:rPr>
      </w:pPr>
      <w:r w:rsidRPr="00BB524B">
        <w:rPr>
          <w:lang w:val="pl-PL"/>
        </w:rPr>
        <w:t>1</w:t>
      </w:r>
      <w:r w:rsidR="005E1DC4" w:rsidRPr="00BB524B">
        <w:rPr>
          <w:lang w:val="pl-PL"/>
        </w:rPr>
        <w:t>.  </w:t>
      </w:r>
      <w:r w:rsidR="0079508D" w:rsidRPr="00BB524B">
        <w:rPr>
          <w:lang w:val="pl-PL"/>
        </w:rPr>
        <w:t xml:space="preserve">Statut </w:t>
      </w:r>
      <w:r w:rsidR="00181898">
        <w:rPr>
          <w:lang w:val="pl-PL"/>
        </w:rPr>
        <w:t>Izby</w:t>
      </w:r>
      <w:r w:rsidR="0079508D" w:rsidRPr="00BB524B">
        <w:rPr>
          <w:lang w:val="pl-PL"/>
        </w:rPr>
        <w:t xml:space="preserve"> Adwokackiej</w:t>
      </w:r>
    </w:p>
    <w:p w:rsidR="00BE079D" w:rsidRPr="00BB524B" w:rsidRDefault="004D567D" w:rsidP="002E1693">
      <w:pPr>
        <w:pStyle w:val="ECHRPara"/>
        <w:rPr>
          <w:lang w:val="pl-PL"/>
        </w:rPr>
      </w:pPr>
      <w:r w:rsidRPr="00BB524B">
        <w:rPr>
          <w:lang w:val="pl-PL"/>
        </w:rPr>
        <w:fldChar w:fldCharType="begin"/>
      </w:r>
      <w:r w:rsidR="00BE079D" w:rsidRPr="00BB524B">
        <w:rPr>
          <w:lang w:val="pl-PL"/>
        </w:rPr>
        <w:instrText xml:space="preserve"> SEQ level0 \*arabic </w:instrText>
      </w:r>
      <w:r w:rsidRPr="00BB524B">
        <w:rPr>
          <w:lang w:val="pl-PL"/>
        </w:rPr>
        <w:fldChar w:fldCharType="separate"/>
      </w:r>
      <w:r w:rsidR="007E0CEA">
        <w:rPr>
          <w:noProof/>
          <w:lang w:val="pl-PL"/>
        </w:rPr>
        <w:t>21</w:t>
      </w:r>
      <w:r w:rsidRPr="00BB524B">
        <w:rPr>
          <w:lang w:val="pl-PL"/>
        </w:rPr>
        <w:fldChar w:fldCharType="end"/>
      </w:r>
      <w:r w:rsidR="00BE079D" w:rsidRPr="00BB524B">
        <w:rPr>
          <w:lang w:val="pl-PL"/>
        </w:rPr>
        <w:t>.  </w:t>
      </w:r>
      <w:r w:rsidR="00135338" w:rsidRPr="00BB524B">
        <w:rPr>
          <w:lang w:val="pl-PL"/>
        </w:rPr>
        <w:t>Artykuł</w:t>
      </w:r>
      <w:r w:rsidR="00BE079D" w:rsidRPr="00BB524B">
        <w:rPr>
          <w:lang w:val="pl-PL"/>
        </w:rPr>
        <w:t xml:space="preserve"> 87 </w:t>
      </w:r>
      <w:r w:rsidR="0079508D" w:rsidRPr="00BB524B">
        <w:rPr>
          <w:lang w:val="pl-PL"/>
        </w:rPr>
        <w:t xml:space="preserve">statutu </w:t>
      </w:r>
      <w:r w:rsidR="00181898">
        <w:rPr>
          <w:lang w:val="pl-PL"/>
        </w:rPr>
        <w:t>Izby</w:t>
      </w:r>
      <w:r w:rsidR="0079508D" w:rsidRPr="00BB524B">
        <w:rPr>
          <w:lang w:val="pl-PL"/>
        </w:rPr>
        <w:t xml:space="preserve"> Adwokackiej</w:t>
      </w:r>
      <w:r w:rsidR="00BE079D" w:rsidRPr="00BB524B">
        <w:rPr>
          <w:lang w:val="pl-PL"/>
        </w:rPr>
        <w:t xml:space="preserve"> (</w:t>
      </w:r>
      <w:proofErr w:type="spellStart"/>
      <w:r w:rsidR="00BE079D" w:rsidRPr="00BB524B">
        <w:rPr>
          <w:i/>
          <w:lang w:val="pl-PL"/>
        </w:rPr>
        <w:t>Estatuto</w:t>
      </w:r>
      <w:proofErr w:type="spellEnd"/>
      <w:r w:rsidR="00BE079D" w:rsidRPr="00BB524B">
        <w:rPr>
          <w:i/>
          <w:lang w:val="pl-PL"/>
        </w:rPr>
        <w:t xml:space="preserve"> da </w:t>
      </w:r>
      <w:proofErr w:type="spellStart"/>
      <w:r w:rsidR="00BE079D" w:rsidRPr="00BB524B">
        <w:rPr>
          <w:i/>
          <w:lang w:val="pl-PL"/>
        </w:rPr>
        <w:t>Ordem</w:t>
      </w:r>
      <w:proofErr w:type="spellEnd"/>
      <w:r w:rsidR="00BE079D" w:rsidRPr="00BB524B">
        <w:rPr>
          <w:i/>
          <w:lang w:val="pl-PL"/>
        </w:rPr>
        <w:t xml:space="preserve"> </w:t>
      </w:r>
      <w:proofErr w:type="spellStart"/>
      <w:r w:rsidR="00BE079D" w:rsidRPr="00BB524B">
        <w:rPr>
          <w:i/>
          <w:lang w:val="pl-PL"/>
        </w:rPr>
        <w:t>dos</w:t>
      </w:r>
      <w:proofErr w:type="spellEnd"/>
      <w:r w:rsidR="00BE079D" w:rsidRPr="00BB524B">
        <w:rPr>
          <w:i/>
          <w:lang w:val="pl-PL"/>
        </w:rPr>
        <w:t xml:space="preserve"> </w:t>
      </w:r>
      <w:proofErr w:type="spellStart"/>
      <w:r w:rsidR="00BE079D" w:rsidRPr="00BB524B">
        <w:rPr>
          <w:i/>
          <w:lang w:val="pl-PL"/>
        </w:rPr>
        <w:t>Advogados</w:t>
      </w:r>
      <w:proofErr w:type="spellEnd"/>
      <w:r w:rsidR="00BE079D" w:rsidRPr="00BB524B">
        <w:rPr>
          <w:i/>
          <w:lang w:val="pl-PL"/>
        </w:rPr>
        <w:t xml:space="preserve">), </w:t>
      </w:r>
      <w:r w:rsidR="006503EF" w:rsidRPr="00BB524B">
        <w:rPr>
          <w:lang w:val="pl-PL"/>
        </w:rPr>
        <w:t xml:space="preserve">zatwierdzony ustawą </w:t>
      </w:r>
      <w:r w:rsidR="000B421A" w:rsidRPr="00BB524B">
        <w:rPr>
          <w:lang w:val="pl-PL"/>
        </w:rPr>
        <w:t>nr</w:t>
      </w:r>
      <w:r w:rsidR="00BE079D" w:rsidRPr="00BB524B">
        <w:rPr>
          <w:lang w:val="pl-PL"/>
        </w:rPr>
        <w:t> </w:t>
      </w:r>
      <w:r w:rsidR="006503EF" w:rsidRPr="00BB524B">
        <w:rPr>
          <w:bCs/>
          <w:lang w:val="pl-PL"/>
        </w:rPr>
        <w:t>15/2005 z dnia</w:t>
      </w:r>
      <w:r w:rsidR="00BE079D" w:rsidRPr="00BB524B">
        <w:rPr>
          <w:bCs/>
          <w:lang w:val="pl-PL"/>
        </w:rPr>
        <w:t xml:space="preserve"> 26 </w:t>
      </w:r>
      <w:r w:rsidR="00135338" w:rsidRPr="00BB524B">
        <w:rPr>
          <w:bCs/>
          <w:lang w:val="pl-PL"/>
        </w:rPr>
        <w:t>stycznia</w:t>
      </w:r>
      <w:r w:rsidR="00BE079D" w:rsidRPr="00BB524B">
        <w:rPr>
          <w:bCs/>
          <w:lang w:val="pl-PL"/>
        </w:rPr>
        <w:t xml:space="preserve"> 2005</w:t>
      </w:r>
      <w:r w:rsidR="006503EF" w:rsidRPr="00BB524B">
        <w:rPr>
          <w:bCs/>
          <w:lang w:val="pl-PL"/>
        </w:rPr>
        <w:t xml:space="preserve"> </w:t>
      </w:r>
      <w:r w:rsidR="00B13212" w:rsidRPr="00BB524B">
        <w:rPr>
          <w:bCs/>
          <w:lang w:val="pl-PL"/>
        </w:rPr>
        <w:t>r.</w:t>
      </w:r>
      <w:r w:rsidR="006503EF" w:rsidRPr="00BB524B">
        <w:rPr>
          <w:bCs/>
          <w:lang w:val="pl-PL"/>
        </w:rPr>
        <w:t xml:space="preserve"> stanowi</w:t>
      </w:r>
      <w:r w:rsidR="00BE079D" w:rsidRPr="00BB524B">
        <w:rPr>
          <w:lang w:val="pl-PL"/>
        </w:rPr>
        <w:t>:</w:t>
      </w:r>
    </w:p>
    <w:p w:rsidR="00BE079D" w:rsidRPr="00BB524B" w:rsidRDefault="008E6720" w:rsidP="002E1693">
      <w:pPr>
        <w:pStyle w:val="ECHRParaQuote"/>
        <w:rPr>
          <w:lang w:val="pl-PL"/>
        </w:rPr>
      </w:pPr>
      <w:r w:rsidRPr="00BB524B">
        <w:rPr>
          <w:lang w:val="pl-PL"/>
        </w:rPr>
        <w:t>„</w:t>
      </w:r>
      <w:r w:rsidR="00BE079D" w:rsidRPr="00BB524B">
        <w:rPr>
          <w:lang w:val="pl-PL"/>
        </w:rPr>
        <w:t>1.  </w:t>
      </w:r>
      <w:r w:rsidR="005F0527" w:rsidRPr="00BB524B">
        <w:rPr>
          <w:lang w:val="pl-PL"/>
        </w:rPr>
        <w:t>Adwokat</w:t>
      </w:r>
      <w:r w:rsidR="00BE079D" w:rsidRPr="00BB524B">
        <w:rPr>
          <w:lang w:val="pl-PL"/>
        </w:rPr>
        <w:t xml:space="preserve"> </w:t>
      </w:r>
      <w:r w:rsidR="005F0527" w:rsidRPr="00BB524B">
        <w:rPr>
          <w:lang w:val="pl-PL"/>
        </w:rPr>
        <w:t>jest zobowiązany do</w:t>
      </w:r>
      <w:r w:rsidR="00BE079D" w:rsidRPr="00BB524B">
        <w:rPr>
          <w:lang w:val="pl-PL"/>
        </w:rPr>
        <w:t xml:space="preserve"> </w:t>
      </w:r>
      <w:r w:rsidR="005F0527" w:rsidRPr="00BB524B">
        <w:rPr>
          <w:lang w:val="pl-PL"/>
        </w:rPr>
        <w:t>zachowania</w:t>
      </w:r>
      <w:r w:rsidR="00BE079D" w:rsidRPr="00BB524B">
        <w:rPr>
          <w:lang w:val="pl-PL"/>
        </w:rPr>
        <w:t xml:space="preserve"> </w:t>
      </w:r>
      <w:r w:rsidR="00AF5329" w:rsidRPr="00BB524B">
        <w:rPr>
          <w:lang w:val="pl-PL"/>
        </w:rPr>
        <w:t>tajemnic</w:t>
      </w:r>
      <w:r w:rsidR="005F0527" w:rsidRPr="00BB524B">
        <w:rPr>
          <w:lang w:val="pl-PL"/>
        </w:rPr>
        <w:t>y</w:t>
      </w:r>
      <w:r w:rsidR="00AF5329" w:rsidRPr="00BB524B">
        <w:rPr>
          <w:lang w:val="pl-PL"/>
        </w:rPr>
        <w:t xml:space="preserve"> zawodow</w:t>
      </w:r>
      <w:r w:rsidR="005F0527" w:rsidRPr="00BB524B">
        <w:rPr>
          <w:lang w:val="pl-PL"/>
        </w:rPr>
        <w:t xml:space="preserve">ej </w:t>
      </w:r>
      <w:r w:rsidR="00E177C9" w:rsidRPr="00BB524B">
        <w:rPr>
          <w:lang w:val="pl-PL"/>
        </w:rPr>
        <w:t>w odniesieniu do wszelkich faktów, z którymi zapoznał się w czasie wykonywania swoich obowiązków lub świadczenia usług</w:t>
      </w:r>
      <w:r w:rsidR="00BE079D" w:rsidRPr="00BB524B">
        <w:rPr>
          <w:lang w:val="pl-PL"/>
        </w:rPr>
        <w:t xml:space="preserve"> (</w:t>
      </w:r>
      <w:r w:rsidR="00DD69E5" w:rsidRPr="00BB524B">
        <w:rPr>
          <w:lang w:val="pl-PL"/>
        </w:rPr>
        <w:t>...</w:t>
      </w:r>
      <w:r w:rsidR="00BE079D" w:rsidRPr="00BB524B">
        <w:rPr>
          <w:lang w:val="pl-PL"/>
        </w:rPr>
        <w:t>).</w:t>
      </w:r>
    </w:p>
    <w:p w:rsidR="006E1285" w:rsidRPr="00BB524B" w:rsidRDefault="00BE079D" w:rsidP="002E1693">
      <w:pPr>
        <w:pStyle w:val="ECHRParaQuote"/>
        <w:rPr>
          <w:lang w:val="pl-PL"/>
        </w:rPr>
      </w:pPr>
      <w:r w:rsidRPr="00BB524B">
        <w:rPr>
          <w:lang w:val="pl-PL"/>
        </w:rPr>
        <w:t>(</w:t>
      </w:r>
      <w:r w:rsidR="00DD69E5" w:rsidRPr="00BB524B">
        <w:rPr>
          <w:lang w:val="pl-PL"/>
        </w:rPr>
        <w:t>...</w:t>
      </w:r>
      <w:r w:rsidRPr="00BB524B">
        <w:rPr>
          <w:lang w:val="pl-PL"/>
        </w:rPr>
        <w:t>)</w:t>
      </w:r>
    </w:p>
    <w:p w:rsidR="00093FC6" w:rsidRPr="00BB524B" w:rsidRDefault="006E1285" w:rsidP="002E1693">
      <w:pPr>
        <w:pStyle w:val="ECHRParaQuote"/>
        <w:rPr>
          <w:lang w:val="pl-PL"/>
        </w:rPr>
      </w:pPr>
      <w:r w:rsidRPr="00BB524B">
        <w:rPr>
          <w:lang w:val="pl-PL"/>
        </w:rPr>
        <w:t>4.  </w:t>
      </w:r>
      <w:r w:rsidR="005F0527" w:rsidRPr="00BB524B">
        <w:rPr>
          <w:lang w:val="pl-PL"/>
        </w:rPr>
        <w:t>Adwokat</w:t>
      </w:r>
      <w:r w:rsidRPr="00BB524B">
        <w:rPr>
          <w:lang w:val="pl-PL"/>
        </w:rPr>
        <w:t xml:space="preserve"> </w:t>
      </w:r>
      <w:r w:rsidR="00CF46E4" w:rsidRPr="00BB524B">
        <w:rPr>
          <w:lang w:val="pl-PL"/>
        </w:rPr>
        <w:t xml:space="preserve">może ujawnić fakty objęte </w:t>
      </w:r>
      <w:r w:rsidR="00AF5329" w:rsidRPr="00BB524B">
        <w:rPr>
          <w:lang w:val="pl-PL"/>
        </w:rPr>
        <w:t>tajemnic</w:t>
      </w:r>
      <w:r w:rsidR="00CF46E4" w:rsidRPr="00BB524B">
        <w:rPr>
          <w:lang w:val="pl-PL"/>
        </w:rPr>
        <w:t xml:space="preserve">ą zawodową pod warunkiem, że jest to absolutnie niezbędne do obrony godności, praw i uzasadnionych interesów </w:t>
      </w:r>
      <w:r w:rsidR="005F0527" w:rsidRPr="00BB524B">
        <w:rPr>
          <w:lang w:val="pl-PL"/>
        </w:rPr>
        <w:t>adwokat</w:t>
      </w:r>
      <w:r w:rsidR="00CF46E4" w:rsidRPr="00BB524B">
        <w:rPr>
          <w:lang w:val="pl-PL"/>
        </w:rPr>
        <w:t>a</w:t>
      </w:r>
      <w:r w:rsidR="00093FC6" w:rsidRPr="00BB524B">
        <w:rPr>
          <w:lang w:val="pl-PL"/>
        </w:rPr>
        <w:t xml:space="preserve">, </w:t>
      </w:r>
      <w:r w:rsidR="00CF46E4" w:rsidRPr="00BB524B">
        <w:rPr>
          <w:lang w:val="pl-PL"/>
        </w:rPr>
        <w:t>klien</w:t>
      </w:r>
      <w:r w:rsidR="009C6576">
        <w:rPr>
          <w:lang w:val="pl-PL"/>
        </w:rPr>
        <w:t>ta lub ich przedstawicieli, za upoważnieniem</w:t>
      </w:r>
      <w:r w:rsidR="00CF46E4" w:rsidRPr="00BB524B">
        <w:rPr>
          <w:lang w:val="pl-PL"/>
        </w:rPr>
        <w:t xml:space="preserve"> prezesa </w:t>
      </w:r>
      <w:r w:rsidR="00414794">
        <w:rPr>
          <w:lang w:val="pl-PL"/>
        </w:rPr>
        <w:t>Rady Izby</w:t>
      </w:r>
      <w:r w:rsidR="00093FC6" w:rsidRPr="00BB524B">
        <w:rPr>
          <w:lang w:val="pl-PL"/>
        </w:rPr>
        <w:t xml:space="preserve"> </w:t>
      </w:r>
      <w:r w:rsidR="00CF46E4" w:rsidRPr="00BB524B">
        <w:rPr>
          <w:lang w:val="pl-PL"/>
        </w:rPr>
        <w:lastRenderedPageBreak/>
        <w:t>odpowiedniego okręgu</w:t>
      </w:r>
      <w:r w:rsidR="00093FC6" w:rsidRPr="00BB524B">
        <w:rPr>
          <w:lang w:val="pl-PL"/>
        </w:rPr>
        <w:t xml:space="preserve">, </w:t>
      </w:r>
      <w:r w:rsidR="00CF46E4" w:rsidRPr="00BB524B">
        <w:rPr>
          <w:lang w:val="pl-PL"/>
        </w:rPr>
        <w:t xml:space="preserve">z możliwością odwołania </w:t>
      </w:r>
      <w:r w:rsidR="00E177C9" w:rsidRPr="00BB524B">
        <w:rPr>
          <w:lang w:val="pl-PL"/>
        </w:rPr>
        <w:t xml:space="preserve">do dziekana, </w:t>
      </w:r>
      <w:r w:rsidR="00414794">
        <w:rPr>
          <w:lang w:val="pl-PL"/>
        </w:rPr>
        <w:t>na warunkach</w:t>
      </w:r>
      <w:r w:rsidR="00E177C9" w:rsidRPr="00BB524B">
        <w:rPr>
          <w:lang w:val="pl-PL"/>
        </w:rPr>
        <w:t xml:space="preserve"> przewidzianych w odpowiednim regulaminie</w:t>
      </w:r>
      <w:r w:rsidR="00093FC6" w:rsidRPr="00BB524B">
        <w:rPr>
          <w:lang w:val="pl-PL"/>
        </w:rPr>
        <w:t>.</w:t>
      </w:r>
      <w:r w:rsidR="008E6720" w:rsidRPr="00BB524B">
        <w:rPr>
          <w:lang w:val="pl-PL"/>
        </w:rPr>
        <w:t>”</w:t>
      </w:r>
    </w:p>
    <w:p w:rsidR="00BE079D" w:rsidRPr="00BB524B" w:rsidRDefault="00093FC6" w:rsidP="002E1693">
      <w:pPr>
        <w:pStyle w:val="ECHRParaQuote"/>
        <w:rPr>
          <w:lang w:val="pl-PL"/>
        </w:rPr>
      </w:pPr>
      <w:r w:rsidRPr="00BB524B">
        <w:rPr>
          <w:lang w:val="pl-PL"/>
        </w:rPr>
        <w:t>(</w:t>
      </w:r>
      <w:r w:rsidR="00DD69E5" w:rsidRPr="00BB524B">
        <w:rPr>
          <w:lang w:val="pl-PL"/>
        </w:rPr>
        <w:t>...</w:t>
      </w:r>
      <w:r w:rsidRPr="00BB524B">
        <w:rPr>
          <w:lang w:val="pl-PL"/>
        </w:rPr>
        <w:t>)</w:t>
      </w:r>
      <w:r w:rsidR="008E6720" w:rsidRPr="00BB524B">
        <w:rPr>
          <w:lang w:val="pl-PL"/>
        </w:rPr>
        <w:t>”</w:t>
      </w:r>
    </w:p>
    <w:p w:rsidR="005E1DC4" w:rsidRPr="00BB524B" w:rsidRDefault="00127F9C" w:rsidP="002E1693">
      <w:pPr>
        <w:pStyle w:val="ECHRHeading3"/>
        <w:rPr>
          <w:lang w:val="pl-PL"/>
        </w:rPr>
      </w:pPr>
      <w:r w:rsidRPr="00BB524B">
        <w:rPr>
          <w:lang w:val="pl-PL"/>
        </w:rPr>
        <w:t>2</w:t>
      </w:r>
      <w:r w:rsidR="005E1DC4" w:rsidRPr="00BB524B">
        <w:rPr>
          <w:lang w:val="pl-PL"/>
        </w:rPr>
        <w:t>.  </w:t>
      </w:r>
      <w:r w:rsidR="00414794">
        <w:rPr>
          <w:lang w:val="pl-PL"/>
        </w:rPr>
        <w:t>Regulamin ogólny</w:t>
      </w:r>
      <w:r w:rsidR="005E1DC4" w:rsidRPr="00BB524B">
        <w:rPr>
          <w:lang w:val="pl-PL"/>
        </w:rPr>
        <w:t xml:space="preserve"> </w:t>
      </w:r>
      <w:r w:rsidR="00904546" w:rsidRPr="00BB524B">
        <w:rPr>
          <w:lang w:val="pl-PL"/>
        </w:rPr>
        <w:t>instytucji kredytowych i spółek finansowych</w:t>
      </w:r>
    </w:p>
    <w:p w:rsidR="00D64455" w:rsidRPr="00BB524B" w:rsidRDefault="004D567D" w:rsidP="002E1693">
      <w:pPr>
        <w:pStyle w:val="JuParaSub"/>
        <w:ind w:left="0"/>
        <w:rPr>
          <w:lang w:val="pl-PL"/>
        </w:rPr>
      </w:pPr>
      <w:r w:rsidRPr="00BB524B">
        <w:rPr>
          <w:lang w:val="pl-PL"/>
        </w:rPr>
        <w:fldChar w:fldCharType="begin"/>
      </w:r>
      <w:r w:rsidR="00BE079D" w:rsidRPr="00BB524B">
        <w:rPr>
          <w:lang w:val="pl-PL"/>
        </w:rPr>
        <w:instrText xml:space="preserve"> SEQ level0 \*arabic </w:instrText>
      </w:r>
      <w:r w:rsidRPr="00BB524B">
        <w:rPr>
          <w:lang w:val="pl-PL"/>
        </w:rPr>
        <w:fldChar w:fldCharType="separate"/>
      </w:r>
      <w:r w:rsidR="007E0CEA">
        <w:rPr>
          <w:noProof/>
          <w:lang w:val="pl-PL"/>
        </w:rPr>
        <w:t>22</w:t>
      </w:r>
      <w:r w:rsidRPr="00BB524B">
        <w:rPr>
          <w:lang w:val="pl-PL"/>
        </w:rPr>
        <w:fldChar w:fldCharType="end"/>
      </w:r>
      <w:r w:rsidR="00BE079D" w:rsidRPr="00BB524B">
        <w:rPr>
          <w:lang w:val="pl-PL"/>
        </w:rPr>
        <w:t>.  </w:t>
      </w:r>
      <w:r w:rsidR="00E177C9" w:rsidRPr="00BB524B">
        <w:rPr>
          <w:lang w:val="pl-PL"/>
        </w:rPr>
        <w:t>Odpowiednie przepisy</w:t>
      </w:r>
      <w:r w:rsidR="00BE079D" w:rsidRPr="00BB524B">
        <w:rPr>
          <w:lang w:val="pl-PL"/>
        </w:rPr>
        <w:t xml:space="preserve"> </w:t>
      </w:r>
      <w:r w:rsidR="00414794">
        <w:rPr>
          <w:lang w:val="pl-PL"/>
        </w:rPr>
        <w:t>regulaminu ogólnego</w:t>
      </w:r>
      <w:r w:rsidR="00BE079D" w:rsidRPr="00BB524B">
        <w:rPr>
          <w:lang w:val="pl-PL"/>
        </w:rPr>
        <w:t xml:space="preserve"> </w:t>
      </w:r>
      <w:r w:rsidR="00904546" w:rsidRPr="00BB524B">
        <w:rPr>
          <w:lang w:val="pl-PL"/>
        </w:rPr>
        <w:t>instytucji kredytowych i spółek finansowych</w:t>
      </w:r>
      <w:r w:rsidR="00BE079D" w:rsidRPr="00BB524B">
        <w:rPr>
          <w:lang w:val="pl-PL"/>
        </w:rPr>
        <w:t xml:space="preserve"> (</w:t>
      </w:r>
      <w:r w:rsidR="00C92A7E">
        <w:rPr>
          <w:lang w:val="pl-PL"/>
        </w:rPr>
        <w:t>dekret-</w:t>
      </w:r>
      <w:r w:rsidR="00CF7DD9" w:rsidRPr="00BB524B">
        <w:rPr>
          <w:lang w:val="pl-PL"/>
        </w:rPr>
        <w:t>ustaw</w:t>
      </w:r>
      <w:r w:rsidR="00C92A7E">
        <w:rPr>
          <w:lang w:val="pl-PL"/>
        </w:rPr>
        <w:t>a</w:t>
      </w:r>
      <w:r w:rsidR="00BE079D" w:rsidRPr="00BB524B">
        <w:rPr>
          <w:lang w:val="pl-PL"/>
        </w:rPr>
        <w:t xml:space="preserve"> </w:t>
      </w:r>
      <w:r w:rsidR="000B421A" w:rsidRPr="00BB524B">
        <w:rPr>
          <w:lang w:val="pl-PL"/>
        </w:rPr>
        <w:t>nr</w:t>
      </w:r>
      <w:r w:rsidR="00BE079D" w:rsidRPr="00BB524B">
        <w:rPr>
          <w:lang w:val="pl-PL"/>
        </w:rPr>
        <w:t xml:space="preserve"> 298/92 </w:t>
      </w:r>
      <w:r w:rsidR="00CF46E4" w:rsidRPr="00BB524B">
        <w:rPr>
          <w:lang w:val="pl-PL"/>
        </w:rPr>
        <w:t>z dnia</w:t>
      </w:r>
      <w:r w:rsidR="00BE079D" w:rsidRPr="00BB524B">
        <w:rPr>
          <w:lang w:val="pl-PL"/>
        </w:rPr>
        <w:t xml:space="preserve"> 31 </w:t>
      </w:r>
      <w:r w:rsidR="00CF46E4" w:rsidRPr="00BB524B">
        <w:rPr>
          <w:lang w:val="pl-PL"/>
        </w:rPr>
        <w:t>grudnia</w:t>
      </w:r>
      <w:r w:rsidR="00BE079D" w:rsidRPr="00BB524B">
        <w:rPr>
          <w:lang w:val="pl-PL"/>
        </w:rPr>
        <w:t xml:space="preserve"> 1992</w:t>
      </w:r>
      <w:r w:rsidR="00CF46E4" w:rsidRPr="00BB524B">
        <w:rPr>
          <w:lang w:val="pl-PL"/>
        </w:rPr>
        <w:t xml:space="preserve"> </w:t>
      </w:r>
      <w:r w:rsidR="00B13212" w:rsidRPr="00BB524B">
        <w:rPr>
          <w:lang w:val="pl-PL"/>
        </w:rPr>
        <w:t>r.</w:t>
      </w:r>
      <w:r w:rsidR="00BE079D" w:rsidRPr="00BB524B">
        <w:rPr>
          <w:lang w:val="pl-PL"/>
        </w:rPr>
        <w:t xml:space="preserve">) </w:t>
      </w:r>
      <w:r w:rsidR="00CF46E4" w:rsidRPr="00BB524B">
        <w:rPr>
          <w:lang w:val="pl-PL"/>
        </w:rPr>
        <w:t>są następujące</w:t>
      </w:r>
      <w:r w:rsidR="000677A8" w:rsidRPr="00BB524B">
        <w:rPr>
          <w:lang w:val="pl-PL"/>
        </w:rPr>
        <w:t>:</w:t>
      </w:r>
    </w:p>
    <w:p w:rsidR="00BE079D" w:rsidRPr="00BB524B" w:rsidRDefault="002570FB" w:rsidP="002E1693">
      <w:pPr>
        <w:pStyle w:val="ECHRTitleCentre3"/>
        <w:rPr>
          <w:lang w:val="pl-PL"/>
        </w:rPr>
      </w:pPr>
      <w:r w:rsidRPr="00BB524B">
        <w:rPr>
          <w:lang w:val="pl-PL"/>
        </w:rPr>
        <w:t>Artykuł</w:t>
      </w:r>
      <w:r w:rsidR="00BE079D" w:rsidRPr="00BB524B">
        <w:rPr>
          <w:lang w:val="pl-PL"/>
        </w:rPr>
        <w:t xml:space="preserve"> 78</w:t>
      </w:r>
      <w:r w:rsidR="00127F9C" w:rsidRPr="00BB524B">
        <w:rPr>
          <w:lang w:val="pl-PL"/>
        </w:rPr>
        <w:br/>
      </w:r>
      <w:r w:rsidR="00CF46E4" w:rsidRPr="00BB524B">
        <w:rPr>
          <w:lang w:val="pl-PL"/>
        </w:rPr>
        <w:t>Obowiązek zachowania tajemnicy bankowej</w:t>
      </w:r>
    </w:p>
    <w:p w:rsidR="00BE079D" w:rsidRPr="00BB524B" w:rsidRDefault="008E6720" w:rsidP="002E1693">
      <w:pPr>
        <w:pStyle w:val="ECHRParaQuote"/>
        <w:keepNext/>
        <w:keepLines/>
        <w:rPr>
          <w:lang w:val="pl-PL"/>
        </w:rPr>
      </w:pPr>
      <w:r w:rsidRPr="00BB524B">
        <w:rPr>
          <w:lang w:val="pl-PL"/>
        </w:rPr>
        <w:t>„</w:t>
      </w:r>
      <w:r w:rsidR="00BE079D" w:rsidRPr="00BB524B">
        <w:rPr>
          <w:lang w:val="pl-PL"/>
        </w:rPr>
        <w:t>1.  </w:t>
      </w:r>
      <w:r w:rsidR="00CF46E4" w:rsidRPr="00BB524B">
        <w:rPr>
          <w:lang w:val="pl-PL"/>
        </w:rPr>
        <w:t>Czł</w:t>
      </w:r>
      <w:r w:rsidR="005E73DB">
        <w:rPr>
          <w:lang w:val="pl-PL"/>
        </w:rPr>
        <w:t>onkowie organów administracji</w:t>
      </w:r>
      <w:r w:rsidR="00CF46E4" w:rsidRPr="00BB524B">
        <w:rPr>
          <w:lang w:val="pl-PL"/>
        </w:rPr>
        <w:t xml:space="preserve"> lub podatkowych instytucji kredytowych</w:t>
      </w:r>
      <w:r w:rsidR="00BE079D" w:rsidRPr="00BB524B">
        <w:rPr>
          <w:lang w:val="pl-PL"/>
        </w:rPr>
        <w:t xml:space="preserve">, </w:t>
      </w:r>
      <w:r w:rsidR="00CF46E4" w:rsidRPr="00BB524B">
        <w:rPr>
          <w:lang w:val="pl-PL"/>
        </w:rPr>
        <w:t xml:space="preserve">ich pracownicy, pełnomocnicy, </w:t>
      </w:r>
      <w:r w:rsidR="00C01BA7">
        <w:rPr>
          <w:lang w:val="pl-PL"/>
        </w:rPr>
        <w:t>urzędnicy</w:t>
      </w:r>
      <w:r w:rsidR="00BE079D" w:rsidRPr="00BB524B">
        <w:rPr>
          <w:lang w:val="pl-PL"/>
        </w:rPr>
        <w:t xml:space="preserve"> </w:t>
      </w:r>
      <w:r w:rsidR="000225A8" w:rsidRPr="00BB524B">
        <w:rPr>
          <w:lang w:val="pl-PL"/>
        </w:rPr>
        <w:t xml:space="preserve">i inne osoby świadczące im usługi </w:t>
      </w:r>
      <w:r w:rsidR="00E177C9" w:rsidRPr="00BB524B">
        <w:rPr>
          <w:lang w:val="pl-PL"/>
        </w:rPr>
        <w:t>na stałe lub sporadycznie</w:t>
      </w:r>
      <w:r w:rsidR="00BE079D" w:rsidRPr="00BB524B">
        <w:rPr>
          <w:lang w:val="pl-PL"/>
        </w:rPr>
        <w:t xml:space="preserve"> </w:t>
      </w:r>
      <w:r w:rsidR="000225A8" w:rsidRPr="00BB524B">
        <w:rPr>
          <w:lang w:val="pl-PL"/>
        </w:rPr>
        <w:t xml:space="preserve">nie mogą ujawniać ani wykorzystywać informacji o faktach dotyczących życia instytucji lub jej stosunków z klientami, o których się dowiedzieli wyłącznie </w:t>
      </w:r>
      <w:r w:rsidR="005F03F4" w:rsidRPr="00BB524B">
        <w:rPr>
          <w:lang w:val="pl-PL"/>
        </w:rPr>
        <w:t>w czasie w</w:t>
      </w:r>
      <w:r w:rsidR="00E177C9" w:rsidRPr="00BB524B">
        <w:rPr>
          <w:lang w:val="pl-PL"/>
        </w:rPr>
        <w:t>ykonywania swoich obowiązków</w:t>
      </w:r>
      <w:r w:rsidR="00BE079D" w:rsidRPr="00BB524B">
        <w:rPr>
          <w:lang w:val="pl-PL"/>
        </w:rPr>
        <w:t xml:space="preserve"> </w:t>
      </w:r>
      <w:r w:rsidR="000225A8" w:rsidRPr="00BB524B">
        <w:rPr>
          <w:lang w:val="pl-PL"/>
        </w:rPr>
        <w:t>lub świadczenia usług</w:t>
      </w:r>
      <w:r w:rsidR="00BE079D" w:rsidRPr="00BB524B">
        <w:rPr>
          <w:lang w:val="pl-PL"/>
        </w:rPr>
        <w:t>.</w:t>
      </w:r>
    </w:p>
    <w:p w:rsidR="00BE079D" w:rsidRPr="00BB524B" w:rsidRDefault="00BE079D" w:rsidP="002E1693">
      <w:pPr>
        <w:pStyle w:val="ECHRParaQuote"/>
        <w:keepNext/>
        <w:keepLines/>
        <w:rPr>
          <w:lang w:val="pl-PL"/>
        </w:rPr>
      </w:pPr>
      <w:r w:rsidRPr="00BB524B">
        <w:rPr>
          <w:lang w:val="pl-PL"/>
        </w:rPr>
        <w:t>2.  </w:t>
      </w:r>
      <w:r w:rsidR="000225A8" w:rsidRPr="00BB524B">
        <w:rPr>
          <w:lang w:val="pl-PL"/>
        </w:rPr>
        <w:t xml:space="preserve">Tajemnica obejmuje w szczególności </w:t>
      </w:r>
      <w:r w:rsidR="00414794">
        <w:rPr>
          <w:lang w:val="pl-PL"/>
        </w:rPr>
        <w:t>nazwiska klientów</w:t>
      </w:r>
      <w:r w:rsidR="000678D3" w:rsidRPr="00BB524B">
        <w:rPr>
          <w:lang w:val="pl-PL"/>
        </w:rPr>
        <w:t xml:space="preserve">, </w:t>
      </w:r>
      <w:r w:rsidR="000225A8" w:rsidRPr="00BB524B">
        <w:rPr>
          <w:lang w:val="pl-PL"/>
        </w:rPr>
        <w:t xml:space="preserve">rachunki depozytowe </w:t>
      </w:r>
      <w:r w:rsidR="000678D3" w:rsidRPr="00BB524B">
        <w:rPr>
          <w:lang w:val="pl-PL"/>
        </w:rPr>
        <w:t xml:space="preserve"> </w:t>
      </w:r>
      <w:r w:rsidR="005F03F4" w:rsidRPr="00BB524B">
        <w:rPr>
          <w:lang w:val="pl-PL"/>
        </w:rPr>
        <w:t>i operacje na nich oraz inne operacje bankowe</w:t>
      </w:r>
    </w:p>
    <w:p w:rsidR="000678D3" w:rsidRPr="00BB524B" w:rsidRDefault="000678D3" w:rsidP="002E1693">
      <w:pPr>
        <w:pStyle w:val="ECHRParaQuote"/>
        <w:keepNext/>
        <w:keepLines/>
        <w:rPr>
          <w:lang w:val="pl-PL"/>
        </w:rPr>
      </w:pPr>
      <w:r w:rsidRPr="00BB524B">
        <w:rPr>
          <w:lang w:val="pl-PL"/>
        </w:rPr>
        <w:t>(</w:t>
      </w:r>
      <w:r w:rsidR="00DD69E5" w:rsidRPr="00BB524B">
        <w:rPr>
          <w:lang w:val="pl-PL"/>
        </w:rPr>
        <w:t>...</w:t>
      </w:r>
      <w:r w:rsidRPr="00BB524B">
        <w:rPr>
          <w:lang w:val="pl-PL"/>
        </w:rPr>
        <w:t>)</w:t>
      </w:r>
      <w:r w:rsidR="008E6720" w:rsidRPr="00BB524B">
        <w:rPr>
          <w:lang w:val="pl-PL"/>
        </w:rPr>
        <w:t>”</w:t>
      </w:r>
    </w:p>
    <w:p w:rsidR="000678D3" w:rsidRPr="00BB524B" w:rsidRDefault="002570FB" w:rsidP="002E1693">
      <w:pPr>
        <w:pStyle w:val="ECHRTitleCentre3"/>
        <w:rPr>
          <w:lang w:val="pl-PL"/>
        </w:rPr>
      </w:pPr>
      <w:r w:rsidRPr="00BB524B">
        <w:rPr>
          <w:lang w:val="pl-PL"/>
        </w:rPr>
        <w:t>Artykuł</w:t>
      </w:r>
      <w:r w:rsidR="000678D3" w:rsidRPr="00BB524B">
        <w:rPr>
          <w:lang w:val="pl-PL"/>
        </w:rPr>
        <w:t xml:space="preserve"> 79</w:t>
      </w:r>
      <w:r w:rsidR="00127F9C" w:rsidRPr="00BB524B">
        <w:rPr>
          <w:lang w:val="pl-PL"/>
        </w:rPr>
        <w:br/>
      </w:r>
      <w:r w:rsidR="000225A8" w:rsidRPr="00BB524B">
        <w:rPr>
          <w:lang w:val="pl-PL"/>
        </w:rPr>
        <w:t>Wyjątki od obowiązku zachowania tajemnicy</w:t>
      </w:r>
    </w:p>
    <w:p w:rsidR="000678D3" w:rsidRPr="00BB524B" w:rsidRDefault="008E6720" w:rsidP="002E1693">
      <w:pPr>
        <w:pStyle w:val="ECHRParaQuote"/>
        <w:keepNext/>
        <w:keepLines/>
        <w:rPr>
          <w:lang w:val="pl-PL"/>
        </w:rPr>
      </w:pPr>
      <w:r w:rsidRPr="00BB524B">
        <w:rPr>
          <w:lang w:val="pl-PL"/>
        </w:rPr>
        <w:t>„</w:t>
      </w:r>
      <w:r w:rsidR="000678D3" w:rsidRPr="00BB524B">
        <w:rPr>
          <w:lang w:val="pl-PL"/>
        </w:rPr>
        <w:t>1.  </w:t>
      </w:r>
      <w:r w:rsidR="00F65293">
        <w:rPr>
          <w:lang w:val="pl-PL"/>
        </w:rPr>
        <w:t>F</w:t>
      </w:r>
      <w:r w:rsidR="00CF7DD9" w:rsidRPr="00BB524B">
        <w:rPr>
          <w:lang w:val="pl-PL"/>
        </w:rPr>
        <w:t>akty</w:t>
      </w:r>
      <w:r w:rsidR="000678D3" w:rsidRPr="00BB524B">
        <w:rPr>
          <w:lang w:val="pl-PL"/>
        </w:rPr>
        <w:t xml:space="preserve"> </w:t>
      </w:r>
      <w:r w:rsidR="005F03F4" w:rsidRPr="00BB524B">
        <w:rPr>
          <w:lang w:val="pl-PL"/>
        </w:rPr>
        <w:t>lub materiały</w:t>
      </w:r>
      <w:r w:rsidR="000678D3" w:rsidRPr="00BB524B">
        <w:rPr>
          <w:lang w:val="pl-PL"/>
        </w:rPr>
        <w:t xml:space="preserve"> </w:t>
      </w:r>
      <w:r w:rsidR="000225A8" w:rsidRPr="00BB524B">
        <w:rPr>
          <w:lang w:val="pl-PL"/>
        </w:rPr>
        <w:t xml:space="preserve">odnoszące się do relacji klienta z </w:t>
      </w:r>
      <w:r w:rsidR="009E2212">
        <w:rPr>
          <w:lang w:val="pl-PL"/>
        </w:rPr>
        <w:t>instytucją</w:t>
      </w:r>
      <w:r w:rsidR="000225A8" w:rsidRPr="00BB524B">
        <w:rPr>
          <w:lang w:val="pl-PL"/>
        </w:rPr>
        <w:t xml:space="preserve"> mogą zostać ujawnione za </w:t>
      </w:r>
      <w:r w:rsidR="009E2212">
        <w:rPr>
          <w:lang w:val="pl-PL"/>
        </w:rPr>
        <w:t>upoważnieniem</w:t>
      </w:r>
      <w:r w:rsidR="000225A8" w:rsidRPr="00BB524B">
        <w:rPr>
          <w:lang w:val="pl-PL"/>
        </w:rPr>
        <w:t xml:space="preserve"> klienta udzielon</w:t>
      </w:r>
      <w:r w:rsidR="009E2212">
        <w:rPr>
          <w:lang w:val="pl-PL"/>
        </w:rPr>
        <w:t>ym</w:t>
      </w:r>
      <w:r w:rsidR="000225A8" w:rsidRPr="00BB524B">
        <w:rPr>
          <w:lang w:val="pl-PL"/>
        </w:rPr>
        <w:t xml:space="preserve"> na rzecz </w:t>
      </w:r>
      <w:r w:rsidR="009E2212">
        <w:rPr>
          <w:lang w:val="pl-PL"/>
        </w:rPr>
        <w:t>instytucji</w:t>
      </w:r>
      <w:r w:rsidR="000678D3" w:rsidRPr="00BB524B">
        <w:rPr>
          <w:lang w:val="pl-PL"/>
        </w:rPr>
        <w:t>.</w:t>
      </w:r>
    </w:p>
    <w:p w:rsidR="000678D3" w:rsidRPr="00BB524B" w:rsidRDefault="000678D3" w:rsidP="002E1693">
      <w:pPr>
        <w:pStyle w:val="ECHRParaQuote"/>
        <w:keepNext/>
        <w:keepLines/>
        <w:rPr>
          <w:lang w:val="pl-PL"/>
        </w:rPr>
      </w:pPr>
      <w:r w:rsidRPr="00BB524B">
        <w:rPr>
          <w:lang w:val="pl-PL"/>
        </w:rPr>
        <w:t>2.  </w:t>
      </w:r>
      <w:r w:rsidR="000225A8" w:rsidRPr="00BB524B">
        <w:rPr>
          <w:lang w:val="pl-PL"/>
        </w:rPr>
        <w:t xml:space="preserve">Poza tym, co zostało przewidziane w ustępie poprzedzającym, </w:t>
      </w:r>
      <w:r w:rsidR="00CF7DD9" w:rsidRPr="00BB524B">
        <w:rPr>
          <w:lang w:val="pl-PL"/>
        </w:rPr>
        <w:t>fakty</w:t>
      </w:r>
      <w:r w:rsidRPr="00BB524B">
        <w:rPr>
          <w:lang w:val="pl-PL"/>
        </w:rPr>
        <w:t xml:space="preserve"> </w:t>
      </w:r>
      <w:r w:rsidR="00466CF2">
        <w:rPr>
          <w:lang w:val="pl-PL"/>
        </w:rPr>
        <w:t xml:space="preserve">i </w:t>
      </w:r>
      <w:r w:rsidR="005F03F4" w:rsidRPr="00BB524B">
        <w:rPr>
          <w:lang w:val="pl-PL"/>
        </w:rPr>
        <w:t xml:space="preserve">materiały </w:t>
      </w:r>
      <w:r w:rsidR="00CF7DD9" w:rsidRPr="00BB524B">
        <w:rPr>
          <w:lang w:val="pl-PL"/>
        </w:rPr>
        <w:t>obję</w:t>
      </w:r>
      <w:r w:rsidR="000225A8" w:rsidRPr="00BB524B">
        <w:rPr>
          <w:lang w:val="pl-PL"/>
        </w:rPr>
        <w:t xml:space="preserve">te obowiązkiem zachowania tajemnicy mogą zostać ujawnione </w:t>
      </w:r>
      <w:r w:rsidR="00466CF2">
        <w:rPr>
          <w:lang w:val="pl-PL"/>
        </w:rPr>
        <w:t xml:space="preserve">wyłącznie </w:t>
      </w:r>
      <w:r w:rsidR="000225A8" w:rsidRPr="00BB524B">
        <w:rPr>
          <w:lang w:val="pl-PL"/>
        </w:rPr>
        <w:t>w następujących sytuacjach</w:t>
      </w:r>
      <w:r w:rsidRPr="00BB524B">
        <w:rPr>
          <w:lang w:val="pl-PL"/>
        </w:rPr>
        <w:t>:</w:t>
      </w:r>
    </w:p>
    <w:p w:rsidR="000678D3" w:rsidRPr="00BB524B" w:rsidRDefault="000678D3" w:rsidP="002E1693">
      <w:pPr>
        <w:pStyle w:val="ECHRParaQuote"/>
        <w:keepNext/>
        <w:keepLines/>
        <w:rPr>
          <w:lang w:val="pl-PL"/>
        </w:rPr>
      </w:pPr>
      <w:r w:rsidRPr="00BB524B">
        <w:rPr>
          <w:lang w:val="pl-PL"/>
        </w:rPr>
        <w:t>(</w:t>
      </w:r>
      <w:r w:rsidR="00DD69E5" w:rsidRPr="00BB524B">
        <w:rPr>
          <w:lang w:val="pl-PL"/>
        </w:rPr>
        <w:t>...</w:t>
      </w:r>
      <w:r w:rsidRPr="00BB524B">
        <w:rPr>
          <w:lang w:val="pl-PL"/>
        </w:rPr>
        <w:t>)</w:t>
      </w:r>
    </w:p>
    <w:p w:rsidR="000678D3" w:rsidRPr="00414794" w:rsidRDefault="000678D3" w:rsidP="002E1693">
      <w:pPr>
        <w:pStyle w:val="ECHRParaQuote"/>
        <w:keepNext/>
        <w:keepLines/>
        <w:rPr>
          <w:lang w:val="pl-PL"/>
        </w:rPr>
      </w:pPr>
      <w:r w:rsidRPr="00414794">
        <w:rPr>
          <w:lang w:val="pl-PL"/>
        </w:rPr>
        <w:t>d)  </w:t>
      </w:r>
      <w:r w:rsidR="00CF7DD9" w:rsidRPr="00414794">
        <w:rPr>
          <w:lang w:val="pl-PL"/>
        </w:rPr>
        <w:t>Na podstawie tego,</w:t>
      </w:r>
      <w:r w:rsidRPr="00414794">
        <w:rPr>
          <w:lang w:val="pl-PL"/>
        </w:rPr>
        <w:t xml:space="preserve"> </w:t>
      </w:r>
      <w:r w:rsidR="0016412B" w:rsidRPr="00414794">
        <w:rPr>
          <w:lang w:val="pl-PL"/>
        </w:rPr>
        <w:t>co zostało przewidziane w ustawie karnej i p</w:t>
      </w:r>
      <w:r w:rsidR="0087637E">
        <w:rPr>
          <w:lang w:val="pl-PL"/>
        </w:rPr>
        <w:t>rocedurze</w:t>
      </w:r>
      <w:r w:rsidR="0016412B" w:rsidRPr="00414794">
        <w:rPr>
          <w:lang w:val="pl-PL"/>
        </w:rPr>
        <w:t xml:space="preserve"> karn</w:t>
      </w:r>
      <w:r w:rsidR="0087637E">
        <w:rPr>
          <w:lang w:val="pl-PL"/>
        </w:rPr>
        <w:t>ej</w:t>
      </w:r>
      <w:r w:rsidRPr="00414794">
        <w:rPr>
          <w:lang w:val="pl-PL"/>
        </w:rPr>
        <w:t>;</w:t>
      </w:r>
    </w:p>
    <w:p w:rsidR="000678D3" w:rsidRPr="00BB524B" w:rsidRDefault="000678D3" w:rsidP="002E1693">
      <w:pPr>
        <w:pStyle w:val="ECHRParaQuote"/>
        <w:keepNext/>
        <w:keepLines/>
        <w:rPr>
          <w:lang w:val="pl-PL"/>
        </w:rPr>
      </w:pPr>
      <w:r w:rsidRPr="00414794">
        <w:rPr>
          <w:lang w:val="pl-PL"/>
        </w:rPr>
        <w:t>(</w:t>
      </w:r>
      <w:r w:rsidR="00DD69E5" w:rsidRPr="00414794">
        <w:rPr>
          <w:lang w:val="pl-PL"/>
        </w:rPr>
        <w:t>...</w:t>
      </w:r>
      <w:r w:rsidRPr="00414794">
        <w:rPr>
          <w:lang w:val="pl-PL"/>
        </w:rPr>
        <w:t>).</w:t>
      </w:r>
      <w:r w:rsidR="008E6720" w:rsidRPr="00414794">
        <w:rPr>
          <w:lang w:val="pl-PL"/>
        </w:rPr>
        <w:t>”</w:t>
      </w:r>
    </w:p>
    <w:p w:rsidR="005E1DC4" w:rsidRPr="00BB524B" w:rsidRDefault="00127F9C" w:rsidP="002E1693">
      <w:pPr>
        <w:pStyle w:val="ECHRHeading3"/>
        <w:rPr>
          <w:lang w:val="pl-PL"/>
        </w:rPr>
      </w:pPr>
      <w:r w:rsidRPr="00BB524B">
        <w:rPr>
          <w:lang w:val="pl-PL"/>
        </w:rPr>
        <w:t>3</w:t>
      </w:r>
      <w:r w:rsidR="005E1DC4" w:rsidRPr="00BB524B">
        <w:rPr>
          <w:lang w:val="pl-PL"/>
        </w:rPr>
        <w:t>.  </w:t>
      </w:r>
      <w:r w:rsidR="00135338" w:rsidRPr="00BB524B">
        <w:rPr>
          <w:lang w:val="pl-PL"/>
        </w:rPr>
        <w:t>Orzecznictwo</w:t>
      </w:r>
      <w:r w:rsidR="005E1DC4" w:rsidRPr="00BB524B">
        <w:rPr>
          <w:lang w:val="pl-PL"/>
        </w:rPr>
        <w:t xml:space="preserve"> </w:t>
      </w:r>
      <w:r w:rsidR="0016412B" w:rsidRPr="00BB524B">
        <w:rPr>
          <w:lang w:val="pl-PL"/>
        </w:rPr>
        <w:t>wewnętrzne dotyczące</w:t>
      </w:r>
      <w:r w:rsidR="007F5156" w:rsidRPr="00BB524B">
        <w:rPr>
          <w:lang w:val="pl-PL"/>
        </w:rPr>
        <w:t xml:space="preserve"> </w:t>
      </w:r>
      <w:r w:rsidR="00135338" w:rsidRPr="00BB524B">
        <w:rPr>
          <w:lang w:val="pl-PL"/>
        </w:rPr>
        <w:t>artykuł</w:t>
      </w:r>
      <w:r w:rsidR="0016412B" w:rsidRPr="00BB524B">
        <w:rPr>
          <w:lang w:val="pl-PL"/>
        </w:rPr>
        <w:t>u</w:t>
      </w:r>
      <w:r w:rsidR="00940A29" w:rsidRPr="00BB524B">
        <w:rPr>
          <w:lang w:val="pl-PL"/>
        </w:rPr>
        <w:t xml:space="preserve"> 135 </w:t>
      </w:r>
      <w:r w:rsidR="000E2C3E" w:rsidRPr="00BB524B">
        <w:rPr>
          <w:lang w:val="pl-PL"/>
        </w:rPr>
        <w:t>kodeksu postępowania karnego</w:t>
      </w:r>
    </w:p>
    <w:p w:rsidR="005E1DC4" w:rsidRPr="00BB524B" w:rsidRDefault="00127F9C" w:rsidP="002E1693">
      <w:pPr>
        <w:pStyle w:val="ECHRHeading4"/>
        <w:rPr>
          <w:lang w:val="pl-PL"/>
        </w:rPr>
      </w:pPr>
      <w:r w:rsidRPr="00BB524B">
        <w:rPr>
          <w:lang w:val="pl-PL"/>
        </w:rPr>
        <w:t>a)</w:t>
      </w:r>
      <w:r w:rsidR="005E1DC4" w:rsidRPr="00BB524B">
        <w:rPr>
          <w:lang w:val="pl-PL"/>
        </w:rPr>
        <w:t>  </w:t>
      </w:r>
      <w:r w:rsidR="00135338" w:rsidRPr="00BB524B">
        <w:rPr>
          <w:lang w:val="pl-PL"/>
        </w:rPr>
        <w:t>Orzecznictwo</w:t>
      </w:r>
      <w:r w:rsidR="005E1DC4" w:rsidRPr="00BB524B">
        <w:rPr>
          <w:lang w:val="pl-PL"/>
        </w:rPr>
        <w:t xml:space="preserve"> </w:t>
      </w:r>
      <w:r w:rsidR="0016412B" w:rsidRPr="00BB524B">
        <w:rPr>
          <w:lang w:val="pl-PL"/>
        </w:rPr>
        <w:t>Trybunału Konstytucyjnego</w:t>
      </w:r>
    </w:p>
    <w:p w:rsidR="006F1B80" w:rsidRPr="00BB524B" w:rsidRDefault="004D567D" w:rsidP="002E1693">
      <w:pPr>
        <w:pStyle w:val="JuParaSub"/>
        <w:rPr>
          <w:lang w:val="pl-PL"/>
        </w:rPr>
      </w:pPr>
      <w:r w:rsidRPr="00BB524B">
        <w:rPr>
          <w:lang w:val="pl-PL"/>
        </w:rPr>
        <w:fldChar w:fldCharType="begin"/>
      </w:r>
      <w:r w:rsidR="000E734F" w:rsidRPr="00BB524B">
        <w:rPr>
          <w:lang w:val="pl-PL"/>
        </w:rPr>
        <w:instrText xml:space="preserve"> SEQ level0 \*arabic </w:instrText>
      </w:r>
      <w:r w:rsidRPr="00BB524B">
        <w:rPr>
          <w:lang w:val="pl-PL"/>
        </w:rPr>
        <w:fldChar w:fldCharType="separate"/>
      </w:r>
      <w:r w:rsidR="007E0CEA">
        <w:rPr>
          <w:noProof/>
          <w:lang w:val="pl-PL"/>
        </w:rPr>
        <w:t>23</w:t>
      </w:r>
      <w:r w:rsidRPr="00BB524B">
        <w:rPr>
          <w:lang w:val="pl-PL"/>
        </w:rPr>
        <w:fldChar w:fldCharType="end"/>
      </w:r>
      <w:r w:rsidR="000E734F" w:rsidRPr="00BB524B">
        <w:rPr>
          <w:lang w:val="pl-PL"/>
        </w:rPr>
        <w:t>.  </w:t>
      </w:r>
      <w:r w:rsidR="005F03F4" w:rsidRPr="00BB524B">
        <w:rPr>
          <w:lang w:val="pl-PL"/>
        </w:rPr>
        <w:t>W wyroku</w:t>
      </w:r>
      <w:r w:rsidR="000E734F" w:rsidRPr="00BB524B">
        <w:rPr>
          <w:lang w:val="pl-PL"/>
        </w:rPr>
        <w:t xml:space="preserve"> </w:t>
      </w:r>
      <w:r w:rsidR="000B421A" w:rsidRPr="00BB524B">
        <w:rPr>
          <w:lang w:val="pl-PL"/>
        </w:rPr>
        <w:t>nr</w:t>
      </w:r>
      <w:r w:rsidR="00D13EF4" w:rsidRPr="00BB524B">
        <w:rPr>
          <w:lang w:val="pl-PL"/>
        </w:rPr>
        <w:t> </w:t>
      </w:r>
      <w:r w:rsidR="006F1B80" w:rsidRPr="00BB524B">
        <w:rPr>
          <w:lang w:val="pl-PL"/>
        </w:rPr>
        <w:t xml:space="preserve">589/2005 </w:t>
      </w:r>
      <w:r w:rsidR="0016412B" w:rsidRPr="00BB524B">
        <w:rPr>
          <w:lang w:val="pl-PL"/>
        </w:rPr>
        <w:t>z dnia</w:t>
      </w:r>
      <w:r w:rsidR="006F1B80" w:rsidRPr="00BB524B">
        <w:rPr>
          <w:lang w:val="pl-PL"/>
        </w:rPr>
        <w:t xml:space="preserve"> 2 </w:t>
      </w:r>
      <w:r w:rsidR="000E2C3E" w:rsidRPr="00BB524B">
        <w:rPr>
          <w:lang w:val="pl-PL"/>
        </w:rPr>
        <w:t>listopada</w:t>
      </w:r>
      <w:r w:rsidR="006F1B80" w:rsidRPr="00BB524B">
        <w:rPr>
          <w:lang w:val="pl-PL"/>
        </w:rPr>
        <w:t xml:space="preserve"> 2005</w:t>
      </w:r>
      <w:r w:rsidR="00AF34B6" w:rsidRPr="00BB524B">
        <w:rPr>
          <w:lang w:val="pl-PL"/>
        </w:rPr>
        <w:t xml:space="preserve"> </w:t>
      </w:r>
      <w:r w:rsidR="00B13212" w:rsidRPr="00BB524B">
        <w:rPr>
          <w:lang w:val="pl-PL"/>
        </w:rPr>
        <w:t>r.</w:t>
      </w:r>
      <w:r w:rsidR="006F1B80" w:rsidRPr="00BB524B">
        <w:rPr>
          <w:lang w:val="pl-PL"/>
        </w:rPr>
        <w:t xml:space="preserve">, </w:t>
      </w:r>
      <w:r w:rsidR="00AF34B6" w:rsidRPr="00BB524B">
        <w:rPr>
          <w:lang w:val="pl-PL"/>
        </w:rPr>
        <w:t>Trybunał Konstytucyjny</w:t>
      </w:r>
      <w:r w:rsidR="006F1B80" w:rsidRPr="00BB524B">
        <w:rPr>
          <w:lang w:val="pl-PL"/>
        </w:rPr>
        <w:t xml:space="preserve"> </w:t>
      </w:r>
      <w:r w:rsidR="00AF34B6" w:rsidRPr="00BB524B">
        <w:rPr>
          <w:lang w:val="pl-PL"/>
        </w:rPr>
        <w:t>uznał, że</w:t>
      </w:r>
      <w:r w:rsidR="006F1B80" w:rsidRPr="00BB524B">
        <w:rPr>
          <w:lang w:val="pl-PL"/>
        </w:rPr>
        <w:t xml:space="preserve"> </w:t>
      </w:r>
      <w:r w:rsidR="00EC4CEA" w:rsidRPr="00BB524B">
        <w:rPr>
          <w:lang w:val="pl-PL"/>
        </w:rPr>
        <w:t xml:space="preserve">podczas badania </w:t>
      </w:r>
      <w:r w:rsidR="00670E0B">
        <w:rPr>
          <w:lang w:val="pl-PL"/>
        </w:rPr>
        <w:t xml:space="preserve">sprawy w przedmiocie </w:t>
      </w:r>
      <w:r w:rsidR="00EC4CEA" w:rsidRPr="00BB524B">
        <w:rPr>
          <w:lang w:val="pl-PL"/>
        </w:rPr>
        <w:t xml:space="preserve">  </w:t>
      </w:r>
      <w:r w:rsidR="00AB72FD" w:rsidRPr="00BB524B">
        <w:rPr>
          <w:lang w:val="pl-PL"/>
        </w:rPr>
        <w:t>uchyleni</w:t>
      </w:r>
      <w:r w:rsidR="00AF34B6" w:rsidRPr="00BB524B">
        <w:rPr>
          <w:lang w:val="pl-PL"/>
        </w:rPr>
        <w:t xml:space="preserve">a </w:t>
      </w:r>
      <w:r w:rsidR="00AB72FD" w:rsidRPr="00BB524B">
        <w:rPr>
          <w:lang w:val="pl-PL"/>
        </w:rPr>
        <w:t xml:space="preserve"> tajemnicy zawodowej</w:t>
      </w:r>
      <w:r w:rsidR="00D13EF4" w:rsidRPr="00BB524B">
        <w:rPr>
          <w:lang w:val="pl-PL"/>
        </w:rPr>
        <w:t xml:space="preserve"> </w:t>
      </w:r>
      <w:r w:rsidR="00805417" w:rsidRPr="00BB524B">
        <w:rPr>
          <w:lang w:val="pl-PL"/>
        </w:rPr>
        <w:t>wszczęte</w:t>
      </w:r>
      <w:r w:rsidR="00510B40">
        <w:rPr>
          <w:lang w:val="pl-PL"/>
        </w:rPr>
        <w:t>j</w:t>
      </w:r>
      <w:r w:rsidR="00805417" w:rsidRPr="00BB524B">
        <w:rPr>
          <w:lang w:val="pl-PL"/>
        </w:rPr>
        <w:t xml:space="preserve"> podczas </w:t>
      </w:r>
      <w:r w:rsidR="005F03F4" w:rsidRPr="00BB524B">
        <w:rPr>
          <w:lang w:val="pl-PL"/>
        </w:rPr>
        <w:t>dochodzenia karnego</w:t>
      </w:r>
      <w:r w:rsidR="006F1B80" w:rsidRPr="00BB524B">
        <w:rPr>
          <w:lang w:val="pl-PL"/>
        </w:rPr>
        <w:t xml:space="preserve">, </w:t>
      </w:r>
      <w:r w:rsidR="008C252A">
        <w:rPr>
          <w:lang w:val="pl-PL"/>
        </w:rPr>
        <w:t>K</w:t>
      </w:r>
      <w:r w:rsidR="00510B40">
        <w:rPr>
          <w:lang w:val="pl-PL"/>
        </w:rPr>
        <w:t xml:space="preserve">arny </w:t>
      </w:r>
      <w:r w:rsidR="008C252A">
        <w:rPr>
          <w:lang w:val="pl-PL"/>
        </w:rPr>
        <w:t>S</w:t>
      </w:r>
      <w:r w:rsidR="00414794">
        <w:rPr>
          <w:lang w:val="pl-PL"/>
        </w:rPr>
        <w:t xml:space="preserve">ąd </w:t>
      </w:r>
      <w:r w:rsidR="008C252A">
        <w:rPr>
          <w:lang w:val="pl-PL"/>
        </w:rPr>
        <w:t>Ś</w:t>
      </w:r>
      <w:r w:rsidR="00414794">
        <w:rPr>
          <w:lang w:val="pl-PL"/>
        </w:rPr>
        <w:t>ledczy</w:t>
      </w:r>
      <w:r w:rsidR="006F1B80" w:rsidRPr="00BB524B">
        <w:rPr>
          <w:lang w:val="pl-PL"/>
        </w:rPr>
        <w:t xml:space="preserve"> </w:t>
      </w:r>
      <w:r w:rsidR="00AF34B6" w:rsidRPr="00BB524B">
        <w:rPr>
          <w:lang w:val="pl-PL"/>
        </w:rPr>
        <w:t>ograniczył się do sprawdzenia</w:t>
      </w:r>
      <w:r w:rsidR="006F1B80" w:rsidRPr="00BB524B">
        <w:rPr>
          <w:lang w:val="pl-PL"/>
        </w:rPr>
        <w:t xml:space="preserve">  </w:t>
      </w:r>
      <w:r w:rsidR="00EC4CEA" w:rsidRPr="00BB524B">
        <w:rPr>
          <w:lang w:val="pl-PL"/>
        </w:rPr>
        <w:t>uprawnionego charakteru</w:t>
      </w:r>
      <w:r w:rsidR="006F1B80" w:rsidRPr="00BB524B">
        <w:rPr>
          <w:lang w:val="pl-PL"/>
        </w:rPr>
        <w:t xml:space="preserve"> </w:t>
      </w:r>
      <w:r w:rsidR="00AF34B6" w:rsidRPr="00BB524B">
        <w:rPr>
          <w:lang w:val="pl-PL"/>
        </w:rPr>
        <w:t>powołania się na</w:t>
      </w:r>
      <w:r w:rsidR="006F1B80" w:rsidRPr="00BB524B">
        <w:rPr>
          <w:lang w:val="pl-PL"/>
        </w:rPr>
        <w:t xml:space="preserve"> </w:t>
      </w:r>
      <w:r w:rsidR="00AF5329" w:rsidRPr="00BB524B">
        <w:rPr>
          <w:lang w:val="pl-PL"/>
        </w:rPr>
        <w:t>tajemnic</w:t>
      </w:r>
      <w:r w:rsidR="00AF34B6" w:rsidRPr="00BB524B">
        <w:rPr>
          <w:lang w:val="pl-PL"/>
        </w:rPr>
        <w:t>ę</w:t>
      </w:r>
      <w:r w:rsidR="00AF5329" w:rsidRPr="00BB524B">
        <w:rPr>
          <w:lang w:val="pl-PL"/>
        </w:rPr>
        <w:t xml:space="preserve"> zawodow</w:t>
      </w:r>
      <w:r w:rsidR="00AF34B6" w:rsidRPr="00BB524B">
        <w:rPr>
          <w:lang w:val="pl-PL"/>
        </w:rPr>
        <w:t>ą, a</w:t>
      </w:r>
      <w:r w:rsidR="00805417" w:rsidRPr="00BB524B">
        <w:rPr>
          <w:lang w:val="pl-PL"/>
        </w:rPr>
        <w:t>by następnie</w:t>
      </w:r>
      <w:r w:rsidR="00AF34B6" w:rsidRPr="00BB524B">
        <w:rPr>
          <w:lang w:val="pl-PL"/>
        </w:rPr>
        <w:t xml:space="preserve"> </w:t>
      </w:r>
      <w:r w:rsidR="00805417" w:rsidRPr="00BB524B">
        <w:rPr>
          <w:lang w:val="pl-PL"/>
        </w:rPr>
        <w:t xml:space="preserve">z urzędu </w:t>
      </w:r>
      <w:r w:rsidR="000D59AE">
        <w:rPr>
          <w:lang w:val="pl-PL"/>
        </w:rPr>
        <w:t>prze</w:t>
      </w:r>
      <w:r w:rsidR="00AF34B6" w:rsidRPr="00BB524B">
        <w:rPr>
          <w:lang w:val="pl-PL"/>
        </w:rPr>
        <w:t>słać sprawę do rozstrzygnięcia prze</w:t>
      </w:r>
      <w:r w:rsidR="00805417" w:rsidRPr="00BB524B">
        <w:rPr>
          <w:lang w:val="pl-PL"/>
        </w:rPr>
        <w:t>z</w:t>
      </w:r>
      <w:r w:rsidR="006F1B80" w:rsidRPr="00BB524B">
        <w:rPr>
          <w:lang w:val="pl-PL"/>
        </w:rPr>
        <w:t xml:space="preserve"> </w:t>
      </w:r>
      <w:r w:rsidR="008C252A">
        <w:rPr>
          <w:lang w:val="pl-PL"/>
        </w:rPr>
        <w:t>S</w:t>
      </w:r>
      <w:r w:rsidR="00AB72FD" w:rsidRPr="00BB524B">
        <w:rPr>
          <w:lang w:val="pl-PL"/>
        </w:rPr>
        <w:t xml:space="preserve">ąd </w:t>
      </w:r>
      <w:r w:rsidR="008C252A">
        <w:rPr>
          <w:lang w:val="pl-PL"/>
        </w:rPr>
        <w:t>A</w:t>
      </w:r>
      <w:r w:rsidR="00AB72FD" w:rsidRPr="00BB524B">
        <w:rPr>
          <w:lang w:val="pl-PL"/>
        </w:rPr>
        <w:t>pelacyjny</w:t>
      </w:r>
      <w:r w:rsidR="00805417" w:rsidRPr="00BB524B">
        <w:rPr>
          <w:lang w:val="pl-PL"/>
        </w:rPr>
        <w:t xml:space="preserve"> po to, by</w:t>
      </w:r>
      <w:r w:rsidR="001E2BB1" w:rsidRPr="00BB524B">
        <w:rPr>
          <w:lang w:val="pl-PL"/>
        </w:rPr>
        <w:t xml:space="preserve"> ten zezwolił na</w:t>
      </w:r>
      <w:r w:rsidR="006F1B80" w:rsidRPr="00BB524B">
        <w:rPr>
          <w:lang w:val="pl-PL"/>
        </w:rPr>
        <w:t xml:space="preserve"> </w:t>
      </w:r>
      <w:r w:rsidR="00EB23DE" w:rsidRPr="00BB524B">
        <w:rPr>
          <w:lang w:val="pl-PL"/>
        </w:rPr>
        <w:t>uchylenie</w:t>
      </w:r>
      <w:r w:rsidR="00AB72FD" w:rsidRPr="00BB524B">
        <w:rPr>
          <w:lang w:val="pl-PL"/>
        </w:rPr>
        <w:t xml:space="preserve"> tajemnicy zawodowej</w:t>
      </w:r>
      <w:r w:rsidR="006F1B80" w:rsidRPr="00BB524B">
        <w:rPr>
          <w:lang w:val="pl-PL"/>
        </w:rPr>
        <w:t xml:space="preserve">. </w:t>
      </w:r>
      <w:r w:rsidR="0062115B">
        <w:rPr>
          <w:lang w:val="pl-PL"/>
        </w:rPr>
        <w:lastRenderedPageBreak/>
        <w:t>Stwierdził</w:t>
      </w:r>
      <w:r w:rsidR="001E2BB1" w:rsidRPr="00BB524B">
        <w:rPr>
          <w:lang w:val="pl-PL"/>
        </w:rPr>
        <w:t>, że</w:t>
      </w:r>
      <w:r w:rsidR="006F1B80" w:rsidRPr="00BB524B">
        <w:rPr>
          <w:lang w:val="pl-PL"/>
        </w:rPr>
        <w:t xml:space="preserve"> </w:t>
      </w:r>
      <w:r w:rsidR="008C252A">
        <w:rPr>
          <w:lang w:val="pl-PL"/>
        </w:rPr>
        <w:t>Są</w:t>
      </w:r>
      <w:r w:rsidR="00AB72FD" w:rsidRPr="00BB524B">
        <w:rPr>
          <w:lang w:val="pl-PL"/>
        </w:rPr>
        <w:t xml:space="preserve">d </w:t>
      </w:r>
      <w:r w:rsidR="008C252A">
        <w:rPr>
          <w:lang w:val="pl-PL"/>
        </w:rPr>
        <w:t>A</w:t>
      </w:r>
      <w:r w:rsidR="00AB72FD" w:rsidRPr="00BB524B">
        <w:rPr>
          <w:lang w:val="pl-PL"/>
        </w:rPr>
        <w:t>pelacyjny</w:t>
      </w:r>
      <w:r w:rsidR="006F1B80" w:rsidRPr="00BB524B">
        <w:rPr>
          <w:lang w:val="pl-PL"/>
        </w:rPr>
        <w:t xml:space="preserve"> </w:t>
      </w:r>
      <w:r w:rsidR="001E2BB1" w:rsidRPr="00BB524B">
        <w:rPr>
          <w:lang w:val="pl-PL"/>
        </w:rPr>
        <w:t>działał w ten sposób jako sąd pierwszej instancji</w:t>
      </w:r>
      <w:r w:rsidR="00FA426C" w:rsidRPr="00BB524B">
        <w:rPr>
          <w:lang w:val="pl-PL"/>
        </w:rPr>
        <w:t>.</w:t>
      </w:r>
    </w:p>
    <w:p w:rsidR="005E1DC4" w:rsidRPr="00BB524B" w:rsidRDefault="00127F9C" w:rsidP="002E1693">
      <w:pPr>
        <w:pStyle w:val="ECHRHeading4"/>
        <w:rPr>
          <w:lang w:val="pl-PL"/>
        </w:rPr>
      </w:pPr>
      <w:r w:rsidRPr="00BB524B">
        <w:rPr>
          <w:lang w:val="pl-PL"/>
        </w:rPr>
        <w:t>b)</w:t>
      </w:r>
      <w:r w:rsidR="005E1DC4" w:rsidRPr="00BB524B">
        <w:rPr>
          <w:lang w:val="pl-PL"/>
        </w:rPr>
        <w:t>  </w:t>
      </w:r>
      <w:r w:rsidR="00135338" w:rsidRPr="00BB524B">
        <w:rPr>
          <w:lang w:val="pl-PL"/>
        </w:rPr>
        <w:t>Orzecznictwo</w:t>
      </w:r>
      <w:r w:rsidR="005E1DC4" w:rsidRPr="00BB524B">
        <w:rPr>
          <w:lang w:val="pl-PL"/>
        </w:rPr>
        <w:t xml:space="preserve"> </w:t>
      </w:r>
      <w:r w:rsidR="001E2BB1" w:rsidRPr="00BB524B">
        <w:rPr>
          <w:lang w:val="pl-PL"/>
        </w:rPr>
        <w:t>Sądu Najwyższego</w:t>
      </w:r>
    </w:p>
    <w:p w:rsidR="00E04547" w:rsidRPr="00BB524B" w:rsidRDefault="004D567D" w:rsidP="002E1693">
      <w:pPr>
        <w:pStyle w:val="JuParaSub"/>
        <w:rPr>
          <w:lang w:val="pl-PL"/>
        </w:rPr>
      </w:pPr>
      <w:r w:rsidRPr="00BB524B">
        <w:rPr>
          <w:lang w:val="pl-PL"/>
        </w:rPr>
        <w:fldChar w:fldCharType="begin"/>
      </w:r>
      <w:r w:rsidR="00E04547" w:rsidRPr="00BB524B">
        <w:rPr>
          <w:lang w:val="pl-PL"/>
        </w:rPr>
        <w:instrText xml:space="preserve"> SEQ level0 \*arabic </w:instrText>
      </w:r>
      <w:r w:rsidRPr="00BB524B">
        <w:rPr>
          <w:lang w:val="pl-PL"/>
        </w:rPr>
        <w:fldChar w:fldCharType="separate"/>
      </w:r>
      <w:r w:rsidR="007E0CEA">
        <w:rPr>
          <w:noProof/>
          <w:lang w:val="pl-PL"/>
        </w:rPr>
        <w:t>24</w:t>
      </w:r>
      <w:r w:rsidRPr="00BB524B">
        <w:rPr>
          <w:lang w:val="pl-PL"/>
        </w:rPr>
        <w:fldChar w:fldCharType="end"/>
      </w:r>
      <w:r w:rsidR="00E04547" w:rsidRPr="00BB524B">
        <w:rPr>
          <w:lang w:val="pl-PL"/>
        </w:rPr>
        <w:t>.  </w:t>
      </w:r>
      <w:r w:rsidR="005F03F4" w:rsidRPr="00BB524B">
        <w:rPr>
          <w:lang w:val="pl-PL"/>
        </w:rPr>
        <w:t>W wyroku</w:t>
      </w:r>
      <w:r w:rsidR="001E2BB1" w:rsidRPr="00BB524B">
        <w:rPr>
          <w:lang w:val="pl-PL"/>
        </w:rPr>
        <w:t xml:space="preserve"> z dnia </w:t>
      </w:r>
      <w:r w:rsidR="00E04547" w:rsidRPr="00BB524B">
        <w:rPr>
          <w:lang w:val="pl-PL"/>
        </w:rPr>
        <w:t xml:space="preserve">12 </w:t>
      </w:r>
      <w:r w:rsidR="001E2BB1" w:rsidRPr="00BB524B">
        <w:rPr>
          <w:lang w:val="pl-PL"/>
        </w:rPr>
        <w:t>lipca</w:t>
      </w:r>
      <w:r w:rsidR="00E04547" w:rsidRPr="00BB524B">
        <w:rPr>
          <w:lang w:val="pl-PL"/>
        </w:rPr>
        <w:t xml:space="preserve"> 2005</w:t>
      </w:r>
      <w:r w:rsidR="001E2BB1" w:rsidRPr="00BB524B">
        <w:rPr>
          <w:lang w:val="pl-PL"/>
        </w:rPr>
        <w:t xml:space="preserve"> </w:t>
      </w:r>
      <w:r w:rsidR="00B13212" w:rsidRPr="00BB524B">
        <w:rPr>
          <w:lang w:val="pl-PL"/>
        </w:rPr>
        <w:t>r.</w:t>
      </w:r>
      <w:r w:rsidR="00E04547" w:rsidRPr="00BB524B">
        <w:rPr>
          <w:lang w:val="pl-PL"/>
        </w:rPr>
        <w:t xml:space="preserve"> (</w:t>
      </w:r>
      <w:r w:rsidR="00BB524B">
        <w:rPr>
          <w:lang w:val="pl-PL"/>
        </w:rPr>
        <w:t>postępowanie wewnętrzne</w:t>
      </w:r>
      <w:r w:rsidR="00E04547" w:rsidRPr="00BB524B">
        <w:rPr>
          <w:lang w:val="pl-PL"/>
        </w:rPr>
        <w:t xml:space="preserve"> </w:t>
      </w:r>
      <w:r w:rsidR="000B421A" w:rsidRPr="00BB524B">
        <w:rPr>
          <w:lang w:val="pl-PL"/>
        </w:rPr>
        <w:t>nr</w:t>
      </w:r>
      <w:r w:rsidR="00E04547" w:rsidRPr="00BB524B">
        <w:rPr>
          <w:lang w:val="pl-PL"/>
        </w:rPr>
        <w:t xml:space="preserve"> 05B1901), </w:t>
      </w:r>
      <w:r w:rsidR="00950E81" w:rsidRPr="00BB524B">
        <w:rPr>
          <w:lang w:val="pl-PL"/>
        </w:rPr>
        <w:t>Sąd Najwyższy</w:t>
      </w:r>
      <w:r w:rsidR="00E04547" w:rsidRPr="00BB524B">
        <w:rPr>
          <w:lang w:val="pl-PL"/>
        </w:rPr>
        <w:t xml:space="preserve"> </w:t>
      </w:r>
      <w:r w:rsidR="001E2BB1" w:rsidRPr="00BB524B">
        <w:rPr>
          <w:lang w:val="pl-PL"/>
        </w:rPr>
        <w:t>stwierdził, że nie jest możliwe odwołanie się od</w:t>
      </w:r>
      <w:r w:rsidR="00E04547" w:rsidRPr="00BB524B">
        <w:rPr>
          <w:lang w:val="pl-PL"/>
        </w:rPr>
        <w:t xml:space="preserve"> </w:t>
      </w:r>
      <w:r w:rsidR="006F1FCF" w:rsidRPr="00BB524B">
        <w:rPr>
          <w:lang w:val="pl-PL"/>
        </w:rPr>
        <w:t>wyrok</w:t>
      </w:r>
      <w:r w:rsidR="00C72E4C">
        <w:rPr>
          <w:lang w:val="pl-PL"/>
        </w:rPr>
        <w:t>u</w:t>
      </w:r>
      <w:r w:rsidR="00E04547" w:rsidRPr="00BB524B">
        <w:rPr>
          <w:lang w:val="pl-PL"/>
        </w:rPr>
        <w:t xml:space="preserve"> </w:t>
      </w:r>
      <w:r w:rsidR="001E2BB1" w:rsidRPr="00BB524B">
        <w:rPr>
          <w:lang w:val="pl-PL"/>
        </w:rPr>
        <w:t xml:space="preserve">sądu apelacyjnego, </w:t>
      </w:r>
      <w:r w:rsidR="00EC4CEA" w:rsidRPr="00BB524B">
        <w:rPr>
          <w:lang w:val="pl-PL"/>
        </w:rPr>
        <w:t xml:space="preserve">rozpoznaniu </w:t>
      </w:r>
      <w:r w:rsidR="0064028C">
        <w:rPr>
          <w:lang w:val="pl-PL"/>
        </w:rPr>
        <w:t>sprawy w przedmiocie</w:t>
      </w:r>
      <w:r w:rsidR="00EC4CEA" w:rsidRPr="00BB524B">
        <w:rPr>
          <w:lang w:val="pl-PL"/>
        </w:rPr>
        <w:t xml:space="preserve"> zwolnienia z tajemnicy bankowej </w:t>
      </w:r>
      <w:r w:rsidR="00B652A8" w:rsidRPr="00BB524B">
        <w:rPr>
          <w:lang w:val="pl-PL"/>
        </w:rPr>
        <w:t>w ramach</w:t>
      </w:r>
      <w:r w:rsidR="00E04547" w:rsidRPr="00BB524B">
        <w:rPr>
          <w:lang w:val="pl-PL"/>
        </w:rPr>
        <w:t xml:space="preserve"> </w:t>
      </w:r>
      <w:r w:rsidR="00266D77" w:rsidRPr="00BB524B">
        <w:rPr>
          <w:lang w:val="pl-PL"/>
        </w:rPr>
        <w:t>postępowanie</w:t>
      </w:r>
      <w:r w:rsidR="00E04547" w:rsidRPr="00BB524B">
        <w:rPr>
          <w:lang w:val="pl-PL"/>
        </w:rPr>
        <w:t xml:space="preserve"> </w:t>
      </w:r>
      <w:r w:rsidR="00EC4CEA" w:rsidRPr="00BB524B">
        <w:rPr>
          <w:lang w:val="pl-PL"/>
        </w:rPr>
        <w:t>karnego</w:t>
      </w:r>
      <w:r w:rsidR="00E04547" w:rsidRPr="00BB524B">
        <w:rPr>
          <w:lang w:val="pl-PL"/>
        </w:rPr>
        <w:t xml:space="preserve"> </w:t>
      </w:r>
      <w:r w:rsidR="0064028C">
        <w:rPr>
          <w:lang w:val="pl-PL"/>
        </w:rPr>
        <w:t xml:space="preserve">przy zastosowaniu </w:t>
      </w:r>
      <w:r w:rsidR="00CF24A4" w:rsidRPr="00BB524B">
        <w:rPr>
          <w:lang w:val="pl-PL"/>
        </w:rPr>
        <w:t>artykułu</w:t>
      </w:r>
      <w:r w:rsidR="00E04547" w:rsidRPr="00BB524B">
        <w:rPr>
          <w:lang w:val="pl-PL"/>
        </w:rPr>
        <w:t xml:space="preserve"> 135 §§ 2 </w:t>
      </w:r>
      <w:r w:rsidR="003C6722">
        <w:rPr>
          <w:lang w:val="pl-PL"/>
        </w:rPr>
        <w:t>i</w:t>
      </w:r>
      <w:r w:rsidR="00E04547" w:rsidRPr="00BB524B">
        <w:rPr>
          <w:lang w:val="pl-PL"/>
        </w:rPr>
        <w:t xml:space="preserve"> 3 </w:t>
      </w:r>
      <w:r w:rsidR="000E2C3E" w:rsidRPr="00BB524B">
        <w:rPr>
          <w:lang w:val="pl-PL"/>
        </w:rPr>
        <w:t>kodeksu postępowania karnego</w:t>
      </w:r>
      <w:r w:rsidR="00E04547" w:rsidRPr="00BB524B">
        <w:rPr>
          <w:lang w:val="pl-PL"/>
        </w:rPr>
        <w:t>.</w:t>
      </w:r>
    </w:p>
    <w:p w:rsidR="007F5156" w:rsidRPr="00BB524B" w:rsidRDefault="004D567D" w:rsidP="002E1693">
      <w:pPr>
        <w:pStyle w:val="JuParaSub"/>
        <w:rPr>
          <w:lang w:val="pl-PL"/>
        </w:rPr>
      </w:pPr>
      <w:r w:rsidRPr="00BB524B">
        <w:rPr>
          <w:lang w:val="pl-PL"/>
        </w:rPr>
        <w:fldChar w:fldCharType="begin"/>
      </w:r>
      <w:r w:rsidR="00F23C3F" w:rsidRPr="00BB524B">
        <w:rPr>
          <w:lang w:val="pl-PL"/>
        </w:rPr>
        <w:instrText xml:space="preserve"> SEQ level0 \*arabic </w:instrText>
      </w:r>
      <w:r w:rsidRPr="00BB524B">
        <w:rPr>
          <w:lang w:val="pl-PL"/>
        </w:rPr>
        <w:fldChar w:fldCharType="separate"/>
      </w:r>
      <w:r w:rsidR="007E0CEA">
        <w:rPr>
          <w:noProof/>
          <w:lang w:val="pl-PL"/>
        </w:rPr>
        <w:t>25</w:t>
      </w:r>
      <w:r w:rsidRPr="00BB524B">
        <w:rPr>
          <w:lang w:val="pl-PL"/>
        </w:rPr>
        <w:fldChar w:fldCharType="end"/>
      </w:r>
      <w:r w:rsidR="00F23C3F" w:rsidRPr="00BB524B">
        <w:rPr>
          <w:lang w:val="pl-PL"/>
        </w:rPr>
        <w:t>.  </w:t>
      </w:r>
      <w:r w:rsidR="005F03F4" w:rsidRPr="00BB524B">
        <w:rPr>
          <w:lang w:val="pl-PL"/>
        </w:rPr>
        <w:t>W wyroku</w:t>
      </w:r>
      <w:r w:rsidR="001E2BB1" w:rsidRPr="00BB524B">
        <w:rPr>
          <w:lang w:val="pl-PL"/>
        </w:rPr>
        <w:t xml:space="preserve"> z dnia</w:t>
      </w:r>
      <w:r w:rsidR="00F23C3F" w:rsidRPr="00BB524B">
        <w:rPr>
          <w:lang w:val="pl-PL"/>
        </w:rPr>
        <w:t xml:space="preserve"> 21 </w:t>
      </w:r>
      <w:r w:rsidR="001E2BB1" w:rsidRPr="00BB524B">
        <w:rPr>
          <w:lang w:val="pl-PL"/>
        </w:rPr>
        <w:t>kwietnia</w:t>
      </w:r>
      <w:r w:rsidR="00F23C3F" w:rsidRPr="00BB524B">
        <w:rPr>
          <w:lang w:val="pl-PL"/>
        </w:rPr>
        <w:t xml:space="preserve"> 2005 (</w:t>
      </w:r>
      <w:r w:rsidR="00BB524B">
        <w:rPr>
          <w:lang w:val="pl-PL"/>
        </w:rPr>
        <w:t>postępowanie wewnętrzne</w:t>
      </w:r>
      <w:r w:rsidR="00F23C3F" w:rsidRPr="00BB524B">
        <w:rPr>
          <w:lang w:val="pl-PL"/>
        </w:rPr>
        <w:t xml:space="preserve"> </w:t>
      </w:r>
      <w:r w:rsidR="000B421A" w:rsidRPr="00BB524B">
        <w:rPr>
          <w:lang w:val="pl-PL"/>
        </w:rPr>
        <w:t>nr</w:t>
      </w:r>
      <w:r w:rsidR="002F6C94">
        <w:rPr>
          <w:lang w:val="pl-PL"/>
        </w:rPr>
        <w:t xml:space="preserve"> </w:t>
      </w:r>
      <w:r w:rsidR="002F401A" w:rsidRPr="00BB524B">
        <w:rPr>
          <w:lang w:val="pl-PL"/>
        </w:rPr>
        <w:t xml:space="preserve">05P1300), </w:t>
      </w:r>
      <w:r w:rsidR="00950E81" w:rsidRPr="00BB524B">
        <w:rPr>
          <w:lang w:val="pl-PL"/>
        </w:rPr>
        <w:t>Sąd Najwyższy</w:t>
      </w:r>
      <w:r w:rsidR="002F401A" w:rsidRPr="00BB524B">
        <w:rPr>
          <w:lang w:val="pl-PL"/>
        </w:rPr>
        <w:t xml:space="preserve"> </w:t>
      </w:r>
      <w:r w:rsidR="001E2BB1" w:rsidRPr="00BB524B">
        <w:rPr>
          <w:lang w:val="pl-PL"/>
        </w:rPr>
        <w:t xml:space="preserve">uznał, że </w:t>
      </w:r>
      <w:r w:rsidR="00EB23DE" w:rsidRPr="00BB524B">
        <w:rPr>
          <w:lang w:val="pl-PL"/>
        </w:rPr>
        <w:t>uchylenie</w:t>
      </w:r>
      <w:r w:rsidR="00AB72FD" w:rsidRPr="00BB524B">
        <w:rPr>
          <w:lang w:val="pl-PL"/>
        </w:rPr>
        <w:t xml:space="preserve"> tajemnicy zawodowej</w:t>
      </w:r>
      <w:r w:rsidR="002F401A" w:rsidRPr="00BB524B">
        <w:rPr>
          <w:lang w:val="pl-PL"/>
        </w:rPr>
        <w:t xml:space="preserve"> </w:t>
      </w:r>
      <w:r w:rsidR="0021651E" w:rsidRPr="00BB524B">
        <w:rPr>
          <w:lang w:val="pl-PL"/>
        </w:rPr>
        <w:t>wymaga</w:t>
      </w:r>
      <w:r w:rsidR="002F401A" w:rsidRPr="00BB524B">
        <w:rPr>
          <w:lang w:val="pl-PL"/>
        </w:rPr>
        <w:t xml:space="preserve"> </w:t>
      </w:r>
      <w:r w:rsidR="00EC4CEA" w:rsidRPr="00BB524B">
        <w:rPr>
          <w:lang w:val="pl-PL"/>
        </w:rPr>
        <w:t>ostrożne</w:t>
      </w:r>
      <w:r w:rsidR="0021651E" w:rsidRPr="00BB524B">
        <w:rPr>
          <w:lang w:val="pl-PL"/>
        </w:rPr>
        <w:t>go</w:t>
      </w:r>
      <w:r w:rsidR="00EC4CEA" w:rsidRPr="00BB524B">
        <w:rPr>
          <w:lang w:val="pl-PL"/>
        </w:rPr>
        <w:t xml:space="preserve"> wyważeni</w:t>
      </w:r>
      <w:r w:rsidR="0021651E" w:rsidRPr="00BB524B">
        <w:rPr>
          <w:lang w:val="pl-PL"/>
        </w:rPr>
        <w:t>a</w:t>
      </w:r>
      <w:r w:rsidR="00EC4CEA" w:rsidRPr="00BB524B">
        <w:rPr>
          <w:lang w:val="pl-PL"/>
        </w:rPr>
        <w:t xml:space="preserve"> konkurencyjnych wartości</w:t>
      </w:r>
      <w:r w:rsidR="002F401A" w:rsidRPr="00BB524B">
        <w:rPr>
          <w:lang w:val="pl-PL"/>
        </w:rPr>
        <w:t xml:space="preserve"> </w:t>
      </w:r>
      <w:r w:rsidR="001E2BB1" w:rsidRPr="00BB524B">
        <w:rPr>
          <w:lang w:val="pl-PL"/>
        </w:rPr>
        <w:t>celem określenia, czy</w:t>
      </w:r>
      <w:r w:rsidR="002F401A" w:rsidRPr="00BB524B">
        <w:rPr>
          <w:lang w:val="pl-PL"/>
        </w:rPr>
        <w:t xml:space="preserve"> </w:t>
      </w:r>
      <w:r w:rsidR="00AF5329" w:rsidRPr="00BB524B">
        <w:rPr>
          <w:lang w:val="pl-PL"/>
        </w:rPr>
        <w:t>tajemnica zawodowa</w:t>
      </w:r>
      <w:r w:rsidR="002F401A" w:rsidRPr="00BB524B">
        <w:rPr>
          <w:lang w:val="pl-PL"/>
        </w:rPr>
        <w:t xml:space="preserve"> </w:t>
      </w:r>
      <w:r w:rsidR="001E2BB1" w:rsidRPr="00BB524B">
        <w:rPr>
          <w:lang w:val="pl-PL"/>
        </w:rPr>
        <w:t>powinna czy nie powinna</w:t>
      </w:r>
      <w:r w:rsidR="002F401A" w:rsidRPr="00BB524B">
        <w:rPr>
          <w:lang w:val="pl-PL"/>
        </w:rPr>
        <w:t xml:space="preserve"> </w:t>
      </w:r>
      <w:r w:rsidR="0021651E" w:rsidRPr="00BB524B">
        <w:rPr>
          <w:lang w:val="pl-PL"/>
        </w:rPr>
        <w:t xml:space="preserve">ustąpić miejsca przed innymi interesami, a zatem konieczna jest interwencja </w:t>
      </w:r>
      <w:r w:rsidR="00C52390">
        <w:rPr>
          <w:lang w:val="pl-PL"/>
        </w:rPr>
        <w:t>władzy sądowniczej</w:t>
      </w:r>
      <w:r w:rsidR="002F401A" w:rsidRPr="00BB524B">
        <w:rPr>
          <w:lang w:val="pl-PL"/>
        </w:rPr>
        <w:t>.</w:t>
      </w:r>
      <w:r w:rsidR="007F5156" w:rsidRPr="00BB524B">
        <w:rPr>
          <w:lang w:val="pl-PL"/>
        </w:rPr>
        <w:t xml:space="preserve"> </w:t>
      </w:r>
      <w:r w:rsidR="00414794">
        <w:rPr>
          <w:lang w:val="pl-PL"/>
        </w:rPr>
        <w:t>Stwierdził on również</w:t>
      </w:r>
      <w:r w:rsidR="001E2BB1" w:rsidRPr="00BB524B">
        <w:rPr>
          <w:lang w:val="pl-PL"/>
        </w:rPr>
        <w:t>, że opinia</w:t>
      </w:r>
      <w:r w:rsidR="007F5156" w:rsidRPr="00BB524B">
        <w:rPr>
          <w:lang w:val="pl-PL"/>
        </w:rPr>
        <w:t xml:space="preserve"> </w:t>
      </w:r>
      <w:r w:rsidR="001E2BB1" w:rsidRPr="00BB524B">
        <w:rPr>
          <w:lang w:val="pl-PL"/>
        </w:rPr>
        <w:t xml:space="preserve">organizacji zawodowej, o której mowa w </w:t>
      </w:r>
      <w:r w:rsidR="00135338" w:rsidRPr="00BB524B">
        <w:rPr>
          <w:lang w:val="pl-PL"/>
        </w:rPr>
        <w:t>artyku</w:t>
      </w:r>
      <w:r w:rsidR="001E2BB1" w:rsidRPr="00BB524B">
        <w:rPr>
          <w:lang w:val="pl-PL"/>
        </w:rPr>
        <w:t>le</w:t>
      </w:r>
      <w:r w:rsidR="007F5156" w:rsidRPr="00BB524B">
        <w:rPr>
          <w:lang w:val="pl-PL"/>
        </w:rPr>
        <w:t xml:space="preserve"> 135 § 5 </w:t>
      </w:r>
      <w:r w:rsidR="002F54CC" w:rsidRPr="00BB524B">
        <w:rPr>
          <w:lang w:val="pl-PL"/>
        </w:rPr>
        <w:t>CPP</w:t>
      </w:r>
      <w:r w:rsidR="007F5156" w:rsidRPr="00BB524B">
        <w:rPr>
          <w:lang w:val="pl-PL"/>
        </w:rPr>
        <w:t xml:space="preserve"> </w:t>
      </w:r>
      <w:r w:rsidR="001E2BB1" w:rsidRPr="00BB524B">
        <w:rPr>
          <w:lang w:val="pl-PL"/>
        </w:rPr>
        <w:t xml:space="preserve">jest wiążąca wyłącznie dla jej członków a nie dla sądów orzekających </w:t>
      </w:r>
      <w:r w:rsidR="00D634B4" w:rsidRPr="00BB524B">
        <w:rPr>
          <w:lang w:val="pl-PL"/>
        </w:rPr>
        <w:t xml:space="preserve">w </w:t>
      </w:r>
      <w:r w:rsidR="00D90A5C">
        <w:rPr>
          <w:lang w:val="pl-PL"/>
        </w:rPr>
        <w:t>sprawie</w:t>
      </w:r>
      <w:r w:rsidR="00D634B4" w:rsidRPr="00BB524B">
        <w:rPr>
          <w:lang w:val="pl-PL"/>
        </w:rPr>
        <w:t xml:space="preserve">  uchylenia</w:t>
      </w:r>
      <w:r w:rsidR="007F5156" w:rsidRPr="00BB524B">
        <w:rPr>
          <w:lang w:val="pl-PL"/>
        </w:rPr>
        <w:t xml:space="preserve"> </w:t>
      </w:r>
      <w:r w:rsidR="00AF5329" w:rsidRPr="00BB524B">
        <w:rPr>
          <w:lang w:val="pl-PL"/>
        </w:rPr>
        <w:t>tajemnic</w:t>
      </w:r>
      <w:r w:rsidR="00D634B4" w:rsidRPr="00BB524B">
        <w:rPr>
          <w:lang w:val="pl-PL"/>
        </w:rPr>
        <w:t>y</w:t>
      </w:r>
      <w:r w:rsidR="00AF5329" w:rsidRPr="00BB524B">
        <w:rPr>
          <w:lang w:val="pl-PL"/>
        </w:rPr>
        <w:t xml:space="preserve"> zawodow</w:t>
      </w:r>
      <w:r w:rsidR="00D90A5C">
        <w:rPr>
          <w:lang w:val="pl-PL"/>
        </w:rPr>
        <w:t>ej</w:t>
      </w:r>
      <w:r w:rsidR="007F5156" w:rsidRPr="00BB524B">
        <w:rPr>
          <w:lang w:val="pl-PL"/>
        </w:rPr>
        <w:t>.</w:t>
      </w:r>
    </w:p>
    <w:p w:rsidR="00D64455" w:rsidRPr="00BB524B" w:rsidRDefault="004D567D" w:rsidP="002E1693">
      <w:pPr>
        <w:pStyle w:val="JuParaSub"/>
        <w:rPr>
          <w:lang w:val="pl-PL"/>
        </w:rPr>
      </w:pPr>
      <w:r w:rsidRPr="00BB524B">
        <w:rPr>
          <w:lang w:val="pl-PL"/>
        </w:rPr>
        <w:fldChar w:fldCharType="begin"/>
      </w:r>
      <w:r w:rsidR="00DA3F14" w:rsidRPr="00BB524B">
        <w:rPr>
          <w:lang w:val="pl-PL"/>
        </w:rPr>
        <w:instrText xml:space="preserve"> SEQ level0 \*arabic </w:instrText>
      </w:r>
      <w:r w:rsidRPr="00BB524B">
        <w:rPr>
          <w:lang w:val="pl-PL"/>
        </w:rPr>
        <w:fldChar w:fldCharType="separate"/>
      </w:r>
      <w:r w:rsidR="007E0CEA">
        <w:rPr>
          <w:noProof/>
          <w:lang w:val="pl-PL"/>
        </w:rPr>
        <w:t>26</w:t>
      </w:r>
      <w:r w:rsidRPr="00BB524B">
        <w:rPr>
          <w:lang w:val="pl-PL"/>
        </w:rPr>
        <w:fldChar w:fldCharType="end"/>
      </w:r>
      <w:r w:rsidR="00DA3F14" w:rsidRPr="00BB524B">
        <w:rPr>
          <w:lang w:val="pl-PL"/>
        </w:rPr>
        <w:t>.  </w:t>
      </w:r>
      <w:r w:rsidR="005F03F4" w:rsidRPr="00BB524B">
        <w:rPr>
          <w:lang w:val="pl-PL"/>
        </w:rPr>
        <w:t>W wyroku</w:t>
      </w:r>
      <w:r w:rsidR="00DA3F14" w:rsidRPr="00BB524B">
        <w:rPr>
          <w:lang w:val="pl-PL"/>
        </w:rPr>
        <w:t xml:space="preserve"> </w:t>
      </w:r>
      <w:r w:rsidR="008F4C11">
        <w:rPr>
          <w:lang w:val="pl-PL"/>
        </w:rPr>
        <w:t>ustalającym orzecznic</w:t>
      </w:r>
      <w:r w:rsidR="00ED38FB">
        <w:rPr>
          <w:lang w:val="pl-PL"/>
        </w:rPr>
        <w:t>two</w:t>
      </w:r>
      <w:r w:rsidR="00DA3F14" w:rsidRPr="00BB524B">
        <w:rPr>
          <w:lang w:val="pl-PL"/>
        </w:rPr>
        <w:t xml:space="preserve"> </w:t>
      </w:r>
      <w:r w:rsidR="000B421A" w:rsidRPr="00BB524B">
        <w:rPr>
          <w:lang w:val="pl-PL"/>
        </w:rPr>
        <w:t>nr</w:t>
      </w:r>
      <w:r w:rsidR="00DA3F14" w:rsidRPr="00BB524B">
        <w:rPr>
          <w:lang w:val="pl-PL"/>
        </w:rPr>
        <w:t xml:space="preserve"> 2/2008 </w:t>
      </w:r>
      <w:r w:rsidR="001E2BB1" w:rsidRPr="00BB524B">
        <w:rPr>
          <w:lang w:val="pl-PL"/>
        </w:rPr>
        <w:t>z dnia</w:t>
      </w:r>
      <w:r w:rsidR="00DA3F14" w:rsidRPr="00BB524B">
        <w:rPr>
          <w:lang w:val="pl-PL"/>
        </w:rPr>
        <w:t xml:space="preserve"> 13</w:t>
      </w:r>
      <w:r w:rsidR="00AF77DE" w:rsidRPr="00BB524B">
        <w:rPr>
          <w:lang w:val="pl-PL"/>
        </w:rPr>
        <w:t> </w:t>
      </w:r>
      <w:r w:rsidR="001E2BB1" w:rsidRPr="00BB524B">
        <w:rPr>
          <w:lang w:val="pl-PL"/>
        </w:rPr>
        <w:t>lutego</w:t>
      </w:r>
      <w:r w:rsidR="006E53C3" w:rsidRPr="00BB524B">
        <w:rPr>
          <w:lang w:val="pl-PL"/>
        </w:rPr>
        <w:t> </w:t>
      </w:r>
      <w:r w:rsidR="00DA3F14" w:rsidRPr="00BB524B">
        <w:rPr>
          <w:lang w:val="pl-PL"/>
        </w:rPr>
        <w:t>2008</w:t>
      </w:r>
      <w:r w:rsidR="001E2BB1" w:rsidRPr="00BB524B">
        <w:rPr>
          <w:lang w:val="pl-PL"/>
        </w:rPr>
        <w:t xml:space="preserve"> </w:t>
      </w:r>
      <w:r w:rsidR="00B13212" w:rsidRPr="00BB524B">
        <w:rPr>
          <w:lang w:val="pl-PL"/>
        </w:rPr>
        <w:t>r.</w:t>
      </w:r>
      <w:r w:rsidR="00DA3F14" w:rsidRPr="00BB524B">
        <w:rPr>
          <w:lang w:val="pl-PL"/>
        </w:rPr>
        <w:t xml:space="preserve"> (</w:t>
      </w:r>
      <w:r w:rsidR="00BB524B">
        <w:rPr>
          <w:lang w:val="pl-PL"/>
        </w:rPr>
        <w:t>postępowanie wewnętrzne</w:t>
      </w:r>
      <w:r w:rsidR="00DA3F14" w:rsidRPr="00BB524B">
        <w:rPr>
          <w:lang w:val="pl-PL"/>
        </w:rPr>
        <w:t xml:space="preserve"> </w:t>
      </w:r>
      <w:r w:rsidR="000B421A" w:rsidRPr="00BB524B">
        <w:rPr>
          <w:lang w:val="pl-PL"/>
        </w:rPr>
        <w:t>nr</w:t>
      </w:r>
      <w:r w:rsidR="00DA3F14" w:rsidRPr="00BB524B">
        <w:rPr>
          <w:lang w:val="pl-PL"/>
        </w:rPr>
        <w:t xml:space="preserve"> 894/07-9), </w:t>
      </w:r>
      <w:r w:rsidR="00950E81" w:rsidRPr="00BB524B">
        <w:rPr>
          <w:lang w:val="pl-PL"/>
        </w:rPr>
        <w:t>Sąd Najwyższy</w:t>
      </w:r>
      <w:r w:rsidR="00DA3F14" w:rsidRPr="00BB524B">
        <w:rPr>
          <w:lang w:val="pl-PL"/>
        </w:rPr>
        <w:t xml:space="preserve"> </w:t>
      </w:r>
      <w:r w:rsidR="001E2BB1" w:rsidRPr="00BB524B">
        <w:rPr>
          <w:lang w:val="pl-PL"/>
        </w:rPr>
        <w:t>stwierdził</w:t>
      </w:r>
      <w:r w:rsidR="00EC717A">
        <w:rPr>
          <w:lang w:val="pl-PL"/>
        </w:rPr>
        <w:t>, że</w:t>
      </w:r>
      <w:r w:rsidR="00DA3F14" w:rsidRPr="00BB524B">
        <w:rPr>
          <w:lang w:val="pl-PL"/>
        </w:rPr>
        <w:t>:</w:t>
      </w:r>
    </w:p>
    <w:p w:rsidR="00DA3F14" w:rsidRPr="00BB524B" w:rsidRDefault="00127F9C" w:rsidP="002E1693">
      <w:pPr>
        <w:pStyle w:val="JuParaSub"/>
        <w:rPr>
          <w:lang w:val="pl-PL"/>
        </w:rPr>
      </w:pPr>
      <w:r w:rsidRPr="00BB524B">
        <w:rPr>
          <w:lang w:val="pl-PL"/>
        </w:rPr>
        <w:t>- </w:t>
      </w:r>
      <w:r w:rsidR="001E2BB1" w:rsidRPr="00BB524B">
        <w:rPr>
          <w:lang w:val="pl-PL"/>
        </w:rPr>
        <w:t xml:space="preserve"> instytucja bankowa może </w:t>
      </w:r>
      <w:r w:rsidR="00D634B4" w:rsidRPr="00BB524B">
        <w:rPr>
          <w:lang w:val="pl-PL"/>
        </w:rPr>
        <w:t xml:space="preserve">zgodnie z prawem </w:t>
      </w:r>
      <w:r w:rsidR="001E2BB1" w:rsidRPr="00BB524B">
        <w:rPr>
          <w:lang w:val="pl-PL"/>
        </w:rPr>
        <w:t>odmówić</w:t>
      </w:r>
      <w:r w:rsidR="009E2375" w:rsidRPr="00BB524B">
        <w:rPr>
          <w:lang w:val="pl-PL"/>
        </w:rPr>
        <w:t xml:space="preserve"> </w:t>
      </w:r>
      <w:r w:rsidR="00805417" w:rsidRPr="00BB524B">
        <w:rPr>
          <w:lang w:val="pl-PL"/>
        </w:rPr>
        <w:t>dostarczenia i</w:t>
      </w:r>
      <w:r w:rsidR="001E2BB1" w:rsidRPr="00BB524B">
        <w:rPr>
          <w:lang w:val="pl-PL"/>
        </w:rPr>
        <w:t>n</w:t>
      </w:r>
      <w:r w:rsidR="00805417" w:rsidRPr="00BB524B">
        <w:rPr>
          <w:lang w:val="pl-PL"/>
        </w:rPr>
        <w:t>f</w:t>
      </w:r>
      <w:r w:rsidR="001E2BB1" w:rsidRPr="00BB524B">
        <w:rPr>
          <w:lang w:val="pl-PL"/>
        </w:rPr>
        <w:t xml:space="preserve">ormacji dotyczących rachunku bankowego </w:t>
      </w:r>
      <w:r w:rsidR="00D634B4" w:rsidRPr="00BB524B">
        <w:rPr>
          <w:lang w:val="pl-PL"/>
        </w:rPr>
        <w:t>żądanych</w:t>
      </w:r>
      <w:r w:rsidR="00DA3F14" w:rsidRPr="00BB524B">
        <w:rPr>
          <w:lang w:val="pl-PL"/>
        </w:rPr>
        <w:t xml:space="preserve"> </w:t>
      </w:r>
      <w:r w:rsidR="001E2BB1" w:rsidRPr="00BB524B">
        <w:rPr>
          <w:lang w:val="pl-PL"/>
        </w:rPr>
        <w:t>w ramach postępowania karnego wyłącznie w oparciu o obowiązek zachowania tajemnicy bankowej</w:t>
      </w:r>
      <w:r w:rsidR="009E2375" w:rsidRPr="00BB524B">
        <w:rPr>
          <w:lang w:val="pl-PL"/>
        </w:rPr>
        <w:t>;</w:t>
      </w:r>
    </w:p>
    <w:p w:rsidR="009E2375" w:rsidRPr="00BB524B" w:rsidRDefault="00127F9C" w:rsidP="002E1693">
      <w:pPr>
        <w:pStyle w:val="JuParaSub"/>
        <w:rPr>
          <w:lang w:val="pl-PL"/>
        </w:rPr>
      </w:pPr>
      <w:r w:rsidRPr="00BB524B">
        <w:rPr>
          <w:lang w:val="pl-PL"/>
        </w:rPr>
        <w:t>- </w:t>
      </w:r>
      <w:r w:rsidR="001E2BB1" w:rsidRPr="00BB524B">
        <w:rPr>
          <w:lang w:val="pl-PL"/>
        </w:rPr>
        <w:t xml:space="preserve"> jeżeli sąd nie uzna odmowy za </w:t>
      </w:r>
      <w:r w:rsidR="00D634B4" w:rsidRPr="00BB524B">
        <w:rPr>
          <w:lang w:val="pl-PL"/>
        </w:rPr>
        <w:t>zgodną z prawem</w:t>
      </w:r>
      <w:r w:rsidR="001E2BB1" w:rsidRPr="00BB524B">
        <w:rPr>
          <w:lang w:val="pl-PL"/>
        </w:rPr>
        <w:t>, nakaże on dostarczenie żądanych informacji</w:t>
      </w:r>
      <w:r w:rsidR="009E2375" w:rsidRPr="00BB524B">
        <w:rPr>
          <w:lang w:val="pl-PL"/>
        </w:rPr>
        <w:t xml:space="preserve"> </w:t>
      </w:r>
      <w:r w:rsidR="000E2C3E" w:rsidRPr="00BB524B">
        <w:rPr>
          <w:lang w:val="pl-PL"/>
        </w:rPr>
        <w:t>zgodnie z artykułem</w:t>
      </w:r>
      <w:r w:rsidR="009E2375" w:rsidRPr="00BB524B">
        <w:rPr>
          <w:lang w:val="pl-PL"/>
        </w:rPr>
        <w:t xml:space="preserve"> 135 § 2 </w:t>
      </w:r>
      <w:r w:rsidR="002F54CC" w:rsidRPr="00BB524B">
        <w:rPr>
          <w:lang w:val="pl-PL"/>
        </w:rPr>
        <w:t>CPP</w:t>
      </w:r>
      <w:r w:rsidR="009E2375" w:rsidRPr="00BB524B">
        <w:rPr>
          <w:lang w:val="pl-PL"/>
        </w:rPr>
        <w:t> ;</w:t>
      </w:r>
    </w:p>
    <w:p w:rsidR="009E2375" w:rsidRPr="00BB524B" w:rsidRDefault="00127F9C" w:rsidP="002E1693">
      <w:pPr>
        <w:pStyle w:val="JuParaSub"/>
        <w:rPr>
          <w:lang w:val="pl-PL"/>
        </w:rPr>
      </w:pPr>
      <w:r w:rsidRPr="00BB524B">
        <w:rPr>
          <w:lang w:val="pl-PL"/>
        </w:rPr>
        <w:t>- </w:t>
      </w:r>
      <w:r w:rsidR="00197C7D" w:rsidRPr="00BB524B">
        <w:rPr>
          <w:lang w:val="pl-PL"/>
        </w:rPr>
        <w:t xml:space="preserve"> jeżeli</w:t>
      </w:r>
      <w:r w:rsidR="009E2375" w:rsidRPr="00BB524B">
        <w:rPr>
          <w:lang w:val="pl-PL"/>
        </w:rPr>
        <w:t xml:space="preserve"> </w:t>
      </w:r>
      <w:r w:rsidR="00197C7D" w:rsidRPr="00BB524B">
        <w:rPr>
          <w:lang w:val="pl-PL"/>
        </w:rPr>
        <w:t>odmowa</w:t>
      </w:r>
      <w:r w:rsidR="009E2375" w:rsidRPr="00BB524B">
        <w:rPr>
          <w:lang w:val="pl-PL"/>
        </w:rPr>
        <w:t xml:space="preserve"> </w:t>
      </w:r>
      <w:r w:rsidR="00197C7D" w:rsidRPr="00BB524B">
        <w:rPr>
          <w:lang w:val="pl-PL"/>
        </w:rPr>
        <w:t>zostanie uznana za</w:t>
      </w:r>
      <w:r w:rsidR="009E2375" w:rsidRPr="00BB524B">
        <w:rPr>
          <w:lang w:val="pl-PL"/>
        </w:rPr>
        <w:t xml:space="preserve"> </w:t>
      </w:r>
      <w:r w:rsidR="00D634B4" w:rsidRPr="00BB524B">
        <w:rPr>
          <w:lang w:val="pl-PL"/>
        </w:rPr>
        <w:t>zgodną z prawem</w:t>
      </w:r>
      <w:r w:rsidR="009E2375" w:rsidRPr="00BB524B">
        <w:rPr>
          <w:lang w:val="pl-PL"/>
        </w:rPr>
        <w:t xml:space="preserve">, </w:t>
      </w:r>
      <w:r w:rsidR="00D634B4" w:rsidRPr="00BB524B">
        <w:rPr>
          <w:lang w:val="pl-PL"/>
        </w:rPr>
        <w:t>sąd bezpośrednio wyższej instancji nad sądem, który rozpatry</w:t>
      </w:r>
      <w:r w:rsidR="00EF141A">
        <w:rPr>
          <w:lang w:val="pl-PL"/>
        </w:rPr>
        <w:t>wał</w:t>
      </w:r>
      <w:r w:rsidR="00D634B4" w:rsidRPr="00BB524B">
        <w:rPr>
          <w:lang w:val="pl-PL"/>
        </w:rPr>
        <w:t xml:space="preserve"> </w:t>
      </w:r>
      <w:r w:rsidR="00EF141A">
        <w:rPr>
          <w:lang w:val="pl-PL"/>
        </w:rPr>
        <w:t>sprawę</w:t>
      </w:r>
      <w:r w:rsidR="00D634B4" w:rsidRPr="00BB524B">
        <w:rPr>
          <w:lang w:val="pl-PL"/>
        </w:rPr>
        <w:t xml:space="preserve">, </w:t>
      </w:r>
      <w:r w:rsidR="00805417" w:rsidRPr="00BB524B">
        <w:rPr>
          <w:lang w:val="pl-PL"/>
        </w:rPr>
        <w:t>podejmuje decyzję o</w:t>
      </w:r>
      <w:r w:rsidR="009E2375" w:rsidRPr="00BB524B">
        <w:rPr>
          <w:lang w:val="pl-PL"/>
        </w:rPr>
        <w:t xml:space="preserve"> </w:t>
      </w:r>
      <w:r w:rsidR="001F6504" w:rsidRPr="00BB524B">
        <w:rPr>
          <w:lang w:val="pl-PL"/>
        </w:rPr>
        <w:t>uchyleni</w:t>
      </w:r>
      <w:r w:rsidR="00805417" w:rsidRPr="00BB524B">
        <w:rPr>
          <w:lang w:val="pl-PL"/>
        </w:rPr>
        <w:t>u</w:t>
      </w:r>
      <w:r w:rsidR="009E2375" w:rsidRPr="00BB524B">
        <w:rPr>
          <w:lang w:val="pl-PL"/>
        </w:rPr>
        <w:t xml:space="preserve"> </w:t>
      </w:r>
      <w:r w:rsidR="00240126" w:rsidRPr="00BB524B">
        <w:rPr>
          <w:lang w:val="pl-PL"/>
        </w:rPr>
        <w:t>tajem</w:t>
      </w:r>
      <w:r w:rsidR="00805417" w:rsidRPr="00BB524B">
        <w:rPr>
          <w:lang w:val="pl-PL"/>
        </w:rPr>
        <w:t>n</w:t>
      </w:r>
      <w:r w:rsidR="00240126" w:rsidRPr="00BB524B">
        <w:rPr>
          <w:lang w:val="pl-PL"/>
        </w:rPr>
        <w:t>icy</w:t>
      </w:r>
      <w:r w:rsidR="009E2375" w:rsidRPr="00BB524B">
        <w:rPr>
          <w:lang w:val="pl-PL"/>
        </w:rPr>
        <w:t xml:space="preserve">, </w:t>
      </w:r>
      <w:r w:rsidR="000E2C3E" w:rsidRPr="00BB524B">
        <w:rPr>
          <w:lang w:val="pl-PL"/>
        </w:rPr>
        <w:t>zgodnie z artykułem</w:t>
      </w:r>
      <w:r w:rsidR="009E2375" w:rsidRPr="00BB524B">
        <w:rPr>
          <w:lang w:val="pl-PL"/>
        </w:rPr>
        <w:t xml:space="preserve"> 135 § 3 </w:t>
      </w:r>
      <w:r w:rsidR="002F54CC" w:rsidRPr="00BB524B">
        <w:rPr>
          <w:lang w:val="pl-PL"/>
        </w:rPr>
        <w:t>CPP</w:t>
      </w:r>
      <w:r w:rsidR="009E2375" w:rsidRPr="00BB524B">
        <w:rPr>
          <w:lang w:val="pl-PL"/>
        </w:rPr>
        <w:t>.</w:t>
      </w:r>
    </w:p>
    <w:p w:rsidR="00940A29" w:rsidRPr="00BB524B" w:rsidRDefault="004D567D" w:rsidP="002E1693">
      <w:pPr>
        <w:pStyle w:val="JuParaSub"/>
        <w:rPr>
          <w:lang w:val="pl-PL"/>
        </w:rPr>
      </w:pPr>
      <w:r w:rsidRPr="00BB524B">
        <w:rPr>
          <w:lang w:val="pl-PL"/>
        </w:rPr>
        <w:fldChar w:fldCharType="begin"/>
      </w:r>
      <w:r w:rsidR="00940A29" w:rsidRPr="00BB524B">
        <w:rPr>
          <w:lang w:val="pl-PL"/>
        </w:rPr>
        <w:instrText xml:space="preserve"> SEQ level0 \*arabic </w:instrText>
      </w:r>
      <w:r w:rsidRPr="00BB524B">
        <w:rPr>
          <w:lang w:val="pl-PL"/>
        </w:rPr>
        <w:fldChar w:fldCharType="separate"/>
      </w:r>
      <w:r w:rsidR="007E0CEA">
        <w:rPr>
          <w:noProof/>
          <w:lang w:val="pl-PL"/>
        </w:rPr>
        <w:t>27</w:t>
      </w:r>
      <w:r w:rsidRPr="00BB524B">
        <w:rPr>
          <w:lang w:val="pl-PL"/>
        </w:rPr>
        <w:fldChar w:fldCharType="end"/>
      </w:r>
      <w:r w:rsidR="00940A29" w:rsidRPr="00BB524B">
        <w:rPr>
          <w:lang w:val="pl-PL"/>
        </w:rPr>
        <w:t>.  </w:t>
      </w:r>
      <w:r w:rsidR="005F03F4" w:rsidRPr="00BB524B">
        <w:rPr>
          <w:lang w:val="pl-PL"/>
        </w:rPr>
        <w:t>W wyroku</w:t>
      </w:r>
      <w:r w:rsidR="001E2BB1" w:rsidRPr="00BB524B">
        <w:rPr>
          <w:lang w:val="pl-PL"/>
        </w:rPr>
        <w:t xml:space="preserve"> z dnia</w:t>
      </w:r>
      <w:r w:rsidR="00940A29" w:rsidRPr="00BB524B">
        <w:rPr>
          <w:lang w:val="pl-PL"/>
        </w:rPr>
        <w:t xml:space="preserve"> 27 ma</w:t>
      </w:r>
      <w:r w:rsidR="00E43E48" w:rsidRPr="00BB524B">
        <w:rPr>
          <w:lang w:val="pl-PL"/>
        </w:rPr>
        <w:t>ja</w:t>
      </w:r>
      <w:r w:rsidR="00940A29" w:rsidRPr="00BB524B">
        <w:rPr>
          <w:lang w:val="pl-PL"/>
        </w:rPr>
        <w:t xml:space="preserve"> 2008</w:t>
      </w:r>
      <w:r w:rsidR="00E43E48" w:rsidRPr="00BB524B">
        <w:rPr>
          <w:lang w:val="pl-PL"/>
        </w:rPr>
        <w:t xml:space="preserve"> </w:t>
      </w:r>
      <w:r w:rsidR="00B13212" w:rsidRPr="00BB524B">
        <w:rPr>
          <w:lang w:val="pl-PL"/>
        </w:rPr>
        <w:t>r.</w:t>
      </w:r>
      <w:r w:rsidR="00940A29" w:rsidRPr="00BB524B">
        <w:rPr>
          <w:lang w:val="pl-PL"/>
        </w:rPr>
        <w:t xml:space="preserve"> (</w:t>
      </w:r>
      <w:r w:rsidR="00BB524B">
        <w:rPr>
          <w:lang w:val="pl-PL"/>
        </w:rPr>
        <w:t>postępowanie wewnętrzne</w:t>
      </w:r>
      <w:r w:rsidR="00940A29" w:rsidRPr="00BB524B">
        <w:rPr>
          <w:lang w:val="pl-PL"/>
        </w:rPr>
        <w:t xml:space="preserve"> </w:t>
      </w:r>
      <w:r w:rsidR="000B421A" w:rsidRPr="00BB524B">
        <w:rPr>
          <w:lang w:val="pl-PL"/>
        </w:rPr>
        <w:t>nr</w:t>
      </w:r>
      <w:r w:rsidR="00805417" w:rsidRPr="00BB524B">
        <w:rPr>
          <w:lang w:val="pl-PL"/>
        </w:rPr>
        <w:t xml:space="preserve"> 07B4673)</w:t>
      </w:r>
      <w:r w:rsidR="00940A29" w:rsidRPr="00BB524B">
        <w:rPr>
          <w:lang w:val="pl-PL"/>
        </w:rPr>
        <w:t xml:space="preserve"> </w:t>
      </w:r>
      <w:r w:rsidR="00805417" w:rsidRPr="00BB524B">
        <w:rPr>
          <w:lang w:val="pl-PL"/>
        </w:rPr>
        <w:t>dotyczącym</w:t>
      </w:r>
      <w:r w:rsidR="00940A29" w:rsidRPr="00BB524B">
        <w:rPr>
          <w:lang w:val="pl-PL"/>
        </w:rPr>
        <w:t xml:space="preserve"> </w:t>
      </w:r>
      <w:r w:rsidR="006F1FCF" w:rsidRPr="00BB524B">
        <w:rPr>
          <w:lang w:val="pl-PL"/>
        </w:rPr>
        <w:t>spraw</w:t>
      </w:r>
      <w:r w:rsidR="00805417" w:rsidRPr="00BB524B">
        <w:rPr>
          <w:lang w:val="pl-PL"/>
        </w:rPr>
        <w:t>y, w której</w:t>
      </w:r>
      <w:r w:rsidR="00940A29" w:rsidRPr="00BB524B">
        <w:rPr>
          <w:lang w:val="pl-PL"/>
        </w:rPr>
        <w:t xml:space="preserve"> </w:t>
      </w:r>
      <w:r w:rsidR="00EB23DE" w:rsidRPr="00BB524B">
        <w:rPr>
          <w:lang w:val="pl-PL"/>
        </w:rPr>
        <w:t>uchylenie</w:t>
      </w:r>
      <w:r w:rsidR="00AB72FD" w:rsidRPr="00BB524B">
        <w:rPr>
          <w:lang w:val="pl-PL"/>
        </w:rPr>
        <w:t xml:space="preserve"> tajemnicy zawodowej</w:t>
      </w:r>
      <w:r w:rsidR="00940A29" w:rsidRPr="00BB524B">
        <w:rPr>
          <w:lang w:val="pl-PL"/>
        </w:rPr>
        <w:t xml:space="preserve"> </w:t>
      </w:r>
      <w:r w:rsidR="00805417" w:rsidRPr="00BB524B">
        <w:rPr>
          <w:lang w:val="pl-PL"/>
        </w:rPr>
        <w:t>dotyczyło adwokata</w:t>
      </w:r>
      <w:r w:rsidR="00940A29" w:rsidRPr="00BB524B">
        <w:rPr>
          <w:lang w:val="pl-PL"/>
        </w:rPr>
        <w:t xml:space="preserve">, </w:t>
      </w:r>
      <w:r w:rsidR="00950E81" w:rsidRPr="00BB524B">
        <w:rPr>
          <w:lang w:val="pl-PL"/>
        </w:rPr>
        <w:t>Sąd Najwyższy</w:t>
      </w:r>
      <w:r w:rsidR="00940A29" w:rsidRPr="00BB524B">
        <w:rPr>
          <w:lang w:val="pl-PL"/>
        </w:rPr>
        <w:t xml:space="preserve"> </w:t>
      </w:r>
      <w:r w:rsidR="00E43E48" w:rsidRPr="00BB524B">
        <w:rPr>
          <w:lang w:val="pl-PL"/>
        </w:rPr>
        <w:t xml:space="preserve">uznał, że opinia </w:t>
      </w:r>
      <w:r w:rsidR="00EC717A">
        <w:rPr>
          <w:lang w:val="pl-PL"/>
        </w:rPr>
        <w:t>Izby Adwokackiej</w:t>
      </w:r>
      <w:r w:rsidR="00E43E48" w:rsidRPr="00BB524B">
        <w:rPr>
          <w:lang w:val="pl-PL"/>
        </w:rPr>
        <w:t xml:space="preserve">, o której mowa w </w:t>
      </w:r>
      <w:r w:rsidR="00135338" w:rsidRPr="00BB524B">
        <w:rPr>
          <w:lang w:val="pl-PL"/>
        </w:rPr>
        <w:t>artyku</w:t>
      </w:r>
      <w:r w:rsidR="00E43E48" w:rsidRPr="00BB524B">
        <w:rPr>
          <w:lang w:val="pl-PL"/>
        </w:rPr>
        <w:t>le</w:t>
      </w:r>
      <w:r w:rsidR="00940A29" w:rsidRPr="00BB524B">
        <w:rPr>
          <w:lang w:val="pl-PL"/>
        </w:rPr>
        <w:t xml:space="preserve"> 135 § 5 </w:t>
      </w:r>
      <w:r w:rsidR="002F54CC" w:rsidRPr="00BB524B">
        <w:rPr>
          <w:lang w:val="pl-PL"/>
        </w:rPr>
        <w:t>CPP</w:t>
      </w:r>
      <w:r w:rsidR="00805417" w:rsidRPr="00BB524B">
        <w:rPr>
          <w:lang w:val="pl-PL"/>
        </w:rPr>
        <w:t>,</w:t>
      </w:r>
      <w:r w:rsidR="00940A29" w:rsidRPr="00BB524B">
        <w:rPr>
          <w:lang w:val="pl-PL"/>
        </w:rPr>
        <w:t xml:space="preserve"> </w:t>
      </w:r>
      <w:r w:rsidR="00E43E48" w:rsidRPr="00BB524B">
        <w:rPr>
          <w:lang w:val="pl-PL"/>
        </w:rPr>
        <w:t xml:space="preserve">miała wartość informacyjną jak każda ekspertyza i w ten sposób mogła zostać </w:t>
      </w:r>
      <w:r w:rsidR="00D634B4" w:rsidRPr="00BB524B">
        <w:rPr>
          <w:lang w:val="pl-PL"/>
        </w:rPr>
        <w:t>swobodnie oceniona</w:t>
      </w:r>
      <w:r w:rsidR="00940A29" w:rsidRPr="00BB524B">
        <w:rPr>
          <w:lang w:val="pl-PL"/>
        </w:rPr>
        <w:t xml:space="preserve"> </w:t>
      </w:r>
      <w:r w:rsidR="00EC717A">
        <w:rPr>
          <w:lang w:val="pl-PL"/>
        </w:rPr>
        <w:t xml:space="preserve">przez </w:t>
      </w:r>
      <w:r w:rsidR="000A599A">
        <w:rPr>
          <w:lang w:val="pl-PL"/>
        </w:rPr>
        <w:t>władzę sądowniczą</w:t>
      </w:r>
      <w:r w:rsidR="00940A29" w:rsidRPr="00BB524B">
        <w:rPr>
          <w:lang w:val="pl-PL"/>
        </w:rPr>
        <w:t>.</w:t>
      </w:r>
    </w:p>
    <w:p w:rsidR="005E1DC4" w:rsidRPr="00BB524B" w:rsidRDefault="004D567D" w:rsidP="002E1693">
      <w:pPr>
        <w:pStyle w:val="JuParaSub"/>
        <w:rPr>
          <w:lang w:val="pl-PL"/>
        </w:rPr>
      </w:pPr>
      <w:r w:rsidRPr="00BB524B">
        <w:rPr>
          <w:lang w:val="pl-PL"/>
        </w:rPr>
        <w:fldChar w:fldCharType="begin"/>
      </w:r>
      <w:r w:rsidR="005E1DC4" w:rsidRPr="00BB524B">
        <w:rPr>
          <w:lang w:val="pl-PL"/>
        </w:rPr>
        <w:instrText xml:space="preserve"> SEQ level0 \*arabic </w:instrText>
      </w:r>
      <w:r w:rsidRPr="00BB524B">
        <w:rPr>
          <w:lang w:val="pl-PL"/>
        </w:rPr>
        <w:fldChar w:fldCharType="separate"/>
      </w:r>
      <w:r w:rsidR="007E0CEA">
        <w:rPr>
          <w:noProof/>
          <w:lang w:val="pl-PL"/>
        </w:rPr>
        <w:t>28</w:t>
      </w:r>
      <w:r w:rsidRPr="00BB524B">
        <w:rPr>
          <w:lang w:val="pl-PL"/>
        </w:rPr>
        <w:fldChar w:fldCharType="end"/>
      </w:r>
      <w:r w:rsidR="005E1DC4" w:rsidRPr="00BB524B">
        <w:rPr>
          <w:lang w:val="pl-PL"/>
        </w:rPr>
        <w:t>.  </w:t>
      </w:r>
      <w:r w:rsidR="005F03F4" w:rsidRPr="00BB524B">
        <w:rPr>
          <w:lang w:val="pl-PL"/>
        </w:rPr>
        <w:t>W wyroku</w:t>
      </w:r>
      <w:r w:rsidR="001E2BB1" w:rsidRPr="00BB524B">
        <w:rPr>
          <w:lang w:val="pl-PL"/>
        </w:rPr>
        <w:t xml:space="preserve"> z dnia</w:t>
      </w:r>
      <w:r w:rsidR="005E1DC4" w:rsidRPr="00BB524B">
        <w:rPr>
          <w:lang w:val="pl-PL"/>
        </w:rPr>
        <w:t xml:space="preserve"> 9 </w:t>
      </w:r>
      <w:r w:rsidR="00E43E48" w:rsidRPr="00BB524B">
        <w:rPr>
          <w:lang w:val="pl-PL"/>
        </w:rPr>
        <w:t>lutego</w:t>
      </w:r>
      <w:r w:rsidR="005E1DC4" w:rsidRPr="00BB524B">
        <w:rPr>
          <w:lang w:val="pl-PL"/>
        </w:rPr>
        <w:t xml:space="preserve"> 2011</w:t>
      </w:r>
      <w:r w:rsidR="00E43E48" w:rsidRPr="00BB524B">
        <w:rPr>
          <w:lang w:val="pl-PL"/>
        </w:rPr>
        <w:t xml:space="preserve"> </w:t>
      </w:r>
      <w:r w:rsidR="00B13212" w:rsidRPr="00BB524B">
        <w:rPr>
          <w:lang w:val="pl-PL"/>
        </w:rPr>
        <w:t>r.</w:t>
      </w:r>
      <w:r w:rsidR="005E1DC4" w:rsidRPr="00BB524B">
        <w:rPr>
          <w:lang w:val="pl-PL"/>
        </w:rPr>
        <w:t xml:space="preserve"> (</w:t>
      </w:r>
      <w:r w:rsidR="00BB524B">
        <w:rPr>
          <w:lang w:val="pl-PL"/>
        </w:rPr>
        <w:t>postępowanie wewnętrzne</w:t>
      </w:r>
      <w:r w:rsidR="005E1DC4" w:rsidRPr="00BB524B">
        <w:rPr>
          <w:lang w:val="pl-PL"/>
        </w:rPr>
        <w:t xml:space="preserve"> </w:t>
      </w:r>
      <w:r w:rsidR="000B421A" w:rsidRPr="00BB524B">
        <w:rPr>
          <w:lang w:val="pl-PL"/>
        </w:rPr>
        <w:t>nr</w:t>
      </w:r>
      <w:r w:rsidR="007F3C9F" w:rsidRPr="00BB524B">
        <w:rPr>
          <w:lang w:val="pl-PL"/>
        </w:rPr>
        <w:t> </w:t>
      </w:r>
      <w:r w:rsidR="00805417" w:rsidRPr="00BB524B">
        <w:rPr>
          <w:lang w:val="pl-PL"/>
        </w:rPr>
        <w:t>12153/09.8TDPRT-A.P1.S1)</w:t>
      </w:r>
      <w:r w:rsidR="005E1DC4" w:rsidRPr="00BB524B">
        <w:rPr>
          <w:lang w:val="pl-PL"/>
        </w:rPr>
        <w:t xml:space="preserve"> </w:t>
      </w:r>
      <w:r w:rsidR="00950E81" w:rsidRPr="00BB524B">
        <w:rPr>
          <w:lang w:val="pl-PL"/>
        </w:rPr>
        <w:t>Sąd Najwyższy</w:t>
      </w:r>
      <w:r w:rsidR="005E1DC4" w:rsidRPr="00BB524B">
        <w:rPr>
          <w:lang w:val="pl-PL"/>
        </w:rPr>
        <w:t xml:space="preserve"> </w:t>
      </w:r>
      <w:r w:rsidR="00E43E48" w:rsidRPr="00BB524B">
        <w:rPr>
          <w:lang w:val="pl-PL"/>
        </w:rPr>
        <w:t>wyciągnął następujące wnioski</w:t>
      </w:r>
      <w:r w:rsidR="005E1DC4" w:rsidRPr="00BB524B">
        <w:rPr>
          <w:lang w:val="pl-PL"/>
        </w:rPr>
        <w:t>:</w:t>
      </w:r>
    </w:p>
    <w:p w:rsidR="009C5284" w:rsidRPr="00BB524B" w:rsidRDefault="00127F9C" w:rsidP="002E1693">
      <w:pPr>
        <w:pStyle w:val="JuParaSub"/>
        <w:rPr>
          <w:lang w:val="pl-PL"/>
        </w:rPr>
      </w:pPr>
      <w:r w:rsidRPr="00BB524B">
        <w:rPr>
          <w:lang w:val="pl-PL"/>
        </w:rPr>
        <w:t>- </w:t>
      </w:r>
      <w:r w:rsidR="00805417" w:rsidRPr="00BB524B">
        <w:rPr>
          <w:lang w:val="pl-PL"/>
        </w:rPr>
        <w:t>w przypadku powołania się na tajemnicę</w:t>
      </w:r>
      <w:r w:rsidR="005E1DC4" w:rsidRPr="00BB524B">
        <w:rPr>
          <w:lang w:val="pl-PL"/>
        </w:rPr>
        <w:t xml:space="preserve"> </w:t>
      </w:r>
      <w:r w:rsidR="000A599A">
        <w:rPr>
          <w:lang w:val="pl-PL"/>
        </w:rPr>
        <w:t xml:space="preserve">władza sądownicza </w:t>
      </w:r>
      <w:r w:rsidR="005E1DC4" w:rsidRPr="00BB524B">
        <w:rPr>
          <w:lang w:val="pl-PL"/>
        </w:rPr>
        <w:t xml:space="preserve"> </w:t>
      </w:r>
      <w:r w:rsidR="00E43E48" w:rsidRPr="00BB524B">
        <w:rPr>
          <w:lang w:val="pl-PL"/>
        </w:rPr>
        <w:t>powinn</w:t>
      </w:r>
      <w:r w:rsidR="000A599A">
        <w:rPr>
          <w:lang w:val="pl-PL"/>
        </w:rPr>
        <w:t>a</w:t>
      </w:r>
      <w:r w:rsidR="00E43E48" w:rsidRPr="00BB524B">
        <w:rPr>
          <w:lang w:val="pl-PL"/>
        </w:rPr>
        <w:t xml:space="preserve"> zadecydować, czy</w:t>
      </w:r>
      <w:r w:rsidR="005E1DC4" w:rsidRPr="00BB524B">
        <w:rPr>
          <w:lang w:val="pl-PL"/>
        </w:rPr>
        <w:t xml:space="preserve"> </w:t>
      </w:r>
      <w:r w:rsidR="00D634B4" w:rsidRPr="00EC717A">
        <w:rPr>
          <w:lang w:val="pl-PL"/>
        </w:rPr>
        <w:t>jest</w:t>
      </w:r>
      <w:r w:rsidR="00D87A1B">
        <w:rPr>
          <w:lang w:val="pl-PL"/>
        </w:rPr>
        <w:t xml:space="preserve"> ono</w:t>
      </w:r>
      <w:r w:rsidR="00D634B4" w:rsidRPr="00EC717A">
        <w:rPr>
          <w:lang w:val="pl-PL"/>
        </w:rPr>
        <w:t xml:space="preserve"> zgodn</w:t>
      </w:r>
      <w:r w:rsidR="00D87A1B">
        <w:rPr>
          <w:lang w:val="pl-PL"/>
        </w:rPr>
        <w:t>e</w:t>
      </w:r>
      <w:r w:rsidR="00D634B4" w:rsidRPr="00EC717A">
        <w:rPr>
          <w:lang w:val="pl-PL"/>
        </w:rPr>
        <w:t xml:space="preserve"> z prawem czy nie</w:t>
      </w:r>
      <w:r w:rsidR="005E1DC4" w:rsidRPr="00EC717A">
        <w:rPr>
          <w:lang w:val="pl-PL"/>
        </w:rPr>
        <w:t xml:space="preserve">. </w:t>
      </w:r>
      <w:r w:rsidR="00240126" w:rsidRPr="00EC717A">
        <w:rPr>
          <w:lang w:val="pl-PL"/>
        </w:rPr>
        <w:t xml:space="preserve">Jeżeli uzna, że </w:t>
      </w:r>
      <w:r w:rsidR="00D634B4" w:rsidRPr="00EC717A">
        <w:rPr>
          <w:lang w:val="pl-PL"/>
        </w:rPr>
        <w:t>odmowa jest niezgodna z</w:t>
      </w:r>
      <w:r w:rsidR="00D634B4" w:rsidRPr="00BB524B">
        <w:rPr>
          <w:lang w:val="pl-PL"/>
        </w:rPr>
        <w:t xml:space="preserve"> prawem</w:t>
      </w:r>
      <w:r w:rsidR="00D87A1B">
        <w:rPr>
          <w:lang w:val="pl-PL"/>
        </w:rPr>
        <w:t>,</w:t>
      </w:r>
      <w:r w:rsidR="005E1DC4" w:rsidRPr="00BB524B">
        <w:rPr>
          <w:lang w:val="pl-PL"/>
        </w:rPr>
        <w:t xml:space="preserve"> </w:t>
      </w:r>
      <w:r w:rsidR="00240126" w:rsidRPr="00BB524B">
        <w:rPr>
          <w:lang w:val="pl-PL"/>
        </w:rPr>
        <w:t>zarządzi aby żądana informacja została udzielona</w:t>
      </w:r>
      <w:r w:rsidR="005E1DC4" w:rsidRPr="00BB524B">
        <w:rPr>
          <w:lang w:val="pl-PL"/>
        </w:rPr>
        <w:t>.</w:t>
      </w:r>
      <w:r w:rsidR="00E12B93" w:rsidRPr="00BB524B">
        <w:rPr>
          <w:lang w:val="pl-PL"/>
        </w:rPr>
        <w:t xml:space="preserve"> </w:t>
      </w:r>
      <w:r w:rsidR="00240126" w:rsidRPr="00BB524B">
        <w:rPr>
          <w:lang w:val="pl-PL"/>
        </w:rPr>
        <w:t xml:space="preserve">Jeżeli uzna, że </w:t>
      </w:r>
      <w:r w:rsidR="00D634B4" w:rsidRPr="00BB524B">
        <w:rPr>
          <w:lang w:val="pl-PL"/>
        </w:rPr>
        <w:t xml:space="preserve">odmowa jest zgodna z </w:t>
      </w:r>
      <w:r w:rsidR="00D634B4" w:rsidRPr="00BB524B">
        <w:rPr>
          <w:lang w:val="pl-PL"/>
        </w:rPr>
        <w:lastRenderedPageBreak/>
        <w:t>prawem</w:t>
      </w:r>
      <w:r w:rsidR="00E12B93" w:rsidRPr="00BB524B">
        <w:rPr>
          <w:lang w:val="pl-PL"/>
        </w:rPr>
        <w:t xml:space="preserve">, </w:t>
      </w:r>
      <w:r w:rsidR="00805417" w:rsidRPr="00BB524B">
        <w:rPr>
          <w:lang w:val="pl-PL"/>
        </w:rPr>
        <w:t>zgodzi</w:t>
      </w:r>
      <w:r w:rsidR="00EC717A">
        <w:rPr>
          <w:lang w:val="pl-PL"/>
        </w:rPr>
        <w:t xml:space="preserve"> się na zachowanie tajemnicy</w:t>
      </w:r>
      <w:r w:rsidR="00805417" w:rsidRPr="00BB524B">
        <w:rPr>
          <w:lang w:val="pl-PL"/>
        </w:rPr>
        <w:t xml:space="preserve"> bądź</w:t>
      </w:r>
      <w:r w:rsidR="00E12B93" w:rsidRPr="00BB524B">
        <w:rPr>
          <w:lang w:val="pl-PL"/>
        </w:rPr>
        <w:t xml:space="preserve"> </w:t>
      </w:r>
      <w:r w:rsidR="00240126" w:rsidRPr="00BB524B">
        <w:rPr>
          <w:lang w:val="pl-PL"/>
        </w:rPr>
        <w:t>odeśle sprawę do rozpatrzenia przez sąd wyższej instancji</w:t>
      </w:r>
      <w:r w:rsidR="007F3C9F" w:rsidRPr="00BB524B">
        <w:rPr>
          <w:lang w:val="pl-PL"/>
        </w:rPr>
        <w:t>.</w:t>
      </w:r>
    </w:p>
    <w:p w:rsidR="00D64455" w:rsidRPr="00BB524B" w:rsidRDefault="00127F9C" w:rsidP="002E1693">
      <w:pPr>
        <w:pStyle w:val="JuParaSub"/>
        <w:rPr>
          <w:lang w:val="pl-PL"/>
        </w:rPr>
      </w:pPr>
      <w:r w:rsidRPr="00BB524B">
        <w:rPr>
          <w:lang w:val="pl-PL"/>
        </w:rPr>
        <w:t>- </w:t>
      </w:r>
      <w:r w:rsidR="00EB23DE" w:rsidRPr="00BB524B">
        <w:rPr>
          <w:lang w:val="pl-PL"/>
        </w:rPr>
        <w:t>uchylenie</w:t>
      </w:r>
      <w:r w:rsidR="00E12B93" w:rsidRPr="00BB524B">
        <w:rPr>
          <w:lang w:val="pl-PL"/>
        </w:rPr>
        <w:t xml:space="preserve"> </w:t>
      </w:r>
      <w:r w:rsidR="00240126" w:rsidRPr="00BB524B">
        <w:rPr>
          <w:lang w:val="pl-PL"/>
        </w:rPr>
        <w:t>tajem</w:t>
      </w:r>
      <w:r w:rsidR="00805417" w:rsidRPr="00BB524B">
        <w:rPr>
          <w:lang w:val="pl-PL"/>
        </w:rPr>
        <w:t>n</w:t>
      </w:r>
      <w:r w:rsidR="00240126" w:rsidRPr="00BB524B">
        <w:rPr>
          <w:lang w:val="pl-PL"/>
        </w:rPr>
        <w:t>icy</w:t>
      </w:r>
      <w:r w:rsidR="00E12B93" w:rsidRPr="00BB524B">
        <w:rPr>
          <w:lang w:val="pl-PL"/>
        </w:rPr>
        <w:t xml:space="preserve"> </w:t>
      </w:r>
      <w:r w:rsidR="00D634B4" w:rsidRPr="00BB524B">
        <w:rPr>
          <w:lang w:val="pl-PL"/>
        </w:rPr>
        <w:t>podlega właściwości sądu wyższej instancji</w:t>
      </w:r>
      <w:r w:rsidR="00805417" w:rsidRPr="00BB524B">
        <w:rPr>
          <w:lang w:val="pl-PL"/>
        </w:rPr>
        <w:t>, jest on zatem or</w:t>
      </w:r>
      <w:r w:rsidR="00D634B4" w:rsidRPr="00BB524B">
        <w:rPr>
          <w:lang w:val="pl-PL"/>
        </w:rPr>
        <w:t>ganem sądowym, który decyduje w kwestii uchylenia ta</w:t>
      </w:r>
      <w:r w:rsidR="00240126" w:rsidRPr="00BB524B">
        <w:rPr>
          <w:lang w:val="pl-PL"/>
        </w:rPr>
        <w:t>jem</w:t>
      </w:r>
      <w:r w:rsidR="00D634B4" w:rsidRPr="00BB524B">
        <w:rPr>
          <w:lang w:val="pl-PL"/>
        </w:rPr>
        <w:t>n</w:t>
      </w:r>
      <w:r w:rsidR="00240126" w:rsidRPr="00BB524B">
        <w:rPr>
          <w:lang w:val="pl-PL"/>
        </w:rPr>
        <w:t>icy</w:t>
      </w:r>
      <w:r w:rsidR="00E12B93" w:rsidRPr="00BB524B">
        <w:rPr>
          <w:lang w:val="pl-PL"/>
        </w:rPr>
        <w:t xml:space="preserve"> </w:t>
      </w:r>
      <w:r w:rsidR="00805417" w:rsidRPr="00BB524B">
        <w:rPr>
          <w:lang w:val="pl-PL"/>
        </w:rPr>
        <w:t>w sytuacjach, kiedy</w:t>
      </w:r>
      <w:r w:rsidR="00E12B93" w:rsidRPr="00BB524B">
        <w:rPr>
          <w:lang w:val="pl-PL"/>
        </w:rPr>
        <w:t xml:space="preserve"> </w:t>
      </w:r>
      <w:r w:rsidR="00D634B4" w:rsidRPr="00BB524B">
        <w:rPr>
          <w:lang w:val="pl-PL"/>
        </w:rPr>
        <w:t>odmowa jest zgodna z prawem</w:t>
      </w:r>
      <w:r w:rsidR="00E12B93" w:rsidRPr="00BB524B">
        <w:rPr>
          <w:lang w:val="pl-PL"/>
        </w:rPr>
        <w:t>.</w:t>
      </w:r>
    </w:p>
    <w:p w:rsidR="005E1DC4" w:rsidRPr="00BB524B" w:rsidRDefault="00127F9C" w:rsidP="002E1693">
      <w:pPr>
        <w:pStyle w:val="JuParaSub"/>
        <w:rPr>
          <w:lang w:val="pl-PL"/>
        </w:rPr>
      </w:pPr>
      <w:r w:rsidRPr="00BB524B">
        <w:rPr>
          <w:lang w:val="pl-PL"/>
        </w:rPr>
        <w:t>- </w:t>
      </w:r>
      <w:r w:rsidR="00805417" w:rsidRPr="00BB524B">
        <w:rPr>
          <w:lang w:val="pl-PL"/>
        </w:rPr>
        <w:t xml:space="preserve">zważywszy, iż chodzi o </w:t>
      </w:r>
      <w:r w:rsidR="00830BF4" w:rsidRPr="00BB524B">
        <w:rPr>
          <w:lang w:val="pl-PL"/>
        </w:rPr>
        <w:t>orzeczenie</w:t>
      </w:r>
      <w:r w:rsidR="00E12B93" w:rsidRPr="00BB524B">
        <w:rPr>
          <w:lang w:val="pl-PL"/>
        </w:rPr>
        <w:t xml:space="preserve"> </w:t>
      </w:r>
      <w:r w:rsidR="009E16CF" w:rsidRPr="00BB524B">
        <w:rPr>
          <w:lang w:val="pl-PL"/>
        </w:rPr>
        <w:t>wydane w pierwszej instancji</w:t>
      </w:r>
      <w:r w:rsidR="00E12B93" w:rsidRPr="00BB524B">
        <w:rPr>
          <w:lang w:val="pl-PL"/>
        </w:rPr>
        <w:t>,</w:t>
      </w:r>
      <w:r w:rsidR="009E16CF" w:rsidRPr="00BB524B">
        <w:rPr>
          <w:lang w:val="pl-PL"/>
        </w:rPr>
        <w:t xml:space="preserve"> może ono zostać zaskarżone w ramach odwołania</w:t>
      </w:r>
      <w:r w:rsidR="00E12B93" w:rsidRPr="00BB524B">
        <w:rPr>
          <w:lang w:val="pl-PL"/>
        </w:rPr>
        <w:t xml:space="preserve"> </w:t>
      </w:r>
      <w:r w:rsidR="000E2C3E" w:rsidRPr="00BB524B">
        <w:rPr>
          <w:lang w:val="pl-PL"/>
        </w:rPr>
        <w:t>zgodnie z artykułem</w:t>
      </w:r>
      <w:r w:rsidR="00E12B93" w:rsidRPr="00BB524B">
        <w:rPr>
          <w:lang w:val="pl-PL"/>
        </w:rPr>
        <w:t xml:space="preserve"> 432 § 1 a) </w:t>
      </w:r>
      <w:r w:rsidR="002F54CC" w:rsidRPr="00BB524B">
        <w:rPr>
          <w:lang w:val="pl-PL"/>
        </w:rPr>
        <w:t>CPP</w:t>
      </w:r>
      <w:r w:rsidR="00E12B93" w:rsidRPr="00BB524B">
        <w:rPr>
          <w:lang w:val="pl-PL"/>
        </w:rPr>
        <w:t>.</w:t>
      </w:r>
    </w:p>
    <w:p w:rsidR="00A74D4F" w:rsidRPr="00BB524B" w:rsidRDefault="00127F9C" w:rsidP="002E1693">
      <w:pPr>
        <w:pStyle w:val="ECHRHeading4"/>
        <w:rPr>
          <w:lang w:val="pl-PL"/>
        </w:rPr>
      </w:pPr>
      <w:r w:rsidRPr="00BB524B">
        <w:rPr>
          <w:lang w:val="pl-PL"/>
        </w:rPr>
        <w:t>c)</w:t>
      </w:r>
      <w:r w:rsidR="00A74D4F" w:rsidRPr="00BB524B">
        <w:rPr>
          <w:lang w:val="pl-PL"/>
        </w:rPr>
        <w:t>  </w:t>
      </w:r>
      <w:r w:rsidR="00135338" w:rsidRPr="00BB524B">
        <w:rPr>
          <w:lang w:val="pl-PL"/>
        </w:rPr>
        <w:t>Orzecznictwo</w:t>
      </w:r>
      <w:r w:rsidR="00A74D4F" w:rsidRPr="00BB524B">
        <w:rPr>
          <w:lang w:val="pl-PL"/>
        </w:rPr>
        <w:t xml:space="preserve"> </w:t>
      </w:r>
      <w:r w:rsidR="009E16CF" w:rsidRPr="00BB524B">
        <w:rPr>
          <w:lang w:val="pl-PL"/>
        </w:rPr>
        <w:t>sądów apelacyjnych</w:t>
      </w:r>
    </w:p>
    <w:p w:rsidR="00D64455" w:rsidRPr="00BB524B" w:rsidRDefault="004D567D" w:rsidP="002E1693">
      <w:pPr>
        <w:pStyle w:val="JuParaSub"/>
        <w:rPr>
          <w:lang w:val="pl-PL"/>
        </w:rPr>
      </w:pPr>
      <w:r w:rsidRPr="00BB524B">
        <w:rPr>
          <w:lang w:val="pl-PL"/>
        </w:rPr>
        <w:fldChar w:fldCharType="begin"/>
      </w:r>
      <w:r w:rsidR="00940A29" w:rsidRPr="00BB524B">
        <w:rPr>
          <w:lang w:val="pl-PL"/>
        </w:rPr>
        <w:instrText xml:space="preserve"> SEQ level0 \*arabic </w:instrText>
      </w:r>
      <w:r w:rsidRPr="00BB524B">
        <w:rPr>
          <w:lang w:val="pl-PL"/>
        </w:rPr>
        <w:fldChar w:fldCharType="separate"/>
      </w:r>
      <w:r w:rsidR="007E0CEA">
        <w:rPr>
          <w:noProof/>
          <w:lang w:val="pl-PL"/>
        </w:rPr>
        <w:t>29</w:t>
      </w:r>
      <w:r w:rsidRPr="00BB524B">
        <w:rPr>
          <w:lang w:val="pl-PL"/>
        </w:rPr>
        <w:fldChar w:fldCharType="end"/>
      </w:r>
      <w:r w:rsidR="00940A29" w:rsidRPr="00BB524B">
        <w:rPr>
          <w:lang w:val="pl-PL"/>
        </w:rPr>
        <w:t>.  </w:t>
      </w:r>
      <w:r w:rsidR="005F03F4" w:rsidRPr="00BB524B">
        <w:rPr>
          <w:lang w:val="pl-PL"/>
        </w:rPr>
        <w:t>W wyroku</w:t>
      </w:r>
      <w:r w:rsidR="00135338" w:rsidRPr="00BB524B">
        <w:rPr>
          <w:lang w:val="pl-PL"/>
        </w:rPr>
        <w:t xml:space="preserve"> z dnia </w:t>
      </w:r>
      <w:r w:rsidR="00940A29" w:rsidRPr="00BB524B">
        <w:rPr>
          <w:lang w:val="pl-PL"/>
        </w:rPr>
        <w:t xml:space="preserve">28 </w:t>
      </w:r>
      <w:r w:rsidR="000E2C3E" w:rsidRPr="00BB524B">
        <w:rPr>
          <w:lang w:val="pl-PL"/>
        </w:rPr>
        <w:t>listopada</w:t>
      </w:r>
      <w:r w:rsidR="00940A29" w:rsidRPr="00BB524B">
        <w:rPr>
          <w:lang w:val="pl-PL"/>
        </w:rPr>
        <w:t xml:space="preserve"> 2007</w:t>
      </w:r>
      <w:r w:rsidR="00135338" w:rsidRPr="00BB524B">
        <w:rPr>
          <w:lang w:val="pl-PL"/>
        </w:rPr>
        <w:t xml:space="preserve"> </w:t>
      </w:r>
      <w:r w:rsidR="00B13212" w:rsidRPr="00BB524B">
        <w:rPr>
          <w:lang w:val="pl-PL"/>
        </w:rPr>
        <w:t>r.</w:t>
      </w:r>
      <w:r w:rsidR="00940A29" w:rsidRPr="00BB524B">
        <w:rPr>
          <w:lang w:val="pl-PL"/>
        </w:rPr>
        <w:t xml:space="preserve"> (</w:t>
      </w:r>
      <w:r w:rsidR="00BB524B">
        <w:rPr>
          <w:lang w:val="pl-PL"/>
        </w:rPr>
        <w:t>postępowanie wewnętrzne</w:t>
      </w:r>
      <w:r w:rsidR="00940A29" w:rsidRPr="00BB524B">
        <w:rPr>
          <w:lang w:val="pl-PL"/>
        </w:rPr>
        <w:t xml:space="preserve"> </w:t>
      </w:r>
      <w:r w:rsidR="000B421A" w:rsidRPr="00BB524B">
        <w:rPr>
          <w:lang w:val="pl-PL"/>
        </w:rPr>
        <w:t>nr</w:t>
      </w:r>
      <w:r w:rsidR="00535274" w:rsidRPr="00BB524B">
        <w:rPr>
          <w:lang w:val="pl-PL"/>
        </w:rPr>
        <w:t> </w:t>
      </w:r>
      <w:r w:rsidR="00940A29" w:rsidRPr="00BB524B">
        <w:rPr>
          <w:lang w:val="pl-PL"/>
        </w:rPr>
        <w:t>645352)</w:t>
      </w:r>
      <w:r w:rsidR="007369E4" w:rsidRPr="00BB524B">
        <w:rPr>
          <w:lang w:val="pl-PL"/>
        </w:rPr>
        <w:t xml:space="preserve"> </w:t>
      </w:r>
      <w:r w:rsidR="009E16CF" w:rsidRPr="00BB524B">
        <w:rPr>
          <w:lang w:val="pl-PL"/>
        </w:rPr>
        <w:t>d</w:t>
      </w:r>
      <w:r w:rsidR="00135338" w:rsidRPr="00BB524B">
        <w:rPr>
          <w:lang w:val="pl-PL"/>
        </w:rPr>
        <w:t>otyczącym</w:t>
      </w:r>
      <w:r w:rsidR="007369E4" w:rsidRPr="00BB524B">
        <w:rPr>
          <w:lang w:val="pl-PL"/>
        </w:rPr>
        <w:t xml:space="preserve"> </w:t>
      </w:r>
      <w:r w:rsidR="00CC2002">
        <w:rPr>
          <w:lang w:val="pl-PL"/>
        </w:rPr>
        <w:t>uchylenia</w:t>
      </w:r>
      <w:r w:rsidR="00904546" w:rsidRPr="00BB524B">
        <w:rPr>
          <w:lang w:val="pl-PL"/>
        </w:rPr>
        <w:t xml:space="preserve"> tajemnicy zawodowej</w:t>
      </w:r>
      <w:r w:rsidR="007369E4" w:rsidRPr="00BB524B">
        <w:rPr>
          <w:lang w:val="pl-PL"/>
        </w:rPr>
        <w:t xml:space="preserve"> </w:t>
      </w:r>
      <w:r w:rsidR="009E16CF" w:rsidRPr="00BB524B">
        <w:rPr>
          <w:lang w:val="pl-PL"/>
        </w:rPr>
        <w:t xml:space="preserve">adwokata </w:t>
      </w:r>
      <w:r w:rsidR="007369E4" w:rsidRPr="00BB524B">
        <w:rPr>
          <w:lang w:val="pl-PL"/>
        </w:rPr>
        <w:t xml:space="preserve"> </w:t>
      </w:r>
      <w:r w:rsidR="00805417" w:rsidRPr="00BB524B">
        <w:rPr>
          <w:lang w:val="pl-PL"/>
        </w:rPr>
        <w:t>ściganego</w:t>
      </w:r>
      <w:r w:rsidR="007369E4" w:rsidRPr="00BB524B">
        <w:rPr>
          <w:lang w:val="pl-PL"/>
        </w:rPr>
        <w:t xml:space="preserve"> </w:t>
      </w:r>
      <w:r w:rsidR="00135338" w:rsidRPr="00BB524B">
        <w:rPr>
          <w:lang w:val="pl-PL"/>
        </w:rPr>
        <w:t>w ramach postępowania karnego</w:t>
      </w:r>
      <w:r w:rsidR="00940A29" w:rsidRPr="00BB524B">
        <w:rPr>
          <w:lang w:val="pl-PL"/>
        </w:rPr>
        <w:t xml:space="preserve">, </w:t>
      </w:r>
      <w:r w:rsidR="005C014A" w:rsidRPr="00BB524B">
        <w:rPr>
          <w:lang w:val="pl-PL"/>
        </w:rPr>
        <w:t>Sąd Apelacyjny w</w:t>
      </w:r>
      <w:r w:rsidR="009E16CF" w:rsidRPr="00BB524B">
        <w:rPr>
          <w:lang w:val="pl-PL"/>
        </w:rPr>
        <w:t xml:space="preserve"> </w:t>
      </w:r>
      <w:r w:rsidR="00940A29" w:rsidRPr="00BB524B">
        <w:rPr>
          <w:lang w:val="pl-PL"/>
        </w:rPr>
        <w:t xml:space="preserve">Porto </w:t>
      </w:r>
      <w:r w:rsidR="009E16CF" w:rsidRPr="00BB524B">
        <w:rPr>
          <w:lang w:val="pl-PL"/>
        </w:rPr>
        <w:t>stwierdził, że</w:t>
      </w:r>
      <w:r w:rsidR="00940A29" w:rsidRPr="00BB524B">
        <w:rPr>
          <w:lang w:val="pl-PL"/>
        </w:rPr>
        <w:t xml:space="preserve"> </w:t>
      </w:r>
      <w:r w:rsidR="00135338" w:rsidRPr="00BB524B">
        <w:rPr>
          <w:lang w:val="pl-PL"/>
        </w:rPr>
        <w:t>artykuł</w:t>
      </w:r>
      <w:r w:rsidR="00940A29" w:rsidRPr="00BB524B">
        <w:rPr>
          <w:lang w:val="pl-PL"/>
        </w:rPr>
        <w:t xml:space="preserve"> 135 </w:t>
      </w:r>
      <w:r w:rsidR="00135338" w:rsidRPr="00BB524B">
        <w:rPr>
          <w:lang w:val="pl-PL"/>
        </w:rPr>
        <w:t>ma zastosowanie w</w:t>
      </w:r>
      <w:r w:rsidR="00805417" w:rsidRPr="00BB524B">
        <w:rPr>
          <w:lang w:val="pl-PL"/>
        </w:rPr>
        <w:t xml:space="preserve">yłącznie w odniesieniu do osób </w:t>
      </w:r>
      <w:r w:rsidR="00D634B4" w:rsidRPr="00BB524B">
        <w:rPr>
          <w:lang w:val="pl-PL"/>
        </w:rPr>
        <w:t>wezwanych do złożenia zeznań</w:t>
      </w:r>
      <w:r w:rsidR="002F3D22">
        <w:rPr>
          <w:lang w:val="pl-PL"/>
        </w:rPr>
        <w:t>,</w:t>
      </w:r>
      <w:r w:rsidR="00D634B4" w:rsidRPr="00BB524B">
        <w:rPr>
          <w:lang w:val="pl-PL"/>
        </w:rPr>
        <w:t xml:space="preserve"> </w:t>
      </w:r>
      <w:r w:rsidR="002F3D22">
        <w:rPr>
          <w:lang w:val="pl-PL"/>
        </w:rPr>
        <w:t>a</w:t>
      </w:r>
      <w:r w:rsidR="00805417" w:rsidRPr="00BB524B">
        <w:rPr>
          <w:lang w:val="pl-PL"/>
        </w:rPr>
        <w:t xml:space="preserve"> nie do oskarżonych</w:t>
      </w:r>
      <w:r w:rsidR="00593578" w:rsidRPr="00BB524B">
        <w:rPr>
          <w:lang w:val="pl-PL"/>
        </w:rPr>
        <w:t>.</w:t>
      </w:r>
    </w:p>
    <w:p w:rsidR="00951B59" w:rsidRPr="00EC717A" w:rsidRDefault="004D567D" w:rsidP="002E1693">
      <w:pPr>
        <w:pStyle w:val="JuParaSub"/>
        <w:rPr>
          <w:lang w:val="pl-PL"/>
        </w:rPr>
      </w:pPr>
      <w:r w:rsidRPr="00BB524B">
        <w:rPr>
          <w:lang w:val="pl-PL"/>
        </w:rPr>
        <w:fldChar w:fldCharType="begin"/>
      </w:r>
      <w:r w:rsidR="00951B59" w:rsidRPr="00BB524B">
        <w:rPr>
          <w:lang w:val="pl-PL"/>
        </w:rPr>
        <w:instrText xml:space="preserve"> SEQ level0 \*arabic </w:instrText>
      </w:r>
      <w:r w:rsidRPr="00BB524B">
        <w:rPr>
          <w:lang w:val="pl-PL"/>
        </w:rPr>
        <w:fldChar w:fldCharType="separate"/>
      </w:r>
      <w:r w:rsidR="007E0CEA">
        <w:rPr>
          <w:noProof/>
          <w:lang w:val="pl-PL"/>
        </w:rPr>
        <w:t>30</w:t>
      </w:r>
      <w:r w:rsidRPr="00BB524B">
        <w:rPr>
          <w:lang w:val="pl-PL"/>
        </w:rPr>
        <w:fldChar w:fldCharType="end"/>
      </w:r>
      <w:r w:rsidR="00951B59" w:rsidRPr="00EC717A">
        <w:rPr>
          <w:lang w:val="pl-PL"/>
        </w:rPr>
        <w:t>.  </w:t>
      </w:r>
      <w:r w:rsidR="005F03F4" w:rsidRPr="00EC717A">
        <w:rPr>
          <w:lang w:val="pl-PL"/>
        </w:rPr>
        <w:t>W wyroku</w:t>
      </w:r>
      <w:r w:rsidR="00135338" w:rsidRPr="00EC717A">
        <w:rPr>
          <w:lang w:val="pl-PL"/>
        </w:rPr>
        <w:t xml:space="preserve"> z dnia 9 lipca</w:t>
      </w:r>
      <w:r w:rsidR="00951B59" w:rsidRPr="00EC717A">
        <w:rPr>
          <w:lang w:val="pl-PL"/>
        </w:rPr>
        <w:t xml:space="preserve"> 2008</w:t>
      </w:r>
      <w:r w:rsidR="00135338" w:rsidRPr="00EC717A">
        <w:rPr>
          <w:lang w:val="pl-PL"/>
        </w:rPr>
        <w:t xml:space="preserve"> </w:t>
      </w:r>
      <w:r w:rsidR="00B13212" w:rsidRPr="00EC717A">
        <w:rPr>
          <w:lang w:val="pl-PL"/>
        </w:rPr>
        <w:t>r.</w:t>
      </w:r>
      <w:r w:rsidR="00951B59" w:rsidRPr="00EC717A">
        <w:rPr>
          <w:lang w:val="pl-PL"/>
        </w:rPr>
        <w:t xml:space="preserve"> (</w:t>
      </w:r>
      <w:r w:rsidR="00BB524B" w:rsidRPr="00EC717A">
        <w:rPr>
          <w:lang w:val="pl-PL"/>
        </w:rPr>
        <w:t>postępowanie wewnętrzne</w:t>
      </w:r>
      <w:r w:rsidR="00951B59" w:rsidRPr="00EC717A">
        <w:rPr>
          <w:lang w:val="pl-PL"/>
        </w:rPr>
        <w:t xml:space="preserve"> </w:t>
      </w:r>
      <w:r w:rsidR="000B421A" w:rsidRPr="00EC717A">
        <w:rPr>
          <w:lang w:val="pl-PL"/>
        </w:rPr>
        <w:t>nr</w:t>
      </w:r>
      <w:r w:rsidR="00951B59" w:rsidRPr="00EC717A">
        <w:rPr>
          <w:lang w:val="pl-PL"/>
        </w:rPr>
        <w:t xml:space="preserve"> 4870/08), </w:t>
      </w:r>
      <w:r w:rsidR="005C014A" w:rsidRPr="00EC717A">
        <w:rPr>
          <w:lang w:val="pl-PL"/>
        </w:rPr>
        <w:t>Sąd Apelacyjny w</w:t>
      </w:r>
      <w:r w:rsidR="00805417" w:rsidRPr="00EC717A">
        <w:rPr>
          <w:lang w:val="pl-PL"/>
        </w:rPr>
        <w:t xml:space="preserve"> Liz</w:t>
      </w:r>
      <w:r w:rsidR="00951B59" w:rsidRPr="00EC717A">
        <w:rPr>
          <w:lang w:val="pl-PL"/>
        </w:rPr>
        <w:t>bon</w:t>
      </w:r>
      <w:r w:rsidR="009E16CF" w:rsidRPr="00EC717A">
        <w:rPr>
          <w:lang w:val="pl-PL"/>
        </w:rPr>
        <w:t>ie</w:t>
      </w:r>
      <w:r w:rsidR="00951B59" w:rsidRPr="00EC717A">
        <w:rPr>
          <w:lang w:val="pl-PL"/>
        </w:rPr>
        <w:t xml:space="preserve"> </w:t>
      </w:r>
      <w:r w:rsidR="00135338" w:rsidRPr="00EC717A">
        <w:rPr>
          <w:lang w:val="pl-PL"/>
        </w:rPr>
        <w:t>przypomniał, że artykuł</w:t>
      </w:r>
      <w:r w:rsidR="00951B59" w:rsidRPr="00EC717A">
        <w:rPr>
          <w:lang w:val="pl-PL"/>
        </w:rPr>
        <w:t xml:space="preserve"> 135 </w:t>
      </w:r>
      <w:r w:rsidR="002F54CC" w:rsidRPr="00EC717A">
        <w:rPr>
          <w:lang w:val="pl-PL"/>
        </w:rPr>
        <w:t>CPP</w:t>
      </w:r>
      <w:r w:rsidR="009E16CF" w:rsidRPr="00EC717A">
        <w:rPr>
          <w:lang w:val="pl-PL"/>
        </w:rPr>
        <w:t xml:space="preserve"> nie ma zastosowania w odniesieniu do </w:t>
      </w:r>
      <w:r w:rsidR="005F0527" w:rsidRPr="00EC717A">
        <w:rPr>
          <w:lang w:val="pl-PL"/>
        </w:rPr>
        <w:t>adwokat</w:t>
      </w:r>
      <w:r w:rsidR="009E16CF" w:rsidRPr="00EC717A">
        <w:rPr>
          <w:lang w:val="pl-PL"/>
        </w:rPr>
        <w:t>a oskarżonego w ramach postępowania karnego z następujących przyczyn</w:t>
      </w:r>
      <w:r w:rsidR="00951B59" w:rsidRPr="00EC717A">
        <w:rPr>
          <w:lang w:val="pl-PL"/>
        </w:rPr>
        <w:t>:</w:t>
      </w:r>
    </w:p>
    <w:p w:rsidR="00951B59" w:rsidRPr="00EC717A" w:rsidRDefault="00127F9C" w:rsidP="002E1693">
      <w:pPr>
        <w:pStyle w:val="JuParaSub"/>
        <w:rPr>
          <w:lang w:val="pl-PL"/>
        </w:rPr>
      </w:pPr>
      <w:r w:rsidRPr="00EC717A">
        <w:rPr>
          <w:lang w:val="pl-PL"/>
        </w:rPr>
        <w:t>- </w:t>
      </w:r>
      <w:r w:rsidR="009E16CF" w:rsidRPr="00EC717A">
        <w:rPr>
          <w:lang w:val="pl-PL"/>
        </w:rPr>
        <w:t>jak każdy oskarżony ma on prawo do zachowania milczenia</w:t>
      </w:r>
      <w:r w:rsidR="00951B59" w:rsidRPr="00EC717A">
        <w:rPr>
          <w:lang w:val="pl-PL"/>
        </w:rPr>
        <w:t>;</w:t>
      </w:r>
    </w:p>
    <w:p w:rsidR="00951B59" w:rsidRPr="00BB524B" w:rsidRDefault="00127F9C" w:rsidP="002E1693">
      <w:pPr>
        <w:pStyle w:val="JuParaSub"/>
        <w:rPr>
          <w:lang w:val="pl-PL"/>
        </w:rPr>
      </w:pPr>
      <w:r w:rsidRPr="00EC717A">
        <w:rPr>
          <w:lang w:val="pl-PL"/>
        </w:rPr>
        <w:t>- </w:t>
      </w:r>
      <w:r w:rsidR="009E16CF" w:rsidRPr="00EC717A">
        <w:rPr>
          <w:lang w:val="pl-PL"/>
        </w:rPr>
        <w:t>jeżeli zechce on ujawnić informacje</w:t>
      </w:r>
      <w:r w:rsidR="009E16CF" w:rsidRPr="00BB524B">
        <w:rPr>
          <w:lang w:val="pl-PL"/>
        </w:rPr>
        <w:t xml:space="preserve"> objęte</w:t>
      </w:r>
      <w:r w:rsidR="00951B59" w:rsidRPr="00BB524B">
        <w:rPr>
          <w:lang w:val="pl-PL"/>
        </w:rPr>
        <w:t xml:space="preserve"> </w:t>
      </w:r>
      <w:r w:rsidR="00AF5329" w:rsidRPr="00BB524B">
        <w:rPr>
          <w:lang w:val="pl-PL"/>
        </w:rPr>
        <w:t>tajemnic</w:t>
      </w:r>
      <w:r w:rsidR="009E16CF" w:rsidRPr="00BB524B">
        <w:rPr>
          <w:lang w:val="pl-PL"/>
        </w:rPr>
        <w:t>ą zawodową</w:t>
      </w:r>
      <w:r w:rsidR="00951B59" w:rsidRPr="00BB524B">
        <w:rPr>
          <w:lang w:val="pl-PL"/>
        </w:rPr>
        <w:t xml:space="preserve">, </w:t>
      </w:r>
      <w:r w:rsidR="009E16CF" w:rsidRPr="00BB524B">
        <w:rPr>
          <w:lang w:val="pl-PL"/>
        </w:rPr>
        <w:t xml:space="preserve">powinien on zwrócić się do </w:t>
      </w:r>
      <w:r w:rsidR="00C17221">
        <w:rPr>
          <w:lang w:val="pl-PL"/>
        </w:rPr>
        <w:t>Izby Adwokackiej</w:t>
      </w:r>
      <w:r w:rsidR="00951B59" w:rsidRPr="00BB524B">
        <w:rPr>
          <w:lang w:val="pl-PL"/>
        </w:rPr>
        <w:t xml:space="preserve"> </w:t>
      </w:r>
      <w:r w:rsidR="009E16CF" w:rsidRPr="00BB524B">
        <w:rPr>
          <w:lang w:val="pl-PL"/>
        </w:rPr>
        <w:t xml:space="preserve">celem uzyskania zgody na powyższe zgodnie z </w:t>
      </w:r>
      <w:r w:rsidR="00135338" w:rsidRPr="00BB524B">
        <w:rPr>
          <w:lang w:val="pl-PL"/>
        </w:rPr>
        <w:t>artykuł</w:t>
      </w:r>
      <w:r w:rsidR="009E16CF" w:rsidRPr="00BB524B">
        <w:rPr>
          <w:lang w:val="pl-PL"/>
        </w:rPr>
        <w:t>em</w:t>
      </w:r>
      <w:r w:rsidR="00951B59" w:rsidRPr="00BB524B">
        <w:rPr>
          <w:lang w:val="pl-PL"/>
        </w:rPr>
        <w:t xml:space="preserve"> 87 § 4 </w:t>
      </w:r>
      <w:r w:rsidR="009E16CF" w:rsidRPr="00BB524B">
        <w:rPr>
          <w:lang w:val="pl-PL"/>
        </w:rPr>
        <w:t xml:space="preserve">Statutu </w:t>
      </w:r>
      <w:r w:rsidR="00C17221">
        <w:rPr>
          <w:lang w:val="pl-PL"/>
        </w:rPr>
        <w:t>Izby Adwokackiej</w:t>
      </w:r>
      <w:r w:rsidR="00951B59" w:rsidRPr="00BB524B">
        <w:rPr>
          <w:lang w:val="pl-PL"/>
        </w:rPr>
        <w:t>.</w:t>
      </w:r>
    </w:p>
    <w:p w:rsidR="00D64455" w:rsidRPr="00BB524B" w:rsidRDefault="004D567D" w:rsidP="002E1693">
      <w:pPr>
        <w:pStyle w:val="JuParaSub"/>
        <w:rPr>
          <w:lang w:val="pl-PL"/>
        </w:rPr>
      </w:pPr>
      <w:r w:rsidRPr="00BB524B">
        <w:rPr>
          <w:lang w:val="pl-PL"/>
        </w:rPr>
        <w:fldChar w:fldCharType="begin"/>
      </w:r>
      <w:r w:rsidR="00535274" w:rsidRPr="00BB524B">
        <w:rPr>
          <w:lang w:val="pl-PL"/>
        </w:rPr>
        <w:instrText xml:space="preserve"> SEQ level0 \*arabic </w:instrText>
      </w:r>
      <w:r w:rsidRPr="00BB524B">
        <w:rPr>
          <w:lang w:val="pl-PL"/>
        </w:rPr>
        <w:fldChar w:fldCharType="separate"/>
      </w:r>
      <w:r w:rsidR="007E0CEA">
        <w:rPr>
          <w:noProof/>
          <w:lang w:val="pl-PL"/>
        </w:rPr>
        <w:t>31</w:t>
      </w:r>
      <w:r w:rsidRPr="00BB524B">
        <w:rPr>
          <w:lang w:val="pl-PL"/>
        </w:rPr>
        <w:fldChar w:fldCharType="end"/>
      </w:r>
      <w:r w:rsidR="00535274" w:rsidRPr="00BB524B">
        <w:rPr>
          <w:lang w:val="pl-PL"/>
        </w:rPr>
        <w:t>.  </w:t>
      </w:r>
      <w:r w:rsidR="005F03F4" w:rsidRPr="00BB524B">
        <w:rPr>
          <w:lang w:val="pl-PL"/>
        </w:rPr>
        <w:t>W wyroku</w:t>
      </w:r>
      <w:r w:rsidR="001E2BB1" w:rsidRPr="00BB524B">
        <w:rPr>
          <w:lang w:val="pl-PL"/>
        </w:rPr>
        <w:t xml:space="preserve"> z dnia</w:t>
      </w:r>
      <w:r w:rsidR="00A74D4F" w:rsidRPr="00BB524B">
        <w:rPr>
          <w:lang w:val="pl-PL"/>
        </w:rPr>
        <w:t xml:space="preserve"> 29 </w:t>
      </w:r>
      <w:r w:rsidR="009E16CF" w:rsidRPr="00BB524B">
        <w:rPr>
          <w:lang w:val="pl-PL"/>
        </w:rPr>
        <w:t>września</w:t>
      </w:r>
      <w:r w:rsidR="00A74D4F" w:rsidRPr="00BB524B">
        <w:rPr>
          <w:lang w:val="pl-PL"/>
        </w:rPr>
        <w:t xml:space="preserve"> 2008</w:t>
      </w:r>
      <w:r w:rsidR="00D634B4" w:rsidRPr="00BB524B">
        <w:rPr>
          <w:lang w:val="pl-PL"/>
        </w:rPr>
        <w:t xml:space="preserve"> r.</w:t>
      </w:r>
      <w:r w:rsidR="00A74D4F" w:rsidRPr="00BB524B">
        <w:rPr>
          <w:lang w:val="pl-PL"/>
        </w:rPr>
        <w:t xml:space="preserve"> </w:t>
      </w:r>
      <w:r w:rsidR="005C014A" w:rsidRPr="00BB524B">
        <w:rPr>
          <w:lang w:val="pl-PL"/>
        </w:rPr>
        <w:t>Sąd Apelacyjny w</w:t>
      </w:r>
      <w:r w:rsidR="00A74D4F" w:rsidRPr="00BB524B">
        <w:rPr>
          <w:lang w:val="pl-PL"/>
        </w:rPr>
        <w:t xml:space="preserve"> Li</w:t>
      </w:r>
      <w:r w:rsidR="009E16CF" w:rsidRPr="00BB524B">
        <w:rPr>
          <w:lang w:val="pl-PL"/>
        </w:rPr>
        <w:t>zbonie stwierdził, że sąd, który podejmuje decyzję o</w:t>
      </w:r>
      <w:r w:rsidR="00A74D4F" w:rsidRPr="00BB524B">
        <w:rPr>
          <w:lang w:val="pl-PL"/>
        </w:rPr>
        <w:t xml:space="preserve"> </w:t>
      </w:r>
      <w:r w:rsidR="00CF24A4" w:rsidRPr="00BB524B">
        <w:rPr>
          <w:lang w:val="pl-PL"/>
        </w:rPr>
        <w:t>uchyleniu</w:t>
      </w:r>
      <w:r w:rsidR="000D5C59" w:rsidRPr="00BB524B">
        <w:rPr>
          <w:lang w:val="pl-PL"/>
        </w:rPr>
        <w:t xml:space="preserve"> </w:t>
      </w:r>
      <w:r w:rsidR="00AF5329" w:rsidRPr="00BB524B">
        <w:rPr>
          <w:lang w:val="pl-PL"/>
        </w:rPr>
        <w:t>tajemnic</w:t>
      </w:r>
      <w:r w:rsidR="009E16CF" w:rsidRPr="00BB524B">
        <w:rPr>
          <w:lang w:val="pl-PL"/>
        </w:rPr>
        <w:t>y</w:t>
      </w:r>
      <w:r w:rsidR="00AF5329" w:rsidRPr="00BB524B">
        <w:rPr>
          <w:lang w:val="pl-PL"/>
        </w:rPr>
        <w:t xml:space="preserve"> zawodow</w:t>
      </w:r>
      <w:r w:rsidR="009E16CF" w:rsidRPr="00BB524B">
        <w:rPr>
          <w:lang w:val="pl-PL"/>
        </w:rPr>
        <w:t>ej n</w:t>
      </w:r>
      <w:r w:rsidR="00CF24A4" w:rsidRPr="00BB524B">
        <w:rPr>
          <w:lang w:val="pl-PL"/>
        </w:rPr>
        <w:t xml:space="preserve">ie jest związany opinią wydaną przez </w:t>
      </w:r>
      <w:r w:rsidR="00112C47">
        <w:rPr>
          <w:lang w:val="pl-PL"/>
        </w:rPr>
        <w:t>Izbę Adwokacką</w:t>
      </w:r>
      <w:r w:rsidR="00A74D4F" w:rsidRPr="00BB524B">
        <w:rPr>
          <w:lang w:val="pl-PL"/>
        </w:rPr>
        <w:t xml:space="preserve"> </w:t>
      </w:r>
      <w:r w:rsidR="00CF24A4" w:rsidRPr="00BB524B">
        <w:rPr>
          <w:lang w:val="pl-PL"/>
        </w:rPr>
        <w:t>na mocy artykułu</w:t>
      </w:r>
      <w:r w:rsidR="00A74D4F" w:rsidRPr="00BB524B">
        <w:rPr>
          <w:lang w:val="pl-PL"/>
        </w:rPr>
        <w:t xml:space="preserve"> 135 § 4 </w:t>
      </w:r>
      <w:r w:rsidR="002F54CC" w:rsidRPr="00BB524B">
        <w:rPr>
          <w:lang w:val="pl-PL"/>
        </w:rPr>
        <w:t>CPP</w:t>
      </w:r>
      <w:r w:rsidR="00A74D4F" w:rsidRPr="00BB524B">
        <w:rPr>
          <w:lang w:val="pl-PL"/>
        </w:rPr>
        <w:t>.</w:t>
      </w:r>
    </w:p>
    <w:p w:rsidR="000501EA" w:rsidRPr="00BB524B" w:rsidRDefault="004D567D" w:rsidP="002E1693">
      <w:pPr>
        <w:pStyle w:val="JuParaSub"/>
        <w:rPr>
          <w:lang w:val="pl-PL"/>
        </w:rPr>
      </w:pPr>
      <w:r w:rsidRPr="00BB524B">
        <w:rPr>
          <w:lang w:val="pl-PL"/>
        </w:rPr>
        <w:fldChar w:fldCharType="begin"/>
      </w:r>
      <w:r w:rsidR="00922FCF" w:rsidRPr="00BB524B">
        <w:rPr>
          <w:lang w:val="pl-PL"/>
        </w:rPr>
        <w:instrText xml:space="preserve"> SEQ level0 \*arabic </w:instrText>
      </w:r>
      <w:r w:rsidRPr="00BB524B">
        <w:rPr>
          <w:lang w:val="pl-PL"/>
        </w:rPr>
        <w:fldChar w:fldCharType="separate"/>
      </w:r>
      <w:r w:rsidR="007E0CEA">
        <w:rPr>
          <w:noProof/>
          <w:lang w:val="pl-PL"/>
        </w:rPr>
        <w:t>32</w:t>
      </w:r>
      <w:r w:rsidRPr="00BB524B">
        <w:rPr>
          <w:lang w:val="pl-PL"/>
        </w:rPr>
        <w:fldChar w:fldCharType="end"/>
      </w:r>
      <w:r w:rsidR="00922FCF" w:rsidRPr="00BB524B">
        <w:rPr>
          <w:lang w:val="pl-PL"/>
        </w:rPr>
        <w:t>.  </w:t>
      </w:r>
      <w:r w:rsidR="005F03F4" w:rsidRPr="00BB524B">
        <w:rPr>
          <w:lang w:val="pl-PL"/>
        </w:rPr>
        <w:t>W wyroku</w:t>
      </w:r>
      <w:r w:rsidR="001E2BB1" w:rsidRPr="00BB524B">
        <w:rPr>
          <w:lang w:val="pl-PL"/>
        </w:rPr>
        <w:t xml:space="preserve"> z dnia</w:t>
      </w:r>
      <w:r w:rsidR="00922FCF" w:rsidRPr="00BB524B">
        <w:rPr>
          <w:lang w:val="pl-PL"/>
        </w:rPr>
        <w:t xml:space="preserve"> 26 </w:t>
      </w:r>
      <w:r w:rsidR="000E2C3E" w:rsidRPr="00BB524B">
        <w:rPr>
          <w:lang w:val="pl-PL"/>
        </w:rPr>
        <w:t>listopada</w:t>
      </w:r>
      <w:r w:rsidR="00922FCF" w:rsidRPr="00BB524B">
        <w:rPr>
          <w:lang w:val="pl-PL"/>
        </w:rPr>
        <w:t xml:space="preserve"> 2009</w:t>
      </w:r>
      <w:r w:rsidR="00D634B4" w:rsidRPr="00BB524B">
        <w:rPr>
          <w:lang w:val="pl-PL"/>
        </w:rPr>
        <w:t xml:space="preserve"> r.</w:t>
      </w:r>
      <w:r w:rsidR="00922FCF" w:rsidRPr="00BB524B">
        <w:rPr>
          <w:lang w:val="pl-PL"/>
        </w:rPr>
        <w:t xml:space="preserve"> (</w:t>
      </w:r>
      <w:r w:rsidR="00BB524B">
        <w:rPr>
          <w:lang w:val="pl-PL"/>
        </w:rPr>
        <w:t>postępowanie wewnętrzne</w:t>
      </w:r>
      <w:r w:rsidR="00922FCF" w:rsidRPr="00BB524B">
        <w:rPr>
          <w:lang w:val="pl-PL"/>
        </w:rPr>
        <w:t xml:space="preserve"> </w:t>
      </w:r>
      <w:r w:rsidR="000B421A" w:rsidRPr="00BB524B">
        <w:rPr>
          <w:lang w:val="pl-PL"/>
        </w:rPr>
        <w:t>nr</w:t>
      </w:r>
      <w:r w:rsidR="00922FCF" w:rsidRPr="00BB524B">
        <w:rPr>
          <w:vertAlign w:val="superscript"/>
          <w:lang w:val="pl-PL"/>
        </w:rPr>
        <w:t> </w:t>
      </w:r>
      <w:r w:rsidR="00922FCF" w:rsidRPr="00BB524B">
        <w:rPr>
          <w:lang w:val="pl-PL"/>
        </w:rPr>
        <w:t xml:space="preserve">907/07.7TBBCL.G1) </w:t>
      </w:r>
      <w:r w:rsidR="005C014A" w:rsidRPr="00BB524B">
        <w:rPr>
          <w:lang w:val="pl-PL"/>
        </w:rPr>
        <w:t>Sąd Apelacyjny w</w:t>
      </w:r>
      <w:r w:rsidR="00922FCF" w:rsidRPr="00BB524B">
        <w:rPr>
          <w:lang w:val="pl-PL"/>
        </w:rPr>
        <w:t xml:space="preserve"> </w:t>
      </w:r>
      <w:proofErr w:type="spellStart"/>
      <w:r w:rsidR="00922FCF" w:rsidRPr="00BB524B">
        <w:rPr>
          <w:lang w:val="pl-PL"/>
        </w:rPr>
        <w:t>Guimarães</w:t>
      </w:r>
      <w:proofErr w:type="spellEnd"/>
      <w:r w:rsidR="00922FCF" w:rsidRPr="00BB524B">
        <w:rPr>
          <w:lang w:val="pl-PL"/>
        </w:rPr>
        <w:t xml:space="preserve"> </w:t>
      </w:r>
      <w:r w:rsidR="005C014A" w:rsidRPr="00BB524B">
        <w:rPr>
          <w:lang w:val="pl-PL"/>
        </w:rPr>
        <w:t>stwierdził, co następuje</w:t>
      </w:r>
      <w:r w:rsidR="00133C6A" w:rsidRPr="00BB524B">
        <w:rPr>
          <w:lang w:val="pl-PL"/>
        </w:rPr>
        <w:t>:</w:t>
      </w:r>
    </w:p>
    <w:p w:rsidR="00D64455" w:rsidRPr="00BB524B" w:rsidRDefault="00127F9C" w:rsidP="002E1693">
      <w:pPr>
        <w:pStyle w:val="JuParaSub"/>
        <w:rPr>
          <w:lang w:val="pl-PL"/>
        </w:rPr>
      </w:pPr>
      <w:r w:rsidRPr="00BB524B">
        <w:rPr>
          <w:lang w:val="pl-PL"/>
        </w:rPr>
        <w:t>- </w:t>
      </w:r>
      <w:r w:rsidR="00D634B4" w:rsidRPr="00BB524B">
        <w:rPr>
          <w:lang w:val="pl-PL"/>
        </w:rPr>
        <w:t>w przypadku stwierdzenia, że</w:t>
      </w:r>
      <w:r w:rsidR="000501EA" w:rsidRPr="00BB524B">
        <w:rPr>
          <w:lang w:val="pl-PL"/>
        </w:rPr>
        <w:t xml:space="preserve"> </w:t>
      </w:r>
      <w:r w:rsidR="00197C7D" w:rsidRPr="00BB524B">
        <w:rPr>
          <w:lang w:val="pl-PL"/>
        </w:rPr>
        <w:t>odmowa</w:t>
      </w:r>
      <w:r w:rsidR="000501EA" w:rsidRPr="00BB524B">
        <w:rPr>
          <w:lang w:val="pl-PL"/>
        </w:rPr>
        <w:t xml:space="preserve"> </w:t>
      </w:r>
      <w:r w:rsidR="00FE1328" w:rsidRPr="00BB524B">
        <w:rPr>
          <w:lang w:val="pl-PL"/>
        </w:rPr>
        <w:t>d</w:t>
      </w:r>
      <w:r w:rsidR="00D634B4" w:rsidRPr="00BB524B">
        <w:rPr>
          <w:lang w:val="pl-PL"/>
        </w:rPr>
        <w:t xml:space="preserve">ostarczenia informacji </w:t>
      </w:r>
      <w:r w:rsidR="00112C47" w:rsidRPr="00BB524B">
        <w:rPr>
          <w:lang w:val="pl-PL"/>
        </w:rPr>
        <w:t xml:space="preserve">przez instytucję bankową </w:t>
      </w:r>
      <w:r w:rsidR="00D634B4" w:rsidRPr="00BB524B">
        <w:rPr>
          <w:lang w:val="pl-PL"/>
        </w:rPr>
        <w:t>na żądanie sądu jest zgodna z prawem</w:t>
      </w:r>
      <w:r w:rsidR="000501EA" w:rsidRPr="00BB524B">
        <w:rPr>
          <w:lang w:val="pl-PL"/>
        </w:rPr>
        <w:t xml:space="preserve">, </w:t>
      </w:r>
      <w:r w:rsidR="00FE1328" w:rsidRPr="00BB524B">
        <w:rPr>
          <w:lang w:val="pl-PL"/>
        </w:rPr>
        <w:t xml:space="preserve">ponieważ są one objęte </w:t>
      </w:r>
      <w:r w:rsidR="00AF5329" w:rsidRPr="00BB524B">
        <w:rPr>
          <w:lang w:val="pl-PL"/>
        </w:rPr>
        <w:t>tajemnic</w:t>
      </w:r>
      <w:r w:rsidR="00FE1328" w:rsidRPr="00BB524B">
        <w:rPr>
          <w:lang w:val="pl-PL"/>
        </w:rPr>
        <w:t>ą</w:t>
      </w:r>
      <w:r w:rsidR="00AF5329" w:rsidRPr="00BB524B">
        <w:rPr>
          <w:lang w:val="pl-PL"/>
        </w:rPr>
        <w:t xml:space="preserve"> bankow</w:t>
      </w:r>
      <w:r w:rsidR="00FE1328" w:rsidRPr="00BB524B">
        <w:rPr>
          <w:lang w:val="pl-PL"/>
        </w:rPr>
        <w:t xml:space="preserve">ą, jedynie </w:t>
      </w:r>
      <w:r w:rsidR="00EB23DE" w:rsidRPr="00BB524B">
        <w:rPr>
          <w:lang w:val="pl-PL"/>
        </w:rPr>
        <w:t>uchylenie</w:t>
      </w:r>
      <w:r w:rsidR="000501EA" w:rsidRPr="00BB524B">
        <w:rPr>
          <w:lang w:val="pl-PL"/>
        </w:rPr>
        <w:t xml:space="preserve"> </w:t>
      </w:r>
      <w:r w:rsidR="00E24318" w:rsidRPr="00BB524B">
        <w:rPr>
          <w:lang w:val="pl-PL"/>
        </w:rPr>
        <w:t>tajemnicy może ją do tego zobowiązać</w:t>
      </w:r>
      <w:r w:rsidR="000501EA" w:rsidRPr="00BB524B">
        <w:rPr>
          <w:lang w:val="pl-PL"/>
        </w:rPr>
        <w:t>.</w:t>
      </w:r>
    </w:p>
    <w:p w:rsidR="00922FCF" w:rsidRPr="00BB524B" w:rsidRDefault="00127F9C" w:rsidP="002E1693">
      <w:pPr>
        <w:pStyle w:val="JuParaSub"/>
        <w:rPr>
          <w:lang w:val="pl-PL"/>
        </w:rPr>
      </w:pPr>
      <w:r w:rsidRPr="00BB524B">
        <w:rPr>
          <w:lang w:val="pl-PL"/>
        </w:rPr>
        <w:t>- </w:t>
      </w:r>
      <w:r w:rsidR="00EB23DE" w:rsidRPr="00BB524B">
        <w:rPr>
          <w:lang w:val="pl-PL"/>
        </w:rPr>
        <w:t>uchylenie</w:t>
      </w:r>
      <w:r w:rsidR="00AB72FD" w:rsidRPr="00BB524B">
        <w:rPr>
          <w:lang w:val="pl-PL"/>
        </w:rPr>
        <w:t xml:space="preserve"> tajemnicy zawodowej</w:t>
      </w:r>
      <w:r w:rsidR="000501EA" w:rsidRPr="00BB524B">
        <w:rPr>
          <w:lang w:val="pl-PL"/>
        </w:rPr>
        <w:t xml:space="preserve"> </w:t>
      </w:r>
      <w:r w:rsidR="00E24318" w:rsidRPr="00112C47">
        <w:rPr>
          <w:lang w:val="pl-PL"/>
        </w:rPr>
        <w:t xml:space="preserve">narzuca wyważenie przez sąd wyższej instancji interesów podlegających uwzględnieniu, </w:t>
      </w:r>
      <w:r w:rsidR="00153799">
        <w:rPr>
          <w:lang w:val="pl-PL"/>
        </w:rPr>
        <w:t>czego powinien wymagać</w:t>
      </w:r>
      <w:r w:rsidR="000501EA" w:rsidRPr="00112C47">
        <w:rPr>
          <w:lang w:val="pl-PL"/>
        </w:rPr>
        <w:t xml:space="preserve"> </w:t>
      </w:r>
      <w:r w:rsidR="001F6504" w:rsidRPr="00112C47">
        <w:rPr>
          <w:lang w:val="pl-PL"/>
        </w:rPr>
        <w:t>sędzia pierwszej instancji</w:t>
      </w:r>
      <w:r w:rsidR="006F7813" w:rsidRPr="00112C47">
        <w:rPr>
          <w:lang w:val="pl-PL"/>
        </w:rPr>
        <w:t>,</w:t>
      </w:r>
      <w:r w:rsidR="000501EA" w:rsidRPr="00112C47">
        <w:rPr>
          <w:lang w:val="pl-PL"/>
        </w:rPr>
        <w:t xml:space="preserve"> </w:t>
      </w:r>
      <w:r w:rsidR="00FE1328" w:rsidRPr="00112C47">
        <w:rPr>
          <w:lang w:val="pl-PL"/>
        </w:rPr>
        <w:t>z urzędu lub na wniosek</w:t>
      </w:r>
      <w:r w:rsidR="000501EA" w:rsidRPr="00112C47">
        <w:rPr>
          <w:lang w:val="pl-PL"/>
        </w:rPr>
        <w:t>.</w:t>
      </w:r>
    </w:p>
    <w:p w:rsidR="00D64455" w:rsidRPr="00BB524B" w:rsidRDefault="00127F9C" w:rsidP="002E1693">
      <w:pPr>
        <w:pStyle w:val="JuParaSub"/>
        <w:rPr>
          <w:lang w:val="pl-PL"/>
        </w:rPr>
      </w:pPr>
      <w:r w:rsidRPr="00BB524B">
        <w:rPr>
          <w:lang w:val="pl-PL"/>
        </w:rPr>
        <w:t>- </w:t>
      </w:r>
      <w:r w:rsidR="00135338" w:rsidRPr="00BB524B">
        <w:rPr>
          <w:lang w:val="pl-PL"/>
        </w:rPr>
        <w:t>orzeczenie</w:t>
      </w:r>
      <w:r w:rsidR="000501EA" w:rsidRPr="00BB524B">
        <w:rPr>
          <w:lang w:val="pl-PL"/>
        </w:rPr>
        <w:t xml:space="preserve"> </w:t>
      </w:r>
      <w:r w:rsidR="00135338" w:rsidRPr="00BB524B">
        <w:rPr>
          <w:lang w:val="pl-PL"/>
        </w:rPr>
        <w:t>sądu pierwszej insta</w:t>
      </w:r>
      <w:r w:rsidR="00E24318" w:rsidRPr="00BB524B">
        <w:rPr>
          <w:lang w:val="pl-PL"/>
        </w:rPr>
        <w:t>n</w:t>
      </w:r>
      <w:r w:rsidR="00135338" w:rsidRPr="00BB524B">
        <w:rPr>
          <w:lang w:val="pl-PL"/>
        </w:rPr>
        <w:t>cji</w:t>
      </w:r>
      <w:r w:rsidR="00FE1328" w:rsidRPr="00BB524B">
        <w:rPr>
          <w:lang w:val="pl-PL"/>
        </w:rPr>
        <w:t>, który po stwierdzeniu</w:t>
      </w:r>
      <w:r w:rsidR="00F23C3F" w:rsidRPr="00BB524B">
        <w:rPr>
          <w:lang w:val="pl-PL"/>
        </w:rPr>
        <w:t xml:space="preserve"> </w:t>
      </w:r>
      <w:r w:rsidR="00E24318" w:rsidRPr="00BB524B">
        <w:rPr>
          <w:lang w:val="pl-PL"/>
        </w:rPr>
        <w:t xml:space="preserve">uprawnionego charakteru </w:t>
      </w:r>
      <w:r w:rsidR="00E24318" w:rsidRPr="00685916">
        <w:rPr>
          <w:lang w:val="pl-PL"/>
        </w:rPr>
        <w:t>odmowy</w:t>
      </w:r>
      <w:r w:rsidR="00F23C3F" w:rsidRPr="00685916">
        <w:rPr>
          <w:lang w:val="pl-PL"/>
        </w:rPr>
        <w:t xml:space="preserve"> </w:t>
      </w:r>
      <w:r w:rsidR="00FE1328" w:rsidRPr="00685916">
        <w:rPr>
          <w:lang w:val="pl-PL"/>
        </w:rPr>
        <w:t xml:space="preserve">uznaje, że obowiązek zachowania tajemnicy zawodowej powinien zostać </w:t>
      </w:r>
      <w:r w:rsidR="00E24318" w:rsidRPr="00685916">
        <w:rPr>
          <w:lang w:val="pl-PL"/>
        </w:rPr>
        <w:t>uchylony</w:t>
      </w:r>
      <w:r w:rsidR="00F23C3F" w:rsidRPr="00685916">
        <w:rPr>
          <w:lang w:val="pl-PL"/>
        </w:rPr>
        <w:t xml:space="preserve"> </w:t>
      </w:r>
      <w:r w:rsidR="00FE1328" w:rsidRPr="00685916">
        <w:rPr>
          <w:lang w:val="pl-PL"/>
        </w:rPr>
        <w:t>i nakazuje instytucji bankowej dostarczenie informacji</w:t>
      </w:r>
      <w:r w:rsidR="00BE1629">
        <w:rPr>
          <w:lang w:val="pl-PL"/>
        </w:rPr>
        <w:t>,</w:t>
      </w:r>
      <w:r w:rsidR="00FE1328" w:rsidRPr="00685916">
        <w:rPr>
          <w:lang w:val="pl-PL"/>
        </w:rPr>
        <w:t xml:space="preserve"> jest nieważn</w:t>
      </w:r>
      <w:r w:rsidR="00037DE1">
        <w:rPr>
          <w:lang w:val="pl-PL"/>
        </w:rPr>
        <w:t>e</w:t>
      </w:r>
      <w:r w:rsidR="00E24318" w:rsidRPr="00685916">
        <w:rPr>
          <w:lang w:val="pl-PL"/>
        </w:rPr>
        <w:t xml:space="preserve"> z tego względu, </w:t>
      </w:r>
      <w:r w:rsidR="00685916" w:rsidRPr="00685916">
        <w:rPr>
          <w:lang w:val="pl-PL"/>
        </w:rPr>
        <w:t>ż</w:t>
      </w:r>
      <w:r w:rsidR="00E24318" w:rsidRPr="00685916">
        <w:rPr>
          <w:lang w:val="pl-PL"/>
        </w:rPr>
        <w:t>e narusza zasady właściwości</w:t>
      </w:r>
      <w:r w:rsidR="000501EA" w:rsidRPr="00685916">
        <w:rPr>
          <w:lang w:val="pl-PL"/>
        </w:rPr>
        <w:t>.</w:t>
      </w:r>
    </w:p>
    <w:p w:rsidR="00E23977" w:rsidRPr="00BB524B" w:rsidRDefault="00F33A51" w:rsidP="002E1693">
      <w:pPr>
        <w:pStyle w:val="ECHRTitle1"/>
        <w:rPr>
          <w:lang w:val="pl-PL"/>
        </w:rPr>
      </w:pPr>
      <w:r w:rsidRPr="00BB524B">
        <w:rPr>
          <w:lang w:val="pl-PL"/>
        </w:rPr>
        <w:lastRenderedPageBreak/>
        <w:t>PRAWO</w:t>
      </w:r>
    </w:p>
    <w:p w:rsidR="00E77CB3" w:rsidRPr="00BB524B" w:rsidRDefault="00E77CB3" w:rsidP="002E1693">
      <w:pPr>
        <w:pStyle w:val="ECHRHeading1"/>
        <w:tabs>
          <w:tab w:val="clear" w:pos="357"/>
          <w:tab w:val="left" w:pos="0"/>
        </w:tabs>
        <w:ind w:left="0" w:firstLine="0"/>
        <w:rPr>
          <w:lang w:val="pl-PL"/>
        </w:rPr>
      </w:pPr>
      <w:r w:rsidRPr="00BB524B">
        <w:rPr>
          <w:lang w:val="pl-PL"/>
        </w:rPr>
        <w:t>I.  </w:t>
      </w:r>
      <w:r w:rsidR="00F33A51" w:rsidRPr="00BB524B">
        <w:rPr>
          <w:lang w:val="pl-PL"/>
        </w:rPr>
        <w:t xml:space="preserve">ZARZUT NARUSZENIA ART. </w:t>
      </w:r>
      <w:r w:rsidR="00E23977" w:rsidRPr="00BB524B">
        <w:rPr>
          <w:lang w:val="pl-PL"/>
        </w:rPr>
        <w:t xml:space="preserve">6, </w:t>
      </w:r>
      <w:r w:rsidR="000B7521" w:rsidRPr="00BB524B">
        <w:rPr>
          <w:lang w:val="pl-PL"/>
        </w:rPr>
        <w:t>8</w:t>
      </w:r>
      <w:r w:rsidR="00F33A51" w:rsidRPr="00BB524B">
        <w:rPr>
          <w:lang w:val="pl-PL"/>
        </w:rPr>
        <w:t xml:space="preserve"> </w:t>
      </w:r>
      <w:r w:rsidR="00685916">
        <w:rPr>
          <w:lang w:val="pl-PL"/>
        </w:rPr>
        <w:t>ORAZ</w:t>
      </w:r>
      <w:r w:rsidR="00E23977" w:rsidRPr="00BB524B">
        <w:rPr>
          <w:lang w:val="pl-PL"/>
        </w:rPr>
        <w:t xml:space="preserve"> 13 </w:t>
      </w:r>
      <w:r w:rsidR="00F33A51" w:rsidRPr="00BB524B">
        <w:rPr>
          <w:lang w:val="pl-PL"/>
        </w:rPr>
        <w:t>KONWENCJI</w:t>
      </w:r>
    </w:p>
    <w:p w:rsidR="00D64455" w:rsidRPr="00BB524B" w:rsidRDefault="004D567D" w:rsidP="002E1693">
      <w:pPr>
        <w:pStyle w:val="ECHRPara"/>
        <w:keepNext/>
        <w:keepLines/>
        <w:rPr>
          <w:lang w:val="pl-PL"/>
        </w:rPr>
      </w:pPr>
      <w:r w:rsidRPr="00BB524B">
        <w:rPr>
          <w:lang w:val="pl-PL"/>
        </w:rPr>
        <w:fldChar w:fldCharType="begin"/>
      </w:r>
      <w:r w:rsidR="000B7521" w:rsidRPr="00BB524B">
        <w:rPr>
          <w:lang w:val="pl-PL"/>
        </w:rPr>
        <w:instrText xml:space="preserve"> SEQ level0 \*arabic </w:instrText>
      </w:r>
      <w:r w:rsidRPr="00BB524B">
        <w:rPr>
          <w:lang w:val="pl-PL"/>
        </w:rPr>
        <w:fldChar w:fldCharType="separate"/>
      </w:r>
      <w:r w:rsidR="007E0CEA">
        <w:rPr>
          <w:noProof/>
          <w:lang w:val="pl-PL"/>
        </w:rPr>
        <w:t>33</w:t>
      </w:r>
      <w:r w:rsidRPr="00BB524B">
        <w:rPr>
          <w:lang w:val="pl-PL"/>
        </w:rPr>
        <w:fldChar w:fldCharType="end"/>
      </w:r>
      <w:r w:rsidR="000B7521" w:rsidRPr="00BB524B">
        <w:rPr>
          <w:lang w:val="pl-PL"/>
        </w:rPr>
        <w:t>.  </w:t>
      </w:r>
      <w:r w:rsidR="00B04B31" w:rsidRPr="00BB524B">
        <w:rPr>
          <w:lang w:val="pl-PL"/>
        </w:rPr>
        <w:t>Nie powołując się na którykolwiek z przepisów</w:t>
      </w:r>
      <w:r w:rsidR="000B7521" w:rsidRPr="00BB524B">
        <w:rPr>
          <w:lang w:val="pl-PL"/>
        </w:rPr>
        <w:t xml:space="preserve"> </w:t>
      </w:r>
      <w:r w:rsidR="00793F0E" w:rsidRPr="00BB524B">
        <w:rPr>
          <w:lang w:val="pl-PL"/>
        </w:rPr>
        <w:t>Konwencji</w:t>
      </w:r>
      <w:r w:rsidR="000B7521" w:rsidRPr="00BB524B">
        <w:rPr>
          <w:lang w:val="pl-PL"/>
        </w:rPr>
        <w:t xml:space="preserve"> </w:t>
      </w:r>
      <w:r w:rsidR="00C76551" w:rsidRPr="00BB524B">
        <w:rPr>
          <w:lang w:val="pl-PL"/>
        </w:rPr>
        <w:t>skarżąca</w:t>
      </w:r>
      <w:r w:rsidR="000B7521" w:rsidRPr="00BB524B">
        <w:rPr>
          <w:lang w:val="pl-PL"/>
        </w:rPr>
        <w:t xml:space="preserve"> </w:t>
      </w:r>
      <w:r w:rsidR="00B04B31" w:rsidRPr="00BB524B">
        <w:rPr>
          <w:lang w:val="pl-PL"/>
        </w:rPr>
        <w:t xml:space="preserve">utrzymuje, że </w:t>
      </w:r>
      <w:r w:rsidR="00D51674" w:rsidRPr="00BB524B">
        <w:rPr>
          <w:lang w:val="pl-PL"/>
        </w:rPr>
        <w:t>wyrok Sądu Apelacyjnego</w:t>
      </w:r>
      <w:r w:rsidR="00135338" w:rsidRPr="00BB524B">
        <w:rPr>
          <w:lang w:val="pl-PL"/>
        </w:rPr>
        <w:t xml:space="preserve"> w </w:t>
      </w:r>
      <w:proofErr w:type="spellStart"/>
      <w:r w:rsidR="00135338" w:rsidRPr="00BB524B">
        <w:rPr>
          <w:lang w:val="pl-PL"/>
        </w:rPr>
        <w:t>Évora</w:t>
      </w:r>
      <w:proofErr w:type="spellEnd"/>
      <w:r w:rsidR="006F7813" w:rsidRPr="00BB524B">
        <w:rPr>
          <w:lang w:val="pl-PL"/>
        </w:rPr>
        <w:t xml:space="preserve"> </w:t>
      </w:r>
      <w:r w:rsidR="008007A5" w:rsidRPr="00BB524B">
        <w:rPr>
          <w:lang w:val="pl-PL"/>
        </w:rPr>
        <w:t>z dnia</w:t>
      </w:r>
      <w:r w:rsidR="006F7813" w:rsidRPr="00BB524B">
        <w:rPr>
          <w:lang w:val="pl-PL"/>
        </w:rPr>
        <w:t xml:space="preserve"> 12 </w:t>
      </w:r>
      <w:r w:rsidR="00135338" w:rsidRPr="00BB524B">
        <w:rPr>
          <w:lang w:val="pl-PL"/>
        </w:rPr>
        <w:t>stycznia</w:t>
      </w:r>
      <w:r w:rsidR="006F7813" w:rsidRPr="00BB524B">
        <w:rPr>
          <w:lang w:val="pl-PL"/>
        </w:rPr>
        <w:t xml:space="preserve"> 2010 </w:t>
      </w:r>
      <w:r w:rsidR="00B04B31" w:rsidRPr="00BB524B">
        <w:rPr>
          <w:lang w:val="pl-PL"/>
        </w:rPr>
        <w:t xml:space="preserve">r. </w:t>
      </w:r>
      <w:r w:rsidR="00944162" w:rsidRPr="00BB524B">
        <w:rPr>
          <w:lang w:val="pl-PL"/>
        </w:rPr>
        <w:t>nakazując</w:t>
      </w:r>
      <w:r w:rsidR="00B04B31" w:rsidRPr="00BB524B">
        <w:rPr>
          <w:lang w:val="pl-PL"/>
        </w:rPr>
        <w:t xml:space="preserve">y </w:t>
      </w:r>
      <w:r w:rsidR="00EB23DE" w:rsidRPr="00BB524B">
        <w:rPr>
          <w:lang w:val="pl-PL"/>
        </w:rPr>
        <w:t>uchylenie</w:t>
      </w:r>
      <w:r w:rsidR="00944162" w:rsidRPr="00BB524B">
        <w:rPr>
          <w:lang w:val="pl-PL"/>
        </w:rPr>
        <w:t xml:space="preserve"> </w:t>
      </w:r>
      <w:r w:rsidR="00AF5329" w:rsidRPr="00BB524B">
        <w:rPr>
          <w:lang w:val="pl-PL"/>
        </w:rPr>
        <w:t>tajemnic</w:t>
      </w:r>
      <w:r w:rsidR="00944162" w:rsidRPr="00BB524B">
        <w:rPr>
          <w:lang w:val="pl-PL"/>
        </w:rPr>
        <w:t>y</w:t>
      </w:r>
      <w:r w:rsidR="00AF5329" w:rsidRPr="00BB524B">
        <w:rPr>
          <w:lang w:val="pl-PL"/>
        </w:rPr>
        <w:t xml:space="preserve"> zawodow</w:t>
      </w:r>
      <w:r w:rsidR="00944162" w:rsidRPr="00BB524B">
        <w:rPr>
          <w:lang w:val="pl-PL"/>
        </w:rPr>
        <w:t>ej celem umo</w:t>
      </w:r>
      <w:r w:rsidR="00B04B31" w:rsidRPr="00BB524B">
        <w:rPr>
          <w:lang w:val="pl-PL"/>
        </w:rPr>
        <w:t>żliwienia zapoznania się z wycią</w:t>
      </w:r>
      <w:r w:rsidR="00944162" w:rsidRPr="00BB524B">
        <w:rPr>
          <w:lang w:val="pl-PL"/>
        </w:rPr>
        <w:t xml:space="preserve">gami z jej osobistych rachunków bankowych </w:t>
      </w:r>
      <w:r w:rsidR="00FB15CF">
        <w:rPr>
          <w:lang w:val="pl-PL"/>
        </w:rPr>
        <w:t xml:space="preserve">osłabił </w:t>
      </w:r>
      <w:r w:rsidR="00B04B31" w:rsidRPr="00BB524B">
        <w:rPr>
          <w:lang w:val="pl-PL"/>
        </w:rPr>
        <w:t xml:space="preserve"> jej reputację jako adwokata</w:t>
      </w:r>
      <w:r w:rsidR="000B7521" w:rsidRPr="00BB524B">
        <w:rPr>
          <w:lang w:val="pl-PL"/>
        </w:rPr>
        <w:t>.</w:t>
      </w:r>
    </w:p>
    <w:p w:rsidR="008E4F77" w:rsidRPr="00BB524B" w:rsidRDefault="004D567D" w:rsidP="002E1693">
      <w:pPr>
        <w:pStyle w:val="ECHRPara"/>
        <w:rPr>
          <w:lang w:val="pl-PL"/>
        </w:rPr>
      </w:pPr>
      <w:r w:rsidRPr="00BB524B">
        <w:rPr>
          <w:lang w:val="pl-PL"/>
        </w:rPr>
        <w:fldChar w:fldCharType="begin"/>
      </w:r>
      <w:r w:rsidR="007A49A5" w:rsidRPr="00BB524B">
        <w:rPr>
          <w:lang w:val="pl-PL"/>
        </w:rPr>
        <w:instrText xml:space="preserve"> SEQ level0 \*arabic </w:instrText>
      </w:r>
      <w:r w:rsidRPr="00BB524B">
        <w:rPr>
          <w:lang w:val="pl-PL"/>
        </w:rPr>
        <w:fldChar w:fldCharType="separate"/>
      </w:r>
      <w:r w:rsidR="007E0CEA">
        <w:rPr>
          <w:noProof/>
          <w:lang w:val="pl-PL"/>
        </w:rPr>
        <w:t>34</w:t>
      </w:r>
      <w:r w:rsidRPr="00BB524B">
        <w:rPr>
          <w:lang w:val="pl-PL"/>
        </w:rPr>
        <w:fldChar w:fldCharType="end"/>
      </w:r>
      <w:r w:rsidR="007A49A5" w:rsidRPr="00BB524B">
        <w:rPr>
          <w:lang w:val="pl-PL"/>
        </w:rPr>
        <w:t>.  </w:t>
      </w:r>
      <w:r w:rsidR="00F1639F">
        <w:rPr>
          <w:lang w:val="pl-PL"/>
        </w:rPr>
        <w:t>Na podstawie</w:t>
      </w:r>
      <w:r w:rsidR="00944162" w:rsidRPr="00BB524B">
        <w:rPr>
          <w:lang w:val="pl-PL"/>
        </w:rPr>
        <w:t xml:space="preserve"> </w:t>
      </w:r>
      <w:r w:rsidR="00135338" w:rsidRPr="00BB524B">
        <w:rPr>
          <w:lang w:val="pl-PL"/>
        </w:rPr>
        <w:t>artykuł</w:t>
      </w:r>
      <w:r w:rsidR="00F1639F">
        <w:rPr>
          <w:lang w:val="pl-PL"/>
        </w:rPr>
        <w:t>u</w:t>
      </w:r>
      <w:r w:rsidR="008E4F77" w:rsidRPr="00BB524B">
        <w:rPr>
          <w:lang w:val="pl-PL"/>
        </w:rPr>
        <w:t xml:space="preserve"> 6</w:t>
      </w:r>
      <w:r w:rsidR="000B7521" w:rsidRPr="00BB524B">
        <w:rPr>
          <w:lang w:val="pl-PL"/>
        </w:rPr>
        <w:t xml:space="preserve"> </w:t>
      </w:r>
      <w:r w:rsidR="00793F0E" w:rsidRPr="00BB524B">
        <w:rPr>
          <w:lang w:val="pl-PL"/>
        </w:rPr>
        <w:t>Konwencji</w:t>
      </w:r>
      <w:r w:rsidR="008E4F77" w:rsidRPr="00BB524B">
        <w:rPr>
          <w:lang w:val="pl-PL"/>
        </w:rPr>
        <w:t xml:space="preserve">, </w:t>
      </w:r>
      <w:r w:rsidR="00B04B31" w:rsidRPr="00BB524B">
        <w:rPr>
          <w:lang w:val="pl-PL"/>
        </w:rPr>
        <w:t>tw</w:t>
      </w:r>
      <w:r w:rsidR="000B61FE">
        <w:rPr>
          <w:lang w:val="pl-PL"/>
        </w:rPr>
        <w:t xml:space="preserve">ierdzi ona, że nie mogła się </w:t>
      </w:r>
      <w:r w:rsidR="00B04B31" w:rsidRPr="00BB524B">
        <w:rPr>
          <w:lang w:val="pl-PL"/>
        </w:rPr>
        <w:t xml:space="preserve"> bronić</w:t>
      </w:r>
      <w:r w:rsidR="00944162" w:rsidRPr="00BB524B">
        <w:rPr>
          <w:lang w:val="pl-PL"/>
        </w:rPr>
        <w:t xml:space="preserve"> oraz, że została faktycznie powiadomiona</w:t>
      </w:r>
      <w:r w:rsidR="008E4F77" w:rsidRPr="00BB524B">
        <w:rPr>
          <w:lang w:val="pl-PL"/>
        </w:rPr>
        <w:t xml:space="preserve"> </w:t>
      </w:r>
      <w:r w:rsidR="00944162" w:rsidRPr="00BB524B">
        <w:rPr>
          <w:lang w:val="pl-PL"/>
        </w:rPr>
        <w:t>o</w:t>
      </w:r>
      <w:r w:rsidR="008E4F77" w:rsidRPr="00BB524B">
        <w:rPr>
          <w:lang w:val="pl-PL"/>
        </w:rPr>
        <w:t xml:space="preserve"> </w:t>
      </w:r>
      <w:r w:rsidR="001F6504" w:rsidRPr="00BB524B">
        <w:rPr>
          <w:lang w:val="pl-PL"/>
        </w:rPr>
        <w:t>uchyleni</w:t>
      </w:r>
      <w:r w:rsidR="00944162" w:rsidRPr="00BB524B">
        <w:rPr>
          <w:lang w:val="pl-PL"/>
        </w:rPr>
        <w:t>u tajem</w:t>
      </w:r>
      <w:r w:rsidR="00B04B31" w:rsidRPr="00BB524B">
        <w:rPr>
          <w:lang w:val="pl-PL"/>
        </w:rPr>
        <w:t>n</w:t>
      </w:r>
      <w:r w:rsidR="00944162" w:rsidRPr="00BB524B">
        <w:rPr>
          <w:lang w:val="pl-PL"/>
        </w:rPr>
        <w:t>ic</w:t>
      </w:r>
      <w:r w:rsidR="00F1639F">
        <w:rPr>
          <w:lang w:val="pl-PL"/>
        </w:rPr>
        <w:t>y</w:t>
      </w:r>
      <w:r w:rsidR="00944162" w:rsidRPr="00BB524B">
        <w:rPr>
          <w:lang w:val="pl-PL"/>
        </w:rPr>
        <w:t xml:space="preserve"> zawodowej i bankowej</w:t>
      </w:r>
      <w:r w:rsidR="008E4F77" w:rsidRPr="00BB524B">
        <w:rPr>
          <w:lang w:val="pl-PL"/>
        </w:rPr>
        <w:t xml:space="preserve"> </w:t>
      </w:r>
      <w:r w:rsidR="00944162" w:rsidRPr="00BB524B">
        <w:rPr>
          <w:lang w:val="pl-PL"/>
        </w:rPr>
        <w:t>dopiero</w:t>
      </w:r>
      <w:r w:rsidR="00B04B31" w:rsidRPr="00BB524B">
        <w:rPr>
          <w:lang w:val="pl-PL"/>
        </w:rPr>
        <w:t xml:space="preserve"> </w:t>
      </w:r>
      <w:r w:rsidR="00944162" w:rsidRPr="00BB524B">
        <w:rPr>
          <w:lang w:val="pl-PL"/>
        </w:rPr>
        <w:t xml:space="preserve">w momencie, w którym zapoznała się z treścią </w:t>
      </w:r>
      <w:r w:rsidR="00B04B31" w:rsidRPr="00BB524B">
        <w:rPr>
          <w:lang w:val="pl-PL"/>
        </w:rPr>
        <w:t>wyroku</w:t>
      </w:r>
      <w:r w:rsidR="00D51674" w:rsidRPr="00BB524B">
        <w:rPr>
          <w:lang w:val="pl-PL"/>
        </w:rPr>
        <w:t xml:space="preserve"> Sądu Apelacyjnego</w:t>
      </w:r>
      <w:r w:rsidR="00135338" w:rsidRPr="00BB524B">
        <w:rPr>
          <w:lang w:val="pl-PL"/>
        </w:rPr>
        <w:t xml:space="preserve"> w </w:t>
      </w:r>
      <w:proofErr w:type="spellStart"/>
      <w:r w:rsidR="00135338" w:rsidRPr="00BB524B">
        <w:rPr>
          <w:lang w:val="pl-PL"/>
        </w:rPr>
        <w:t>Évora</w:t>
      </w:r>
      <w:proofErr w:type="spellEnd"/>
      <w:r w:rsidR="008E4F77" w:rsidRPr="00BB524B">
        <w:rPr>
          <w:lang w:val="pl-PL"/>
        </w:rPr>
        <w:t xml:space="preserve">. </w:t>
      </w:r>
      <w:r w:rsidR="00944162" w:rsidRPr="00BB524B">
        <w:rPr>
          <w:lang w:val="pl-PL"/>
        </w:rPr>
        <w:t>Ponadto s</w:t>
      </w:r>
      <w:r w:rsidR="00C76551" w:rsidRPr="00BB524B">
        <w:rPr>
          <w:lang w:val="pl-PL"/>
        </w:rPr>
        <w:t>karżąca</w:t>
      </w:r>
      <w:r w:rsidR="00944162" w:rsidRPr="00BB524B">
        <w:rPr>
          <w:lang w:val="pl-PL"/>
        </w:rPr>
        <w:t xml:space="preserve"> </w:t>
      </w:r>
      <w:r w:rsidR="00710F02">
        <w:rPr>
          <w:lang w:val="pl-PL"/>
        </w:rPr>
        <w:t>podnosi</w:t>
      </w:r>
      <w:r w:rsidR="0009276E" w:rsidRPr="00BB524B">
        <w:rPr>
          <w:lang w:val="pl-PL"/>
        </w:rPr>
        <w:t xml:space="preserve"> naruszeni</w:t>
      </w:r>
      <w:r w:rsidR="00710F02">
        <w:rPr>
          <w:lang w:val="pl-PL"/>
        </w:rPr>
        <w:t>e</w:t>
      </w:r>
      <w:r w:rsidR="0009276E" w:rsidRPr="00BB524B">
        <w:rPr>
          <w:lang w:val="pl-PL"/>
        </w:rPr>
        <w:t xml:space="preserve"> arty</w:t>
      </w:r>
      <w:r w:rsidR="00135338" w:rsidRPr="00BB524B">
        <w:rPr>
          <w:lang w:val="pl-PL"/>
        </w:rPr>
        <w:t>kuł</w:t>
      </w:r>
      <w:r w:rsidR="00944162" w:rsidRPr="00BB524B">
        <w:rPr>
          <w:lang w:val="pl-PL"/>
        </w:rPr>
        <w:t>u</w:t>
      </w:r>
      <w:r w:rsidR="00E648D9" w:rsidRPr="00BB524B">
        <w:rPr>
          <w:lang w:val="pl-PL"/>
        </w:rPr>
        <w:t xml:space="preserve"> 13 </w:t>
      </w:r>
      <w:r w:rsidR="00793F0E" w:rsidRPr="00BB524B">
        <w:rPr>
          <w:lang w:val="pl-PL"/>
        </w:rPr>
        <w:t>Konwencji</w:t>
      </w:r>
      <w:r w:rsidR="0009276E" w:rsidRPr="00BB524B">
        <w:rPr>
          <w:lang w:val="pl-PL"/>
        </w:rPr>
        <w:t>, ponieważ nie mogła ona zaskarżyć tego wyroku przed</w:t>
      </w:r>
      <w:r w:rsidR="00D32694" w:rsidRPr="00BB524B">
        <w:rPr>
          <w:lang w:val="pl-PL"/>
        </w:rPr>
        <w:t xml:space="preserve"> </w:t>
      </w:r>
      <w:r w:rsidR="00950E81" w:rsidRPr="00BB524B">
        <w:rPr>
          <w:lang w:val="pl-PL"/>
        </w:rPr>
        <w:t>Sąd</w:t>
      </w:r>
      <w:r w:rsidR="0009276E" w:rsidRPr="00BB524B">
        <w:rPr>
          <w:lang w:val="pl-PL"/>
        </w:rPr>
        <w:t>em</w:t>
      </w:r>
      <w:r w:rsidR="00950E81" w:rsidRPr="00BB524B">
        <w:rPr>
          <w:lang w:val="pl-PL"/>
        </w:rPr>
        <w:t xml:space="preserve"> Najwyższy</w:t>
      </w:r>
      <w:r w:rsidR="0009276E" w:rsidRPr="00BB524B">
        <w:rPr>
          <w:lang w:val="pl-PL"/>
        </w:rPr>
        <w:t>m</w:t>
      </w:r>
      <w:r w:rsidR="00710F02">
        <w:rPr>
          <w:lang w:val="pl-PL"/>
        </w:rPr>
        <w:t>.</w:t>
      </w:r>
    </w:p>
    <w:p w:rsidR="007A49A5" w:rsidRPr="00BB524B" w:rsidRDefault="004D567D" w:rsidP="002E1693">
      <w:pPr>
        <w:pStyle w:val="ECHRPara"/>
        <w:rPr>
          <w:i/>
          <w:lang w:val="pl-PL"/>
        </w:rPr>
      </w:pPr>
      <w:r w:rsidRPr="00BB524B">
        <w:rPr>
          <w:lang w:val="pl-PL"/>
        </w:rPr>
        <w:fldChar w:fldCharType="begin"/>
      </w:r>
      <w:r w:rsidR="007A49A5" w:rsidRPr="00BB524B">
        <w:rPr>
          <w:lang w:val="pl-PL"/>
        </w:rPr>
        <w:instrText xml:space="preserve"> SEQ level0 \*arabic </w:instrText>
      </w:r>
      <w:r w:rsidRPr="00BB524B">
        <w:rPr>
          <w:lang w:val="pl-PL"/>
        </w:rPr>
        <w:fldChar w:fldCharType="separate"/>
      </w:r>
      <w:r w:rsidR="007E0CEA">
        <w:rPr>
          <w:noProof/>
          <w:lang w:val="pl-PL"/>
        </w:rPr>
        <w:t>35</w:t>
      </w:r>
      <w:r w:rsidRPr="00BB524B">
        <w:rPr>
          <w:lang w:val="pl-PL"/>
        </w:rPr>
        <w:fldChar w:fldCharType="end"/>
      </w:r>
      <w:r w:rsidR="007A49A5" w:rsidRPr="00BB524B">
        <w:rPr>
          <w:lang w:val="pl-PL"/>
        </w:rPr>
        <w:t>.  </w:t>
      </w:r>
      <w:r w:rsidR="00661E76">
        <w:rPr>
          <w:lang w:val="pl-PL"/>
        </w:rPr>
        <w:t>D</w:t>
      </w:r>
      <w:r w:rsidR="0009276E" w:rsidRPr="00BB524B">
        <w:rPr>
          <w:lang w:val="pl-PL"/>
        </w:rPr>
        <w:t>okonuj</w:t>
      </w:r>
      <w:r w:rsidR="00661E76">
        <w:rPr>
          <w:lang w:val="pl-PL"/>
        </w:rPr>
        <w:t>ąc</w:t>
      </w:r>
      <w:r w:rsidR="0009276E" w:rsidRPr="00BB524B">
        <w:rPr>
          <w:lang w:val="pl-PL"/>
        </w:rPr>
        <w:t xml:space="preserve"> kwalifikacji prawnej </w:t>
      </w:r>
      <w:r w:rsidR="00CF7DD9" w:rsidRPr="00BB524B">
        <w:rPr>
          <w:lang w:val="pl-PL"/>
        </w:rPr>
        <w:t>fakt</w:t>
      </w:r>
      <w:r w:rsidR="0009276E" w:rsidRPr="00BB524B">
        <w:rPr>
          <w:lang w:val="pl-PL"/>
        </w:rPr>
        <w:t xml:space="preserve">ów będących przedmiotem rozstrzygnięcia </w:t>
      </w:r>
      <w:r w:rsidR="00661E76" w:rsidRPr="00BB524B">
        <w:rPr>
          <w:lang w:val="pl-PL"/>
        </w:rPr>
        <w:t>Trybunał</w:t>
      </w:r>
      <w:r w:rsidR="00661E76">
        <w:rPr>
          <w:lang w:val="pl-PL"/>
        </w:rPr>
        <w:t xml:space="preserve"> </w:t>
      </w:r>
      <w:r w:rsidR="007D6D76">
        <w:rPr>
          <w:lang w:val="pl-PL"/>
        </w:rPr>
        <w:t>uznaje</w:t>
      </w:r>
      <w:r w:rsidR="007A49A5" w:rsidRPr="00BB524B">
        <w:rPr>
          <w:lang w:val="pl-PL"/>
        </w:rPr>
        <w:t xml:space="preserve">, </w:t>
      </w:r>
      <w:r w:rsidR="0009276E" w:rsidRPr="00BB524B">
        <w:rPr>
          <w:lang w:val="pl-PL"/>
        </w:rPr>
        <w:t xml:space="preserve">że </w:t>
      </w:r>
      <w:r w:rsidR="00E63015" w:rsidRPr="00BB524B">
        <w:rPr>
          <w:lang w:val="pl-PL"/>
        </w:rPr>
        <w:t>w niniejszej sprawie</w:t>
      </w:r>
      <w:r w:rsidR="0009276E" w:rsidRPr="00BB524B">
        <w:rPr>
          <w:lang w:val="pl-PL"/>
        </w:rPr>
        <w:t xml:space="preserve"> zarzuty </w:t>
      </w:r>
      <w:r w:rsidR="00944162" w:rsidRPr="00ED38FB">
        <w:rPr>
          <w:lang w:val="pl-PL"/>
        </w:rPr>
        <w:t xml:space="preserve">dotyczące </w:t>
      </w:r>
      <w:r w:rsidR="00846AFD">
        <w:rPr>
          <w:lang w:val="pl-PL"/>
        </w:rPr>
        <w:t>stosowania</w:t>
      </w:r>
      <w:r w:rsidR="00944162" w:rsidRPr="00ED38FB">
        <w:rPr>
          <w:lang w:val="pl-PL"/>
        </w:rPr>
        <w:t xml:space="preserve"> </w:t>
      </w:r>
      <w:r w:rsidR="0009276E" w:rsidRPr="00ED38FB">
        <w:rPr>
          <w:lang w:val="pl-PL"/>
        </w:rPr>
        <w:t>spornego</w:t>
      </w:r>
      <w:r w:rsidR="0009276E" w:rsidRPr="00BB524B">
        <w:rPr>
          <w:lang w:val="pl-PL"/>
        </w:rPr>
        <w:t xml:space="preserve"> środka i jego kontroli sądowej</w:t>
      </w:r>
      <w:r w:rsidR="00846AFD">
        <w:rPr>
          <w:lang w:val="pl-PL"/>
        </w:rPr>
        <w:t>,</w:t>
      </w:r>
      <w:r w:rsidR="007A49A5" w:rsidRPr="00BB524B">
        <w:rPr>
          <w:lang w:val="pl-PL"/>
        </w:rPr>
        <w:t xml:space="preserve"> </w:t>
      </w:r>
      <w:r w:rsidR="00944162" w:rsidRPr="00BB524B">
        <w:rPr>
          <w:lang w:val="pl-PL"/>
        </w:rPr>
        <w:t xml:space="preserve">dotyczą głównie prawa do poszanowania życia prywatnego i </w:t>
      </w:r>
      <w:r w:rsidR="00240126" w:rsidRPr="00BB524B">
        <w:rPr>
          <w:lang w:val="pl-PL"/>
        </w:rPr>
        <w:t>tajem</w:t>
      </w:r>
      <w:r w:rsidR="0009276E" w:rsidRPr="00BB524B">
        <w:rPr>
          <w:lang w:val="pl-PL"/>
        </w:rPr>
        <w:t>n</w:t>
      </w:r>
      <w:r w:rsidR="00240126" w:rsidRPr="00BB524B">
        <w:rPr>
          <w:lang w:val="pl-PL"/>
        </w:rPr>
        <w:t>icy</w:t>
      </w:r>
      <w:r w:rsidR="00944162" w:rsidRPr="00BB524B">
        <w:rPr>
          <w:lang w:val="pl-PL"/>
        </w:rPr>
        <w:t xml:space="preserve"> korespondencji</w:t>
      </w:r>
      <w:r w:rsidR="007A49A5" w:rsidRPr="00BB524B">
        <w:rPr>
          <w:lang w:val="pl-PL"/>
        </w:rPr>
        <w:t xml:space="preserve"> </w:t>
      </w:r>
      <w:r w:rsidR="004C072D" w:rsidRPr="00BB524B">
        <w:rPr>
          <w:lang w:val="pl-PL"/>
        </w:rPr>
        <w:t>obejmującego w szczególności</w:t>
      </w:r>
      <w:r w:rsidR="007A49A5" w:rsidRPr="00BB524B">
        <w:rPr>
          <w:lang w:val="pl-PL"/>
        </w:rPr>
        <w:t xml:space="preserve"> </w:t>
      </w:r>
      <w:r w:rsidR="000B03AB" w:rsidRPr="00BB524B">
        <w:rPr>
          <w:lang w:val="pl-PL"/>
        </w:rPr>
        <w:t>poufnoś</w:t>
      </w:r>
      <w:r w:rsidR="004C072D" w:rsidRPr="00BB524B">
        <w:rPr>
          <w:lang w:val="pl-PL"/>
        </w:rPr>
        <w:t>ć</w:t>
      </w:r>
      <w:r w:rsidR="007A49A5" w:rsidRPr="00BB524B">
        <w:rPr>
          <w:lang w:val="pl-PL"/>
        </w:rPr>
        <w:t xml:space="preserve"> </w:t>
      </w:r>
      <w:r w:rsidR="0009276E" w:rsidRPr="00BB524B">
        <w:rPr>
          <w:lang w:val="pl-PL"/>
        </w:rPr>
        <w:t>związan</w:t>
      </w:r>
      <w:r w:rsidR="004C072D" w:rsidRPr="00BB524B">
        <w:rPr>
          <w:lang w:val="pl-PL"/>
        </w:rPr>
        <w:t>ą</w:t>
      </w:r>
      <w:r w:rsidR="0009276E" w:rsidRPr="00BB524B">
        <w:rPr>
          <w:lang w:val="pl-PL"/>
        </w:rPr>
        <w:t xml:space="preserve"> ze stosunkami pomiędzy adwokatem a jego klientem</w:t>
      </w:r>
      <w:r w:rsidR="00846AFD">
        <w:rPr>
          <w:lang w:val="pl-PL"/>
        </w:rPr>
        <w:t>,</w:t>
      </w:r>
      <w:r w:rsidR="0009276E" w:rsidRPr="00BB524B">
        <w:rPr>
          <w:lang w:val="pl-PL"/>
        </w:rPr>
        <w:t xml:space="preserve"> </w:t>
      </w:r>
      <w:r w:rsidR="00E13DF3" w:rsidRPr="00BB524B">
        <w:rPr>
          <w:lang w:val="pl-PL"/>
        </w:rPr>
        <w:t xml:space="preserve">a zatem powinny one być rozpatrywane jedynie pod kątem </w:t>
      </w:r>
      <w:r w:rsidR="002570FB" w:rsidRPr="00BB524B">
        <w:rPr>
          <w:lang w:val="pl-PL"/>
        </w:rPr>
        <w:t>Artykuł</w:t>
      </w:r>
      <w:r w:rsidR="00E13DF3" w:rsidRPr="00BB524B">
        <w:rPr>
          <w:lang w:val="pl-PL"/>
        </w:rPr>
        <w:t>u</w:t>
      </w:r>
      <w:r w:rsidR="007A49A5" w:rsidRPr="00BB524B">
        <w:rPr>
          <w:lang w:val="pl-PL"/>
        </w:rPr>
        <w:t xml:space="preserve"> 8 </w:t>
      </w:r>
      <w:r w:rsidR="00793F0E" w:rsidRPr="00BB524B">
        <w:rPr>
          <w:lang w:val="pl-PL"/>
        </w:rPr>
        <w:t>Konwencji</w:t>
      </w:r>
      <w:r w:rsidR="007A49A5" w:rsidRPr="00BB524B">
        <w:rPr>
          <w:lang w:val="pl-PL"/>
        </w:rPr>
        <w:t xml:space="preserve">, </w:t>
      </w:r>
      <w:r w:rsidR="00E13DF3" w:rsidRPr="00BB524B">
        <w:rPr>
          <w:lang w:val="pl-PL"/>
        </w:rPr>
        <w:t xml:space="preserve">który obejmuje również </w:t>
      </w:r>
      <w:r w:rsidR="00D357EE">
        <w:rPr>
          <w:lang w:val="pl-PL"/>
        </w:rPr>
        <w:t xml:space="preserve">aspekt </w:t>
      </w:r>
      <w:r w:rsidR="00CD6090">
        <w:rPr>
          <w:lang w:val="pl-PL"/>
        </w:rPr>
        <w:t xml:space="preserve"> </w:t>
      </w:r>
      <w:r w:rsidR="00E13DF3" w:rsidRPr="00BB524B">
        <w:rPr>
          <w:lang w:val="pl-PL"/>
        </w:rPr>
        <w:t xml:space="preserve"> proceduraln</w:t>
      </w:r>
      <w:r w:rsidR="00D357EE">
        <w:rPr>
          <w:lang w:val="pl-PL"/>
        </w:rPr>
        <w:t>y</w:t>
      </w:r>
      <w:r w:rsidR="00E13DF3" w:rsidRPr="00BB524B">
        <w:rPr>
          <w:lang w:val="pl-PL"/>
        </w:rPr>
        <w:t xml:space="preserve"> </w:t>
      </w:r>
      <w:r w:rsidR="007A49A5" w:rsidRPr="00BB524B">
        <w:rPr>
          <w:lang w:val="pl-PL"/>
        </w:rPr>
        <w:t>(</w:t>
      </w:r>
      <w:r w:rsidR="00A064FD" w:rsidRPr="00BB524B">
        <w:rPr>
          <w:i/>
          <w:lang w:val="pl-PL"/>
        </w:rPr>
        <w:t xml:space="preserve">Xavier </w:t>
      </w:r>
      <w:r w:rsidR="005A2033" w:rsidRPr="00BB524B">
        <w:rPr>
          <w:i/>
          <w:lang w:val="pl-PL"/>
        </w:rPr>
        <w:t>d</w:t>
      </w:r>
      <w:r w:rsidR="00A064FD" w:rsidRPr="00BB524B">
        <w:rPr>
          <w:i/>
          <w:lang w:val="pl-PL"/>
        </w:rPr>
        <w:t xml:space="preserve">a </w:t>
      </w:r>
      <w:proofErr w:type="spellStart"/>
      <w:r w:rsidR="00A064FD" w:rsidRPr="00BB524B">
        <w:rPr>
          <w:i/>
          <w:lang w:val="pl-PL"/>
        </w:rPr>
        <w:t>Silveira</w:t>
      </w:r>
      <w:proofErr w:type="spellEnd"/>
      <w:r w:rsidR="00A064FD" w:rsidRPr="00BB524B">
        <w:rPr>
          <w:i/>
          <w:lang w:val="pl-PL"/>
        </w:rPr>
        <w:t xml:space="preserve"> </w:t>
      </w:r>
      <w:r w:rsidR="00E01562" w:rsidRPr="00BB524B">
        <w:rPr>
          <w:i/>
          <w:lang w:val="pl-PL"/>
        </w:rPr>
        <w:t>przeciwko</w:t>
      </w:r>
      <w:r w:rsidR="00A064FD" w:rsidRPr="00BB524B">
        <w:rPr>
          <w:i/>
          <w:lang w:val="pl-PL"/>
        </w:rPr>
        <w:t xml:space="preserve"> Franc</w:t>
      </w:r>
      <w:r w:rsidR="007E1AF3">
        <w:rPr>
          <w:i/>
          <w:lang w:val="pl-PL"/>
        </w:rPr>
        <w:t>ji</w:t>
      </w:r>
      <w:r w:rsidR="00A064FD" w:rsidRPr="00BB524B">
        <w:rPr>
          <w:lang w:val="pl-PL"/>
        </w:rPr>
        <w:t xml:space="preserve">, </w:t>
      </w:r>
      <w:r w:rsidR="000B421A" w:rsidRPr="00BB524B">
        <w:rPr>
          <w:lang w:val="pl-PL"/>
        </w:rPr>
        <w:t>nr</w:t>
      </w:r>
      <w:r w:rsidR="00A064FD" w:rsidRPr="00BB524B">
        <w:rPr>
          <w:lang w:val="pl-PL"/>
        </w:rPr>
        <w:t xml:space="preserve"> 43757/05</w:t>
      </w:r>
      <w:r w:rsidR="00A064FD" w:rsidRPr="00BB524B">
        <w:rPr>
          <w:snapToGrid w:val="0"/>
          <w:lang w:val="pl-PL"/>
        </w:rPr>
        <w:t xml:space="preserve">, § 21, 21 </w:t>
      </w:r>
      <w:r w:rsidR="00135338" w:rsidRPr="00BB524B">
        <w:rPr>
          <w:lang w:val="pl-PL"/>
        </w:rPr>
        <w:t>stycznia</w:t>
      </w:r>
      <w:r w:rsidR="00A064FD" w:rsidRPr="00BB524B">
        <w:rPr>
          <w:snapToGrid w:val="0"/>
          <w:lang w:val="pl-PL"/>
        </w:rPr>
        <w:t xml:space="preserve"> 2010</w:t>
      </w:r>
      <w:r w:rsidR="004C072D" w:rsidRPr="00BB524B">
        <w:rPr>
          <w:snapToGrid w:val="0"/>
          <w:lang w:val="pl-PL"/>
        </w:rPr>
        <w:t xml:space="preserve"> r.</w:t>
      </w:r>
      <w:r w:rsidR="007A49A5" w:rsidRPr="00BB524B">
        <w:rPr>
          <w:lang w:val="pl-PL"/>
        </w:rPr>
        <w:t xml:space="preserve">) </w:t>
      </w:r>
      <w:r w:rsidR="004C072D" w:rsidRPr="00BB524B">
        <w:rPr>
          <w:lang w:val="pl-PL"/>
        </w:rPr>
        <w:t>i ma następujące brzmienie</w:t>
      </w:r>
      <w:r w:rsidR="007A49A5" w:rsidRPr="00BB524B">
        <w:rPr>
          <w:lang w:val="pl-PL"/>
        </w:rPr>
        <w:t>:</w:t>
      </w:r>
    </w:p>
    <w:p w:rsidR="007A49A5" w:rsidRPr="00BB524B" w:rsidRDefault="002570FB" w:rsidP="002E1693">
      <w:pPr>
        <w:pStyle w:val="ECHRParaQuote"/>
        <w:jc w:val="center"/>
        <w:rPr>
          <w:b/>
          <w:lang w:val="pl-PL"/>
        </w:rPr>
      </w:pPr>
      <w:r w:rsidRPr="00BB524B">
        <w:rPr>
          <w:b/>
          <w:lang w:val="pl-PL"/>
        </w:rPr>
        <w:t>Artykuł</w:t>
      </w:r>
      <w:r w:rsidR="007A49A5" w:rsidRPr="00BB524B">
        <w:rPr>
          <w:b/>
          <w:lang w:val="pl-PL"/>
        </w:rPr>
        <w:t xml:space="preserve"> 8</w:t>
      </w:r>
    </w:p>
    <w:p w:rsidR="007A49A5" w:rsidRPr="00BB524B" w:rsidRDefault="008E6720" w:rsidP="002E1693">
      <w:pPr>
        <w:pStyle w:val="ECHRParaQuote"/>
        <w:rPr>
          <w:lang w:val="pl-PL"/>
        </w:rPr>
      </w:pPr>
      <w:r w:rsidRPr="00BB524B">
        <w:rPr>
          <w:lang w:val="pl-PL"/>
        </w:rPr>
        <w:t>„</w:t>
      </w:r>
      <w:r w:rsidR="007A49A5" w:rsidRPr="00BB524B">
        <w:rPr>
          <w:lang w:val="pl-PL"/>
        </w:rPr>
        <w:t>1.</w:t>
      </w:r>
      <w:r w:rsidR="00127F9C" w:rsidRPr="00BB524B">
        <w:rPr>
          <w:lang w:val="pl-PL"/>
        </w:rPr>
        <w:t>  </w:t>
      </w:r>
      <w:r w:rsidR="004C072D" w:rsidRPr="00BB524B">
        <w:rPr>
          <w:lang w:val="pl-PL"/>
        </w:rPr>
        <w:t>Każdy ma prawo do poszanowania swojego życia prywatnego i rodzinnego, swojego mieszkania i swojej korespondencji</w:t>
      </w:r>
      <w:r w:rsidR="007A49A5" w:rsidRPr="00BB524B">
        <w:rPr>
          <w:lang w:val="pl-PL"/>
        </w:rPr>
        <w:t>.</w:t>
      </w:r>
    </w:p>
    <w:p w:rsidR="007A49A5" w:rsidRPr="00BB524B" w:rsidRDefault="00127F9C" w:rsidP="002E1693">
      <w:pPr>
        <w:pStyle w:val="ECHRParaQuote"/>
        <w:rPr>
          <w:lang w:val="pl-PL"/>
        </w:rPr>
      </w:pPr>
      <w:r w:rsidRPr="00BB524B">
        <w:rPr>
          <w:lang w:val="pl-PL"/>
        </w:rPr>
        <w:t>2.  </w:t>
      </w:r>
      <w:r w:rsidR="004C072D" w:rsidRPr="00BB524B">
        <w:rPr>
          <w:lang w:val="pl-PL"/>
        </w:rPr>
        <w:t>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r w:rsidR="007A49A5" w:rsidRPr="00BB524B">
        <w:rPr>
          <w:lang w:val="pl-PL"/>
        </w:rPr>
        <w:t>.</w:t>
      </w:r>
      <w:r w:rsidR="008E6720" w:rsidRPr="00BB524B">
        <w:rPr>
          <w:lang w:val="pl-PL"/>
        </w:rPr>
        <w:t>”</w:t>
      </w:r>
    </w:p>
    <w:p w:rsidR="00B87A73" w:rsidRPr="00BB524B" w:rsidRDefault="004D567D" w:rsidP="002E1693">
      <w:pPr>
        <w:pStyle w:val="JuParaSub"/>
        <w:ind w:left="0"/>
        <w:rPr>
          <w:lang w:val="pl-PL"/>
        </w:rPr>
      </w:pPr>
      <w:r w:rsidRPr="00BB524B">
        <w:rPr>
          <w:lang w:val="pl-PL"/>
        </w:rPr>
        <w:fldChar w:fldCharType="begin"/>
      </w:r>
      <w:r w:rsidR="00B87A73" w:rsidRPr="00BB524B">
        <w:rPr>
          <w:lang w:val="pl-PL"/>
        </w:rPr>
        <w:instrText xml:space="preserve"> SEQ level0 \*arabic </w:instrText>
      </w:r>
      <w:r w:rsidRPr="00BB524B">
        <w:rPr>
          <w:lang w:val="pl-PL"/>
        </w:rPr>
        <w:fldChar w:fldCharType="separate"/>
      </w:r>
      <w:r w:rsidR="007E0CEA">
        <w:rPr>
          <w:noProof/>
          <w:lang w:val="pl-PL"/>
        </w:rPr>
        <w:t>36</w:t>
      </w:r>
      <w:r w:rsidRPr="00BB524B">
        <w:rPr>
          <w:lang w:val="pl-PL"/>
        </w:rPr>
        <w:fldChar w:fldCharType="end"/>
      </w:r>
      <w:r w:rsidR="00B87A73" w:rsidRPr="00BB524B">
        <w:rPr>
          <w:lang w:val="pl-PL"/>
        </w:rPr>
        <w:t>.  </w:t>
      </w:r>
      <w:r w:rsidR="008007A5" w:rsidRPr="00BB524B">
        <w:rPr>
          <w:lang w:val="pl-PL"/>
        </w:rPr>
        <w:t>Rząd</w:t>
      </w:r>
      <w:r w:rsidR="00B87A73" w:rsidRPr="00BB524B">
        <w:rPr>
          <w:lang w:val="pl-PL"/>
        </w:rPr>
        <w:t xml:space="preserve"> </w:t>
      </w:r>
      <w:r w:rsidR="004C072D" w:rsidRPr="00BB524B">
        <w:rPr>
          <w:lang w:val="pl-PL"/>
        </w:rPr>
        <w:t>odrzuca stanowisko skarżącej</w:t>
      </w:r>
      <w:r w:rsidR="00B87A73" w:rsidRPr="00BB524B">
        <w:rPr>
          <w:lang w:val="pl-PL"/>
        </w:rPr>
        <w:t>.</w:t>
      </w:r>
    </w:p>
    <w:p w:rsidR="00E77CB3" w:rsidRPr="00BB524B" w:rsidRDefault="00E77CB3" w:rsidP="002E1693">
      <w:pPr>
        <w:pStyle w:val="ECHRHeading2"/>
        <w:outlineLvl w:val="0"/>
        <w:rPr>
          <w:lang w:val="pl-PL"/>
        </w:rPr>
      </w:pPr>
      <w:r w:rsidRPr="00BB524B">
        <w:rPr>
          <w:lang w:val="pl-PL"/>
        </w:rPr>
        <w:t>A.  </w:t>
      </w:r>
      <w:r w:rsidR="00F33A51" w:rsidRPr="00BB524B">
        <w:rPr>
          <w:lang w:val="pl-PL"/>
        </w:rPr>
        <w:t>Dopuszczal</w:t>
      </w:r>
      <w:r w:rsidR="000B421A" w:rsidRPr="00BB524B">
        <w:rPr>
          <w:lang w:val="pl-PL"/>
        </w:rPr>
        <w:t>n</w:t>
      </w:r>
      <w:r w:rsidR="004C072D" w:rsidRPr="00BB524B">
        <w:rPr>
          <w:lang w:val="pl-PL"/>
        </w:rPr>
        <w:t>o</w:t>
      </w:r>
      <w:r w:rsidR="00F33A51" w:rsidRPr="00BB524B">
        <w:rPr>
          <w:lang w:val="pl-PL"/>
        </w:rPr>
        <w:t>ść</w:t>
      </w:r>
    </w:p>
    <w:p w:rsidR="00E77CB3" w:rsidRPr="00BB524B" w:rsidRDefault="004D567D" w:rsidP="002E1693">
      <w:pPr>
        <w:pStyle w:val="ECHRPara"/>
        <w:rPr>
          <w:lang w:val="pl-PL"/>
        </w:rPr>
      </w:pPr>
      <w:r w:rsidRPr="00BB524B">
        <w:rPr>
          <w:lang w:val="pl-PL"/>
        </w:rPr>
        <w:fldChar w:fldCharType="begin"/>
      </w:r>
      <w:r w:rsidR="00417A9B" w:rsidRPr="00BB524B">
        <w:rPr>
          <w:lang w:val="pl-PL"/>
        </w:rPr>
        <w:instrText xml:space="preserve"> SEQ level0 \*arabic </w:instrText>
      </w:r>
      <w:r w:rsidRPr="00BB524B">
        <w:rPr>
          <w:lang w:val="pl-PL"/>
        </w:rPr>
        <w:fldChar w:fldCharType="separate"/>
      </w:r>
      <w:r w:rsidR="007E0CEA">
        <w:rPr>
          <w:noProof/>
          <w:lang w:val="pl-PL"/>
        </w:rPr>
        <w:t>37</w:t>
      </w:r>
      <w:r w:rsidRPr="00BB524B">
        <w:rPr>
          <w:lang w:val="pl-PL"/>
        </w:rPr>
        <w:fldChar w:fldCharType="end"/>
      </w:r>
      <w:r w:rsidR="00417A9B" w:rsidRPr="00BB524B">
        <w:rPr>
          <w:lang w:val="pl-PL"/>
        </w:rPr>
        <w:t>.  </w:t>
      </w:r>
      <w:r w:rsidR="00793F0E" w:rsidRPr="00BB524B">
        <w:rPr>
          <w:lang w:val="pl-PL"/>
        </w:rPr>
        <w:t>Trybunał</w:t>
      </w:r>
      <w:r w:rsidR="00E77CB3" w:rsidRPr="00BB524B">
        <w:rPr>
          <w:lang w:val="pl-PL"/>
        </w:rPr>
        <w:t xml:space="preserve"> </w:t>
      </w:r>
      <w:r w:rsidR="0037288C" w:rsidRPr="00BB524B">
        <w:rPr>
          <w:lang w:val="pl-PL"/>
        </w:rPr>
        <w:t>stwierdza</w:t>
      </w:r>
      <w:r w:rsidR="00ED38FB">
        <w:rPr>
          <w:lang w:val="pl-PL"/>
        </w:rPr>
        <w:t xml:space="preserve">, że </w:t>
      </w:r>
      <w:r w:rsidR="00ED38FB" w:rsidRPr="00BB524B">
        <w:rPr>
          <w:lang w:val="pl-PL"/>
        </w:rPr>
        <w:t xml:space="preserve">uznaje </w:t>
      </w:r>
      <w:r w:rsidR="00ED38FB">
        <w:rPr>
          <w:lang w:val="pl-PL"/>
        </w:rPr>
        <w:t>te zarzuty za</w:t>
      </w:r>
      <w:r w:rsidR="00ED38FB" w:rsidRPr="00BB524B">
        <w:rPr>
          <w:lang w:val="pl-PL"/>
        </w:rPr>
        <w:t xml:space="preserve"> dopuszczalne</w:t>
      </w:r>
      <w:r w:rsidR="00ED38FB">
        <w:rPr>
          <w:lang w:val="pl-PL"/>
        </w:rPr>
        <w:t xml:space="preserve">, jako że nie </w:t>
      </w:r>
      <w:r w:rsidR="004C072D" w:rsidRPr="00BB524B">
        <w:rPr>
          <w:lang w:val="pl-PL"/>
        </w:rPr>
        <w:t>są</w:t>
      </w:r>
      <w:r w:rsidR="00ED38FB">
        <w:rPr>
          <w:lang w:val="pl-PL"/>
        </w:rPr>
        <w:t xml:space="preserve"> one</w:t>
      </w:r>
      <w:r w:rsidR="004C072D" w:rsidRPr="00BB524B">
        <w:rPr>
          <w:lang w:val="pl-PL"/>
        </w:rPr>
        <w:t xml:space="preserve"> </w:t>
      </w:r>
      <w:r w:rsidR="00613A11">
        <w:rPr>
          <w:lang w:val="pl-PL"/>
        </w:rPr>
        <w:t>oczywiście bezzasadne</w:t>
      </w:r>
      <w:r w:rsidR="00E77CB3" w:rsidRPr="00BB524B">
        <w:rPr>
          <w:lang w:val="pl-PL"/>
        </w:rPr>
        <w:t xml:space="preserve"> </w:t>
      </w:r>
      <w:r w:rsidR="008007A5" w:rsidRPr="00BB524B">
        <w:rPr>
          <w:lang w:val="pl-PL"/>
        </w:rPr>
        <w:t>w rozumieniu</w:t>
      </w:r>
      <w:r w:rsidR="00E77CB3" w:rsidRPr="00BB524B">
        <w:rPr>
          <w:lang w:val="pl-PL"/>
        </w:rPr>
        <w:t xml:space="preserve"> </w:t>
      </w:r>
      <w:r w:rsidR="00135338" w:rsidRPr="00BB524B">
        <w:rPr>
          <w:lang w:val="pl-PL"/>
        </w:rPr>
        <w:t>artykuł</w:t>
      </w:r>
      <w:r w:rsidR="00E77CB3" w:rsidRPr="00BB524B">
        <w:rPr>
          <w:lang w:val="pl-PL"/>
        </w:rPr>
        <w:t xml:space="preserve"> 35 § 3 a) </w:t>
      </w:r>
      <w:r w:rsidR="00793F0E" w:rsidRPr="00BB524B">
        <w:rPr>
          <w:lang w:val="pl-PL"/>
        </w:rPr>
        <w:t>Konwencji</w:t>
      </w:r>
      <w:r w:rsidR="00694A2E" w:rsidRPr="00BB524B">
        <w:rPr>
          <w:lang w:val="pl-PL"/>
        </w:rPr>
        <w:t xml:space="preserve"> </w:t>
      </w:r>
      <w:r w:rsidR="004C072D" w:rsidRPr="00BB524B">
        <w:rPr>
          <w:lang w:val="pl-PL"/>
        </w:rPr>
        <w:t xml:space="preserve">oraz, że </w:t>
      </w:r>
      <w:r w:rsidR="00ED38FB">
        <w:rPr>
          <w:lang w:val="pl-PL"/>
        </w:rPr>
        <w:t>nie mogą zostać uznane za niedopuszczalne z jakiejkolwiek innej przyczyny</w:t>
      </w:r>
      <w:r w:rsidR="00E77CB3" w:rsidRPr="00BB524B">
        <w:rPr>
          <w:lang w:val="pl-PL"/>
        </w:rPr>
        <w:t>.</w:t>
      </w:r>
    </w:p>
    <w:p w:rsidR="00E77CB3" w:rsidRPr="00BB524B" w:rsidRDefault="00E77CB3" w:rsidP="002E1693">
      <w:pPr>
        <w:pStyle w:val="ECHRHeading2"/>
        <w:outlineLvl w:val="0"/>
        <w:rPr>
          <w:lang w:val="pl-PL"/>
        </w:rPr>
      </w:pPr>
      <w:r w:rsidRPr="00BB524B">
        <w:rPr>
          <w:lang w:val="pl-PL"/>
        </w:rPr>
        <w:lastRenderedPageBreak/>
        <w:t>B.  </w:t>
      </w:r>
      <w:r w:rsidR="000A70B7" w:rsidRPr="00BB524B">
        <w:rPr>
          <w:lang w:val="pl-PL"/>
        </w:rPr>
        <w:t>Istota sprawy</w:t>
      </w:r>
    </w:p>
    <w:p w:rsidR="002E1DBF" w:rsidRPr="00BB524B" w:rsidRDefault="002E1DBF" w:rsidP="002E1693">
      <w:pPr>
        <w:pStyle w:val="ECHRHeading3"/>
        <w:rPr>
          <w:lang w:val="pl-PL"/>
        </w:rPr>
      </w:pPr>
      <w:r w:rsidRPr="00BB524B">
        <w:rPr>
          <w:lang w:val="pl-PL"/>
        </w:rPr>
        <w:t>1.  </w:t>
      </w:r>
      <w:r w:rsidR="0064208A" w:rsidRPr="00BB524B">
        <w:rPr>
          <w:lang w:val="pl-PL"/>
        </w:rPr>
        <w:t>Argumenty stron</w:t>
      </w:r>
    </w:p>
    <w:p w:rsidR="00D64455" w:rsidRPr="00D44DE6" w:rsidRDefault="004D567D" w:rsidP="002E1693">
      <w:pPr>
        <w:pStyle w:val="ECHRPara"/>
        <w:rPr>
          <w:lang w:val="pl-PL"/>
        </w:rPr>
      </w:pPr>
      <w:r w:rsidRPr="00BB524B">
        <w:rPr>
          <w:lang w:val="pl-PL"/>
        </w:rPr>
        <w:fldChar w:fldCharType="begin"/>
      </w:r>
      <w:r w:rsidR="00F65C67" w:rsidRPr="00BB524B">
        <w:rPr>
          <w:lang w:val="pl-PL"/>
        </w:rPr>
        <w:instrText xml:space="preserve"> SEQ level0 \*arabic </w:instrText>
      </w:r>
      <w:r w:rsidRPr="00BB524B">
        <w:rPr>
          <w:lang w:val="pl-PL"/>
        </w:rPr>
        <w:fldChar w:fldCharType="separate"/>
      </w:r>
      <w:r w:rsidR="007E0CEA">
        <w:rPr>
          <w:noProof/>
          <w:lang w:val="pl-PL"/>
        </w:rPr>
        <w:t>38</w:t>
      </w:r>
      <w:r w:rsidRPr="00BB524B">
        <w:rPr>
          <w:lang w:val="pl-PL"/>
        </w:rPr>
        <w:fldChar w:fldCharType="end"/>
      </w:r>
      <w:r w:rsidR="00F65C67" w:rsidRPr="00BB524B">
        <w:rPr>
          <w:lang w:val="pl-PL"/>
        </w:rPr>
        <w:t>.  </w:t>
      </w:r>
      <w:r w:rsidR="00C76551" w:rsidRPr="00BB524B">
        <w:rPr>
          <w:lang w:val="pl-PL"/>
        </w:rPr>
        <w:t>Skarżąca</w:t>
      </w:r>
      <w:r w:rsidR="00F65C67" w:rsidRPr="00BB524B">
        <w:rPr>
          <w:lang w:val="pl-PL"/>
        </w:rPr>
        <w:t xml:space="preserve"> </w:t>
      </w:r>
      <w:r w:rsidR="00550187" w:rsidRPr="00BB524B">
        <w:rPr>
          <w:lang w:val="pl-PL"/>
        </w:rPr>
        <w:t xml:space="preserve">twierdzi, że </w:t>
      </w:r>
      <w:r w:rsidR="0014659A">
        <w:rPr>
          <w:lang w:val="pl-PL"/>
        </w:rPr>
        <w:t>sprawdzenie</w:t>
      </w:r>
      <w:r w:rsidR="00550187" w:rsidRPr="00BB524B">
        <w:rPr>
          <w:lang w:val="pl-PL"/>
        </w:rPr>
        <w:t xml:space="preserve"> wyciągów z rachunków bankowych, jakie nakazał </w:t>
      </w:r>
      <w:r w:rsidR="005C014A" w:rsidRPr="00BB524B">
        <w:rPr>
          <w:lang w:val="pl-PL"/>
        </w:rPr>
        <w:t>Sąd Apelacyjny w</w:t>
      </w:r>
      <w:r w:rsidR="0070572A" w:rsidRPr="00BB524B">
        <w:rPr>
          <w:lang w:val="pl-PL"/>
        </w:rPr>
        <w:t xml:space="preserve"> </w:t>
      </w:r>
      <w:proofErr w:type="spellStart"/>
      <w:r w:rsidR="0070572A" w:rsidRPr="00BB524B">
        <w:rPr>
          <w:lang w:val="pl-PL"/>
        </w:rPr>
        <w:t>Évora</w:t>
      </w:r>
      <w:proofErr w:type="spellEnd"/>
      <w:r w:rsidR="00F65C67" w:rsidRPr="00BB524B">
        <w:rPr>
          <w:lang w:val="pl-PL"/>
        </w:rPr>
        <w:t xml:space="preserve"> </w:t>
      </w:r>
      <w:r w:rsidR="00550187" w:rsidRPr="00BB524B">
        <w:rPr>
          <w:lang w:val="pl-PL"/>
        </w:rPr>
        <w:t>w swoim</w:t>
      </w:r>
      <w:r w:rsidR="00F65C67" w:rsidRPr="00BB524B">
        <w:rPr>
          <w:lang w:val="pl-PL"/>
        </w:rPr>
        <w:t xml:space="preserve"> </w:t>
      </w:r>
      <w:r w:rsidR="006F1FCF" w:rsidRPr="00BB524B">
        <w:rPr>
          <w:lang w:val="pl-PL"/>
        </w:rPr>
        <w:t>wyrok</w:t>
      </w:r>
      <w:r w:rsidR="00550187" w:rsidRPr="00BB524B">
        <w:rPr>
          <w:lang w:val="pl-PL"/>
        </w:rPr>
        <w:t>u z dnia</w:t>
      </w:r>
      <w:r w:rsidR="00F65C67" w:rsidRPr="00BB524B">
        <w:rPr>
          <w:lang w:val="pl-PL"/>
        </w:rPr>
        <w:t xml:space="preserve"> 12 </w:t>
      </w:r>
      <w:r w:rsidR="00135338" w:rsidRPr="00D44DE6">
        <w:rPr>
          <w:lang w:val="pl-PL"/>
        </w:rPr>
        <w:t>stycznia</w:t>
      </w:r>
      <w:r w:rsidR="00F65C67" w:rsidRPr="00D44DE6">
        <w:rPr>
          <w:lang w:val="pl-PL"/>
        </w:rPr>
        <w:t xml:space="preserve"> 2010</w:t>
      </w:r>
      <w:r w:rsidR="00550187" w:rsidRPr="00D44DE6">
        <w:rPr>
          <w:lang w:val="pl-PL"/>
        </w:rPr>
        <w:t xml:space="preserve"> r.</w:t>
      </w:r>
      <w:r w:rsidR="00F65C67" w:rsidRPr="00D44DE6">
        <w:rPr>
          <w:lang w:val="pl-PL"/>
        </w:rPr>
        <w:t xml:space="preserve"> </w:t>
      </w:r>
      <w:r w:rsidR="00CF24A4" w:rsidRPr="00D44DE6">
        <w:rPr>
          <w:lang w:val="pl-PL"/>
        </w:rPr>
        <w:t xml:space="preserve">na </w:t>
      </w:r>
      <w:r w:rsidR="00550187" w:rsidRPr="00D44DE6">
        <w:rPr>
          <w:lang w:val="pl-PL"/>
        </w:rPr>
        <w:t>podstawie</w:t>
      </w:r>
      <w:r w:rsidR="00CF24A4" w:rsidRPr="00D44DE6">
        <w:rPr>
          <w:lang w:val="pl-PL"/>
        </w:rPr>
        <w:t xml:space="preserve"> artykułu</w:t>
      </w:r>
      <w:r w:rsidR="009B4EB3" w:rsidRPr="00D44DE6">
        <w:rPr>
          <w:lang w:val="pl-PL"/>
        </w:rPr>
        <w:t xml:space="preserve"> 135 </w:t>
      </w:r>
      <w:r w:rsidR="002F54CC" w:rsidRPr="00D44DE6">
        <w:rPr>
          <w:lang w:val="pl-PL"/>
        </w:rPr>
        <w:t>CPP</w:t>
      </w:r>
      <w:r w:rsidR="009B4EB3" w:rsidRPr="00D44DE6">
        <w:rPr>
          <w:lang w:val="pl-PL"/>
        </w:rPr>
        <w:t xml:space="preserve"> </w:t>
      </w:r>
      <w:r w:rsidR="00550187" w:rsidRPr="00D44DE6">
        <w:rPr>
          <w:lang w:val="pl-PL"/>
        </w:rPr>
        <w:t>stanowi</w:t>
      </w:r>
      <w:r w:rsidR="0014659A">
        <w:rPr>
          <w:lang w:val="pl-PL"/>
        </w:rPr>
        <w:t>ło</w:t>
      </w:r>
      <w:r w:rsidR="00F65C67" w:rsidRPr="00D44DE6">
        <w:rPr>
          <w:lang w:val="pl-PL"/>
        </w:rPr>
        <w:t xml:space="preserve"> </w:t>
      </w:r>
      <w:r w:rsidR="00ED38FB" w:rsidRPr="00D44DE6">
        <w:rPr>
          <w:lang w:val="pl-PL"/>
        </w:rPr>
        <w:t>nieproporcjonalną</w:t>
      </w:r>
      <w:r w:rsidR="00550187" w:rsidRPr="00D44DE6">
        <w:rPr>
          <w:lang w:val="pl-PL"/>
        </w:rPr>
        <w:t xml:space="preserve"> ingerencję w jej prawo do zachowania poufności związane z relacjami pomiędzy adwokatem a jego klientem</w:t>
      </w:r>
      <w:r w:rsidR="00F65C67" w:rsidRPr="00D44DE6">
        <w:rPr>
          <w:lang w:val="pl-PL"/>
        </w:rPr>
        <w:t>.</w:t>
      </w:r>
    </w:p>
    <w:p w:rsidR="007307C3" w:rsidRPr="00D44DE6" w:rsidRDefault="004D567D" w:rsidP="002E1693">
      <w:pPr>
        <w:pStyle w:val="ECHRPara"/>
        <w:rPr>
          <w:lang w:val="pl-PL"/>
        </w:rPr>
      </w:pPr>
      <w:r w:rsidRPr="00D44DE6">
        <w:rPr>
          <w:lang w:val="pl-PL"/>
        </w:rPr>
        <w:fldChar w:fldCharType="begin"/>
      </w:r>
      <w:r w:rsidR="002E1DBF" w:rsidRPr="00D44DE6">
        <w:rPr>
          <w:lang w:val="pl-PL"/>
        </w:rPr>
        <w:instrText xml:space="preserve"> SEQ level0 \*arabic </w:instrText>
      </w:r>
      <w:r w:rsidRPr="00D44DE6">
        <w:rPr>
          <w:lang w:val="pl-PL"/>
        </w:rPr>
        <w:fldChar w:fldCharType="separate"/>
      </w:r>
      <w:r w:rsidR="007E0CEA">
        <w:rPr>
          <w:noProof/>
          <w:lang w:val="pl-PL"/>
        </w:rPr>
        <w:t>39</w:t>
      </w:r>
      <w:r w:rsidRPr="00D44DE6">
        <w:rPr>
          <w:lang w:val="pl-PL"/>
        </w:rPr>
        <w:fldChar w:fldCharType="end"/>
      </w:r>
      <w:r w:rsidR="002E1DBF" w:rsidRPr="00D44DE6">
        <w:rPr>
          <w:lang w:val="pl-PL"/>
        </w:rPr>
        <w:t>.  </w:t>
      </w:r>
      <w:r w:rsidR="00550187" w:rsidRPr="00D44DE6">
        <w:rPr>
          <w:lang w:val="pl-PL"/>
        </w:rPr>
        <w:t>W odniesieniu do postępowania twierdzi ona</w:t>
      </w:r>
      <w:r w:rsidR="0064208A" w:rsidRPr="00D44DE6">
        <w:rPr>
          <w:lang w:val="pl-PL"/>
        </w:rPr>
        <w:t>, że nie miała możliwości obrony w ramach tego postępowania</w:t>
      </w:r>
      <w:r w:rsidR="000A4E1F">
        <w:rPr>
          <w:lang w:val="pl-PL"/>
        </w:rPr>
        <w:t>,</w:t>
      </w:r>
      <w:r w:rsidR="0064208A" w:rsidRPr="00D44DE6">
        <w:rPr>
          <w:lang w:val="pl-PL"/>
        </w:rPr>
        <w:t xml:space="preserve"> jak i nie miała dostępu do </w:t>
      </w:r>
      <w:r w:rsidR="00550187" w:rsidRPr="00D44DE6">
        <w:rPr>
          <w:lang w:val="pl-PL"/>
        </w:rPr>
        <w:t xml:space="preserve">skutecznego </w:t>
      </w:r>
      <w:r w:rsidR="000079A7" w:rsidRPr="00D44DE6">
        <w:rPr>
          <w:lang w:val="pl-PL"/>
        </w:rPr>
        <w:t>środka odwoławczego</w:t>
      </w:r>
      <w:r w:rsidR="006F7813" w:rsidRPr="00D44DE6">
        <w:rPr>
          <w:lang w:val="pl-PL"/>
        </w:rPr>
        <w:t xml:space="preserve"> </w:t>
      </w:r>
      <w:r w:rsidR="00550187" w:rsidRPr="00D44DE6">
        <w:rPr>
          <w:lang w:val="pl-PL"/>
        </w:rPr>
        <w:t>umożliwiającego zaskarżenie</w:t>
      </w:r>
      <w:r w:rsidR="006F7813" w:rsidRPr="00D44DE6">
        <w:rPr>
          <w:lang w:val="pl-PL"/>
        </w:rPr>
        <w:t xml:space="preserve"> </w:t>
      </w:r>
      <w:r w:rsidR="00135338" w:rsidRPr="00D44DE6">
        <w:rPr>
          <w:lang w:val="pl-PL"/>
        </w:rPr>
        <w:t>orzeczeni</w:t>
      </w:r>
      <w:r w:rsidR="00550187" w:rsidRPr="00D44DE6">
        <w:rPr>
          <w:lang w:val="pl-PL"/>
        </w:rPr>
        <w:t>a</w:t>
      </w:r>
      <w:r w:rsidR="006F7813" w:rsidRPr="00D44DE6">
        <w:rPr>
          <w:lang w:val="pl-PL"/>
        </w:rPr>
        <w:t xml:space="preserve"> </w:t>
      </w:r>
      <w:r w:rsidR="0027392A">
        <w:rPr>
          <w:lang w:val="pl-PL"/>
        </w:rPr>
        <w:t>S</w:t>
      </w:r>
      <w:r w:rsidR="00135338" w:rsidRPr="00D44DE6">
        <w:rPr>
          <w:lang w:val="pl-PL"/>
        </w:rPr>
        <w:t xml:space="preserve">ądu </w:t>
      </w:r>
      <w:r w:rsidR="0027392A">
        <w:rPr>
          <w:lang w:val="pl-PL"/>
        </w:rPr>
        <w:t>A</w:t>
      </w:r>
      <w:r w:rsidR="00135338" w:rsidRPr="00D44DE6">
        <w:rPr>
          <w:lang w:val="pl-PL"/>
        </w:rPr>
        <w:t xml:space="preserve">pelacyjnego w </w:t>
      </w:r>
      <w:proofErr w:type="spellStart"/>
      <w:r w:rsidR="00135338" w:rsidRPr="00D44DE6">
        <w:rPr>
          <w:lang w:val="pl-PL"/>
        </w:rPr>
        <w:t>Évora</w:t>
      </w:r>
      <w:proofErr w:type="spellEnd"/>
      <w:r w:rsidR="002E1DBF" w:rsidRPr="00D44DE6">
        <w:rPr>
          <w:lang w:val="pl-PL"/>
        </w:rPr>
        <w:t xml:space="preserve">. </w:t>
      </w:r>
      <w:r w:rsidR="008F4C11">
        <w:rPr>
          <w:lang w:val="pl-PL"/>
        </w:rPr>
        <w:t xml:space="preserve">Podnosi ona zarzut </w:t>
      </w:r>
      <w:r w:rsidR="00550187" w:rsidRPr="00D44DE6">
        <w:rPr>
          <w:lang w:val="pl-PL"/>
        </w:rPr>
        <w:t>brak</w:t>
      </w:r>
      <w:r w:rsidR="008F4C11">
        <w:rPr>
          <w:lang w:val="pl-PL"/>
        </w:rPr>
        <w:t>u</w:t>
      </w:r>
      <w:r w:rsidR="00550187" w:rsidRPr="00D44DE6">
        <w:rPr>
          <w:lang w:val="pl-PL"/>
        </w:rPr>
        <w:t xml:space="preserve"> obligatoryjnej konsultacji z </w:t>
      </w:r>
      <w:r w:rsidR="006C2599" w:rsidRPr="00D44DE6">
        <w:rPr>
          <w:lang w:val="pl-PL"/>
        </w:rPr>
        <w:t xml:space="preserve"> </w:t>
      </w:r>
      <w:r w:rsidR="00ED38FB" w:rsidRPr="00D44DE6">
        <w:rPr>
          <w:lang w:val="pl-PL"/>
        </w:rPr>
        <w:t>Izbą Adwokacką,</w:t>
      </w:r>
      <w:r w:rsidR="00550187" w:rsidRPr="00D44DE6">
        <w:rPr>
          <w:lang w:val="pl-PL"/>
        </w:rPr>
        <w:t xml:space="preserve"> przewidzianej w </w:t>
      </w:r>
      <w:r w:rsidR="00135338" w:rsidRPr="00D44DE6">
        <w:rPr>
          <w:lang w:val="pl-PL"/>
        </w:rPr>
        <w:t>artyku</w:t>
      </w:r>
      <w:r w:rsidR="00550187" w:rsidRPr="00D44DE6">
        <w:rPr>
          <w:lang w:val="pl-PL"/>
        </w:rPr>
        <w:t>le</w:t>
      </w:r>
      <w:r w:rsidR="006C2599" w:rsidRPr="00D44DE6">
        <w:rPr>
          <w:lang w:val="pl-PL"/>
        </w:rPr>
        <w:t xml:space="preserve"> 87 § 4 </w:t>
      </w:r>
      <w:r w:rsidR="00ED5386" w:rsidRPr="00D44DE6">
        <w:rPr>
          <w:lang w:val="pl-PL"/>
        </w:rPr>
        <w:t xml:space="preserve">Statutu </w:t>
      </w:r>
      <w:r w:rsidR="006C2599" w:rsidRPr="00D44DE6">
        <w:rPr>
          <w:lang w:val="pl-PL"/>
        </w:rPr>
        <w:t xml:space="preserve"> </w:t>
      </w:r>
      <w:r w:rsidR="00ED38FB" w:rsidRPr="00D44DE6">
        <w:rPr>
          <w:lang w:val="pl-PL"/>
        </w:rPr>
        <w:t>Izby Adwokackiej</w:t>
      </w:r>
      <w:r w:rsidR="006C2599" w:rsidRPr="00D44DE6">
        <w:rPr>
          <w:lang w:val="pl-PL"/>
        </w:rPr>
        <w:t xml:space="preserve">. </w:t>
      </w:r>
      <w:r w:rsidR="00550187" w:rsidRPr="00D44DE6">
        <w:rPr>
          <w:lang w:val="pl-PL"/>
        </w:rPr>
        <w:t xml:space="preserve">W tym względzie </w:t>
      </w:r>
      <w:r w:rsidR="00DB495C" w:rsidRPr="00D44DE6">
        <w:rPr>
          <w:lang w:val="pl-PL"/>
        </w:rPr>
        <w:t>dodaje, że na mocy</w:t>
      </w:r>
      <w:r w:rsidR="006C2599" w:rsidRPr="00D44DE6">
        <w:rPr>
          <w:lang w:val="pl-PL"/>
        </w:rPr>
        <w:t xml:space="preserve"> </w:t>
      </w:r>
      <w:r w:rsidR="00550187" w:rsidRPr="00D44DE6">
        <w:rPr>
          <w:lang w:val="pl-PL"/>
        </w:rPr>
        <w:t>postanowienia z dnia</w:t>
      </w:r>
      <w:r w:rsidR="006C2599" w:rsidRPr="00D44DE6">
        <w:rPr>
          <w:lang w:val="pl-PL"/>
        </w:rPr>
        <w:t xml:space="preserve"> 9 </w:t>
      </w:r>
      <w:r w:rsidR="00550187" w:rsidRPr="00D44DE6">
        <w:rPr>
          <w:lang w:val="pl-PL"/>
        </w:rPr>
        <w:t>czerwca</w:t>
      </w:r>
      <w:r w:rsidR="006C2599" w:rsidRPr="00D44DE6">
        <w:rPr>
          <w:lang w:val="pl-PL"/>
        </w:rPr>
        <w:t xml:space="preserve"> 2010</w:t>
      </w:r>
      <w:r w:rsidR="00550187" w:rsidRPr="00D44DE6">
        <w:rPr>
          <w:lang w:val="pl-PL"/>
        </w:rPr>
        <w:t xml:space="preserve"> r.</w:t>
      </w:r>
      <w:r w:rsidR="006C2599" w:rsidRPr="00D44DE6">
        <w:rPr>
          <w:lang w:val="pl-PL"/>
        </w:rPr>
        <w:t xml:space="preserve">, </w:t>
      </w:r>
      <w:r w:rsidR="00714245">
        <w:rPr>
          <w:lang w:val="pl-PL"/>
        </w:rPr>
        <w:t>R</w:t>
      </w:r>
      <w:r w:rsidR="00ED38FB" w:rsidRPr="00D44DE6">
        <w:rPr>
          <w:lang w:val="pl-PL"/>
        </w:rPr>
        <w:t xml:space="preserve">ada Izby Adwokackiej </w:t>
      </w:r>
      <w:r w:rsidR="00FB2049">
        <w:rPr>
          <w:lang w:val="pl-PL"/>
        </w:rPr>
        <w:t>o</w:t>
      </w:r>
      <w:r w:rsidR="00ED38FB" w:rsidRPr="00D44DE6">
        <w:rPr>
          <w:lang w:val="pl-PL"/>
        </w:rPr>
        <w:t>kręgu Faro</w:t>
      </w:r>
      <w:r w:rsidR="00D32694" w:rsidRPr="00D44DE6">
        <w:rPr>
          <w:lang w:val="pl-PL"/>
        </w:rPr>
        <w:t xml:space="preserve"> </w:t>
      </w:r>
      <w:r w:rsidR="00550187" w:rsidRPr="00D44DE6">
        <w:rPr>
          <w:lang w:val="pl-PL"/>
        </w:rPr>
        <w:t>zakazała jej odstąpienia od obowiązku za</w:t>
      </w:r>
      <w:r w:rsidR="00714245">
        <w:rPr>
          <w:lang w:val="pl-PL"/>
        </w:rPr>
        <w:t>chowania</w:t>
      </w:r>
      <w:r w:rsidR="006C2599" w:rsidRPr="00D44DE6">
        <w:rPr>
          <w:lang w:val="pl-PL"/>
        </w:rPr>
        <w:t xml:space="preserve"> </w:t>
      </w:r>
      <w:r w:rsidR="00AF5329" w:rsidRPr="00D44DE6">
        <w:rPr>
          <w:lang w:val="pl-PL"/>
        </w:rPr>
        <w:t>tajemnic</w:t>
      </w:r>
      <w:r w:rsidR="00550187" w:rsidRPr="00D44DE6">
        <w:rPr>
          <w:lang w:val="pl-PL"/>
        </w:rPr>
        <w:t>y</w:t>
      </w:r>
      <w:r w:rsidR="00AF5329" w:rsidRPr="00D44DE6">
        <w:rPr>
          <w:lang w:val="pl-PL"/>
        </w:rPr>
        <w:t xml:space="preserve"> zawodow</w:t>
      </w:r>
      <w:r w:rsidR="00550187" w:rsidRPr="00D44DE6">
        <w:rPr>
          <w:lang w:val="pl-PL"/>
        </w:rPr>
        <w:t>ej</w:t>
      </w:r>
      <w:r w:rsidR="006C2599" w:rsidRPr="00D44DE6">
        <w:rPr>
          <w:lang w:val="pl-PL"/>
        </w:rPr>
        <w:t xml:space="preserve"> </w:t>
      </w:r>
      <w:r w:rsidR="00550187" w:rsidRPr="00D44DE6">
        <w:rPr>
          <w:lang w:val="pl-PL"/>
        </w:rPr>
        <w:t>obejmującej rachunki bankowe za rok</w:t>
      </w:r>
      <w:r w:rsidR="006C2599" w:rsidRPr="00D44DE6">
        <w:rPr>
          <w:lang w:val="pl-PL"/>
        </w:rPr>
        <w:t xml:space="preserve"> 2006.</w:t>
      </w:r>
    </w:p>
    <w:p w:rsidR="00D64455" w:rsidRPr="00D44DE6" w:rsidRDefault="004D567D" w:rsidP="002E1693">
      <w:pPr>
        <w:pStyle w:val="ECHRPara"/>
        <w:rPr>
          <w:lang w:val="pl-PL"/>
        </w:rPr>
      </w:pPr>
      <w:r w:rsidRPr="00D44DE6">
        <w:rPr>
          <w:lang w:val="pl-PL"/>
        </w:rPr>
        <w:fldChar w:fldCharType="begin"/>
      </w:r>
      <w:r w:rsidR="002E1DBF" w:rsidRPr="00D44DE6">
        <w:rPr>
          <w:lang w:val="pl-PL"/>
        </w:rPr>
        <w:instrText xml:space="preserve"> SEQ level0 \*arabic </w:instrText>
      </w:r>
      <w:r w:rsidRPr="00D44DE6">
        <w:rPr>
          <w:lang w:val="pl-PL"/>
        </w:rPr>
        <w:fldChar w:fldCharType="separate"/>
      </w:r>
      <w:r w:rsidR="007E0CEA">
        <w:rPr>
          <w:noProof/>
          <w:lang w:val="pl-PL"/>
        </w:rPr>
        <w:t>40</w:t>
      </w:r>
      <w:r w:rsidRPr="00D44DE6">
        <w:rPr>
          <w:lang w:val="pl-PL"/>
        </w:rPr>
        <w:fldChar w:fldCharType="end"/>
      </w:r>
      <w:r w:rsidR="002E1DBF" w:rsidRPr="00D44DE6">
        <w:rPr>
          <w:lang w:val="pl-PL"/>
        </w:rPr>
        <w:t>.  </w:t>
      </w:r>
      <w:r w:rsidR="008007A5" w:rsidRPr="00D44DE6">
        <w:rPr>
          <w:lang w:val="pl-PL"/>
        </w:rPr>
        <w:t>Rząd</w:t>
      </w:r>
      <w:r w:rsidR="00DB495C" w:rsidRPr="00D44DE6">
        <w:rPr>
          <w:lang w:val="pl-PL"/>
        </w:rPr>
        <w:t xml:space="preserve"> nie</w:t>
      </w:r>
      <w:r w:rsidR="00550187" w:rsidRPr="00D44DE6">
        <w:rPr>
          <w:lang w:val="pl-PL"/>
        </w:rPr>
        <w:t xml:space="preserve"> kwestionuje</w:t>
      </w:r>
      <w:r w:rsidR="00DB495C" w:rsidRPr="00D44DE6">
        <w:rPr>
          <w:lang w:val="pl-PL"/>
        </w:rPr>
        <w:t xml:space="preserve">, że miała miejsce ingerencja w życie prywatne </w:t>
      </w:r>
      <w:r w:rsidR="00C76551" w:rsidRPr="00D44DE6">
        <w:rPr>
          <w:lang w:val="pl-PL"/>
        </w:rPr>
        <w:t>skarżąc</w:t>
      </w:r>
      <w:r w:rsidR="00DB495C" w:rsidRPr="00D44DE6">
        <w:rPr>
          <w:lang w:val="pl-PL"/>
        </w:rPr>
        <w:t xml:space="preserve">ej </w:t>
      </w:r>
      <w:r w:rsidR="00550187" w:rsidRPr="00D44DE6">
        <w:rPr>
          <w:lang w:val="pl-PL"/>
        </w:rPr>
        <w:t>ze względu przedstawienie wyciągów z osobistych rachunków bankowych</w:t>
      </w:r>
      <w:r w:rsidR="009B4EB3" w:rsidRPr="00D44DE6">
        <w:rPr>
          <w:lang w:val="pl-PL"/>
        </w:rPr>
        <w:t xml:space="preserve">. </w:t>
      </w:r>
      <w:r w:rsidR="00DB495C" w:rsidRPr="00D44DE6">
        <w:rPr>
          <w:lang w:val="pl-PL"/>
        </w:rPr>
        <w:t>Jednakże uważa on, że ta ingerencja była przewidziana w</w:t>
      </w:r>
      <w:r w:rsidR="009B4EB3" w:rsidRPr="00D44DE6">
        <w:rPr>
          <w:lang w:val="pl-PL"/>
        </w:rPr>
        <w:t xml:space="preserve"> </w:t>
      </w:r>
      <w:r w:rsidR="00135338" w:rsidRPr="00D44DE6">
        <w:rPr>
          <w:lang w:val="pl-PL"/>
        </w:rPr>
        <w:t>artyku</w:t>
      </w:r>
      <w:r w:rsidR="00DB495C" w:rsidRPr="00D44DE6">
        <w:rPr>
          <w:lang w:val="pl-PL"/>
        </w:rPr>
        <w:t>le</w:t>
      </w:r>
      <w:r w:rsidR="009B4EB3" w:rsidRPr="00D44DE6">
        <w:rPr>
          <w:lang w:val="pl-PL"/>
        </w:rPr>
        <w:t xml:space="preserve"> 135 </w:t>
      </w:r>
      <w:r w:rsidR="002F54CC" w:rsidRPr="00D44DE6">
        <w:rPr>
          <w:lang w:val="pl-PL"/>
        </w:rPr>
        <w:t>CPP</w:t>
      </w:r>
      <w:r w:rsidR="009B4EB3" w:rsidRPr="00D44DE6">
        <w:rPr>
          <w:lang w:val="pl-PL"/>
        </w:rPr>
        <w:t xml:space="preserve"> </w:t>
      </w:r>
      <w:r w:rsidR="00DB495C" w:rsidRPr="00D44DE6">
        <w:rPr>
          <w:lang w:val="pl-PL"/>
        </w:rPr>
        <w:t>i była niezbędna zważywszy, że mi</w:t>
      </w:r>
      <w:r w:rsidR="00550187" w:rsidRPr="00D44DE6">
        <w:rPr>
          <w:lang w:val="pl-PL"/>
        </w:rPr>
        <w:t>ała ona na celu dojście do prawdy w ramach postępowania k</w:t>
      </w:r>
      <w:r w:rsidR="00DB495C" w:rsidRPr="00D44DE6">
        <w:rPr>
          <w:lang w:val="pl-PL"/>
        </w:rPr>
        <w:t>a</w:t>
      </w:r>
      <w:r w:rsidR="00550187" w:rsidRPr="00D44DE6">
        <w:rPr>
          <w:lang w:val="pl-PL"/>
        </w:rPr>
        <w:t>r</w:t>
      </w:r>
      <w:r w:rsidR="00DB495C" w:rsidRPr="00D44DE6">
        <w:rPr>
          <w:lang w:val="pl-PL"/>
        </w:rPr>
        <w:t>nego i należytego wymierzenia sprawiedliwości</w:t>
      </w:r>
      <w:r w:rsidR="009B4EB3" w:rsidRPr="00D44DE6">
        <w:rPr>
          <w:lang w:val="pl-PL"/>
        </w:rPr>
        <w:t>.</w:t>
      </w:r>
    </w:p>
    <w:p w:rsidR="00DE1575" w:rsidRPr="00BB524B" w:rsidRDefault="004D567D" w:rsidP="002E1693">
      <w:pPr>
        <w:pStyle w:val="ECHRPara"/>
        <w:rPr>
          <w:lang w:val="pl-PL"/>
        </w:rPr>
      </w:pPr>
      <w:r w:rsidRPr="00D44DE6">
        <w:rPr>
          <w:lang w:val="pl-PL"/>
        </w:rPr>
        <w:fldChar w:fldCharType="begin"/>
      </w:r>
      <w:r w:rsidR="009B4EB3" w:rsidRPr="00D44DE6">
        <w:rPr>
          <w:lang w:val="pl-PL"/>
        </w:rPr>
        <w:instrText xml:space="preserve"> SEQ level0 \*arabic </w:instrText>
      </w:r>
      <w:r w:rsidRPr="00D44DE6">
        <w:rPr>
          <w:lang w:val="pl-PL"/>
        </w:rPr>
        <w:fldChar w:fldCharType="separate"/>
      </w:r>
      <w:r w:rsidR="007E0CEA">
        <w:rPr>
          <w:noProof/>
          <w:lang w:val="pl-PL"/>
        </w:rPr>
        <w:t>41</w:t>
      </w:r>
      <w:r w:rsidRPr="00D44DE6">
        <w:rPr>
          <w:lang w:val="pl-PL"/>
        </w:rPr>
        <w:fldChar w:fldCharType="end"/>
      </w:r>
      <w:r w:rsidR="009B4EB3" w:rsidRPr="00D44DE6">
        <w:rPr>
          <w:lang w:val="pl-PL"/>
        </w:rPr>
        <w:t>.  </w:t>
      </w:r>
      <w:r w:rsidR="008007A5" w:rsidRPr="00D44DE6">
        <w:rPr>
          <w:lang w:val="pl-PL"/>
        </w:rPr>
        <w:t>Rząd</w:t>
      </w:r>
      <w:r w:rsidR="009B4EB3" w:rsidRPr="00D44DE6">
        <w:rPr>
          <w:lang w:val="pl-PL"/>
        </w:rPr>
        <w:t xml:space="preserve"> </w:t>
      </w:r>
      <w:r w:rsidR="00F647A1" w:rsidRPr="00D44DE6">
        <w:rPr>
          <w:lang w:val="pl-PL"/>
        </w:rPr>
        <w:t>uważa</w:t>
      </w:r>
      <w:r w:rsidR="00550187" w:rsidRPr="00D44DE6">
        <w:rPr>
          <w:lang w:val="pl-PL"/>
        </w:rPr>
        <w:t>, że</w:t>
      </w:r>
      <w:r w:rsidR="009B4EB3" w:rsidRPr="00D44DE6">
        <w:rPr>
          <w:lang w:val="pl-PL"/>
        </w:rPr>
        <w:t xml:space="preserve"> </w:t>
      </w:r>
      <w:r w:rsidR="00550187" w:rsidRPr="00D44DE6">
        <w:rPr>
          <w:lang w:val="pl-PL"/>
        </w:rPr>
        <w:t xml:space="preserve">środek był </w:t>
      </w:r>
      <w:r w:rsidR="00F12BBE" w:rsidRPr="00D44DE6">
        <w:rPr>
          <w:lang w:val="pl-PL"/>
        </w:rPr>
        <w:t>również proporcjonalny</w:t>
      </w:r>
      <w:r w:rsidR="009B4EB3" w:rsidRPr="00D44DE6">
        <w:rPr>
          <w:lang w:val="pl-PL"/>
        </w:rPr>
        <w:t xml:space="preserve">. </w:t>
      </w:r>
      <w:r w:rsidR="001C750E">
        <w:rPr>
          <w:lang w:val="pl-PL"/>
        </w:rPr>
        <w:t>Podnosi</w:t>
      </w:r>
      <w:r w:rsidR="00F12BBE" w:rsidRPr="00D44DE6">
        <w:rPr>
          <w:lang w:val="pl-PL"/>
        </w:rPr>
        <w:t>, że</w:t>
      </w:r>
      <w:r w:rsidR="009B4EB3" w:rsidRPr="00D44DE6">
        <w:rPr>
          <w:lang w:val="pl-PL"/>
        </w:rPr>
        <w:t xml:space="preserve"> </w:t>
      </w:r>
      <w:r w:rsidR="00F647A1" w:rsidRPr="00D44DE6">
        <w:rPr>
          <w:lang w:val="pl-PL"/>
        </w:rPr>
        <w:t>po odmowie przez</w:t>
      </w:r>
      <w:r w:rsidR="009B4EB3" w:rsidRPr="00D44DE6">
        <w:rPr>
          <w:lang w:val="pl-PL"/>
        </w:rPr>
        <w:t xml:space="preserve"> </w:t>
      </w:r>
      <w:r w:rsidR="00C76551" w:rsidRPr="00D44DE6">
        <w:rPr>
          <w:lang w:val="pl-PL"/>
        </w:rPr>
        <w:t>skarżąc</w:t>
      </w:r>
      <w:r w:rsidR="00F647A1" w:rsidRPr="00D44DE6">
        <w:rPr>
          <w:lang w:val="pl-PL"/>
        </w:rPr>
        <w:t>ą przedstawienia wyciągów z jej rachunków bankowych w</w:t>
      </w:r>
      <w:r w:rsidR="003E46FC" w:rsidRPr="00D44DE6">
        <w:rPr>
          <w:lang w:val="pl-PL"/>
        </w:rPr>
        <w:t xml:space="preserve"> ramach</w:t>
      </w:r>
      <w:r w:rsidR="00A74D4F" w:rsidRPr="00D44DE6">
        <w:rPr>
          <w:lang w:val="pl-PL"/>
        </w:rPr>
        <w:t xml:space="preserve"> </w:t>
      </w:r>
      <w:r w:rsidR="001C750E">
        <w:rPr>
          <w:lang w:val="pl-PL"/>
        </w:rPr>
        <w:t>przedmiotowego</w:t>
      </w:r>
      <w:r w:rsidR="00F647A1" w:rsidRPr="00D44DE6">
        <w:rPr>
          <w:lang w:val="pl-PL"/>
        </w:rPr>
        <w:t xml:space="preserve"> </w:t>
      </w:r>
      <w:r w:rsidR="00B866A0" w:rsidRPr="00D44DE6">
        <w:rPr>
          <w:lang w:val="pl-PL"/>
        </w:rPr>
        <w:t>postępowani</w:t>
      </w:r>
      <w:r w:rsidR="00F647A1" w:rsidRPr="00D44DE6">
        <w:rPr>
          <w:lang w:val="pl-PL"/>
        </w:rPr>
        <w:t>a</w:t>
      </w:r>
      <w:r w:rsidR="00B866A0" w:rsidRPr="00BB524B">
        <w:rPr>
          <w:lang w:val="pl-PL"/>
        </w:rPr>
        <w:t xml:space="preserve"> karne</w:t>
      </w:r>
      <w:r w:rsidR="00F647A1" w:rsidRPr="00BB524B">
        <w:rPr>
          <w:lang w:val="pl-PL"/>
        </w:rPr>
        <w:t>go</w:t>
      </w:r>
      <w:r w:rsidR="009B4EB3" w:rsidRPr="00BB524B">
        <w:rPr>
          <w:lang w:val="pl-PL"/>
        </w:rPr>
        <w:t xml:space="preserve">, </w:t>
      </w:r>
      <w:r w:rsidR="00E12251" w:rsidRPr="00BB524B">
        <w:rPr>
          <w:lang w:val="pl-PL"/>
        </w:rPr>
        <w:t>prokuratura</w:t>
      </w:r>
      <w:r w:rsidR="009B4EB3" w:rsidRPr="00BB524B">
        <w:rPr>
          <w:lang w:val="pl-PL"/>
        </w:rPr>
        <w:t xml:space="preserve"> </w:t>
      </w:r>
      <w:r w:rsidR="00340907" w:rsidRPr="00BB524B">
        <w:rPr>
          <w:lang w:val="pl-PL"/>
        </w:rPr>
        <w:t>zwróciła się do</w:t>
      </w:r>
      <w:r w:rsidR="00A74D4F" w:rsidRPr="00BB524B">
        <w:rPr>
          <w:lang w:val="pl-PL"/>
        </w:rPr>
        <w:t xml:space="preserve"> </w:t>
      </w:r>
      <w:r w:rsidR="001F6504" w:rsidRPr="00BB524B">
        <w:rPr>
          <w:lang w:val="pl-PL"/>
        </w:rPr>
        <w:t>sędzi</w:t>
      </w:r>
      <w:r w:rsidR="00340907" w:rsidRPr="00BB524B">
        <w:rPr>
          <w:lang w:val="pl-PL"/>
        </w:rPr>
        <w:t>ego</w:t>
      </w:r>
      <w:r w:rsidR="00DE1575" w:rsidRPr="00BB524B">
        <w:rPr>
          <w:lang w:val="pl-PL"/>
        </w:rPr>
        <w:t xml:space="preserve"> </w:t>
      </w:r>
      <w:r w:rsidR="00003E8A" w:rsidRPr="00BB524B">
        <w:rPr>
          <w:lang w:val="pl-PL"/>
        </w:rPr>
        <w:t>śledcz</w:t>
      </w:r>
      <w:r w:rsidR="00340907" w:rsidRPr="00BB524B">
        <w:rPr>
          <w:lang w:val="pl-PL"/>
        </w:rPr>
        <w:t>ego z wnioskiem o zbadanie uprawnionego charakteru odmowy.</w:t>
      </w:r>
      <w:r w:rsidR="00A74D4F" w:rsidRPr="00BB524B">
        <w:rPr>
          <w:lang w:val="pl-PL"/>
        </w:rPr>
        <w:t xml:space="preserve"> </w:t>
      </w:r>
      <w:r w:rsidR="00D44DE6">
        <w:rPr>
          <w:lang w:val="pl-PL"/>
        </w:rPr>
        <w:t>Następnie</w:t>
      </w:r>
      <w:r w:rsidR="009B4EB3" w:rsidRPr="00BB524B">
        <w:rPr>
          <w:lang w:val="pl-PL"/>
        </w:rPr>
        <w:t xml:space="preserve"> </w:t>
      </w:r>
      <w:r w:rsidR="00E12251" w:rsidRPr="00BB524B">
        <w:rPr>
          <w:lang w:val="pl-PL"/>
        </w:rPr>
        <w:t>prokuratura</w:t>
      </w:r>
      <w:r w:rsidR="006F7813" w:rsidRPr="00BB524B">
        <w:rPr>
          <w:lang w:val="pl-PL"/>
        </w:rPr>
        <w:t xml:space="preserve"> </w:t>
      </w:r>
      <w:r w:rsidR="00600A01">
        <w:rPr>
          <w:lang w:val="pl-PL"/>
        </w:rPr>
        <w:t xml:space="preserve">zwróciła się </w:t>
      </w:r>
      <w:r w:rsidR="003E46FC" w:rsidRPr="00BB524B">
        <w:rPr>
          <w:lang w:val="pl-PL"/>
        </w:rPr>
        <w:t>z</w:t>
      </w:r>
      <w:r w:rsidR="00600A01">
        <w:rPr>
          <w:lang w:val="pl-PL"/>
        </w:rPr>
        <w:t xml:space="preserve"> tym wnioskiem do</w:t>
      </w:r>
      <w:r w:rsidR="00DE1575" w:rsidRPr="00BB524B">
        <w:rPr>
          <w:lang w:val="pl-PL"/>
        </w:rPr>
        <w:t xml:space="preserve"> </w:t>
      </w:r>
      <w:r w:rsidR="005C014A" w:rsidRPr="00BB524B">
        <w:rPr>
          <w:lang w:val="pl-PL"/>
        </w:rPr>
        <w:t>Sąd</w:t>
      </w:r>
      <w:r w:rsidR="00600A01">
        <w:rPr>
          <w:lang w:val="pl-PL"/>
        </w:rPr>
        <w:t>u</w:t>
      </w:r>
      <w:r w:rsidR="005C014A" w:rsidRPr="00BB524B">
        <w:rPr>
          <w:lang w:val="pl-PL"/>
        </w:rPr>
        <w:t xml:space="preserve"> Apelacyjn</w:t>
      </w:r>
      <w:r w:rsidR="00600A01">
        <w:rPr>
          <w:lang w:val="pl-PL"/>
        </w:rPr>
        <w:t>ego</w:t>
      </w:r>
      <w:r w:rsidR="005C014A" w:rsidRPr="00BB524B">
        <w:rPr>
          <w:lang w:val="pl-PL"/>
        </w:rPr>
        <w:t xml:space="preserve"> w</w:t>
      </w:r>
      <w:r w:rsidR="0070572A" w:rsidRPr="00BB524B">
        <w:rPr>
          <w:lang w:val="pl-PL"/>
        </w:rPr>
        <w:t xml:space="preserve"> </w:t>
      </w:r>
      <w:proofErr w:type="spellStart"/>
      <w:r w:rsidR="0070572A" w:rsidRPr="00BB524B">
        <w:rPr>
          <w:lang w:val="pl-PL"/>
        </w:rPr>
        <w:t>Évora</w:t>
      </w:r>
      <w:proofErr w:type="spellEnd"/>
      <w:r w:rsidR="003E46FC" w:rsidRPr="00BB524B">
        <w:rPr>
          <w:lang w:val="pl-PL"/>
        </w:rPr>
        <w:t xml:space="preserve">, który stwierdził, że należało nakazać </w:t>
      </w:r>
      <w:r w:rsidR="00EB23DE" w:rsidRPr="00BB524B">
        <w:rPr>
          <w:lang w:val="pl-PL"/>
        </w:rPr>
        <w:t>uchylenie</w:t>
      </w:r>
      <w:r w:rsidR="009B4EB3" w:rsidRPr="00BB524B">
        <w:rPr>
          <w:lang w:val="pl-PL"/>
        </w:rPr>
        <w:t xml:space="preserve"> </w:t>
      </w:r>
      <w:r w:rsidR="00AF5329" w:rsidRPr="00BB524B">
        <w:rPr>
          <w:lang w:val="pl-PL"/>
        </w:rPr>
        <w:t>tajemnic</w:t>
      </w:r>
      <w:r w:rsidR="003E46FC" w:rsidRPr="00BB524B">
        <w:rPr>
          <w:lang w:val="pl-PL"/>
        </w:rPr>
        <w:t>y zawodowej</w:t>
      </w:r>
      <w:r w:rsidR="00DE1575" w:rsidRPr="00BB524B">
        <w:rPr>
          <w:lang w:val="pl-PL"/>
        </w:rPr>
        <w:t xml:space="preserve">, </w:t>
      </w:r>
      <w:r w:rsidR="003E46FC" w:rsidRPr="00BB524B">
        <w:rPr>
          <w:lang w:val="pl-PL"/>
        </w:rPr>
        <w:t>ponieważ wymagało tego dojście do prawdy materialnej w ramach</w:t>
      </w:r>
      <w:r w:rsidR="00DE1575" w:rsidRPr="00BB524B">
        <w:rPr>
          <w:lang w:val="pl-PL"/>
        </w:rPr>
        <w:t xml:space="preserve"> </w:t>
      </w:r>
      <w:r w:rsidR="003E46FC" w:rsidRPr="00BB524B">
        <w:rPr>
          <w:lang w:val="pl-PL"/>
        </w:rPr>
        <w:t>postępowania</w:t>
      </w:r>
      <w:r w:rsidR="00B866A0" w:rsidRPr="00BB524B">
        <w:rPr>
          <w:lang w:val="pl-PL"/>
        </w:rPr>
        <w:t xml:space="preserve"> karne</w:t>
      </w:r>
      <w:r w:rsidR="003E46FC" w:rsidRPr="00BB524B">
        <w:rPr>
          <w:lang w:val="pl-PL"/>
        </w:rPr>
        <w:t xml:space="preserve">go </w:t>
      </w:r>
      <w:r w:rsidR="00340907" w:rsidRPr="00BB524B">
        <w:rPr>
          <w:lang w:val="pl-PL"/>
        </w:rPr>
        <w:t>o oszustwo podatkowe</w:t>
      </w:r>
      <w:r w:rsidR="00DE1575" w:rsidRPr="00BB524B">
        <w:rPr>
          <w:lang w:val="pl-PL"/>
        </w:rPr>
        <w:t xml:space="preserve">. </w:t>
      </w:r>
      <w:r w:rsidR="008007A5" w:rsidRPr="00BB524B">
        <w:rPr>
          <w:lang w:val="pl-PL"/>
        </w:rPr>
        <w:t>Rząd</w:t>
      </w:r>
      <w:r w:rsidR="007A5C0A" w:rsidRPr="00BB524B">
        <w:rPr>
          <w:lang w:val="pl-PL"/>
        </w:rPr>
        <w:t xml:space="preserve"> </w:t>
      </w:r>
      <w:r w:rsidR="003E46FC" w:rsidRPr="00BB524B">
        <w:rPr>
          <w:lang w:val="pl-PL"/>
        </w:rPr>
        <w:t>uzna</w:t>
      </w:r>
      <w:r w:rsidR="00457D47">
        <w:rPr>
          <w:lang w:val="pl-PL"/>
        </w:rPr>
        <w:t>je</w:t>
      </w:r>
      <w:r w:rsidR="003E46FC" w:rsidRPr="00BB524B">
        <w:rPr>
          <w:lang w:val="pl-PL"/>
        </w:rPr>
        <w:t>, że</w:t>
      </w:r>
      <w:r w:rsidR="007A5C0A" w:rsidRPr="00BB524B">
        <w:rPr>
          <w:lang w:val="pl-PL"/>
        </w:rPr>
        <w:t xml:space="preserve"> </w:t>
      </w:r>
      <w:r w:rsidR="00C76551" w:rsidRPr="00BB524B">
        <w:rPr>
          <w:lang w:val="pl-PL"/>
        </w:rPr>
        <w:t>skarżąc</w:t>
      </w:r>
      <w:r w:rsidR="00340907" w:rsidRPr="00BB524B">
        <w:rPr>
          <w:lang w:val="pl-PL"/>
        </w:rPr>
        <w:t xml:space="preserve">ej nie przysługiwało prawo odwołania od </w:t>
      </w:r>
      <w:r w:rsidR="00686D8D">
        <w:rPr>
          <w:lang w:val="pl-PL"/>
        </w:rPr>
        <w:t xml:space="preserve">wyroku </w:t>
      </w:r>
      <w:r w:rsidR="00D51674" w:rsidRPr="00BB524B">
        <w:rPr>
          <w:lang w:val="pl-PL"/>
        </w:rPr>
        <w:t>Sądu Apelacyjnego</w:t>
      </w:r>
      <w:r w:rsidR="00135338" w:rsidRPr="00BB524B">
        <w:rPr>
          <w:lang w:val="pl-PL"/>
        </w:rPr>
        <w:t xml:space="preserve"> w </w:t>
      </w:r>
      <w:proofErr w:type="spellStart"/>
      <w:r w:rsidR="00135338" w:rsidRPr="00BB524B">
        <w:rPr>
          <w:lang w:val="pl-PL"/>
        </w:rPr>
        <w:t>Évora</w:t>
      </w:r>
      <w:proofErr w:type="spellEnd"/>
      <w:r w:rsidR="006F7813" w:rsidRPr="00BB524B">
        <w:rPr>
          <w:lang w:val="pl-PL"/>
        </w:rPr>
        <w:t xml:space="preserve"> </w:t>
      </w:r>
      <w:r w:rsidR="003E46FC" w:rsidRPr="00BB524B">
        <w:rPr>
          <w:lang w:val="pl-PL"/>
        </w:rPr>
        <w:t>z uwagi na fakt, że</w:t>
      </w:r>
      <w:r w:rsidR="006F7813" w:rsidRPr="00BB524B">
        <w:rPr>
          <w:lang w:val="pl-PL"/>
        </w:rPr>
        <w:t xml:space="preserve"> </w:t>
      </w:r>
      <w:r w:rsidR="003E46FC" w:rsidRPr="00BB524B">
        <w:rPr>
          <w:lang w:val="pl-PL"/>
        </w:rPr>
        <w:t xml:space="preserve">nie został on wydany w pierwszej instancji, jak tego wymaga </w:t>
      </w:r>
      <w:r w:rsidR="00135338" w:rsidRPr="00BB524B">
        <w:rPr>
          <w:lang w:val="pl-PL"/>
        </w:rPr>
        <w:t>artykuł</w:t>
      </w:r>
      <w:r w:rsidR="00DE1575" w:rsidRPr="00BB524B">
        <w:rPr>
          <w:lang w:val="pl-PL"/>
        </w:rPr>
        <w:t xml:space="preserve"> 432 § 1 a) </w:t>
      </w:r>
      <w:r w:rsidR="002F54CC" w:rsidRPr="00BB524B">
        <w:rPr>
          <w:lang w:val="pl-PL"/>
        </w:rPr>
        <w:t>CPP</w:t>
      </w:r>
      <w:r w:rsidR="00DE1575" w:rsidRPr="00BB524B">
        <w:rPr>
          <w:lang w:val="pl-PL"/>
        </w:rPr>
        <w:t xml:space="preserve">. </w:t>
      </w:r>
      <w:r w:rsidR="00340907" w:rsidRPr="00BB524B">
        <w:rPr>
          <w:lang w:val="pl-PL"/>
        </w:rPr>
        <w:t>W uzasadnieniu swojego stanowiska</w:t>
      </w:r>
      <w:r w:rsidR="00DE1575" w:rsidRPr="00BB524B">
        <w:rPr>
          <w:lang w:val="pl-PL"/>
        </w:rPr>
        <w:t xml:space="preserve"> </w:t>
      </w:r>
      <w:r w:rsidR="008007A5" w:rsidRPr="00BB524B">
        <w:rPr>
          <w:lang w:val="pl-PL"/>
        </w:rPr>
        <w:t>Rząd</w:t>
      </w:r>
      <w:r w:rsidR="00DE1575" w:rsidRPr="00BB524B">
        <w:rPr>
          <w:lang w:val="pl-PL"/>
        </w:rPr>
        <w:t xml:space="preserve"> </w:t>
      </w:r>
      <w:r w:rsidR="00340907" w:rsidRPr="00BB524B">
        <w:rPr>
          <w:lang w:val="pl-PL"/>
        </w:rPr>
        <w:t>odwołał się do</w:t>
      </w:r>
      <w:r w:rsidR="00DE1575" w:rsidRPr="00BB524B">
        <w:rPr>
          <w:lang w:val="pl-PL"/>
        </w:rPr>
        <w:t xml:space="preserve"> </w:t>
      </w:r>
      <w:r w:rsidR="006F1FCF" w:rsidRPr="00BB524B">
        <w:rPr>
          <w:lang w:val="pl-PL"/>
        </w:rPr>
        <w:t>wyrok</w:t>
      </w:r>
      <w:r w:rsidR="00340907" w:rsidRPr="00BB524B">
        <w:rPr>
          <w:lang w:val="pl-PL"/>
        </w:rPr>
        <w:t>u</w:t>
      </w:r>
      <w:r w:rsidR="00DE1575" w:rsidRPr="00BB524B">
        <w:rPr>
          <w:lang w:val="pl-PL"/>
        </w:rPr>
        <w:t xml:space="preserve"> </w:t>
      </w:r>
      <w:r w:rsidR="001E2BB1" w:rsidRPr="00BB524B">
        <w:rPr>
          <w:lang w:val="pl-PL"/>
        </w:rPr>
        <w:t>Sądu Najwyższego</w:t>
      </w:r>
      <w:r w:rsidR="003E46FC" w:rsidRPr="00BB524B">
        <w:rPr>
          <w:lang w:val="pl-PL"/>
        </w:rPr>
        <w:t xml:space="preserve"> z dnia</w:t>
      </w:r>
      <w:r w:rsidR="007A5C0A" w:rsidRPr="00BB524B">
        <w:rPr>
          <w:lang w:val="pl-PL"/>
        </w:rPr>
        <w:t xml:space="preserve"> 12 </w:t>
      </w:r>
      <w:r w:rsidR="001E2BB1" w:rsidRPr="00BB524B">
        <w:rPr>
          <w:lang w:val="pl-PL"/>
        </w:rPr>
        <w:t>lipca</w:t>
      </w:r>
      <w:r w:rsidR="007A5C0A" w:rsidRPr="00BB524B">
        <w:rPr>
          <w:lang w:val="pl-PL"/>
        </w:rPr>
        <w:t xml:space="preserve"> 2005 </w:t>
      </w:r>
      <w:r w:rsidR="00340907" w:rsidRPr="00BB524B">
        <w:rPr>
          <w:lang w:val="pl-PL"/>
        </w:rPr>
        <w:t>r. wydanego w podobn</w:t>
      </w:r>
      <w:r w:rsidR="003E46FC" w:rsidRPr="00BB524B">
        <w:rPr>
          <w:lang w:val="pl-PL"/>
        </w:rPr>
        <w:t>ej sprawie</w:t>
      </w:r>
      <w:r w:rsidR="00E648D9" w:rsidRPr="00BB524B">
        <w:rPr>
          <w:lang w:val="pl-PL"/>
        </w:rPr>
        <w:t xml:space="preserve"> (</w:t>
      </w:r>
      <w:r w:rsidR="001114D0" w:rsidRPr="00BB524B">
        <w:rPr>
          <w:lang w:val="pl-PL"/>
        </w:rPr>
        <w:t>patrz</w:t>
      </w:r>
      <w:r w:rsidR="00E648D9" w:rsidRPr="00BB524B">
        <w:rPr>
          <w:lang w:val="pl-PL"/>
        </w:rPr>
        <w:t xml:space="preserve"> </w:t>
      </w:r>
      <w:r w:rsidR="003E46FC" w:rsidRPr="00BB524B">
        <w:rPr>
          <w:lang w:val="pl-PL"/>
        </w:rPr>
        <w:t>ustęp</w:t>
      </w:r>
      <w:r w:rsidR="00E648D9" w:rsidRPr="00BB524B">
        <w:rPr>
          <w:lang w:val="pl-PL"/>
        </w:rPr>
        <w:t xml:space="preserve"> 24</w:t>
      </w:r>
      <w:r w:rsidR="003E46FC" w:rsidRPr="00BB524B">
        <w:rPr>
          <w:lang w:val="pl-PL"/>
        </w:rPr>
        <w:t xml:space="preserve"> powyżej</w:t>
      </w:r>
      <w:r w:rsidR="00E648D9" w:rsidRPr="00BB524B">
        <w:rPr>
          <w:lang w:val="pl-PL"/>
        </w:rPr>
        <w:t>)</w:t>
      </w:r>
      <w:r w:rsidR="007A5C0A" w:rsidRPr="00BB524B">
        <w:rPr>
          <w:lang w:val="pl-PL"/>
        </w:rPr>
        <w:t>.</w:t>
      </w:r>
    </w:p>
    <w:p w:rsidR="002E1DBF" w:rsidRPr="00BB524B" w:rsidRDefault="00B54F2C" w:rsidP="002E1693">
      <w:pPr>
        <w:pStyle w:val="ECHRHeading3"/>
        <w:rPr>
          <w:lang w:val="pl-PL"/>
        </w:rPr>
      </w:pPr>
      <w:r w:rsidRPr="00BB524B">
        <w:rPr>
          <w:lang w:val="pl-PL"/>
        </w:rPr>
        <w:t>2.  </w:t>
      </w:r>
      <w:r w:rsidR="000A70B7" w:rsidRPr="00BB524B">
        <w:rPr>
          <w:lang w:val="pl-PL"/>
        </w:rPr>
        <w:t>Ocena Trybunału</w:t>
      </w:r>
    </w:p>
    <w:p w:rsidR="00417A9B" w:rsidRPr="00BB524B" w:rsidRDefault="00127F9C" w:rsidP="002E1693">
      <w:pPr>
        <w:pStyle w:val="ECHRHeading4"/>
        <w:rPr>
          <w:lang w:val="pl-PL"/>
        </w:rPr>
      </w:pPr>
      <w:r w:rsidRPr="00BB524B">
        <w:rPr>
          <w:lang w:val="pl-PL"/>
        </w:rPr>
        <w:t>a)</w:t>
      </w:r>
      <w:r w:rsidR="0016178E" w:rsidRPr="00BB524B">
        <w:rPr>
          <w:lang w:val="pl-PL"/>
        </w:rPr>
        <w:t>  </w:t>
      </w:r>
      <w:r w:rsidR="00340907" w:rsidRPr="00BB524B">
        <w:rPr>
          <w:lang w:val="pl-PL"/>
        </w:rPr>
        <w:t>Istnienie ingerencji</w:t>
      </w:r>
    </w:p>
    <w:p w:rsidR="00C40561" w:rsidRPr="00BB524B" w:rsidRDefault="004D567D" w:rsidP="002E1693">
      <w:pPr>
        <w:pStyle w:val="ECHRPara"/>
        <w:rPr>
          <w:lang w:val="pl-PL"/>
        </w:rPr>
      </w:pPr>
      <w:r w:rsidRPr="00BB524B">
        <w:rPr>
          <w:lang w:val="pl-PL"/>
        </w:rPr>
        <w:fldChar w:fldCharType="begin"/>
      </w:r>
      <w:r w:rsidR="00A227B0" w:rsidRPr="00BB524B">
        <w:rPr>
          <w:lang w:val="pl-PL"/>
        </w:rPr>
        <w:instrText xml:space="preserve"> SEQ level0 \*arabic </w:instrText>
      </w:r>
      <w:r w:rsidRPr="00BB524B">
        <w:rPr>
          <w:lang w:val="pl-PL"/>
        </w:rPr>
        <w:fldChar w:fldCharType="separate"/>
      </w:r>
      <w:r w:rsidR="007E0CEA">
        <w:rPr>
          <w:noProof/>
          <w:lang w:val="pl-PL"/>
        </w:rPr>
        <w:t>42</w:t>
      </w:r>
      <w:r w:rsidRPr="00BB524B">
        <w:rPr>
          <w:lang w:val="pl-PL"/>
        </w:rPr>
        <w:fldChar w:fldCharType="end"/>
      </w:r>
      <w:r w:rsidR="00A227B0" w:rsidRPr="00BB524B">
        <w:rPr>
          <w:lang w:val="pl-PL"/>
        </w:rPr>
        <w:t>.  </w:t>
      </w:r>
      <w:r w:rsidR="00340907" w:rsidRPr="00BB524B">
        <w:rPr>
          <w:lang w:val="pl-PL"/>
        </w:rPr>
        <w:t>Strony są zgodne co do tego</w:t>
      </w:r>
      <w:r w:rsidR="003E46FC" w:rsidRPr="00BB524B">
        <w:rPr>
          <w:lang w:val="pl-PL"/>
        </w:rPr>
        <w:t>, że dane bankowe</w:t>
      </w:r>
      <w:r w:rsidR="00A227B0" w:rsidRPr="00BB524B">
        <w:rPr>
          <w:lang w:val="pl-PL"/>
        </w:rPr>
        <w:t xml:space="preserve"> </w:t>
      </w:r>
      <w:r w:rsidR="00C76551" w:rsidRPr="00BB524B">
        <w:rPr>
          <w:lang w:val="pl-PL"/>
        </w:rPr>
        <w:t>skarżąc</w:t>
      </w:r>
      <w:r w:rsidR="003E46FC" w:rsidRPr="00BB524B">
        <w:rPr>
          <w:lang w:val="pl-PL"/>
        </w:rPr>
        <w:t xml:space="preserve">ej stanowią </w:t>
      </w:r>
      <w:r w:rsidR="00DB4F6A">
        <w:rPr>
          <w:lang w:val="pl-PL"/>
        </w:rPr>
        <w:t xml:space="preserve">informacje osobiste </w:t>
      </w:r>
      <w:r w:rsidR="00340907" w:rsidRPr="00BB524B">
        <w:rPr>
          <w:lang w:val="pl-PL"/>
        </w:rPr>
        <w:t xml:space="preserve">dotyczące jej życia prywatnego i znajduje w odniesieniu do nich zastosowanie </w:t>
      </w:r>
      <w:r w:rsidR="00135338" w:rsidRPr="00BB524B">
        <w:rPr>
          <w:lang w:val="pl-PL"/>
        </w:rPr>
        <w:t>artykuł</w:t>
      </w:r>
      <w:r w:rsidR="00C40561" w:rsidRPr="00BB524B">
        <w:rPr>
          <w:lang w:val="pl-PL"/>
        </w:rPr>
        <w:t xml:space="preserve"> 8 </w:t>
      </w:r>
      <w:r w:rsidR="00793F0E" w:rsidRPr="00BB524B">
        <w:rPr>
          <w:lang w:val="pl-PL"/>
        </w:rPr>
        <w:t>Konwencji</w:t>
      </w:r>
      <w:r w:rsidR="00A227B0" w:rsidRPr="00BB524B">
        <w:rPr>
          <w:lang w:val="pl-PL"/>
        </w:rPr>
        <w:t xml:space="preserve">. </w:t>
      </w:r>
      <w:r w:rsidR="003E46FC" w:rsidRPr="00BB524B">
        <w:rPr>
          <w:lang w:val="pl-PL"/>
        </w:rPr>
        <w:t xml:space="preserve">Są one również </w:t>
      </w:r>
      <w:r w:rsidR="003E46FC" w:rsidRPr="00BB524B">
        <w:rPr>
          <w:lang w:val="pl-PL"/>
        </w:rPr>
        <w:lastRenderedPageBreak/>
        <w:t xml:space="preserve">zgodne co do tego, że </w:t>
      </w:r>
      <w:r w:rsidR="00340907" w:rsidRPr="00BB524B">
        <w:rPr>
          <w:lang w:val="pl-PL"/>
        </w:rPr>
        <w:t xml:space="preserve">miała miejsce ingerencja w wykonanie przez </w:t>
      </w:r>
      <w:r w:rsidR="00C76551" w:rsidRPr="00BB524B">
        <w:rPr>
          <w:lang w:val="pl-PL"/>
        </w:rPr>
        <w:t>skarżąc</w:t>
      </w:r>
      <w:r w:rsidR="00340907" w:rsidRPr="00BB524B">
        <w:rPr>
          <w:lang w:val="pl-PL"/>
        </w:rPr>
        <w:t>ą przysługującego jej prawa do poszanowania życia prywatnego</w:t>
      </w:r>
      <w:r w:rsidR="00A227B0" w:rsidRPr="00BB524B">
        <w:rPr>
          <w:lang w:val="pl-PL"/>
        </w:rPr>
        <w:t xml:space="preserve">. </w:t>
      </w:r>
      <w:r w:rsidR="00793F0E" w:rsidRPr="00BB524B">
        <w:rPr>
          <w:lang w:val="pl-PL"/>
        </w:rPr>
        <w:t>Trybunał</w:t>
      </w:r>
      <w:r w:rsidR="00C40561" w:rsidRPr="00BB524B">
        <w:rPr>
          <w:lang w:val="pl-PL"/>
        </w:rPr>
        <w:t xml:space="preserve"> </w:t>
      </w:r>
      <w:r w:rsidR="00023C70" w:rsidRPr="00BB524B">
        <w:rPr>
          <w:lang w:val="pl-PL"/>
        </w:rPr>
        <w:t>zauważa</w:t>
      </w:r>
      <w:r w:rsidR="00C40561" w:rsidRPr="00BB524B">
        <w:rPr>
          <w:lang w:val="pl-PL"/>
        </w:rPr>
        <w:t xml:space="preserve"> </w:t>
      </w:r>
      <w:r w:rsidR="00340907" w:rsidRPr="00BB524B">
        <w:rPr>
          <w:lang w:val="pl-PL"/>
        </w:rPr>
        <w:t xml:space="preserve">również, że sądy krajowe nie zakwestionowały, iż </w:t>
      </w:r>
      <w:r w:rsidR="00023C70" w:rsidRPr="00BB524B">
        <w:rPr>
          <w:lang w:val="pl-PL"/>
        </w:rPr>
        <w:t>informacje bankowe były obję</w:t>
      </w:r>
      <w:r w:rsidR="00340907" w:rsidRPr="00BB524B">
        <w:rPr>
          <w:lang w:val="pl-PL"/>
        </w:rPr>
        <w:t xml:space="preserve">te </w:t>
      </w:r>
      <w:r w:rsidR="00C40561" w:rsidRPr="00BB524B">
        <w:rPr>
          <w:lang w:val="pl-PL"/>
        </w:rPr>
        <w:t xml:space="preserve"> </w:t>
      </w:r>
      <w:r w:rsidR="00AF5329" w:rsidRPr="00BB524B">
        <w:rPr>
          <w:lang w:val="pl-PL"/>
        </w:rPr>
        <w:t>tajemnic</w:t>
      </w:r>
      <w:r w:rsidR="00340907" w:rsidRPr="00BB524B">
        <w:rPr>
          <w:lang w:val="pl-PL"/>
        </w:rPr>
        <w:t>ą zawodową w szczególności zważywszy na fakt, że</w:t>
      </w:r>
      <w:r w:rsidR="00C40561" w:rsidRPr="00BB524B">
        <w:rPr>
          <w:lang w:val="pl-PL"/>
        </w:rPr>
        <w:t xml:space="preserve"> </w:t>
      </w:r>
      <w:r w:rsidR="00C76551" w:rsidRPr="00BB524B">
        <w:rPr>
          <w:lang w:val="pl-PL"/>
        </w:rPr>
        <w:t>skarżąca</w:t>
      </w:r>
      <w:r w:rsidR="00C40561" w:rsidRPr="00BB524B">
        <w:rPr>
          <w:lang w:val="pl-PL"/>
        </w:rPr>
        <w:t xml:space="preserve"> </w:t>
      </w:r>
      <w:r w:rsidR="00340907" w:rsidRPr="00BB524B">
        <w:rPr>
          <w:lang w:val="pl-PL"/>
        </w:rPr>
        <w:t>otrzymywała przelewy wykonywane przez klientów na jej os</w:t>
      </w:r>
      <w:r w:rsidR="0070572A" w:rsidRPr="00BB524B">
        <w:rPr>
          <w:lang w:val="pl-PL"/>
        </w:rPr>
        <w:t>obisty rachunek bankowy</w:t>
      </w:r>
      <w:r w:rsidR="00C40561" w:rsidRPr="00BB524B">
        <w:rPr>
          <w:lang w:val="pl-PL"/>
        </w:rPr>
        <w:t xml:space="preserve"> (</w:t>
      </w:r>
      <w:r w:rsidR="001114D0" w:rsidRPr="00BB524B">
        <w:rPr>
          <w:lang w:val="pl-PL"/>
        </w:rPr>
        <w:t>patrz</w:t>
      </w:r>
      <w:r w:rsidR="00C40561" w:rsidRPr="00BB524B">
        <w:rPr>
          <w:lang w:val="pl-PL"/>
        </w:rPr>
        <w:t xml:space="preserve"> </w:t>
      </w:r>
      <w:r w:rsidR="0037288C" w:rsidRPr="00BB524B">
        <w:rPr>
          <w:lang w:val="pl-PL"/>
        </w:rPr>
        <w:t>powyżej</w:t>
      </w:r>
      <w:r w:rsidR="00C40561" w:rsidRPr="00BB524B">
        <w:rPr>
          <w:lang w:val="pl-PL"/>
        </w:rPr>
        <w:t xml:space="preserve"> </w:t>
      </w:r>
      <w:r w:rsidR="00D44DE6">
        <w:rPr>
          <w:lang w:val="pl-PL"/>
        </w:rPr>
        <w:t>pkt</w:t>
      </w:r>
      <w:r w:rsidR="00C40561" w:rsidRPr="00BB524B">
        <w:rPr>
          <w:lang w:val="pl-PL"/>
        </w:rPr>
        <w:t xml:space="preserve"> 9, 10</w:t>
      </w:r>
      <w:r w:rsidR="00127F9C" w:rsidRPr="00BB524B">
        <w:rPr>
          <w:lang w:val="pl-PL"/>
        </w:rPr>
        <w:t xml:space="preserve"> </w:t>
      </w:r>
      <w:r w:rsidR="00340907" w:rsidRPr="00BB524B">
        <w:rPr>
          <w:lang w:val="pl-PL"/>
        </w:rPr>
        <w:t>oraz</w:t>
      </w:r>
      <w:r w:rsidR="00127F9C" w:rsidRPr="00BB524B">
        <w:rPr>
          <w:lang w:val="pl-PL"/>
        </w:rPr>
        <w:t xml:space="preserve"> 12).</w:t>
      </w:r>
    </w:p>
    <w:p w:rsidR="00C40561" w:rsidRPr="00BB524B" w:rsidRDefault="004D567D" w:rsidP="002E1693">
      <w:pPr>
        <w:pStyle w:val="ECHRPara"/>
        <w:rPr>
          <w:lang w:val="pl-PL"/>
        </w:rPr>
      </w:pPr>
      <w:r w:rsidRPr="00BB524B">
        <w:rPr>
          <w:lang w:val="pl-PL"/>
        </w:rPr>
        <w:fldChar w:fldCharType="begin"/>
      </w:r>
      <w:r w:rsidR="00C40561" w:rsidRPr="00BB524B">
        <w:rPr>
          <w:lang w:val="pl-PL"/>
        </w:rPr>
        <w:instrText xml:space="preserve"> SEQ level0 \*arabic </w:instrText>
      </w:r>
      <w:r w:rsidRPr="00BB524B">
        <w:rPr>
          <w:lang w:val="pl-PL"/>
        </w:rPr>
        <w:fldChar w:fldCharType="separate"/>
      </w:r>
      <w:r w:rsidR="007E0CEA">
        <w:rPr>
          <w:noProof/>
          <w:lang w:val="pl-PL"/>
        </w:rPr>
        <w:t>43</w:t>
      </w:r>
      <w:r w:rsidRPr="00BB524B">
        <w:rPr>
          <w:lang w:val="pl-PL"/>
        </w:rPr>
        <w:fldChar w:fldCharType="end"/>
      </w:r>
      <w:r w:rsidR="00C40561" w:rsidRPr="00BB524B">
        <w:rPr>
          <w:lang w:val="pl-PL"/>
        </w:rPr>
        <w:t>.  </w:t>
      </w:r>
      <w:r w:rsidR="00793F0E" w:rsidRPr="00BB524B">
        <w:rPr>
          <w:lang w:val="pl-PL"/>
        </w:rPr>
        <w:t>Trybunał</w:t>
      </w:r>
      <w:r w:rsidR="00A227B0" w:rsidRPr="00BB524B">
        <w:rPr>
          <w:lang w:val="pl-PL"/>
        </w:rPr>
        <w:t xml:space="preserve"> </w:t>
      </w:r>
      <w:r w:rsidR="00340907" w:rsidRPr="00BB524B">
        <w:rPr>
          <w:lang w:val="pl-PL"/>
        </w:rPr>
        <w:t>nie widzi przyczyn</w:t>
      </w:r>
      <w:r w:rsidR="00D47B43">
        <w:rPr>
          <w:lang w:val="pl-PL"/>
        </w:rPr>
        <w:t>y</w:t>
      </w:r>
      <w:r w:rsidR="00340907" w:rsidRPr="00BB524B">
        <w:rPr>
          <w:lang w:val="pl-PL"/>
        </w:rPr>
        <w:t>, dla któr</w:t>
      </w:r>
      <w:r w:rsidR="00D47B43">
        <w:rPr>
          <w:lang w:val="pl-PL"/>
        </w:rPr>
        <w:t>ej</w:t>
      </w:r>
      <w:r w:rsidR="00340907" w:rsidRPr="00BB524B">
        <w:rPr>
          <w:lang w:val="pl-PL"/>
        </w:rPr>
        <w:t xml:space="preserve"> miałby </w:t>
      </w:r>
      <w:r w:rsidR="00D47B43">
        <w:rPr>
          <w:lang w:val="pl-PL"/>
        </w:rPr>
        <w:t>wnioskowa</w:t>
      </w:r>
      <w:r w:rsidR="00340907" w:rsidRPr="00BB524B">
        <w:rPr>
          <w:lang w:val="pl-PL"/>
        </w:rPr>
        <w:t xml:space="preserve">ć inaczej. Przypomina on pojęcie, że </w:t>
      </w:r>
      <w:r w:rsidR="00DC7318">
        <w:rPr>
          <w:lang w:val="pl-PL"/>
        </w:rPr>
        <w:t xml:space="preserve">pojęcie </w:t>
      </w:r>
      <w:r w:rsidR="008E6720" w:rsidRPr="00BB524B">
        <w:rPr>
          <w:lang w:val="pl-PL"/>
        </w:rPr>
        <w:t>„</w:t>
      </w:r>
      <w:r w:rsidR="00340907" w:rsidRPr="00BB524B">
        <w:rPr>
          <w:lang w:val="pl-PL"/>
        </w:rPr>
        <w:t>życia prywatnego</w:t>
      </w:r>
      <w:r w:rsidR="008E6720" w:rsidRPr="00BB524B">
        <w:rPr>
          <w:lang w:val="pl-PL"/>
        </w:rPr>
        <w:t>”</w:t>
      </w:r>
      <w:r w:rsidR="001D151E" w:rsidRPr="00BB524B">
        <w:rPr>
          <w:lang w:val="pl-PL"/>
        </w:rPr>
        <w:t xml:space="preserve"> </w:t>
      </w:r>
      <w:r w:rsidR="00340907" w:rsidRPr="00BB524B">
        <w:rPr>
          <w:lang w:val="pl-PL"/>
        </w:rPr>
        <w:t>może obejmować działalność zawodową i handlową</w:t>
      </w:r>
      <w:r w:rsidR="001D151E" w:rsidRPr="00BB524B">
        <w:rPr>
          <w:lang w:val="pl-PL"/>
        </w:rPr>
        <w:t xml:space="preserve"> (</w:t>
      </w:r>
      <w:proofErr w:type="spellStart"/>
      <w:r w:rsidR="001D151E" w:rsidRPr="00BB524B">
        <w:rPr>
          <w:i/>
          <w:lang w:val="pl-PL"/>
        </w:rPr>
        <w:t>Niemietz</w:t>
      </w:r>
      <w:proofErr w:type="spellEnd"/>
      <w:r w:rsidR="001D151E" w:rsidRPr="00BB524B">
        <w:rPr>
          <w:i/>
          <w:lang w:val="pl-PL"/>
        </w:rPr>
        <w:t xml:space="preserve"> </w:t>
      </w:r>
      <w:r w:rsidR="00E01562" w:rsidRPr="00BB524B">
        <w:rPr>
          <w:i/>
          <w:lang w:val="pl-PL"/>
        </w:rPr>
        <w:t>przeciwko</w:t>
      </w:r>
      <w:r w:rsidR="001D151E" w:rsidRPr="00BB524B">
        <w:rPr>
          <w:i/>
          <w:lang w:val="pl-PL"/>
        </w:rPr>
        <w:t xml:space="preserve"> </w:t>
      </w:r>
      <w:r w:rsidR="00023C70" w:rsidRPr="00BB524B">
        <w:rPr>
          <w:i/>
          <w:lang w:val="pl-PL"/>
        </w:rPr>
        <w:t>Niemcom</w:t>
      </w:r>
      <w:r w:rsidR="001D151E" w:rsidRPr="00BB524B">
        <w:rPr>
          <w:lang w:val="pl-PL"/>
        </w:rPr>
        <w:t xml:space="preserve">, </w:t>
      </w:r>
      <w:r w:rsidR="00340907" w:rsidRPr="00BB524B">
        <w:rPr>
          <w:lang w:val="pl-PL"/>
        </w:rPr>
        <w:t xml:space="preserve">dnia </w:t>
      </w:r>
      <w:r w:rsidR="001D151E" w:rsidRPr="00BB524B">
        <w:rPr>
          <w:lang w:val="pl-PL"/>
        </w:rPr>
        <w:t xml:space="preserve">16 </w:t>
      </w:r>
      <w:r w:rsidR="00340907" w:rsidRPr="00BB524B">
        <w:rPr>
          <w:lang w:val="pl-PL"/>
        </w:rPr>
        <w:t xml:space="preserve">grudnia </w:t>
      </w:r>
      <w:r w:rsidR="001D151E" w:rsidRPr="00BB524B">
        <w:rPr>
          <w:lang w:val="pl-PL"/>
        </w:rPr>
        <w:t>1992</w:t>
      </w:r>
      <w:r w:rsidR="00340907" w:rsidRPr="00BB524B">
        <w:rPr>
          <w:lang w:val="pl-PL"/>
        </w:rPr>
        <w:t xml:space="preserve"> r.</w:t>
      </w:r>
      <w:r w:rsidR="001D151E" w:rsidRPr="00BB524B">
        <w:rPr>
          <w:lang w:val="pl-PL"/>
        </w:rPr>
        <w:t xml:space="preserve">, § 29, </w:t>
      </w:r>
      <w:r w:rsidR="00340907" w:rsidRPr="00BB524B">
        <w:rPr>
          <w:lang w:val="pl-PL"/>
        </w:rPr>
        <w:t>seria</w:t>
      </w:r>
      <w:r w:rsidR="001D151E" w:rsidRPr="00BB524B">
        <w:rPr>
          <w:lang w:val="pl-PL"/>
        </w:rPr>
        <w:t xml:space="preserve"> A </w:t>
      </w:r>
      <w:r w:rsidR="000B421A" w:rsidRPr="00BB524B">
        <w:rPr>
          <w:lang w:val="pl-PL"/>
        </w:rPr>
        <w:t>nr</w:t>
      </w:r>
      <w:r w:rsidR="006A4B6E" w:rsidRPr="00BB524B">
        <w:rPr>
          <w:lang w:val="pl-PL"/>
        </w:rPr>
        <w:t> </w:t>
      </w:r>
      <w:r w:rsidR="001D151E" w:rsidRPr="00BB524B">
        <w:rPr>
          <w:lang w:val="pl-PL"/>
        </w:rPr>
        <w:t>251</w:t>
      </w:r>
      <w:r w:rsidR="001D151E" w:rsidRPr="00BB524B">
        <w:rPr>
          <w:lang w:val="pl-PL"/>
        </w:rPr>
        <w:noBreakHyphen/>
        <w:t>B)</w:t>
      </w:r>
      <w:r w:rsidR="00722407" w:rsidRPr="00BB524B">
        <w:rPr>
          <w:lang w:val="pl-PL"/>
        </w:rPr>
        <w:t xml:space="preserve">. </w:t>
      </w:r>
      <w:r w:rsidR="00340907" w:rsidRPr="00BB524B">
        <w:rPr>
          <w:lang w:val="pl-PL"/>
        </w:rPr>
        <w:t>Ponadto</w:t>
      </w:r>
      <w:r w:rsidR="007B11B2">
        <w:rPr>
          <w:lang w:val="pl-PL"/>
        </w:rPr>
        <w:t xml:space="preserve"> Trybunał</w:t>
      </w:r>
      <w:r w:rsidR="00C40561" w:rsidRPr="00BB524B">
        <w:rPr>
          <w:lang w:val="pl-PL"/>
        </w:rPr>
        <w:t xml:space="preserve"> </w:t>
      </w:r>
      <w:r w:rsidR="008E6720" w:rsidRPr="00BB524B">
        <w:rPr>
          <w:lang w:val="pl-PL"/>
        </w:rPr>
        <w:t>„</w:t>
      </w:r>
      <w:r w:rsidR="00340907" w:rsidRPr="00BB524B">
        <w:rPr>
          <w:lang w:val="pl-PL"/>
        </w:rPr>
        <w:t xml:space="preserve">przywiązuje szczególną wagę do ryzyka naruszenia </w:t>
      </w:r>
      <w:r w:rsidR="00AF5329" w:rsidRPr="00BB524B">
        <w:rPr>
          <w:lang w:val="pl-PL"/>
        </w:rPr>
        <w:t>tajemnic</w:t>
      </w:r>
      <w:r w:rsidR="00340907" w:rsidRPr="00BB524B">
        <w:rPr>
          <w:lang w:val="pl-PL"/>
        </w:rPr>
        <w:t xml:space="preserve">y </w:t>
      </w:r>
      <w:r w:rsidR="00AF5329" w:rsidRPr="00BB524B">
        <w:rPr>
          <w:lang w:val="pl-PL"/>
        </w:rPr>
        <w:t>zawodow</w:t>
      </w:r>
      <w:r w:rsidR="00340907" w:rsidRPr="00BB524B">
        <w:rPr>
          <w:lang w:val="pl-PL"/>
        </w:rPr>
        <w:t>ej adwokatów, ponieważ jest ona podstawą relacji poufności istniejącej pomiędzy</w:t>
      </w:r>
      <w:r w:rsidR="00C40561" w:rsidRPr="00BB524B">
        <w:rPr>
          <w:lang w:val="pl-PL"/>
        </w:rPr>
        <w:t xml:space="preserve"> </w:t>
      </w:r>
      <w:r w:rsidR="00340907" w:rsidRPr="00BB524B">
        <w:rPr>
          <w:lang w:val="pl-PL"/>
        </w:rPr>
        <w:t xml:space="preserve">adwokatem a jego klientem </w:t>
      </w:r>
      <w:r w:rsidR="00C40561" w:rsidRPr="00BB524B">
        <w:rPr>
          <w:lang w:val="pl-PL"/>
        </w:rPr>
        <w:t>(</w:t>
      </w:r>
      <w:proofErr w:type="spellStart"/>
      <w:r w:rsidR="00C40561" w:rsidRPr="00BB524B">
        <w:rPr>
          <w:i/>
          <w:lang w:val="pl-PL"/>
        </w:rPr>
        <w:t>André</w:t>
      </w:r>
      <w:proofErr w:type="spellEnd"/>
      <w:r w:rsidR="00C40561" w:rsidRPr="00BB524B">
        <w:rPr>
          <w:i/>
          <w:lang w:val="pl-PL"/>
        </w:rPr>
        <w:t xml:space="preserve"> </w:t>
      </w:r>
      <w:r w:rsidR="00340907" w:rsidRPr="00BB524B">
        <w:rPr>
          <w:i/>
          <w:lang w:val="pl-PL"/>
        </w:rPr>
        <w:t>i inni przeciwko Francji</w:t>
      </w:r>
      <w:r w:rsidR="00C40561" w:rsidRPr="00BB524B">
        <w:rPr>
          <w:lang w:val="pl-PL"/>
        </w:rPr>
        <w:t xml:space="preserve">, </w:t>
      </w:r>
      <w:r w:rsidR="000B421A" w:rsidRPr="00BB524B">
        <w:rPr>
          <w:lang w:val="pl-PL"/>
        </w:rPr>
        <w:t>nr</w:t>
      </w:r>
      <w:r w:rsidR="00C40561" w:rsidRPr="00BB524B">
        <w:rPr>
          <w:lang w:val="pl-PL"/>
        </w:rPr>
        <w:t xml:space="preserve"> 18603/03, § 41, </w:t>
      </w:r>
      <w:r w:rsidR="00340907" w:rsidRPr="00BB524B">
        <w:rPr>
          <w:lang w:val="pl-PL"/>
        </w:rPr>
        <w:t xml:space="preserve">dnia </w:t>
      </w:r>
      <w:r w:rsidR="00C40561" w:rsidRPr="00BB524B">
        <w:rPr>
          <w:lang w:val="pl-PL"/>
        </w:rPr>
        <w:t>24</w:t>
      </w:r>
      <w:r w:rsidR="00AF77DE" w:rsidRPr="00BB524B">
        <w:rPr>
          <w:lang w:val="pl-PL"/>
        </w:rPr>
        <w:t> </w:t>
      </w:r>
      <w:r w:rsidR="001E2BB1" w:rsidRPr="00BB524B">
        <w:rPr>
          <w:lang w:val="pl-PL"/>
        </w:rPr>
        <w:t>lipca</w:t>
      </w:r>
      <w:r w:rsidR="00C40561" w:rsidRPr="00BB524B">
        <w:rPr>
          <w:lang w:val="pl-PL"/>
        </w:rPr>
        <w:t xml:space="preserve"> 2008 </w:t>
      </w:r>
      <w:r w:rsidR="00340907" w:rsidRPr="00BB524B">
        <w:rPr>
          <w:lang w:val="pl-PL"/>
        </w:rPr>
        <w:t xml:space="preserve">r. oraz </w:t>
      </w:r>
      <w:r w:rsidR="00C40561" w:rsidRPr="00BB524B">
        <w:rPr>
          <w:i/>
          <w:lang w:val="pl-PL"/>
        </w:rPr>
        <w:t xml:space="preserve">Xavier </w:t>
      </w:r>
      <w:r w:rsidR="005A2033" w:rsidRPr="00BB524B">
        <w:rPr>
          <w:i/>
          <w:lang w:val="pl-PL"/>
        </w:rPr>
        <w:t>d</w:t>
      </w:r>
      <w:r w:rsidR="00C40561" w:rsidRPr="00BB524B">
        <w:rPr>
          <w:i/>
          <w:lang w:val="pl-PL"/>
        </w:rPr>
        <w:t xml:space="preserve">a </w:t>
      </w:r>
      <w:proofErr w:type="spellStart"/>
      <w:r w:rsidR="00C40561" w:rsidRPr="00BB524B">
        <w:rPr>
          <w:i/>
          <w:lang w:val="pl-PL"/>
        </w:rPr>
        <w:t>Silveira</w:t>
      </w:r>
      <w:proofErr w:type="spellEnd"/>
      <w:r w:rsidR="00C40561" w:rsidRPr="00BB524B">
        <w:rPr>
          <w:i/>
          <w:lang w:val="pl-PL"/>
        </w:rPr>
        <w:t xml:space="preserve"> </w:t>
      </w:r>
      <w:r w:rsidR="00340907" w:rsidRPr="00BB524B">
        <w:rPr>
          <w:i/>
          <w:lang w:val="pl-PL"/>
        </w:rPr>
        <w:t>przeciwko Francji</w:t>
      </w:r>
      <w:r w:rsidR="00C40561" w:rsidRPr="00BB524B">
        <w:rPr>
          <w:lang w:val="pl-PL"/>
        </w:rPr>
        <w:t xml:space="preserve">, </w:t>
      </w:r>
      <w:r w:rsidR="000B421A" w:rsidRPr="00BB524B">
        <w:rPr>
          <w:lang w:val="pl-PL"/>
        </w:rPr>
        <w:t>nr</w:t>
      </w:r>
      <w:r w:rsidR="00C40561" w:rsidRPr="00BB524B">
        <w:rPr>
          <w:lang w:val="pl-PL"/>
        </w:rPr>
        <w:t xml:space="preserve"> 43757/05, § 36, </w:t>
      </w:r>
      <w:r w:rsidR="00340907" w:rsidRPr="00BB524B">
        <w:rPr>
          <w:lang w:val="pl-PL"/>
        </w:rPr>
        <w:t xml:space="preserve">dnia </w:t>
      </w:r>
      <w:r w:rsidR="00C40561" w:rsidRPr="00BB524B">
        <w:rPr>
          <w:lang w:val="pl-PL"/>
        </w:rPr>
        <w:t xml:space="preserve">21 </w:t>
      </w:r>
      <w:r w:rsidR="00135338" w:rsidRPr="00BB524B">
        <w:rPr>
          <w:lang w:val="pl-PL"/>
        </w:rPr>
        <w:t>stycznia</w:t>
      </w:r>
      <w:r w:rsidR="00C40561" w:rsidRPr="00BB524B">
        <w:rPr>
          <w:lang w:val="pl-PL"/>
        </w:rPr>
        <w:t xml:space="preserve"> 2010</w:t>
      </w:r>
      <w:r w:rsidR="00687D6C" w:rsidRPr="00BB524B">
        <w:rPr>
          <w:lang w:val="pl-PL"/>
        </w:rPr>
        <w:t xml:space="preserve"> r.</w:t>
      </w:r>
      <w:r w:rsidR="00C40561" w:rsidRPr="00BB524B">
        <w:rPr>
          <w:lang w:val="pl-PL"/>
        </w:rPr>
        <w:t xml:space="preserve">) </w:t>
      </w:r>
      <w:r w:rsidR="00687D6C" w:rsidRPr="00BB524B">
        <w:rPr>
          <w:lang w:val="pl-PL"/>
        </w:rPr>
        <w:t xml:space="preserve">i może mieć </w:t>
      </w:r>
      <w:r w:rsidR="003F00CA">
        <w:rPr>
          <w:lang w:val="pl-PL"/>
        </w:rPr>
        <w:t>konsekwencje dla</w:t>
      </w:r>
      <w:r w:rsidR="00687D6C" w:rsidRPr="00BB524B">
        <w:rPr>
          <w:lang w:val="pl-PL"/>
        </w:rPr>
        <w:t xml:space="preserve"> należyte</w:t>
      </w:r>
      <w:r w:rsidR="003F00CA">
        <w:rPr>
          <w:lang w:val="pl-PL"/>
        </w:rPr>
        <w:t>go</w:t>
      </w:r>
      <w:r w:rsidR="00687D6C" w:rsidRPr="00BB524B">
        <w:rPr>
          <w:lang w:val="pl-PL"/>
        </w:rPr>
        <w:t xml:space="preserve"> wymierzeni</w:t>
      </w:r>
      <w:r w:rsidR="003F00CA">
        <w:rPr>
          <w:lang w:val="pl-PL"/>
        </w:rPr>
        <w:t>a</w:t>
      </w:r>
      <w:r w:rsidR="00687D6C" w:rsidRPr="00BB524B">
        <w:rPr>
          <w:lang w:val="pl-PL"/>
        </w:rPr>
        <w:t xml:space="preserve"> sprawiedliwości</w:t>
      </w:r>
      <w:r w:rsidR="008E6720" w:rsidRPr="00BB524B">
        <w:rPr>
          <w:lang w:val="pl-PL"/>
        </w:rPr>
        <w:t>”</w:t>
      </w:r>
      <w:r w:rsidR="00C40561" w:rsidRPr="00BB524B">
        <w:rPr>
          <w:lang w:val="pl-PL"/>
        </w:rPr>
        <w:t xml:space="preserve"> (</w:t>
      </w:r>
      <w:proofErr w:type="spellStart"/>
      <w:r w:rsidR="00AD0260" w:rsidRPr="00BB524B">
        <w:rPr>
          <w:i/>
          <w:lang w:val="pl-PL"/>
        </w:rPr>
        <w:t>Wieser</w:t>
      </w:r>
      <w:proofErr w:type="spellEnd"/>
      <w:r w:rsidR="00AD0260" w:rsidRPr="00BB524B">
        <w:rPr>
          <w:i/>
          <w:lang w:val="pl-PL"/>
        </w:rPr>
        <w:t xml:space="preserve"> et </w:t>
      </w:r>
      <w:proofErr w:type="spellStart"/>
      <w:r w:rsidR="00AD0260" w:rsidRPr="00BB524B">
        <w:rPr>
          <w:i/>
          <w:lang w:val="pl-PL"/>
        </w:rPr>
        <w:t>Bicos</w:t>
      </w:r>
      <w:proofErr w:type="spellEnd"/>
      <w:r w:rsidR="00AD0260" w:rsidRPr="00BB524B">
        <w:rPr>
          <w:i/>
          <w:lang w:val="pl-PL"/>
        </w:rPr>
        <w:t xml:space="preserve"> </w:t>
      </w:r>
      <w:proofErr w:type="spellStart"/>
      <w:r w:rsidR="00AD0260" w:rsidRPr="00BB524B">
        <w:rPr>
          <w:i/>
          <w:lang w:val="pl-PL"/>
        </w:rPr>
        <w:t>Beteiligungen</w:t>
      </w:r>
      <w:proofErr w:type="spellEnd"/>
      <w:r w:rsidR="00AD0260" w:rsidRPr="00BB524B">
        <w:rPr>
          <w:i/>
          <w:lang w:val="pl-PL"/>
        </w:rPr>
        <w:t xml:space="preserve"> GmbH </w:t>
      </w:r>
      <w:r w:rsidR="00687D6C" w:rsidRPr="00BB524B">
        <w:rPr>
          <w:i/>
          <w:lang w:val="pl-PL"/>
        </w:rPr>
        <w:t>przeciwko</w:t>
      </w:r>
      <w:r w:rsidR="00AD0260" w:rsidRPr="00BB524B">
        <w:rPr>
          <w:i/>
          <w:lang w:val="pl-PL"/>
        </w:rPr>
        <w:t xml:space="preserve"> Au</w:t>
      </w:r>
      <w:r w:rsidR="00687D6C" w:rsidRPr="00BB524B">
        <w:rPr>
          <w:i/>
          <w:lang w:val="pl-PL"/>
        </w:rPr>
        <w:t>strii</w:t>
      </w:r>
      <w:r w:rsidR="00AD0260" w:rsidRPr="00BB524B">
        <w:rPr>
          <w:lang w:val="pl-PL"/>
        </w:rPr>
        <w:t xml:space="preserve">, </w:t>
      </w:r>
      <w:r w:rsidR="000B421A" w:rsidRPr="00BB524B">
        <w:rPr>
          <w:lang w:val="pl-PL"/>
        </w:rPr>
        <w:t>nr</w:t>
      </w:r>
      <w:r w:rsidR="00AD0260" w:rsidRPr="00BB524B">
        <w:rPr>
          <w:lang w:val="pl-PL"/>
        </w:rPr>
        <w:t xml:space="preserve"> 74336/01, §§</w:t>
      </w:r>
      <w:r w:rsidR="00AF77DE" w:rsidRPr="00BB524B">
        <w:rPr>
          <w:lang w:val="pl-PL"/>
        </w:rPr>
        <w:t> </w:t>
      </w:r>
      <w:r w:rsidR="00AD0260" w:rsidRPr="00BB524B">
        <w:rPr>
          <w:lang w:val="pl-PL"/>
        </w:rPr>
        <w:t>65-66, CEDH 2007</w:t>
      </w:r>
      <w:r w:rsidR="00AD0260" w:rsidRPr="00BB524B">
        <w:rPr>
          <w:lang w:val="pl-PL"/>
        </w:rPr>
        <w:noBreakHyphen/>
        <w:t>IV</w:t>
      </w:r>
      <w:r w:rsidR="00C40561" w:rsidRPr="00BB524B">
        <w:rPr>
          <w:lang w:val="pl-PL"/>
        </w:rPr>
        <w:t xml:space="preserve">; </w:t>
      </w:r>
      <w:proofErr w:type="spellStart"/>
      <w:r w:rsidR="00C40561" w:rsidRPr="00BB524B">
        <w:rPr>
          <w:i/>
          <w:lang w:val="pl-PL"/>
        </w:rPr>
        <w:t>Niemietz</w:t>
      </w:r>
      <w:proofErr w:type="spellEnd"/>
      <w:r w:rsidR="00C40561" w:rsidRPr="00BB524B">
        <w:rPr>
          <w:lang w:val="pl-PL"/>
        </w:rPr>
        <w:t xml:space="preserve">, </w:t>
      </w:r>
      <w:r w:rsidR="00687D6C" w:rsidRPr="00BB524B">
        <w:rPr>
          <w:lang w:val="pl-PL"/>
        </w:rPr>
        <w:t>ww.</w:t>
      </w:r>
      <w:r w:rsidR="00C40561" w:rsidRPr="00BB524B">
        <w:rPr>
          <w:lang w:val="pl-PL"/>
        </w:rPr>
        <w:t xml:space="preserve">, § 37, </w:t>
      </w:r>
      <w:r w:rsidR="00687D6C" w:rsidRPr="00BB524B">
        <w:rPr>
          <w:lang w:val="pl-PL"/>
        </w:rPr>
        <w:t>oraz</w:t>
      </w:r>
      <w:r w:rsidR="00C40561" w:rsidRPr="00BB524B">
        <w:rPr>
          <w:lang w:val="pl-PL"/>
        </w:rPr>
        <w:t xml:space="preserve"> </w:t>
      </w:r>
      <w:proofErr w:type="spellStart"/>
      <w:r w:rsidR="00C40561" w:rsidRPr="00BB524B">
        <w:rPr>
          <w:i/>
          <w:lang w:val="pl-PL"/>
        </w:rPr>
        <w:t>André</w:t>
      </w:r>
      <w:proofErr w:type="spellEnd"/>
      <w:r w:rsidR="00687D6C" w:rsidRPr="00BB524B">
        <w:rPr>
          <w:i/>
          <w:lang w:val="pl-PL"/>
        </w:rPr>
        <w:t xml:space="preserve"> i inni</w:t>
      </w:r>
      <w:r w:rsidR="004244DB" w:rsidRPr="00BB524B">
        <w:rPr>
          <w:lang w:val="pl-PL"/>
        </w:rPr>
        <w:t>,</w:t>
      </w:r>
      <w:r w:rsidR="00C40561" w:rsidRPr="00BB524B">
        <w:rPr>
          <w:lang w:val="pl-PL"/>
        </w:rPr>
        <w:t xml:space="preserve"> </w:t>
      </w:r>
      <w:r w:rsidR="00687D6C" w:rsidRPr="00BB524B">
        <w:rPr>
          <w:lang w:val="pl-PL"/>
        </w:rPr>
        <w:t>ww.</w:t>
      </w:r>
      <w:r w:rsidR="00C40561" w:rsidRPr="00BB524B">
        <w:rPr>
          <w:lang w:val="pl-PL"/>
        </w:rPr>
        <w:t xml:space="preserve"> § 41).</w:t>
      </w:r>
    </w:p>
    <w:p w:rsidR="00D64455" w:rsidRPr="00BB524B" w:rsidRDefault="004D567D" w:rsidP="002E1693">
      <w:pPr>
        <w:pStyle w:val="ECHRPara"/>
        <w:rPr>
          <w:lang w:val="pl-PL"/>
        </w:rPr>
      </w:pPr>
      <w:r w:rsidRPr="00BB524B">
        <w:rPr>
          <w:lang w:val="pl-PL"/>
        </w:rPr>
        <w:fldChar w:fldCharType="begin"/>
      </w:r>
      <w:r w:rsidR="00D96C76" w:rsidRPr="00BB524B">
        <w:rPr>
          <w:lang w:val="pl-PL"/>
        </w:rPr>
        <w:instrText xml:space="preserve"> SEQ level0 \*arabic </w:instrText>
      </w:r>
      <w:r w:rsidRPr="00BB524B">
        <w:rPr>
          <w:lang w:val="pl-PL"/>
        </w:rPr>
        <w:fldChar w:fldCharType="separate"/>
      </w:r>
      <w:r w:rsidR="007E0CEA">
        <w:rPr>
          <w:noProof/>
          <w:lang w:val="pl-PL"/>
        </w:rPr>
        <w:t>44</w:t>
      </w:r>
      <w:r w:rsidRPr="00BB524B">
        <w:rPr>
          <w:lang w:val="pl-PL"/>
        </w:rPr>
        <w:fldChar w:fldCharType="end"/>
      </w:r>
      <w:r w:rsidR="00D96C76" w:rsidRPr="00BB524B">
        <w:rPr>
          <w:lang w:val="pl-PL"/>
        </w:rPr>
        <w:t>.  </w:t>
      </w:r>
      <w:r w:rsidR="00793F0E" w:rsidRPr="00BB524B">
        <w:rPr>
          <w:lang w:val="pl-PL"/>
        </w:rPr>
        <w:t>Trybunał</w:t>
      </w:r>
      <w:r w:rsidR="00D96C76" w:rsidRPr="00BB524B">
        <w:rPr>
          <w:lang w:val="pl-PL"/>
        </w:rPr>
        <w:t xml:space="preserve"> </w:t>
      </w:r>
      <w:r w:rsidR="00687D6C" w:rsidRPr="00BB524B">
        <w:rPr>
          <w:lang w:val="pl-PL"/>
        </w:rPr>
        <w:t xml:space="preserve">wnioskuje z powyższego, że </w:t>
      </w:r>
      <w:r w:rsidR="00B12B4C">
        <w:rPr>
          <w:lang w:val="pl-PL"/>
        </w:rPr>
        <w:t>sprawdzenie</w:t>
      </w:r>
      <w:r w:rsidR="00687D6C" w:rsidRPr="00BB524B">
        <w:rPr>
          <w:lang w:val="pl-PL"/>
        </w:rPr>
        <w:t xml:space="preserve"> wyciągów z rachunków bankowych </w:t>
      </w:r>
      <w:r w:rsidR="00C76551" w:rsidRPr="00BB524B">
        <w:rPr>
          <w:lang w:val="pl-PL"/>
        </w:rPr>
        <w:t>skarżąc</w:t>
      </w:r>
      <w:r w:rsidR="00687D6C" w:rsidRPr="00BB524B">
        <w:rPr>
          <w:lang w:val="pl-PL"/>
        </w:rPr>
        <w:t>ej stanowiło ingerencję w przysługujące jej prawo do przestrzegania</w:t>
      </w:r>
      <w:r w:rsidR="00E648D9" w:rsidRPr="00BB524B">
        <w:rPr>
          <w:lang w:val="pl-PL"/>
        </w:rPr>
        <w:t xml:space="preserve"> </w:t>
      </w:r>
      <w:r w:rsidR="00AF5329" w:rsidRPr="00BB524B">
        <w:rPr>
          <w:lang w:val="pl-PL"/>
        </w:rPr>
        <w:t>tajemnic</w:t>
      </w:r>
      <w:r w:rsidR="00687D6C" w:rsidRPr="00BB524B">
        <w:rPr>
          <w:lang w:val="pl-PL"/>
        </w:rPr>
        <w:t>y</w:t>
      </w:r>
      <w:r w:rsidR="00AF5329" w:rsidRPr="00BB524B">
        <w:rPr>
          <w:lang w:val="pl-PL"/>
        </w:rPr>
        <w:t xml:space="preserve"> zawodow</w:t>
      </w:r>
      <w:r w:rsidR="00687D6C" w:rsidRPr="00BB524B">
        <w:rPr>
          <w:lang w:val="pl-PL"/>
        </w:rPr>
        <w:t>ej</w:t>
      </w:r>
      <w:r w:rsidR="00E648D9" w:rsidRPr="00BB524B">
        <w:rPr>
          <w:lang w:val="pl-PL"/>
        </w:rPr>
        <w:t xml:space="preserve">, </w:t>
      </w:r>
      <w:r w:rsidR="00687D6C" w:rsidRPr="00BB524B">
        <w:rPr>
          <w:lang w:val="pl-PL"/>
        </w:rPr>
        <w:t xml:space="preserve">która </w:t>
      </w:r>
      <w:r w:rsidR="006E245E">
        <w:rPr>
          <w:lang w:val="pl-PL"/>
        </w:rPr>
        <w:t>wchodzi w zakres</w:t>
      </w:r>
      <w:r w:rsidR="00687D6C" w:rsidRPr="00BB524B">
        <w:rPr>
          <w:lang w:val="pl-PL"/>
        </w:rPr>
        <w:t xml:space="preserve"> życi</w:t>
      </w:r>
      <w:r w:rsidR="006E245E">
        <w:rPr>
          <w:lang w:val="pl-PL"/>
        </w:rPr>
        <w:t>a</w:t>
      </w:r>
      <w:r w:rsidR="00687D6C" w:rsidRPr="00BB524B">
        <w:rPr>
          <w:lang w:val="pl-PL"/>
        </w:rPr>
        <w:t xml:space="preserve"> prywatne</w:t>
      </w:r>
      <w:r w:rsidR="006E245E">
        <w:rPr>
          <w:lang w:val="pl-PL"/>
        </w:rPr>
        <w:t>go</w:t>
      </w:r>
      <w:r w:rsidR="00E648D9" w:rsidRPr="00BB524B">
        <w:rPr>
          <w:lang w:val="pl-PL"/>
        </w:rPr>
        <w:t xml:space="preserve"> (</w:t>
      </w:r>
      <w:r w:rsidR="00E648D9" w:rsidRPr="00BB524B">
        <w:rPr>
          <w:i/>
          <w:lang w:val="pl-PL"/>
        </w:rPr>
        <w:t xml:space="preserve">M.N. </w:t>
      </w:r>
      <w:r w:rsidR="00687D6C" w:rsidRPr="00BB524B">
        <w:rPr>
          <w:i/>
          <w:lang w:val="pl-PL"/>
        </w:rPr>
        <w:t>i inni przeciwko</w:t>
      </w:r>
      <w:r w:rsidR="00E648D9" w:rsidRPr="00BB524B">
        <w:rPr>
          <w:i/>
          <w:lang w:val="pl-PL"/>
        </w:rPr>
        <w:t xml:space="preserve"> Saint-Marin</w:t>
      </w:r>
      <w:r w:rsidR="00E648D9" w:rsidRPr="00BB524B">
        <w:rPr>
          <w:lang w:val="pl-PL"/>
        </w:rPr>
        <w:t xml:space="preserve">, </w:t>
      </w:r>
      <w:r w:rsidR="000B421A" w:rsidRPr="00BB524B">
        <w:rPr>
          <w:lang w:val="pl-PL"/>
        </w:rPr>
        <w:t>nr</w:t>
      </w:r>
      <w:r w:rsidR="00E648D9" w:rsidRPr="00BB524B">
        <w:rPr>
          <w:lang w:val="pl-PL"/>
        </w:rPr>
        <w:t xml:space="preserve"> 28005/12</w:t>
      </w:r>
      <w:r w:rsidR="00E648D9" w:rsidRPr="00BB524B">
        <w:rPr>
          <w:snapToGrid w:val="0"/>
          <w:lang w:val="pl-PL"/>
        </w:rPr>
        <w:t xml:space="preserve">, § 51, 7 </w:t>
      </w:r>
      <w:r w:rsidR="001E2BB1" w:rsidRPr="00BB524B">
        <w:rPr>
          <w:lang w:val="pl-PL"/>
        </w:rPr>
        <w:t>lipca</w:t>
      </w:r>
      <w:r w:rsidR="00E648D9" w:rsidRPr="00BB524B">
        <w:rPr>
          <w:snapToGrid w:val="0"/>
          <w:lang w:val="pl-PL"/>
        </w:rPr>
        <w:t xml:space="preserve"> 2015</w:t>
      </w:r>
      <w:r w:rsidR="00687D6C" w:rsidRPr="00BB524B">
        <w:rPr>
          <w:snapToGrid w:val="0"/>
          <w:lang w:val="pl-PL"/>
        </w:rPr>
        <w:t xml:space="preserve"> r.</w:t>
      </w:r>
      <w:r w:rsidR="00E648D9" w:rsidRPr="00BB524B">
        <w:rPr>
          <w:snapToGrid w:val="0"/>
          <w:lang w:val="pl-PL"/>
        </w:rPr>
        <w:t>)</w:t>
      </w:r>
      <w:r w:rsidR="00D96C76" w:rsidRPr="00BB524B">
        <w:rPr>
          <w:lang w:val="pl-PL"/>
        </w:rPr>
        <w:t>.</w:t>
      </w:r>
    </w:p>
    <w:p w:rsidR="0016178E" w:rsidRPr="00D44DE6" w:rsidRDefault="0039100F" w:rsidP="002E1693">
      <w:pPr>
        <w:pStyle w:val="ECHRHeading4"/>
        <w:rPr>
          <w:lang w:val="pl-PL"/>
        </w:rPr>
      </w:pPr>
      <w:r w:rsidRPr="00D44DE6">
        <w:rPr>
          <w:lang w:val="pl-PL"/>
        </w:rPr>
        <w:t>b)</w:t>
      </w:r>
      <w:r w:rsidR="0016178E" w:rsidRPr="00D44DE6">
        <w:rPr>
          <w:lang w:val="pl-PL"/>
        </w:rPr>
        <w:t>  </w:t>
      </w:r>
      <w:r w:rsidR="008D2DE3" w:rsidRPr="00D44DE6">
        <w:rPr>
          <w:lang w:val="pl-PL"/>
        </w:rPr>
        <w:t>Uzasadnienie ingerencji</w:t>
      </w:r>
    </w:p>
    <w:p w:rsidR="00D64455" w:rsidRPr="00D44DE6" w:rsidRDefault="004D567D" w:rsidP="002E1693">
      <w:pPr>
        <w:pStyle w:val="ECHRPara"/>
        <w:rPr>
          <w:lang w:val="pl-PL"/>
        </w:rPr>
      </w:pPr>
      <w:r w:rsidRPr="00D44DE6">
        <w:rPr>
          <w:lang w:val="pl-PL"/>
        </w:rPr>
        <w:fldChar w:fldCharType="begin"/>
      </w:r>
      <w:r w:rsidR="0016178E" w:rsidRPr="00D44DE6">
        <w:rPr>
          <w:lang w:val="pl-PL"/>
        </w:rPr>
        <w:instrText xml:space="preserve"> SEQ level0 \*arabic </w:instrText>
      </w:r>
      <w:r w:rsidRPr="00D44DE6">
        <w:rPr>
          <w:lang w:val="pl-PL"/>
        </w:rPr>
        <w:fldChar w:fldCharType="separate"/>
      </w:r>
      <w:r w:rsidR="007E0CEA">
        <w:rPr>
          <w:noProof/>
          <w:lang w:val="pl-PL"/>
        </w:rPr>
        <w:t>45</w:t>
      </w:r>
      <w:r w:rsidRPr="00D44DE6">
        <w:rPr>
          <w:lang w:val="pl-PL"/>
        </w:rPr>
        <w:fldChar w:fldCharType="end"/>
      </w:r>
      <w:r w:rsidR="0016178E" w:rsidRPr="00D44DE6">
        <w:rPr>
          <w:lang w:val="pl-PL"/>
        </w:rPr>
        <w:t>.  </w:t>
      </w:r>
      <w:r w:rsidR="008D2DE3" w:rsidRPr="00D44DE6">
        <w:rPr>
          <w:lang w:val="pl-PL"/>
        </w:rPr>
        <w:t>Ingerencja</w:t>
      </w:r>
      <w:r w:rsidR="0016178E" w:rsidRPr="00D44DE6">
        <w:rPr>
          <w:lang w:val="pl-PL"/>
        </w:rPr>
        <w:t xml:space="preserve"> </w:t>
      </w:r>
      <w:r w:rsidR="008D2DE3" w:rsidRPr="00D44DE6">
        <w:rPr>
          <w:lang w:val="pl-PL"/>
        </w:rPr>
        <w:t>narusza</w:t>
      </w:r>
      <w:r w:rsidR="0016178E" w:rsidRPr="00D44DE6">
        <w:rPr>
          <w:lang w:val="pl-PL"/>
        </w:rPr>
        <w:t xml:space="preserve"> </w:t>
      </w:r>
      <w:r w:rsidR="00135338" w:rsidRPr="00D44DE6">
        <w:rPr>
          <w:lang w:val="pl-PL"/>
        </w:rPr>
        <w:t>artykuł</w:t>
      </w:r>
      <w:r w:rsidR="0016178E" w:rsidRPr="00D44DE6">
        <w:rPr>
          <w:lang w:val="pl-PL"/>
        </w:rPr>
        <w:t xml:space="preserve"> 8 </w:t>
      </w:r>
      <w:r w:rsidR="00793F0E" w:rsidRPr="00D44DE6">
        <w:rPr>
          <w:lang w:val="pl-PL"/>
        </w:rPr>
        <w:t>Konwencji</w:t>
      </w:r>
      <w:r w:rsidR="0016178E" w:rsidRPr="00D44DE6">
        <w:rPr>
          <w:lang w:val="pl-PL"/>
        </w:rPr>
        <w:t xml:space="preserve">, </w:t>
      </w:r>
      <w:r w:rsidR="008D2DE3" w:rsidRPr="00D44DE6">
        <w:rPr>
          <w:lang w:val="pl-PL"/>
        </w:rPr>
        <w:t>chyba że została ona</w:t>
      </w:r>
      <w:r w:rsidR="0016178E" w:rsidRPr="00D44DE6">
        <w:rPr>
          <w:lang w:val="pl-PL"/>
        </w:rPr>
        <w:t xml:space="preserve"> </w:t>
      </w:r>
      <w:r w:rsidR="008E6720" w:rsidRPr="00D44DE6">
        <w:rPr>
          <w:lang w:val="pl-PL"/>
        </w:rPr>
        <w:t>„</w:t>
      </w:r>
      <w:r w:rsidR="008D2DE3" w:rsidRPr="00D44DE6">
        <w:rPr>
          <w:lang w:val="pl-PL"/>
        </w:rPr>
        <w:t>przewidziana przez ustawę</w:t>
      </w:r>
      <w:r w:rsidR="008E6720" w:rsidRPr="00D44DE6">
        <w:rPr>
          <w:lang w:val="pl-PL"/>
        </w:rPr>
        <w:t>”</w:t>
      </w:r>
      <w:r w:rsidR="00C81A73">
        <w:rPr>
          <w:lang w:val="pl-PL"/>
        </w:rPr>
        <w:t>, dokonana</w:t>
      </w:r>
      <w:r w:rsidR="00D44DE6" w:rsidRPr="00D44DE6">
        <w:rPr>
          <w:lang w:val="pl-PL"/>
        </w:rPr>
        <w:t xml:space="preserve"> w uzasadnio</w:t>
      </w:r>
      <w:r w:rsidR="00D44DE6">
        <w:rPr>
          <w:lang w:val="pl-PL"/>
        </w:rPr>
        <w:t>n</w:t>
      </w:r>
      <w:r w:rsidR="00D44DE6" w:rsidRPr="00D44DE6">
        <w:rPr>
          <w:lang w:val="pl-PL"/>
        </w:rPr>
        <w:t xml:space="preserve">ym celu lub uzasadnionych celach </w:t>
      </w:r>
      <w:r w:rsidR="008D2DE3" w:rsidRPr="00D44DE6">
        <w:rPr>
          <w:lang w:val="pl-PL"/>
        </w:rPr>
        <w:t xml:space="preserve">w świetle </w:t>
      </w:r>
      <w:r w:rsidR="00C81A73">
        <w:rPr>
          <w:lang w:val="pl-PL"/>
        </w:rPr>
        <w:t>ustępu</w:t>
      </w:r>
      <w:r w:rsidR="0016178E" w:rsidRPr="00D44DE6">
        <w:rPr>
          <w:lang w:val="pl-PL"/>
        </w:rPr>
        <w:t xml:space="preserve"> 2 </w:t>
      </w:r>
      <w:r w:rsidR="008D2DE3" w:rsidRPr="00D44DE6">
        <w:rPr>
          <w:lang w:val="pl-PL"/>
        </w:rPr>
        <w:t xml:space="preserve">i </w:t>
      </w:r>
      <w:r w:rsidR="00D44DE6" w:rsidRPr="00D44DE6">
        <w:rPr>
          <w:lang w:val="pl-PL"/>
        </w:rPr>
        <w:t xml:space="preserve">jest ona </w:t>
      </w:r>
      <w:r w:rsidR="008E6720" w:rsidRPr="00D44DE6">
        <w:rPr>
          <w:lang w:val="pl-PL"/>
        </w:rPr>
        <w:t>„</w:t>
      </w:r>
      <w:r w:rsidR="008D2DE3" w:rsidRPr="00D44DE6">
        <w:rPr>
          <w:lang w:val="pl-PL"/>
        </w:rPr>
        <w:t>konieczna w demokratycznym społeczeństwie</w:t>
      </w:r>
      <w:r w:rsidR="008E6720" w:rsidRPr="00D44DE6">
        <w:rPr>
          <w:lang w:val="pl-PL"/>
        </w:rPr>
        <w:t>”</w:t>
      </w:r>
      <w:r w:rsidR="005C6AD1">
        <w:rPr>
          <w:lang w:val="pl-PL"/>
        </w:rPr>
        <w:t xml:space="preserve"> dla osiągnięcia tego celu lub celów</w:t>
      </w:r>
      <w:r w:rsidR="0016178E" w:rsidRPr="00D44DE6">
        <w:rPr>
          <w:lang w:val="pl-PL"/>
        </w:rPr>
        <w:t>.</w:t>
      </w:r>
    </w:p>
    <w:p w:rsidR="00D96C76" w:rsidRPr="00D44DE6" w:rsidRDefault="0039100F" w:rsidP="002E1693">
      <w:pPr>
        <w:pStyle w:val="ECHRHeading5"/>
        <w:rPr>
          <w:lang w:val="pl-PL"/>
        </w:rPr>
      </w:pPr>
      <w:r w:rsidRPr="00D44DE6">
        <w:rPr>
          <w:lang w:val="pl-PL"/>
        </w:rPr>
        <w:t>i.</w:t>
      </w:r>
      <w:r w:rsidR="00D96C76" w:rsidRPr="00D44DE6">
        <w:rPr>
          <w:lang w:val="pl-PL"/>
        </w:rPr>
        <w:t>  </w:t>
      </w:r>
      <w:r w:rsidR="008D2DE3" w:rsidRPr="00D44DE6">
        <w:rPr>
          <w:lang w:val="pl-PL"/>
        </w:rPr>
        <w:t>Przewidziana przez ustawę</w:t>
      </w:r>
    </w:p>
    <w:p w:rsidR="00B3767C" w:rsidRPr="00BB524B" w:rsidRDefault="004D567D" w:rsidP="002E1693">
      <w:pPr>
        <w:pStyle w:val="ECHRPara"/>
        <w:rPr>
          <w:lang w:val="pl-PL"/>
        </w:rPr>
      </w:pPr>
      <w:r w:rsidRPr="00D44DE6">
        <w:rPr>
          <w:lang w:val="pl-PL"/>
        </w:rPr>
        <w:fldChar w:fldCharType="begin"/>
      </w:r>
      <w:r w:rsidR="00B3767C" w:rsidRPr="00D44DE6">
        <w:rPr>
          <w:lang w:val="pl-PL"/>
        </w:rPr>
        <w:instrText xml:space="preserve"> SEQ level0 \*arabic </w:instrText>
      </w:r>
      <w:r w:rsidRPr="00D44DE6">
        <w:rPr>
          <w:lang w:val="pl-PL"/>
        </w:rPr>
        <w:fldChar w:fldCharType="separate"/>
      </w:r>
      <w:r w:rsidR="007E0CEA">
        <w:rPr>
          <w:noProof/>
          <w:lang w:val="pl-PL"/>
        </w:rPr>
        <w:t>46</w:t>
      </w:r>
      <w:r w:rsidRPr="00D44DE6">
        <w:rPr>
          <w:lang w:val="pl-PL"/>
        </w:rPr>
        <w:fldChar w:fldCharType="end"/>
      </w:r>
      <w:r w:rsidR="00B3767C" w:rsidRPr="00D44DE6">
        <w:rPr>
          <w:lang w:val="pl-PL"/>
        </w:rPr>
        <w:t>.  </w:t>
      </w:r>
      <w:r w:rsidR="00793F0E" w:rsidRPr="00D44DE6">
        <w:rPr>
          <w:lang w:val="pl-PL"/>
        </w:rPr>
        <w:t>Trybunał</w:t>
      </w:r>
      <w:r w:rsidR="00B3767C" w:rsidRPr="00D44DE6">
        <w:rPr>
          <w:lang w:val="pl-PL"/>
        </w:rPr>
        <w:t xml:space="preserve"> </w:t>
      </w:r>
      <w:r w:rsidR="008D2DE3" w:rsidRPr="00D44DE6">
        <w:rPr>
          <w:lang w:val="pl-PL"/>
        </w:rPr>
        <w:t>przypomina, że słowa</w:t>
      </w:r>
      <w:r w:rsidR="00B3767C" w:rsidRPr="00D44DE6">
        <w:rPr>
          <w:lang w:val="pl-PL"/>
        </w:rPr>
        <w:t xml:space="preserve"> </w:t>
      </w:r>
      <w:r w:rsidR="008E6720" w:rsidRPr="00D44DE6">
        <w:rPr>
          <w:lang w:val="pl-PL"/>
        </w:rPr>
        <w:t>„</w:t>
      </w:r>
      <w:r w:rsidR="00B3767C" w:rsidRPr="00D44DE6">
        <w:rPr>
          <w:lang w:val="pl-PL"/>
        </w:rPr>
        <w:t>pr</w:t>
      </w:r>
      <w:r w:rsidR="008D2DE3" w:rsidRPr="00D44DE6">
        <w:rPr>
          <w:lang w:val="pl-PL"/>
        </w:rPr>
        <w:t>zewidziana przez ustawę</w:t>
      </w:r>
      <w:r w:rsidR="008E6720" w:rsidRPr="00D44DE6">
        <w:rPr>
          <w:lang w:val="pl-PL"/>
        </w:rPr>
        <w:t>”</w:t>
      </w:r>
      <w:r w:rsidR="00B3767C" w:rsidRPr="00D44DE6">
        <w:rPr>
          <w:lang w:val="pl-PL"/>
        </w:rPr>
        <w:t xml:space="preserve"> </w:t>
      </w:r>
      <w:r w:rsidR="008D2DE3" w:rsidRPr="00D44DE6">
        <w:rPr>
          <w:lang w:val="pl-PL"/>
        </w:rPr>
        <w:t>oznacza</w:t>
      </w:r>
      <w:r w:rsidR="00F2716C">
        <w:rPr>
          <w:lang w:val="pl-PL"/>
        </w:rPr>
        <w:t>ją</w:t>
      </w:r>
      <w:r w:rsidR="008D2DE3" w:rsidRPr="00D44DE6">
        <w:rPr>
          <w:lang w:val="pl-PL"/>
        </w:rPr>
        <w:t xml:space="preserve"> w pierwszym rzędzie, że kwestionowany środek ma podstawę w prawie krajowym, ale</w:t>
      </w:r>
      <w:r w:rsidR="00E01562" w:rsidRPr="00D44DE6">
        <w:rPr>
          <w:lang w:val="pl-PL"/>
        </w:rPr>
        <w:t xml:space="preserve"> że są one też związane z jakością danej ustawy</w:t>
      </w:r>
      <w:r w:rsidR="00B3767C" w:rsidRPr="00D44DE6">
        <w:rPr>
          <w:lang w:val="pl-PL"/>
        </w:rPr>
        <w:t xml:space="preserve">: </w:t>
      </w:r>
      <w:r w:rsidR="00E01562" w:rsidRPr="00D44DE6">
        <w:rPr>
          <w:lang w:val="pl-PL"/>
        </w:rPr>
        <w:t>wymagają one jej dostępności dla zainteresowanych osób i dość precyzyjne</w:t>
      </w:r>
      <w:r w:rsidR="00CE5574">
        <w:rPr>
          <w:lang w:val="pl-PL"/>
        </w:rPr>
        <w:t>go</w:t>
      </w:r>
      <w:r w:rsidR="00E01562" w:rsidRPr="00D44DE6">
        <w:rPr>
          <w:lang w:val="pl-PL"/>
        </w:rPr>
        <w:t xml:space="preserve"> brzmieni</w:t>
      </w:r>
      <w:r w:rsidR="00CE5574">
        <w:rPr>
          <w:lang w:val="pl-PL"/>
        </w:rPr>
        <w:t>a</w:t>
      </w:r>
      <w:r w:rsidR="00E01562" w:rsidRPr="00D44DE6">
        <w:rPr>
          <w:lang w:val="pl-PL"/>
        </w:rPr>
        <w:t xml:space="preserve"> pozwalające</w:t>
      </w:r>
      <w:r w:rsidR="00CE5574">
        <w:rPr>
          <w:lang w:val="pl-PL"/>
        </w:rPr>
        <w:t>go</w:t>
      </w:r>
      <w:r w:rsidR="00E01562" w:rsidRPr="00D44DE6">
        <w:rPr>
          <w:lang w:val="pl-PL"/>
        </w:rPr>
        <w:t xml:space="preserve"> im</w:t>
      </w:r>
      <w:r w:rsidR="00D44DE6" w:rsidRPr="00D44DE6">
        <w:rPr>
          <w:lang w:val="pl-PL"/>
        </w:rPr>
        <w:t xml:space="preserve"> </w:t>
      </w:r>
      <w:r w:rsidR="00D44DE6" w:rsidRPr="00BB524B">
        <w:rPr>
          <w:lang w:val="pl-PL"/>
        </w:rPr>
        <w:t>przewidzieć</w:t>
      </w:r>
      <w:r w:rsidR="00D44DE6" w:rsidRPr="00D44DE6">
        <w:rPr>
          <w:lang w:val="pl-PL"/>
        </w:rPr>
        <w:t xml:space="preserve"> </w:t>
      </w:r>
      <w:r w:rsidR="00F11781">
        <w:rPr>
          <w:lang w:val="pl-PL"/>
        </w:rPr>
        <w:t xml:space="preserve">- </w:t>
      </w:r>
      <w:r w:rsidR="00D44DE6" w:rsidRPr="00D44DE6">
        <w:rPr>
          <w:lang w:val="pl-PL"/>
        </w:rPr>
        <w:t>przy pomocy doradców</w:t>
      </w:r>
      <w:r w:rsidR="00E01562" w:rsidRPr="00D44DE6">
        <w:rPr>
          <w:lang w:val="pl-PL"/>
        </w:rPr>
        <w:t>,</w:t>
      </w:r>
      <w:r w:rsidR="00B3767C" w:rsidRPr="00D44DE6">
        <w:rPr>
          <w:lang w:val="pl-PL"/>
        </w:rPr>
        <w:t xml:space="preserve"> </w:t>
      </w:r>
      <w:r w:rsidR="00E01562" w:rsidRPr="00D44DE6">
        <w:rPr>
          <w:lang w:val="pl-PL"/>
        </w:rPr>
        <w:t>w razie potrzeby</w:t>
      </w:r>
      <w:r w:rsidR="00F11781">
        <w:rPr>
          <w:lang w:val="pl-PL"/>
        </w:rPr>
        <w:t xml:space="preserve"> -</w:t>
      </w:r>
      <w:r w:rsidR="00E01562" w:rsidRPr="00D44DE6">
        <w:rPr>
          <w:lang w:val="pl-PL"/>
        </w:rPr>
        <w:t xml:space="preserve"> </w:t>
      </w:r>
      <w:r w:rsidR="00E01562" w:rsidRPr="00BB524B">
        <w:rPr>
          <w:lang w:val="pl-PL"/>
        </w:rPr>
        <w:t>w rozsądnym stopniu</w:t>
      </w:r>
      <w:r w:rsidR="00D44DE6">
        <w:rPr>
          <w:lang w:val="pl-PL"/>
        </w:rPr>
        <w:t>,</w:t>
      </w:r>
      <w:r w:rsidR="00E01562" w:rsidRPr="00BB524B">
        <w:rPr>
          <w:lang w:val="pl-PL"/>
        </w:rPr>
        <w:t xml:space="preserve"> w okolicznościach danej sprawy, skutki, jakie mogą wyniknąć z określonej czynności</w:t>
      </w:r>
      <w:r w:rsidR="00D44DE6">
        <w:rPr>
          <w:lang w:val="pl-PL"/>
        </w:rPr>
        <w:t xml:space="preserve"> i </w:t>
      </w:r>
      <w:r w:rsidR="00CE5574">
        <w:rPr>
          <w:lang w:val="pl-PL"/>
        </w:rPr>
        <w:t>uregulować ich zachowanie</w:t>
      </w:r>
      <w:r w:rsidR="00B3767C" w:rsidRPr="00BB524B">
        <w:rPr>
          <w:lang w:val="pl-PL"/>
        </w:rPr>
        <w:t xml:space="preserve">. </w:t>
      </w:r>
      <w:r w:rsidR="00E01562" w:rsidRPr="00BB524B">
        <w:rPr>
          <w:lang w:val="pl-PL"/>
        </w:rPr>
        <w:t xml:space="preserve">Wyrażenie to oznacza zatem w szczególności, że </w:t>
      </w:r>
      <w:r w:rsidR="00B3767C" w:rsidRPr="00BB524B">
        <w:rPr>
          <w:lang w:val="pl-PL"/>
        </w:rPr>
        <w:t xml:space="preserve"> </w:t>
      </w:r>
      <w:r w:rsidR="00E01562" w:rsidRPr="00BB524B">
        <w:rPr>
          <w:lang w:val="pl-PL"/>
        </w:rPr>
        <w:t xml:space="preserve">ustawodawstwo wewnętrzne powinno używać pojęć dość jasnych, aby wskazać wszystkim w sposób wystarczający, w jakich okolicznościach i pod jakimi warunkami upoważnia ono władzę publiczną do użycia środków </w:t>
      </w:r>
      <w:r w:rsidR="00FE06CE">
        <w:rPr>
          <w:lang w:val="pl-PL"/>
        </w:rPr>
        <w:t>wpływających</w:t>
      </w:r>
      <w:r w:rsidR="00E01562" w:rsidRPr="00BB524B">
        <w:rPr>
          <w:lang w:val="pl-PL"/>
        </w:rPr>
        <w:t xml:space="preserve"> </w:t>
      </w:r>
      <w:r w:rsidR="00FE06CE">
        <w:rPr>
          <w:lang w:val="pl-PL"/>
        </w:rPr>
        <w:t>na ich</w:t>
      </w:r>
      <w:r w:rsidR="00E01562" w:rsidRPr="00BB524B">
        <w:rPr>
          <w:lang w:val="pl-PL"/>
        </w:rPr>
        <w:t xml:space="preserve"> praw</w:t>
      </w:r>
      <w:r w:rsidR="00FE06CE">
        <w:rPr>
          <w:lang w:val="pl-PL"/>
        </w:rPr>
        <w:t>a</w:t>
      </w:r>
      <w:r w:rsidR="00E01562" w:rsidRPr="00BB524B">
        <w:rPr>
          <w:lang w:val="pl-PL"/>
        </w:rPr>
        <w:t xml:space="preserve"> chronionych przez Konwencję</w:t>
      </w:r>
      <w:r w:rsidR="00B3767C" w:rsidRPr="00BB524B">
        <w:rPr>
          <w:lang w:val="pl-PL"/>
        </w:rPr>
        <w:t xml:space="preserve"> (</w:t>
      </w:r>
      <w:r w:rsidR="001114D0" w:rsidRPr="00BB524B">
        <w:rPr>
          <w:lang w:val="pl-PL"/>
        </w:rPr>
        <w:t>patrz</w:t>
      </w:r>
      <w:r w:rsidR="00B3767C" w:rsidRPr="00BB524B">
        <w:rPr>
          <w:lang w:val="pl-PL"/>
        </w:rPr>
        <w:t xml:space="preserve"> </w:t>
      </w:r>
      <w:r w:rsidR="00E01562" w:rsidRPr="00BB524B">
        <w:rPr>
          <w:lang w:val="pl-PL"/>
        </w:rPr>
        <w:t>np.</w:t>
      </w:r>
      <w:r w:rsidR="00B3767C" w:rsidRPr="00BB524B">
        <w:rPr>
          <w:lang w:val="pl-PL"/>
        </w:rPr>
        <w:t xml:space="preserve"> </w:t>
      </w:r>
      <w:proofErr w:type="spellStart"/>
      <w:r w:rsidR="00B3767C" w:rsidRPr="00BB524B">
        <w:rPr>
          <w:i/>
          <w:lang w:val="pl-PL"/>
        </w:rPr>
        <w:t>Gorzelik</w:t>
      </w:r>
      <w:proofErr w:type="spellEnd"/>
      <w:r w:rsidR="00B3767C" w:rsidRPr="00BB524B">
        <w:rPr>
          <w:i/>
          <w:lang w:val="pl-PL"/>
        </w:rPr>
        <w:t xml:space="preserve"> </w:t>
      </w:r>
      <w:r w:rsidR="00E01562" w:rsidRPr="00BB524B">
        <w:rPr>
          <w:i/>
          <w:lang w:val="pl-PL"/>
        </w:rPr>
        <w:t>i inn</w:t>
      </w:r>
      <w:r w:rsidR="00FE06CE">
        <w:rPr>
          <w:i/>
          <w:lang w:val="pl-PL"/>
        </w:rPr>
        <w:t>i</w:t>
      </w:r>
      <w:r w:rsidR="00E01562" w:rsidRPr="00BB524B">
        <w:rPr>
          <w:i/>
          <w:lang w:val="pl-PL"/>
        </w:rPr>
        <w:t xml:space="preserve"> przeciwko Polsce</w:t>
      </w:r>
      <w:r w:rsidR="00B3767C" w:rsidRPr="00BB524B">
        <w:rPr>
          <w:lang w:val="pl-PL"/>
        </w:rPr>
        <w:t xml:space="preserve"> [GC], </w:t>
      </w:r>
      <w:r w:rsidR="000B421A" w:rsidRPr="00BB524B">
        <w:rPr>
          <w:lang w:val="pl-PL"/>
        </w:rPr>
        <w:t>nr</w:t>
      </w:r>
      <w:r w:rsidR="00B3767C" w:rsidRPr="00BB524B">
        <w:rPr>
          <w:lang w:val="pl-PL"/>
        </w:rPr>
        <w:t xml:space="preserve"> 44158/98, § 64, CEDH 2004</w:t>
      </w:r>
      <w:r w:rsidR="00B3767C" w:rsidRPr="00BB524B">
        <w:rPr>
          <w:lang w:val="pl-PL"/>
        </w:rPr>
        <w:noBreakHyphen/>
        <w:t xml:space="preserve">I, </w:t>
      </w:r>
      <w:proofErr w:type="spellStart"/>
      <w:r w:rsidR="00B3767C" w:rsidRPr="00BB524B">
        <w:rPr>
          <w:i/>
          <w:lang w:val="pl-PL"/>
        </w:rPr>
        <w:lastRenderedPageBreak/>
        <w:t>Maestri</w:t>
      </w:r>
      <w:proofErr w:type="spellEnd"/>
      <w:r w:rsidR="00B3767C" w:rsidRPr="00BB524B">
        <w:rPr>
          <w:i/>
          <w:lang w:val="pl-PL"/>
        </w:rPr>
        <w:t xml:space="preserve"> </w:t>
      </w:r>
      <w:r w:rsidR="00E01562" w:rsidRPr="00BB524B">
        <w:rPr>
          <w:i/>
          <w:lang w:val="pl-PL"/>
        </w:rPr>
        <w:t>przeciwko Włochom</w:t>
      </w:r>
      <w:r w:rsidR="00B3767C" w:rsidRPr="00BB524B">
        <w:rPr>
          <w:lang w:val="pl-PL"/>
        </w:rPr>
        <w:t xml:space="preserve"> [GC], </w:t>
      </w:r>
      <w:r w:rsidR="000B421A" w:rsidRPr="00BB524B">
        <w:rPr>
          <w:lang w:val="pl-PL"/>
        </w:rPr>
        <w:t>nr</w:t>
      </w:r>
      <w:r w:rsidR="00B3767C" w:rsidRPr="00BB524B">
        <w:rPr>
          <w:lang w:val="pl-PL"/>
        </w:rPr>
        <w:t xml:space="preserve"> 39748/98, § 30, CEDH 2004</w:t>
      </w:r>
      <w:r w:rsidR="00B3767C" w:rsidRPr="00BB524B">
        <w:rPr>
          <w:lang w:val="pl-PL"/>
        </w:rPr>
        <w:noBreakHyphen/>
        <w:t xml:space="preserve">I, </w:t>
      </w:r>
      <w:proofErr w:type="spellStart"/>
      <w:r w:rsidR="00B3767C" w:rsidRPr="00BB524B">
        <w:rPr>
          <w:i/>
          <w:lang w:val="pl-PL"/>
        </w:rPr>
        <w:t>Sa</w:t>
      </w:r>
      <w:r w:rsidR="000B421A" w:rsidRPr="00BB524B">
        <w:rPr>
          <w:i/>
          <w:lang w:val="pl-PL"/>
        </w:rPr>
        <w:t>nr</w:t>
      </w:r>
      <w:r w:rsidR="00B3767C" w:rsidRPr="00BB524B">
        <w:rPr>
          <w:i/>
          <w:lang w:val="pl-PL"/>
        </w:rPr>
        <w:t>ma</w:t>
      </w:r>
      <w:proofErr w:type="spellEnd"/>
      <w:r w:rsidR="00B3767C" w:rsidRPr="00BB524B">
        <w:rPr>
          <w:i/>
          <w:lang w:val="pl-PL"/>
        </w:rPr>
        <w:t xml:space="preserve"> </w:t>
      </w:r>
      <w:proofErr w:type="spellStart"/>
      <w:r w:rsidR="00B3767C" w:rsidRPr="00BB524B">
        <w:rPr>
          <w:i/>
          <w:lang w:val="pl-PL"/>
        </w:rPr>
        <w:t>Uitgevers</w:t>
      </w:r>
      <w:proofErr w:type="spellEnd"/>
      <w:r w:rsidR="00B3767C" w:rsidRPr="00BB524B">
        <w:rPr>
          <w:i/>
          <w:lang w:val="pl-PL"/>
        </w:rPr>
        <w:t xml:space="preserve"> B.V. </w:t>
      </w:r>
      <w:r w:rsidR="00E01562" w:rsidRPr="00BB524B">
        <w:rPr>
          <w:i/>
          <w:lang w:val="pl-PL"/>
        </w:rPr>
        <w:t xml:space="preserve">przeciwko </w:t>
      </w:r>
      <w:r w:rsidR="00765B11">
        <w:rPr>
          <w:i/>
          <w:lang w:val="pl-PL"/>
        </w:rPr>
        <w:t>Holandii</w:t>
      </w:r>
      <w:r w:rsidR="00B3767C" w:rsidRPr="00BB524B">
        <w:rPr>
          <w:lang w:val="pl-PL"/>
        </w:rPr>
        <w:t xml:space="preserve"> [GC], </w:t>
      </w:r>
      <w:r w:rsidR="000B421A" w:rsidRPr="00BB524B">
        <w:rPr>
          <w:lang w:val="pl-PL"/>
        </w:rPr>
        <w:t>nr</w:t>
      </w:r>
      <w:r w:rsidR="00B3767C" w:rsidRPr="00BB524B">
        <w:rPr>
          <w:lang w:val="pl-PL"/>
        </w:rPr>
        <w:t xml:space="preserve"> 38224/03, § 81, 14 </w:t>
      </w:r>
      <w:r w:rsidR="00E01562" w:rsidRPr="00BB524B">
        <w:rPr>
          <w:lang w:val="pl-PL"/>
        </w:rPr>
        <w:t>września</w:t>
      </w:r>
      <w:r w:rsidR="00B3767C" w:rsidRPr="00BB524B">
        <w:rPr>
          <w:lang w:val="pl-PL"/>
        </w:rPr>
        <w:t xml:space="preserve"> 2010</w:t>
      </w:r>
      <w:r w:rsidR="00E01562" w:rsidRPr="00BB524B">
        <w:rPr>
          <w:lang w:val="pl-PL"/>
        </w:rPr>
        <w:t xml:space="preserve"> r.</w:t>
      </w:r>
      <w:r w:rsidR="00B3767C" w:rsidRPr="00BB524B">
        <w:rPr>
          <w:lang w:val="pl-PL"/>
        </w:rPr>
        <w:t xml:space="preserve">, </w:t>
      </w:r>
      <w:proofErr w:type="spellStart"/>
      <w:r w:rsidR="00B3767C" w:rsidRPr="00BB524B">
        <w:rPr>
          <w:i/>
          <w:lang w:val="pl-PL"/>
        </w:rPr>
        <w:t>Bayatyan</w:t>
      </w:r>
      <w:proofErr w:type="spellEnd"/>
      <w:r w:rsidR="00B3767C" w:rsidRPr="00BB524B">
        <w:rPr>
          <w:i/>
          <w:lang w:val="pl-PL"/>
        </w:rPr>
        <w:t xml:space="preserve"> </w:t>
      </w:r>
      <w:r w:rsidR="00E01562" w:rsidRPr="00BB524B">
        <w:rPr>
          <w:i/>
          <w:lang w:val="pl-PL"/>
        </w:rPr>
        <w:t>przeciwko Armenii</w:t>
      </w:r>
      <w:r w:rsidR="00B3767C" w:rsidRPr="00BB524B">
        <w:rPr>
          <w:lang w:val="pl-PL"/>
        </w:rPr>
        <w:t xml:space="preserve"> [GC], </w:t>
      </w:r>
      <w:r w:rsidR="000B421A" w:rsidRPr="00BB524B">
        <w:rPr>
          <w:lang w:val="pl-PL"/>
        </w:rPr>
        <w:t>nr</w:t>
      </w:r>
      <w:r w:rsidR="00B3767C" w:rsidRPr="00BB524B">
        <w:rPr>
          <w:lang w:val="pl-PL"/>
        </w:rPr>
        <w:t xml:space="preserve"> 23459/03, § 113, CEDH 2011</w:t>
      </w:r>
      <w:r w:rsidR="00E01562" w:rsidRPr="00BB524B">
        <w:rPr>
          <w:lang w:val="pl-PL"/>
        </w:rPr>
        <w:t xml:space="preserve"> r.</w:t>
      </w:r>
      <w:r w:rsidR="00B3767C" w:rsidRPr="00BB524B">
        <w:rPr>
          <w:lang w:val="pl-PL"/>
        </w:rPr>
        <w:t xml:space="preserve"> </w:t>
      </w:r>
      <w:r w:rsidR="00E01562" w:rsidRPr="00BB524B">
        <w:rPr>
          <w:lang w:val="pl-PL"/>
        </w:rPr>
        <w:t>i</w:t>
      </w:r>
      <w:r w:rsidR="00B3767C" w:rsidRPr="00BB524B">
        <w:rPr>
          <w:lang w:val="pl-PL"/>
        </w:rPr>
        <w:t xml:space="preserve"> </w:t>
      </w:r>
      <w:proofErr w:type="spellStart"/>
      <w:r w:rsidR="00B3767C" w:rsidRPr="00BB524B">
        <w:rPr>
          <w:i/>
          <w:lang w:val="pl-PL"/>
        </w:rPr>
        <w:t>Fernández</w:t>
      </w:r>
      <w:proofErr w:type="spellEnd"/>
      <w:r w:rsidR="00B3767C" w:rsidRPr="00BB524B">
        <w:rPr>
          <w:i/>
          <w:lang w:val="pl-PL"/>
        </w:rPr>
        <w:t xml:space="preserve"> </w:t>
      </w:r>
      <w:proofErr w:type="spellStart"/>
      <w:r w:rsidR="00B3767C" w:rsidRPr="00BB524B">
        <w:rPr>
          <w:i/>
          <w:lang w:val="pl-PL"/>
        </w:rPr>
        <w:t>Martínez</w:t>
      </w:r>
      <w:proofErr w:type="spellEnd"/>
      <w:r w:rsidR="00B3767C" w:rsidRPr="00BB524B">
        <w:rPr>
          <w:i/>
          <w:lang w:val="pl-PL"/>
        </w:rPr>
        <w:t xml:space="preserve"> </w:t>
      </w:r>
      <w:r w:rsidR="00E01562" w:rsidRPr="00BB524B">
        <w:rPr>
          <w:i/>
          <w:lang w:val="pl-PL"/>
        </w:rPr>
        <w:t>przeciwko Hiszpanii</w:t>
      </w:r>
      <w:r w:rsidR="00B3767C" w:rsidRPr="00BB524B">
        <w:rPr>
          <w:lang w:val="pl-PL"/>
        </w:rPr>
        <w:t xml:space="preserve"> [GC], </w:t>
      </w:r>
      <w:r w:rsidR="000B421A" w:rsidRPr="00BB524B">
        <w:rPr>
          <w:lang w:val="pl-PL"/>
        </w:rPr>
        <w:t>nr</w:t>
      </w:r>
      <w:r w:rsidR="00B3767C" w:rsidRPr="00BB524B">
        <w:rPr>
          <w:lang w:val="pl-PL"/>
        </w:rPr>
        <w:t xml:space="preserve"> 56030/07, § 117, CEDH 2014 (</w:t>
      </w:r>
      <w:r w:rsidR="00E01562" w:rsidRPr="00BB524B">
        <w:rPr>
          <w:lang w:val="pl-PL"/>
        </w:rPr>
        <w:t>wyciągi</w:t>
      </w:r>
      <w:r w:rsidR="00B3767C" w:rsidRPr="00BB524B">
        <w:rPr>
          <w:lang w:val="pl-PL"/>
        </w:rPr>
        <w:t>).</w:t>
      </w:r>
    </w:p>
    <w:p w:rsidR="00D64455" w:rsidRPr="00BB524B" w:rsidRDefault="004D567D" w:rsidP="002E1693">
      <w:pPr>
        <w:pStyle w:val="ECHRPara"/>
        <w:rPr>
          <w:lang w:val="pl-PL"/>
        </w:rPr>
      </w:pPr>
      <w:r w:rsidRPr="00BB524B">
        <w:rPr>
          <w:lang w:val="pl-PL"/>
        </w:rPr>
        <w:fldChar w:fldCharType="begin"/>
      </w:r>
      <w:r w:rsidR="00D96C76" w:rsidRPr="00BB524B">
        <w:rPr>
          <w:lang w:val="pl-PL"/>
        </w:rPr>
        <w:instrText xml:space="preserve"> SEQ level0 \*arabic </w:instrText>
      </w:r>
      <w:r w:rsidRPr="00BB524B">
        <w:rPr>
          <w:lang w:val="pl-PL"/>
        </w:rPr>
        <w:fldChar w:fldCharType="separate"/>
      </w:r>
      <w:r w:rsidR="007E0CEA">
        <w:rPr>
          <w:noProof/>
          <w:lang w:val="pl-PL"/>
        </w:rPr>
        <w:t>47</w:t>
      </w:r>
      <w:r w:rsidRPr="00BB524B">
        <w:rPr>
          <w:lang w:val="pl-PL"/>
        </w:rPr>
        <w:fldChar w:fldCharType="end"/>
      </w:r>
      <w:r w:rsidR="00D96C76" w:rsidRPr="00BB524B">
        <w:rPr>
          <w:lang w:val="pl-PL"/>
        </w:rPr>
        <w:t>.  </w:t>
      </w:r>
      <w:r w:rsidR="0037288C" w:rsidRPr="00BB524B">
        <w:rPr>
          <w:lang w:val="pl-PL"/>
        </w:rPr>
        <w:t>W ramach</w:t>
      </w:r>
      <w:r w:rsidR="00B3767C" w:rsidRPr="00BB524B">
        <w:rPr>
          <w:lang w:val="pl-PL"/>
        </w:rPr>
        <w:t xml:space="preserve"> </w:t>
      </w:r>
      <w:r w:rsidR="00135338" w:rsidRPr="00BB524B">
        <w:rPr>
          <w:lang w:val="pl-PL"/>
        </w:rPr>
        <w:t>artykuł</w:t>
      </w:r>
      <w:r w:rsidR="00E01562" w:rsidRPr="00BB524B">
        <w:rPr>
          <w:lang w:val="pl-PL"/>
        </w:rPr>
        <w:t>u</w:t>
      </w:r>
      <w:r w:rsidR="00B3767C" w:rsidRPr="00BB524B">
        <w:rPr>
          <w:lang w:val="pl-PL"/>
        </w:rPr>
        <w:t xml:space="preserve"> 8 § 2 </w:t>
      </w:r>
      <w:r w:rsidR="00793F0E" w:rsidRPr="00BB524B">
        <w:rPr>
          <w:lang w:val="pl-PL"/>
        </w:rPr>
        <w:t>Konwencji</w:t>
      </w:r>
      <w:r w:rsidR="00D96C76" w:rsidRPr="00BB524B">
        <w:rPr>
          <w:lang w:val="pl-PL"/>
        </w:rPr>
        <w:t xml:space="preserve">, </w:t>
      </w:r>
      <w:r w:rsidR="00E01562" w:rsidRPr="00BB524B">
        <w:rPr>
          <w:lang w:val="pl-PL"/>
        </w:rPr>
        <w:t>pojęcie</w:t>
      </w:r>
      <w:r w:rsidR="00D96C76" w:rsidRPr="00BB524B">
        <w:rPr>
          <w:lang w:val="pl-PL"/>
        </w:rPr>
        <w:t xml:space="preserve"> </w:t>
      </w:r>
      <w:r w:rsidR="008E6720" w:rsidRPr="00BB524B">
        <w:rPr>
          <w:lang w:val="pl-PL"/>
        </w:rPr>
        <w:t>„</w:t>
      </w:r>
      <w:r w:rsidR="00E01562" w:rsidRPr="00BB524B">
        <w:rPr>
          <w:lang w:val="pl-PL"/>
        </w:rPr>
        <w:t>ustaw</w:t>
      </w:r>
      <w:r w:rsidR="00985E08">
        <w:rPr>
          <w:lang w:val="pl-PL"/>
        </w:rPr>
        <w:t>a</w:t>
      </w:r>
      <w:r w:rsidR="008E6720" w:rsidRPr="00BB524B">
        <w:rPr>
          <w:lang w:val="pl-PL"/>
        </w:rPr>
        <w:t>”</w:t>
      </w:r>
      <w:r w:rsidR="00D96C76" w:rsidRPr="00BB524B">
        <w:rPr>
          <w:lang w:val="pl-PL"/>
        </w:rPr>
        <w:t xml:space="preserve"> </w:t>
      </w:r>
      <w:r w:rsidR="00CE5574">
        <w:rPr>
          <w:lang w:val="pl-PL"/>
        </w:rPr>
        <w:t>powinno być rozumiane w jego</w:t>
      </w:r>
      <w:r w:rsidR="00E01562" w:rsidRPr="00BB524B">
        <w:rPr>
          <w:lang w:val="pl-PL"/>
        </w:rPr>
        <w:t xml:space="preserve"> </w:t>
      </w:r>
      <w:r w:rsidR="00CE5574">
        <w:rPr>
          <w:lang w:val="pl-PL"/>
        </w:rPr>
        <w:t>aspekcie</w:t>
      </w:r>
      <w:r w:rsidR="00E01562" w:rsidRPr="00BB524B">
        <w:rPr>
          <w:lang w:val="pl-PL"/>
        </w:rPr>
        <w:t xml:space="preserve"> </w:t>
      </w:r>
      <w:r w:rsidR="008E6720" w:rsidRPr="00BB524B">
        <w:rPr>
          <w:lang w:val="pl-PL"/>
        </w:rPr>
        <w:t>„</w:t>
      </w:r>
      <w:r w:rsidR="00D96C76" w:rsidRPr="00BB524B">
        <w:rPr>
          <w:lang w:val="pl-PL"/>
        </w:rPr>
        <w:t>mat</w:t>
      </w:r>
      <w:r w:rsidR="00E01562" w:rsidRPr="00BB524B">
        <w:rPr>
          <w:lang w:val="pl-PL"/>
        </w:rPr>
        <w:t>erialnym</w:t>
      </w:r>
      <w:r w:rsidR="008E6720" w:rsidRPr="00BB524B">
        <w:rPr>
          <w:lang w:val="pl-PL"/>
        </w:rPr>
        <w:t>”</w:t>
      </w:r>
      <w:r w:rsidR="00D96C76" w:rsidRPr="00BB524B">
        <w:rPr>
          <w:lang w:val="pl-PL"/>
        </w:rPr>
        <w:t xml:space="preserve"> </w:t>
      </w:r>
      <w:r w:rsidR="00E01562" w:rsidRPr="00BB524B">
        <w:rPr>
          <w:lang w:val="pl-PL"/>
        </w:rPr>
        <w:t xml:space="preserve">a nie </w:t>
      </w:r>
      <w:r w:rsidR="008E6720" w:rsidRPr="00BB524B">
        <w:rPr>
          <w:lang w:val="pl-PL"/>
        </w:rPr>
        <w:t>„</w:t>
      </w:r>
      <w:r w:rsidR="00E01562" w:rsidRPr="00BB524B">
        <w:rPr>
          <w:lang w:val="pl-PL"/>
        </w:rPr>
        <w:t>formalnym</w:t>
      </w:r>
      <w:r w:rsidR="008E6720" w:rsidRPr="00BB524B">
        <w:rPr>
          <w:lang w:val="pl-PL"/>
        </w:rPr>
        <w:t>”</w:t>
      </w:r>
      <w:r w:rsidR="00D96C76" w:rsidRPr="00BB524B">
        <w:rPr>
          <w:lang w:val="pl-PL"/>
        </w:rPr>
        <w:t xml:space="preserve">. </w:t>
      </w:r>
      <w:r w:rsidR="00E01562" w:rsidRPr="00BB524B">
        <w:rPr>
          <w:lang w:val="pl-PL"/>
        </w:rPr>
        <w:t>Ponadto w zakresie objętym prawem pisanym</w:t>
      </w:r>
      <w:r w:rsidR="00D96C76" w:rsidRPr="00BB524B">
        <w:rPr>
          <w:lang w:val="pl-PL"/>
        </w:rPr>
        <w:t xml:space="preserve"> </w:t>
      </w:r>
      <w:r w:rsidR="008E6720" w:rsidRPr="00BB524B">
        <w:rPr>
          <w:lang w:val="pl-PL"/>
        </w:rPr>
        <w:t>„</w:t>
      </w:r>
      <w:r w:rsidR="00E01562" w:rsidRPr="00BB524B">
        <w:rPr>
          <w:lang w:val="pl-PL"/>
        </w:rPr>
        <w:t>ustawa</w:t>
      </w:r>
      <w:r w:rsidR="008E6720" w:rsidRPr="00BB524B">
        <w:rPr>
          <w:lang w:val="pl-PL"/>
        </w:rPr>
        <w:t>”</w:t>
      </w:r>
      <w:r w:rsidR="00D96C76" w:rsidRPr="00BB524B">
        <w:rPr>
          <w:lang w:val="pl-PL"/>
        </w:rPr>
        <w:t xml:space="preserve"> </w:t>
      </w:r>
      <w:r w:rsidR="00E01562" w:rsidRPr="00BB524B">
        <w:rPr>
          <w:lang w:val="pl-PL"/>
        </w:rPr>
        <w:t>oznacza obowiązują</w:t>
      </w:r>
      <w:r w:rsidR="003D7C3D" w:rsidRPr="00BB524B">
        <w:rPr>
          <w:lang w:val="pl-PL"/>
        </w:rPr>
        <w:t>c</w:t>
      </w:r>
      <w:r w:rsidR="00E01562" w:rsidRPr="00BB524B">
        <w:rPr>
          <w:lang w:val="pl-PL"/>
        </w:rPr>
        <w:t xml:space="preserve">y tekst w kształcie, w jakim właściwe sądy go </w:t>
      </w:r>
      <w:r w:rsidR="00556DEA">
        <w:rPr>
          <w:lang w:val="pl-PL"/>
        </w:rPr>
        <w:t>z</w:t>
      </w:r>
      <w:r w:rsidR="00E01562" w:rsidRPr="00BB524B">
        <w:rPr>
          <w:lang w:val="pl-PL"/>
        </w:rPr>
        <w:t>interpret</w:t>
      </w:r>
      <w:r w:rsidR="00556DEA">
        <w:rPr>
          <w:lang w:val="pl-PL"/>
        </w:rPr>
        <w:t>owały</w:t>
      </w:r>
      <w:r w:rsidR="00E01562" w:rsidRPr="00BB524B">
        <w:rPr>
          <w:lang w:val="pl-PL"/>
        </w:rPr>
        <w:t xml:space="preserve"> </w:t>
      </w:r>
      <w:r w:rsidR="00D96C76" w:rsidRPr="00BB524B">
        <w:rPr>
          <w:lang w:val="pl-PL"/>
        </w:rPr>
        <w:t>(</w:t>
      </w:r>
      <w:proofErr w:type="spellStart"/>
      <w:r w:rsidR="00AD0260" w:rsidRPr="00BB524B">
        <w:rPr>
          <w:i/>
          <w:lang w:val="pl-PL"/>
        </w:rPr>
        <w:t>Société</w:t>
      </w:r>
      <w:proofErr w:type="spellEnd"/>
      <w:r w:rsidR="00AD0260" w:rsidRPr="00BB524B">
        <w:rPr>
          <w:i/>
          <w:lang w:val="pl-PL"/>
        </w:rPr>
        <w:t xml:space="preserve"> </w:t>
      </w:r>
      <w:proofErr w:type="spellStart"/>
      <w:r w:rsidR="00AD0260" w:rsidRPr="00BB524B">
        <w:rPr>
          <w:i/>
          <w:lang w:val="pl-PL"/>
        </w:rPr>
        <w:t>Colas</w:t>
      </w:r>
      <w:proofErr w:type="spellEnd"/>
      <w:r w:rsidR="00AD0260" w:rsidRPr="00BB524B">
        <w:rPr>
          <w:i/>
          <w:lang w:val="pl-PL"/>
        </w:rPr>
        <w:t xml:space="preserve"> Est </w:t>
      </w:r>
      <w:r w:rsidR="00E01562" w:rsidRPr="00BB524B">
        <w:rPr>
          <w:i/>
          <w:lang w:val="pl-PL"/>
        </w:rPr>
        <w:t>i inni</w:t>
      </w:r>
      <w:r w:rsidR="00AD0260" w:rsidRPr="00BB524B">
        <w:rPr>
          <w:i/>
          <w:lang w:val="pl-PL"/>
        </w:rPr>
        <w:t xml:space="preserve"> </w:t>
      </w:r>
      <w:r w:rsidR="00E01562" w:rsidRPr="00BB524B">
        <w:rPr>
          <w:i/>
          <w:lang w:val="pl-PL"/>
        </w:rPr>
        <w:t>przeciwko</w:t>
      </w:r>
      <w:r w:rsidR="00AD0260" w:rsidRPr="00BB524B">
        <w:rPr>
          <w:i/>
          <w:lang w:val="pl-PL"/>
        </w:rPr>
        <w:t xml:space="preserve"> Franc</w:t>
      </w:r>
      <w:r w:rsidR="003D7C3D" w:rsidRPr="00BB524B">
        <w:rPr>
          <w:i/>
          <w:lang w:val="pl-PL"/>
        </w:rPr>
        <w:t>ji</w:t>
      </w:r>
      <w:r w:rsidR="00AD0260" w:rsidRPr="00BB524B">
        <w:rPr>
          <w:lang w:val="pl-PL"/>
        </w:rPr>
        <w:t xml:space="preserve">, </w:t>
      </w:r>
      <w:r w:rsidR="000B421A" w:rsidRPr="00BB524B">
        <w:rPr>
          <w:lang w:val="pl-PL"/>
        </w:rPr>
        <w:t>nr</w:t>
      </w:r>
      <w:r w:rsidR="001B6969" w:rsidRPr="00BB524B">
        <w:rPr>
          <w:lang w:val="pl-PL"/>
        </w:rPr>
        <w:t> </w:t>
      </w:r>
      <w:r w:rsidR="006566BA" w:rsidRPr="00BB524B">
        <w:rPr>
          <w:lang w:val="pl-PL"/>
        </w:rPr>
        <w:t>37971/97, §</w:t>
      </w:r>
      <w:r w:rsidR="00AD0260" w:rsidRPr="00BB524B">
        <w:rPr>
          <w:lang w:val="pl-PL"/>
        </w:rPr>
        <w:t xml:space="preserve"> 43, CEDH 2002-III</w:t>
      </w:r>
      <w:r w:rsidR="00D96C76" w:rsidRPr="00BB524B">
        <w:rPr>
          <w:lang w:val="pl-PL"/>
        </w:rPr>
        <w:t xml:space="preserve"> </w:t>
      </w:r>
      <w:r w:rsidR="003D7C3D" w:rsidRPr="00BB524B">
        <w:rPr>
          <w:lang w:val="pl-PL"/>
        </w:rPr>
        <w:t>oraz</w:t>
      </w:r>
      <w:r w:rsidR="00D96C76" w:rsidRPr="00BB524B">
        <w:rPr>
          <w:lang w:val="pl-PL"/>
        </w:rPr>
        <w:t xml:space="preserve"> </w:t>
      </w:r>
      <w:proofErr w:type="spellStart"/>
      <w:r w:rsidR="00AD0260" w:rsidRPr="00BB524B">
        <w:rPr>
          <w:i/>
          <w:lang w:val="pl-PL"/>
        </w:rPr>
        <w:t>Sallinen</w:t>
      </w:r>
      <w:proofErr w:type="spellEnd"/>
      <w:r w:rsidR="00AD0260" w:rsidRPr="00BB524B">
        <w:rPr>
          <w:i/>
          <w:lang w:val="pl-PL"/>
        </w:rPr>
        <w:t xml:space="preserve"> </w:t>
      </w:r>
      <w:r w:rsidR="003D7C3D" w:rsidRPr="00BB524B">
        <w:rPr>
          <w:i/>
          <w:lang w:val="pl-PL"/>
        </w:rPr>
        <w:t>i inni</w:t>
      </w:r>
      <w:r w:rsidR="00AD0260" w:rsidRPr="00BB524B">
        <w:rPr>
          <w:i/>
          <w:lang w:val="pl-PL"/>
        </w:rPr>
        <w:t xml:space="preserve"> </w:t>
      </w:r>
      <w:r w:rsidR="00E01562" w:rsidRPr="00BB524B">
        <w:rPr>
          <w:i/>
          <w:lang w:val="pl-PL"/>
        </w:rPr>
        <w:t>przeciwko</w:t>
      </w:r>
      <w:r w:rsidR="00AF77DE" w:rsidRPr="00BB524B">
        <w:rPr>
          <w:i/>
          <w:lang w:val="pl-PL"/>
        </w:rPr>
        <w:t> </w:t>
      </w:r>
      <w:r w:rsidR="00AD0260" w:rsidRPr="00BB524B">
        <w:rPr>
          <w:i/>
          <w:lang w:val="pl-PL"/>
        </w:rPr>
        <w:t>Finland</w:t>
      </w:r>
      <w:r w:rsidR="003D7C3D" w:rsidRPr="00BB524B">
        <w:rPr>
          <w:i/>
          <w:lang w:val="pl-PL"/>
        </w:rPr>
        <w:t>ii</w:t>
      </w:r>
      <w:r w:rsidR="00AD0260" w:rsidRPr="00BB524B">
        <w:rPr>
          <w:i/>
          <w:lang w:val="pl-PL"/>
        </w:rPr>
        <w:t xml:space="preserve">, </w:t>
      </w:r>
      <w:r w:rsidR="000B421A" w:rsidRPr="00BB524B">
        <w:rPr>
          <w:lang w:val="pl-PL"/>
        </w:rPr>
        <w:t>nr</w:t>
      </w:r>
      <w:r w:rsidR="001B6969" w:rsidRPr="00BB524B">
        <w:rPr>
          <w:vertAlign w:val="superscript"/>
          <w:lang w:val="pl-PL"/>
        </w:rPr>
        <w:t> </w:t>
      </w:r>
      <w:r w:rsidR="00AD0260" w:rsidRPr="00BB524B">
        <w:rPr>
          <w:lang w:val="pl-PL"/>
        </w:rPr>
        <w:t xml:space="preserve">50882/99, § 77, </w:t>
      </w:r>
      <w:r w:rsidR="003D7C3D" w:rsidRPr="00BB524B">
        <w:rPr>
          <w:lang w:val="pl-PL"/>
        </w:rPr>
        <w:t xml:space="preserve">dnia </w:t>
      </w:r>
      <w:r w:rsidR="00AD0260" w:rsidRPr="00BB524B">
        <w:rPr>
          <w:lang w:val="pl-PL"/>
        </w:rPr>
        <w:t xml:space="preserve">27 </w:t>
      </w:r>
      <w:r w:rsidR="003D7C3D" w:rsidRPr="00BB524B">
        <w:rPr>
          <w:lang w:val="pl-PL"/>
        </w:rPr>
        <w:t>września</w:t>
      </w:r>
      <w:r w:rsidR="00AD0260" w:rsidRPr="00BB524B">
        <w:rPr>
          <w:lang w:val="pl-PL"/>
        </w:rPr>
        <w:t xml:space="preserve"> 2005</w:t>
      </w:r>
      <w:r w:rsidR="003D7C3D" w:rsidRPr="00BB524B">
        <w:rPr>
          <w:lang w:val="pl-PL"/>
        </w:rPr>
        <w:t xml:space="preserve"> r.</w:t>
      </w:r>
      <w:r w:rsidR="00D96C76" w:rsidRPr="00BB524B">
        <w:rPr>
          <w:lang w:val="pl-PL"/>
        </w:rPr>
        <w:t>).</w:t>
      </w:r>
    </w:p>
    <w:p w:rsidR="00D64455" w:rsidRPr="00BB524B" w:rsidRDefault="004D567D" w:rsidP="002E1693">
      <w:pPr>
        <w:pStyle w:val="ECHRPara"/>
        <w:rPr>
          <w:lang w:val="pl-PL"/>
        </w:rPr>
      </w:pPr>
      <w:r w:rsidRPr="00BB524B">
        <w:rPr>
          <w:lang w:val="pl-PL"/>
        </w:rPr>
        <w:fldChar w:fldCharType="begin"/>
      </w:r>
      <w:r w:rsidR="00D96C76" w:rsidRPr="00BB524B">
        <w:rPr>
          <w:lang w:val="pl-PL"/>
        </w:rPr>
        <w:instrText xml:space="preserve"> SEQ level0 \*arabic </w:instrText>
      </w:r>
      <w:r w:rsidRPr="00BB524B">
        <w:rPr>
          <w:lang w:val="pl-PL"/>
        </w:rPr>
        <w:fldChar w:fldCharType="separate"/>
      </w:r>
      <w:r w:rsidR="007E0CEA">
        <w:rPr>
          <w:noProof/>
          <w:lang w:val="pl-PL"/>
        </w:rPr>
        <w:t>48</w:t>
      </w:r>
      <w:r w:rsidRPr="00BB524B">
        <w:rPr>
          <w:lang w:val="pl-PL"/>
        </w:rPr>
        <w:fldChar w:fldCharType="end"/>
      </w:r>
      <w:r w:rsidR="00D96C76" w:rsidRPr="00BB524B">
        <w:rPr>
          <w:lang w:val="pl-PL"/>
        </w:rPr>
        <w:t xml:space="preserve">.   </w:t>
      </w:r>
      <w:r w:rsidR="00E63015" w:rsidRPr="00BB524B">
        <w:rPr>
          <w:lang w:val="pl-PL"/>
        </w:rPr>
        <w:t>W niniejszej sprawie</w:t>
      </w:r>
      <w:r w:rsidR="00D96C76" w:rsidRPr="00BB524B">
        <w:rPr>
          <w:lang w:val="pl-PL"/>
        </w:rPr>
        <w:t xml:space="preserve"> </w:t>
      </w:r>
      <w:r w:rsidR="00C76551" w:rsidRPr="00BB524B">
        <w:rPr>
          <w:lang w:val="pl-PL"/>
        </w:rPr>
        <w:t>skarżąca</w:t>
      </w:r>
      <w:r w:rsidR="00B3767C" w:rsidRPr="00BB524B">
        <w:rPr>
          <w:lang w:val="pl-PL"/>
        </w:rPr>
        <w:t xml:space="preserve"> </w:t>
      </w:r>
      <w:r w:rsidR="003D7C3D" w:rsidRPr="00BB524B">
        <w:rPr>
          <w:lang w:val="pl-PL"/>
        </w:rPr>
        <w:t xml:space="preserve">nie kwestionuje faktu, że </w:t>
      </w:r>
      <w:r w:rsidR="001114D0" w:rsidRPr="00BB524B">
        <w:rPr>
          <w:lang w:val="pl-PL"/>
        </w:rPr>
        <w:t>ingerencja</w:t>
      </w:r>
      <w:r w:rsidR="00B3767C" w:rsidRPr="00BB524B">
        <w:rPr>
          <w:lang w:val="pl-PL"/>
        </w:rPr>
        <w:t xml:space="preserve"> </w:t>
      </w:r>
      <w:r w:rsidR="003D7C3D" w:rsidRPr="00BB524B">
        <w:rPr>
          <w:lang w:val="pl-PL"/>
        </w:rPr>
        <w:t>miała podstawę prawną</w:t>
      </w:r>
      <w:r w:rsidR="00B3767C" w:rsidRPr="00BB524B">
        <w:rPr>
          <w:lang w:val="pl-PL"/>
        </w:rPr>
        <w:t xml:space="preserve">, </w:t>
      </w:r>
      <w:r w:rsidR="00EB23DE" w:rsidRPr="00BB524B">
        <w:rPr>
          <w:lang w:val="pl-PL"/>
        </w:rPr>
        <w:t>a mianowicie</w:t>
      </w:r>
      <w:r w:rsidR="00B3767C" w:rsidRPr="00BB524B">
        <w:rPr>
          <w:lang w:val="pl-PL"/>
        </w:rPr>
        <w:t xml:space="preserve"> </w:t>
      </w:r>
      <w:r w:rsidR="00135338" w:rsidRPr="00BB524B">
        <w:rPr>
          <w:lang w:val="pl-PL"/>
        </w:rPr>
        <w:t>artykuł</w:t>
      </w:r>
      <w:r w:rsidR="00B3767C" w:rsidRPr="00BB524B">
        <w:rPr>
          <w:lang w:val="pl-PL"/>
        </w:rPr>
        <w:t xml:space="preserve"> 135 </w:t>
      </w:r>
      <w:r w:rsidR="002F54CC" w:rsidRPr="00BB524B">
        <w:rPr>
          <w:lang w:val="pl-PL"/>
        </w:rPr>
        <w:t>CPP</w:t>
      </w:r>
      <w:r w:rsidR="00B3767C" w:rsidRPr="00BB524B">
        <w:rPr>
          <w:lang w:val="pl-PL"/>
        </w:rPr>
        <w:t>.</w:t>
      </w:r>
      <w:r w:rsidR="003D7C3D" w:rsidRPr="00BB524B">
        <w:rPr>
          <w:lang w:val="pl-PL"/>
        </w:rPr>
        <w:t xml:space="preserve"> </w:t>
      </w:r>
      <w:r w:rsidR="008007A5" w:rsidRPr="00BB524B">
        <w:rPr>
          <w:lang w:val="pl-PL"/>
        </w:rPr>
        <w:t>Rząd</w:t>
      </w:r>
      <w:r w:rsidR="00F74F17" w:rsidRPr="00BB524B">
        <w:rPr>
          <w:lang w:val="pl-PL"/>
        </w:rPr>
        <w:t xml:space="preserve"> </w:t>
      </w:r>
      <w:r w:rsidR="00CC1404" w:rsidRPr="00BB524B">
        <w:rPr>
          <w:lang w:val="pl-PL"/>
        </w:rPr>
        <w:t xml:space="preserve">podnosi </w:t>
      </w:r>
      <w:r w:rsidR="003D7C3D" w:rsidRPr="00BB524B">
        <w:rPr>
          <w:lang w:val="pl-PL"/>
        </w:rPr>
        <w:t>również ten</w:t>
      </w:r>
      <w:r w:rsidR="00F74F17" w:rsidRPr="00BB524B">
        <w:rPr>
          <w:lang w:val="pl-PL"/>
        </w:rPr>
        <w:t xml:space="preserve"> argument.</w:t>
      </w:r>
    </w:p>
    <w:p w:rsidR="00CB25E8" w:rsidRPr="00BB524B" w:rsidRDefault="004D567D" w:rsidP="002E1693">
      <w:pPr>
        <w:pStyle w:val="ECHRPara"/>
        <w:rPr>
          <w:lang w:val="pl-PL"/>
        </w:rPr>
      </w:pPr>
      <w:r w:rsidRPr="00BB524B">
        <w:rPr>
          <w:lang w:val="pl-PL"/>
        </w:rPr>
        <w:fldChar w:fldCharType="begin"/>
      </w:r>
      <w:r w:rsidR="00EB4669" w:rsidRPr="00BB524B">
        <w:rPr>
          <w:lang w:val="pl-PL"/>
        </w:rPr>
        <w:instrText xml:space="preserve"> SEQ level0 \*arabic </w:instrText>
      </w:r>
      <w:r w:rsidRPr="00BB524B">
        <w:rPr>
          <w:lang w:val="pl-PL"/>
        </w:rPr>
        <w:fldChar w:fldCharType="separate"/>
      </w:r>
      <w:r w:rsidR="007E0CEA">
        <w:rPr>
          <w:noProof/>
          <w:lang w:val="pl-PL"/>
        </w:rPr>
        <w:t>49</w:t>
      </w:r>
      <w:r w:rsidRPr="00BB524B">
        <w:rPr>
          <w:lang w:val="pl-PL"/>
        </w:rPr>
        <w:fldChar w:fldCharType="end"/>
      </w:r>
      <w:r w:rsidR="00EB4669" w:rsidRPr="00BB524B">
        <w:rPr>
          <w:lang w:val="pl-PL"/>
        </w:rPr>
        <w:t>.  </w:t>
      </w:r>
      <w:r w:rsidR="00793F0E" w:rsidRPr="00BB524B">
        <w:rPr>
          <w:lang w:val="pl-PL"/>
        </w:rPr>
        <w:t>Trybunał</w:t>
      </w:r>
      <w:r w:rsidR="000C05B2" w:rsidRPr="00BB524B">
        <w:rPr>
          <w:lang w:val="pl-PL"/>
        </w:rPr>
        <w:t xml:space="preserve"> </w:t>
      </w:r>
      <w:r w:rsidR="0037288C" w:rsidRPr="00BB524B">
        <w:rPr>
          <w:lang w:val="pl-PL"/>
        </w:rPr>
        <w:t>stwierdza</w:t>
      </w:r>
      <w:r w:rsidR="000C05B2" w:rsidRPr="00BB524B">
        <w:rPr>
          <w:lang w:val="pl-PL"/>
        </w:rPr>
        <w:t xml:space="preserve"> </w:t>
      </w:r>
      <w:r w:rsidR="003D7C3D" w:rsidRPr="00BB524B">
        <w:rPr>
          <w:lang w:val="pl-PL"/>
        </w:rPr>
        <w:t xml:space="preserve">również, że aby móc uzyskać informacje wymagane w </w:t>
      </w:r>
      <w:r w:rsidR="003E46FC" w:rsidRPr="00BB524B">
        <w:rPr>
          <w:lang w:val="pl-PL"/>
        </w:rPr>
        <w:t>ramach</w:t>
      </w:r>
      <w:r w:rsidR="00EB4669" w:rsidRPr="00BB524B">
        <w:rPr>
          <w:lang w:val="pl-PL"/>
        </w:rPr>
        <w:t xml:space="preserve"> </w:t>
      </w:r>
      <w:r w:rsidR="00B866A0" w:rsidRPr="00BB524B">
        <w:rPr>
          <w:lang w:val="pl-PL"/>
        </w:rPr>
        <w:t>postępowani</w:t>
      </w:r>
      <w:r w:rsidR="003D7C3D" w:rsidRPr="00BB524B">
        <w:rPr>
          <w:lang w:val="pl-PL"/>
        </w:rPr>
        <w:t>a</w:t>
      </w:r>
      <w:r w:rsidR="00B866A0" w:rsidRPr="00BB524B">
        <w:rPr>
          <w:lang w:val="pl-PL"/>
        </w:rPr>
        <w:t xml:space="preserve"> karne</w:t>
      </w:r>
      <w:r w:rsidR="003D7C3D" w:rsidRPr="00BB524B">
        <w:rPr>
          <w:lang w:val="pl-PL"/>
        </w:rPr>
        <w:t>go</w:t>
      </w:r>
      <w:r w:rsidR="00EB4669" w:rsidRPr="00BB524B">
        <w:rPr>
          <w:lang w:val="pl-PL"/>
        </w:rPr>
        <w:t xml:space="preserve"> </w:t>
      </w:r>
      <w:r w:rsidR="00B866A0" w:rsidRPr="00BB524B">
        <w:rPr>
          <w:lang w:val="pl-PL"/>
        </w:rPr>
        <w:t>wszczęte</w:t>
      </w:r>
      <w:r w:rsidR="003D7C3D" w:rsidRPr="00BB524B">
        <w:rPr>
          <w:lang w:val="pl-PL"/>
        </w:rPr>
        <w:t>go</w:t>
      </w:r>
      <w:r w:rsidR="00EB4669" w:rsidRPr="00BB524B">
        <w:rPr>
          <w:lang w:val="pl-PL"/>
        </w:rPr>
        <w:t xml:space="preserve"> </w:t>
      </w:r>
      <w:r w:rsidR="00B866A0" w:rsidRPr="00BB524B">
        <w:rPr>
          <w:lang w:val="pl-PL"/>
        </w:rPr>
        <w:t>przeciwko</w:t>
      </w:r>
      <w:r w:rsidR="00EB4669" w:rsidRPr="00BB524B">
        <w:rPr>
          <w:lang w:val="pl-PL"/>
        </w:rPr>
        <w:t xml:space="preserve"> </w:t>
      </w:r>
      <w:r w:rsidR="003D7C3D" w:rsidRPr="00BB524B">
        <w:rPr>
          <w:lang w:val="pl-PL"/>
        </w:rPr>
        <w:t>skarżącej</w:t>
      </w:r>
      <w:r w:rsidR="00EB4669" w:rsidRPr="00BB524B">
        <w:rPr>
          <w:lang w:val="pl-PL"/>
        </w:rPr>
        <w:t xml:space="preserve">, </w:t>
      </w:r>
      <w:r w:rsidR="005C014A" w:rsidRPr="00BB524B">
        <w:rPr>
          <w:lang w:val="pl-PL"/>
        </w:rPr>
        <w:t>Sąd Apelacyjny w</w:t>
      </w:r>
      <w:r w:rsidR="0070572A" w:rsidRPr="00BB524B">
        <w:rPr>
          <w:lang w:val="pl-PL"/>
        </w:rPr>
        <w:t xml:space="preserve"> </w:t>
      </w:r>
      <w:proofErr w:type="spellStart"/>
      <w:r w:rsidR="0070572A" w:rsidRPr="00BB524B">
        <w:rPr>
          <w:lang w:val="pl-PL"/>
        </w:rPr>
        <w:t>Évora</w:t>
      </w:r>
      <w:proofErr w:type="spellEnd"/>
      <w:r w:rsidR="00F74F17" w:rsidRPr="00BB524B">
        <w:rPr>
          <w:lang w:val="pl-PL"/>
        </w:rPr>
        <w:t xml:space="preserve"> </w:t>
      </w:r>
      <w:r w:rsidR="003D7C3D" w:rsidRPr="00BB524B">
        <w:rPr>
          <w:lang w:val="pl-PL"/>
        </w:rPr>
        <w:t>nakazał</w:t>
      </w:r>
      <w:r w:rsidR="000C05B2" w:rsidRPr="00BB524B">
        <w:rPr>
          <w:lang w:val="pl-PL"/>
        </w:rPr>
        <w:t xml:space="preserve"> </w:t>
      </w:r>
      <w:r w:rsidR="00EB23DE" w:rsidRPr="00BB524B">
        <w:rPr>
          <w:lang w:val="pl-PL"/>
        </w:rPr>
        <w:t>uchylenie</w:t>
      </w:r>
      <w:r w:rsidR="00AB72FD" w:rsidRPr="00BB524B">
        <w:rPr>
          <w:lang w:val="pl-PL"/>
        </w:rPr>
        <w:t xml:space="preserve"> tajemnicy zawodowej</w:t>
      </w:r>
      <w:r w:rsidR="00F74F17" w:rsidRPr="00BB524B">
        <w:rPr>
          <w:lang w:val="pl-PL"/>
        </w:rPr>
        <w:t xml:space="preserve"> </w:t>
      </w:r>
      <w:r w:rsidR="003D7C3D" w:rsidRPr="00BB524B">
        <w:rPr>
          <w:lang w:val="pl-PL"/>
        </w:rPr>
        <w:t xml:space="preserve">w oparciu o </w:t>
      </w:r>
      <w:r w:rsidR="00105A03" w:rsidRPr="00BB524B">
        <w:rPr>
          <w:lang w:val="pl-PL"/>
        </w:rPr>
        <w:t>p</w:t>
      </w:r>
      <w:r w:rsidR="00105A03">
        <w:rPr>
          <w:lang w:val="pl-PL"/>
        </w:rPr>
        <w:t>aragraf</w:t>
      </w:r>
      <w:r w:rsidR="00105A03" w:rsidRPr="00BB524B">
        <w:rPr>
          <w:lang w:val="pl-PL"/>
        </w:rPr>
        <w:t xml:space="preserve"> 3 </w:t>
      </w:r>
      <w:r w:rsidR="003D7C3D" w:rsidRPr="00BB524B">
        <w:rPr>
          <w:lang w:val="pl-PL"/>
        </w:rPr>
        <w:t>artykuł</w:t>
      </w:r>
      <w:r w:rsidR="00105A03">
        <w:rPr>
          <w:lang w:val="pl-PL"/>
        </w:rPr>
        <w:t>u</w:t>
      </w:r>
      <w:r w:rsidR="003D7C3D" w:rsidRPr="00BB524B">
        <w:rPr>
          <w:lang w:val="pl-PL"/>
        </w:rPr>
        <w:t xml:space="preserve"> 135 </w:t>
      </w:r>
      <w:r w:rsidR="002F54CC" w:rsidRPr="00BB524B">
        <w:rPr>
          <w:lang w:val="pl-PL"/>
        </w:rPr>
        <w:t>CPP</w:t>
      </w:r>
      <w:r w:rsidR="00EB4669" w:rsidRPr="00BB524B">
        <w:rPr>
          <w:lang w:val="pl-PL"/>
        </w:rPr>
        <w:t xml:space="preserve">. </w:t>
      </w:r>
      <w:r w:rsidR="003D7C3D" w:rsidRPr="00BB524B">
        <w:rPr>
          <w:lang w:val="pl-PL"/>
        </w:rPr>
        <w:t>Jednocześnie podkreśla, że w dwóch podobnych sprawach</w:t>
      </w:r>
      <w:r w:rsidR="00CD2BDE" w:rsidRPr="00BB524B">
        <w:rPr>
          <w:lang w:val="pl-PL"/>
        </w:rPr>
        <w:t xml:space="preserve"> </w:t>
      </w:r>
      <w:r w:rsidR="005C014A" w:rsidRPr="00BB524B">
        <w:rPr>
          <w:lang w:val="pl-PL"/>
        </w:rPr>
        <w:t>Sąd Apelacyjny w</w:t>
      </w:r>
      <w:r w:rsidR="00E8637E" w:rsidRPr="00BB524B">
        <w:rPr>
          <w:lang w:val="pl-PL"/>
        </w:rPr>
        <w:t xml:space="preserve"> Porto i</w:t>
      </w:r>
      <w:r w:rsidR="007369E4" w:rsidRPr="00BB524B">
        <w:rPr>
          <w:lang w:val="pl-PL"/>
        </w:rPr>
        <w:t xml:space="preserve"> </w:t>
      </w:r>
      <w:r w:rsidR="005C014A" w:rsidRPr="00BB524B">
        <w:rPr>
          <w:lang w:val="pl-PL"/>
        </w:rPr>
        <w:t>Sąd Apelacyjny w</w:t>
      </w:r>
      <w:r w:rsidR="007369E4" w:rsidRPr="00BB524B">
        <w:rPr>
          <w:lang w:val="pl-PL"/>
        </w:rPr>
        <w:t xml:space="preserve"> Li</w:t>
      </w:r>
      <w:r w:rsidR="00E8637E" w:rsidRPr="00BB524B">
        <w:rPr>
          <w:lang w:val="pl-PL"/>
        </w:rPr>
        <w:t xml:space="preserve">zbonie uznały, że </w:t>
      </w:r>
      <w:r w:rsidR="00135338" w:rsidRPr="00BB524B">
        <w:rPr>
          <w:lang w:val="pl-PL"/>
        </w:rPr>
        <w:t>artykuł</w:t>
      </w:r>
      <w:r w:rsidR="007369E4" w:rsidRPr="00BB524B">
        <w:rPr>
          <w:lang w:val="pl-PL"/>
        </w:rPr>
        <w:t xml:space="preserve"> 135 </w:t>
      </w:r>
      <w:r w:rsidR="00E8637E" w:rsidRPr="00BB524B">
        <w:rPr>
          <w:lang w:val="pl-PL"/>
        </w:rPr>
        <w:t xml:space="preserve">nie </w:t>
      </w:r>
      <w:r w:rsidR="00786442">
        <w:rPr>
          <w:lang w:val="pl-PL"/>
        </w:rPr>
        <w:t>mógłby być zastosowany</w:t>
      </w:r>
      <w:r w:rsidR="00E8637E" w:rsidRPr="00BB524B">
        <w:rPr>
          <w:lang w:val="pl-PL"/>
        </w:rPr>
        <w:t xml:space="preserve"> wobec adwokata biorącego udział w postępowaniu karnym w charakterze oskarżonego</w:t>
      </w:r>
      <w:r w:rsidR="00C445C2" w:rsidRPr="00BB524B">
        <w:rPr>
          <w:lang w:val="pl-PL"/>
        </w:rPr>
        <w:t>,</w:t>
      </w:r>
      <w:r w:rsidR="00593578" w:rsidRPr="00BB524B">
        <w:rPr>
          <w:lang w:val="pl-PL"/>
        </w:rPr>
        <w:t xml:space="preserve"> </w:t>
      </w:r>
      <w:r w:rsidR="00E8637E" w:rsidRPr="00BB524B">
        <w:rPr>
          <w:lang w:val="pl-PL"/>
        </w:rPr>
        <w:t xml:space="preserve">w szczególności ze względu na prawo do zachowania milczenia i mechanizm przewidziany w </w:t>
      </w:r>
      <w:r w:rsidR="00135338" w:rsidRPr="00BB524B">
        <w:rPr>
          <w:lang w:val="pl-PL"/>
        </w:rPr>
        <w:t>artyku</w:t>
      </w:r>
      <w:r w:rsidR="00E8637E" w:rsidRPr="00BB524B">
        <w:rPr>
          <w:lang w:val="pl-PL"/>
        </w:rPr>
        <w:t>le</w:t>
      </w:r>
      <w:r w:rsidR="00F74F17" w:rsidRPr="00BB524B">
        <w:rPr>
          <w:lang w:val="pl-PL"/>
        </w:rPr>
        <w:t xml:space="preserve"> 87 § 4 </w:t>
      </w:r>
      <w:r w:rsidR="00ED5386" w:rsidRPr="00BB524B">
        <w:rPr>
          <w:lang w:val="pl-PL"/>
        </w:rPr>
        <w:t xml:space="preserve">Statutu </w:t>
      </w:r>
      <w:r w:rsidR="00F74F17" w:rsidRPr="00BB524B">
        <w:rPr>
          <w:lang w:val="pl-PL"/>
        </w:rPr>
        <w:t xml:space="preserve"> </w:t>
      </w:r>
      <w:r w:rsidR="00CE5574">
        <w:rPr>
          <w:lang w:val="pl-PL"/>
        </w:rPr>
        <w:t>Izby Adwokackiej</w:t>
      </w:r>
      <w:r w:rsidR="00F74F17" w:rsidRPr="00BB524B">
        <w:rPr>
          <w:lang w:val="pl-PL"/>
        </w:rPr>
        <w:t xml:space="preserve"> </w:t>
      </w:r>
      <w:r w:rsidR="00593578" w:rsidRPr="00BB524B">
        <w:rPr>
          <w:lang w:val="pl-PL"/>
        </w:rPr>
        <w:t>(</w:t>
      </w:r>
      <w:r w:rsidR="001114D0" w:rsidRPr="00BB524B">
        <w:rPr>
          <w:lang w:val="pl-PL"/>
        </w:rPr>
        <w:t>patrz</w:t>
      </w:r>
      <w:r w:rsidR="00593578" w:rsidRPr="00BB524B">
        <w:rPr>
          <w:lang w:val="pl-PL"/>
        </w:rPr>
        <w:t xml:space="preserve"> </w:t>
      </w:r>
      <w:r w:rsidR="0037288C" w:rsidRPr="00BB524B">
        <w:rPr>
          <w:lang w:val="pl-PL"/>
        </w:rPr>
        <w:t>powyżej</w:t>
      </w:r>
      <w:r w:rsidR="00593578" w:rsidRPr="00BB524B">
        <w:rPr>
          <w:lang w:val="pl-PL"/>
        </w:rPr>
        <w:t xml:space="preserve"> </w:t>
      </w:r>
      <w:r w:rsidR="00D44DE6">
        <w:rPr>
          <w:lang w:val="pl-PL"/>
        </w:rPr>
        <w:t>pkt</w:t>
      </w:r>
      <w:r w:rsidR="00CE5574">
        <w:rPr>
          <w:lang w:val="pl-PL"/>
        </w:rPr>
        <w:t>.</w:t>
      </w:r>
      <w:r w:rsidR="00593578" w:rsidRPr="00BB524B">
        <w:rPr>
          <w:lang w:val="pl-PL"/>
        </w:rPr>
        <w:t xml:space="preserve"> 29 </w:t>
      </w:r>
      <w:r w:rsidR="00E8637E" w:rsidRPr="00BB524B">
        <w:rPr>
          <w:lang w:val="pl-PL"/>
        </w:rPr>
        <w:t xml:space="preserve">i </w:t>
      </w:r>
      <w:r w:rsidR="00593578" w:rsidRPr="00BB524B">
        <w:rPr>
          <w:lang w:val="pl-PL"/>
        </w:rPr>
        <w:t>30).</w:t>
      </w:r>
    </w:p>
    <w:p w:rsidR="00D64455" w:rsidRPr="00CE5574" w:rsidRDefault="004D567D" w:rsidP="002E1693">
      <w:pPr>
        <w:pStyle w:val="ECHRPara"/>
        <w:rPr>
          <w:lang w:val="pl-PL"/>
        </w:rPr>
      </w:pPr>
      <w:r w:rsidRPr="00BB524B">
        <w:rPr>
          <w:lang w:val="pl-PL"/>
        </w:rPr>
        <w:fldChar w:fldCharType="begin"/>
      </w:r>
      <w:r w:rsidR="000D5C59" w:rsidRPr="00BB524B">
        <w:rPr>
          <w:lang w:val="pl-PL"/>
        </w:rPr>
        <w:instrText xml:space="preserve"> SEQ level0 \*arabic </w:instrText>
      </w:r>
      <w:r w:rsidRPr="00BB524B">
        <w:rPr>
          <w:lang w:val="pl-PL"/>
        </w:rPr>
        <w:fldChar w:fldCharType="separate"/>
      </w:r>
      <w:r w:rsidR="007E0CEA">
        <w:rPr>
          <w:noProof/>
          <w:lang w:val="pl-PL"/>
        </w:rPr>
        <w:t>50</w:t>
      </w:r>
      <w:r w:rsidRPr="00BB524B">
        <w:rPr>
          <w:lang w:val="pl-PL"/>
        </w:rPr>
        <w:fldChar w:fldCharType="end"/>
      </w:r>
      <w:r w:rsidR="000D5C59" w:rsidRPr="00BB524B">
        <w:rPr>
          <w:lang w:val="pl-PL"/>
        </w:rPr>
        <w:t>.  </w:t>
      </w:r>
      <w:r w:rsidR="0037288C" w:rsidRPr="00BB524B">
        <w:rPr>
          <w:lang w:val="pl-PL"/>
        </w:rPr>
        <w:t>Ponadto</w:t>
      </w:r>
      <w:r w:rsidR="00A02068" w:rsidRPr="00BB524B">
        <w:rPr>
          <w:lang w:val="pl-PL"/>
        </w:rPr>
        <w:t xml:space="preserve">, </w:t>
      </w:r>
      <w:r w:rsidR="00793F0E" w:rsidRPr="00BB524B">
        <w:rPr>
          <w:lang w:val="pl-PL"/>
        </w:rPr>
        <w:t>Trybunał</w:t>
      </w:r>
      <w:r w:rsidR="00A02068" w:rsidRPr="00BB524B">
        <w:rPr>
          <w:lang w:val="pl-PL"/>
        </w:rPr>
        <w:t xml:space="preserve"> </w:t>
      </w:r>
      <w:r w:rsidR="00E8637E" w:rsidRPr="00BB524B">
        <w:rPr>
          <w:lang w:val="pl-PL"/>
        </w:rPr>
        <w:t>zauważa, że sądy krajowe</w:t>
      </w:r>
      <w:r w:rsidR="00EB4669" w:rsidRPr="00BB524B">
        <w:rPr>
          <w:lang w:val="pl-PL"/>
        </w:rPr>
        <w:t xml:space="preserve"> </w:t>
      </w:r>
      <w:r w:rsidR="00E8637E" w:rsidRPr="00BB524B">
        <w:rPr>
          <w:lang w:val="pl-PL"/>
        </w:rPr>
        <w:t xml:space="preserve">nie są jednomyślne co do możliwości wniesienia skargi kasacyjnej do </w:t>
      </w:r>
      <w:r w:rsidR="00950E81" w:rsidRPr="00BB524B">
        <w:rPr>
          <w:lang w:val="pl-PL"/>
        </w:rPr>
        <w:t>Sąd</w:t>
      </w:r>
      <w:r w:rsidR="00E8637E" w:rsidRPr="00BB524B">
        <w:rPr>
          <w:lang w:val="pl-PL"/>
        </w:rPr>
        <w:t>u</w:t>
      </w:r>
      <w:r w:rsidR="00950E81" w:rsidRPr="00BB524B">
        <w:rPr>
          <w:lang w:val="pl-PL"/>
        </w:rPr>
        <w:t xml:space="preserve"> Najwyższ</w:t>
      </w:r>
      <w:r w:rsidR="00E8637E" w:rsidRPr="00BB524B">
        <w:rPr>
          <w:lang w:val="pl-PL"/>
        </w:rPr>
        <w:t>ego od wyroku</w:t>
      </w:r>
      <w:r w:rsidR="00EB4669" w:rsidRPr="00BB524B">
        <w:rPr>
          <w:lang w:val="pl-PL"/>
        </w:rPr>
        <w:t xml:space="preserve"> </w:t>
      </w:r>
      <w:r w:rsidR="00E8637E" w:rsidRPr="00BB524B">
        <w:rPr>
          <w:lang w:val="pl-PL"/>
        </w:rPr>
        <w:t>sądu apelacyjnego nakazującego</w:t>
      </w:r>
      <w:r w:rsidR="00EB4669" w:rsidRPr="00BB524B">
        <w:rPr>
          <w:lang w:val="pl-PL"/>
        </w:rPr>
        <w:t xml:space="preserve"> </w:t>
      </w:r>
      <w:r w:rsidR="00EB23DE" w:rsidRPr="00BB524B">
        <w:rPr>
          <w:lang w:val="pl-PL"/>
        </w:rPr>
        <w:t>uchylenie</w:t>
      </w:r>
      <w:r w:rsidR="00AB72FD" w:rsidRPr="00BB524B">
        <w:rPr>
          <w:lang w:val="pl-PL"/>
        </w:rPr>
        <w:t xml:space="preserve"> tajemnicy zawodowej</w:t>
      </w:r>
      <w:r w:rsidR="00EB4669" w:rsidRPr="00BB524B">
        <w:rPr>
          <w:lang w:val="pl-PL"/>
        </w:rPr>
        <w:t xml:space="preserve">. </w:t>
      </w:r>
      <w:r w:rsidR="00E63015" w:rsidRPr="00BB524B">
        <w:rPr>
          <w:lang w:val="pl-PL"/>
        </w:rPr>
        <w:t>W niniejszej sprawie</w:t>
      </w:r>
      <w:r w:rsidR="000D5C59" w:rsidRPr="00BB524B">
        <w:rPr>
          <w:lang w:val="pl-PL"/>
        </w:rPr>
        <w:t xml:space="preserve">, </w:t>
      </w:r>
      <w:r w:rsidR="00650CA7">
        <w:rPr>
          <w:lang w:val="pl-PL"/>
        </w:rPr>
        <w:t>odwołanie</w:t>
      </w:r>
      <w:r w:rsidR="00E8637E" w:rsidRPr="00BB524B">
        <w:rPr>
          <w:lang w:val="pl-PL"/>
        </w:rPr>
        <w:t xml:space="preserve"> wniesion</w:t>
      </w:r>
      <w:r w:rsidR="00650CA7">
        <w:rPr>
          <w:lang w:val="pl-PL"/>
        </w:rPr>
        <w:t>e</w:t>
      </w:r>
      <w:r w:rsidR="00E8637E" w:rsidRPr="00BB524B">
        <w:rPr>
          <w:lang w:val="pl-PL"/>
        </w:rPr>
        <w:t xml:space="preserve"> przez</w:t>
      </w:r>
      <w:r w:rsidR="000D5C59" w:rsidRPr="00BB524B">
        <w:rPr>
          <w:lang w:val="pl-PL"/>
        </w:rPr>
        <w:t xml:space="preserve"> </w:t>
      </w:r>
      <w:r w:rsidR="00C76551" w:rsidRPr="00BB524B">
        <w:rPr>
          <w:lang w:val="pl-PL"/>
        </w:rPr>
        <w:t>skarżąc</w:t>
      </w:r>
      <w:r w:rsidR="00E8637E" w:rsidRPr="00BB524B">
        <w:rPr>
          <w:lang w:val="pl-PL"/>
        </w:rPr>
        <w:t>ą</w:t>
      </w:r>
      <w:r w:rsidR="000D5C59" w:rsidRPr="00BB524B">
        <w:rPr>
          <w:lang w:val="pl-PL"/>
        </w:rPr>
        <w:t xml:space="preserve"> </w:t>
      </w:r>
      <w:r w:rsidR="00E8637E" w:rsidRPr="00BB524B">
        <w:rPr>
          <w:lang w:val="pl-PL"/>
        </w:rPr>
        <w:t>został</w:t>
      </w:r>
      <w:r w:rsidR="00650CA7">
        <w:rPr>
          <w:lang w:val="pl-PL"/>
        </w:rPr>
        <w:t>o</w:t>
      </w:r>
      <w:r w:rsidR="00E8637E" w:rsidRPr="00BB524B">
        <w:rPr>
          <w:lang w:val="pl-PL"/>
        </w:rPr>
        <w:t xml:space="preserve"> uznan</w:t>
      </w:r>
      <w:r w:rsidR="00650CA7">
        <w:rPr>
          <w:lang w:val="pl-PL"/>
        </w:rPr>
        <w:t>e</w:t>
      </w:r>
      <w:r w:rsidR="00E8637E" w:rsidRPr="00BB524B">
        <w:rPr>
          <w:lang w:val="pl-PL"/>
        </w:rPr>
        <w:t xml:space="preserve"> przez Sąd Najwyższy na mocy wyroku z dnia 2 czerwca 2010 r. za niedopuszczaln</w:t>
      </w:r>
      <w:r w:rsidR="002C576E">
        <w:rPr>
          <w:lang w:val="pl-PL"/>
        </w:rPr>
        <w:t>e</w:t>
      </w:r>
      <w:r w:rsidR="000D5C59" w:rsidRPr="00BB524B">
        <w:rPr>
          <w:lang w:val="pl-PL"/>
        </w:rPr>
        <w:t xml:space="preserve">. </w:t>
      </w:r>
      <w:r w:rsidR="00E8637E" w:rsidRPr="00BB524B">
        <w:rPr>
          <w:lang w:val="pl-PL"/>
        </w:rPr>
        <w:t>W podobn</w:t>
      </w:r>
      <w:r w:rsidR="00F801B3" w:rsidRPr="00BB524B">
        <w:rPr>
          <w:lang w:val="pl-PL"/>
        </w:rPr>
        <w:t>ej sprawie</w:t>
      </w:r>
      <w:r w:rsidR="00E8637E" w:rsidRPr="00BB524B">
        <w:rPr>
          <w:lang w:val="pl-PL"/>
        </w:rPr>
        <w:t xml:space="preserve"> tego rodzaju środek odwoławczy został dopuszczony i </w:t>
      </w:r>
      <w:r w:rsidR="000D6D7C">
        <w:rPr>
          <w:lang w:val="pl-PL"/>
        </w:rPr>
        <w:t xml:space="preserve">co spowodowało, że </w:t>
      </w:r>
      <w:r w:rsidR="00950E81" w:rsidRPr="00BB524B">
        <w:rPr>
          <w:lang w:val="pl-PL"/>
        </w:rPr>
        <w:t>Sąd Najwyższy</w:t>
      </w:r>
      <w:r w:rsidR="000D5C59" w:rsidRPr="00BB524B">
        <w:rPr>
          <w:lang w:val="pl-PL"/>
        </w:rPr>
        <w:t xml:space="preserve"> </w:t>
      </w:r>
      <w:r w:rsidR="000D6D7C">
        <w:rPr>
          <w:lang w:val="pl-PL"/>
        </w:rPr>
        <w:t>decydował o</w:t>
      </w:r>
      <w:r w:rsidR="00E8637E" w:rsidRPr="00BB524B">
        <w:rPr>
          <w:lang w:val="pl-PL"/>
        </w:rPr>
        <w:t xml:space="preserve"> koniecznoś</w:t>
      </w:r>
      <w:r w:rsidR="00167B14">
        <w:rPr>
          <w:lang w:val="pl-PL"/>
        </w:rPr>
        <w:t>ci uchylenia</w:t>
      </w:r>
      <w:r w:rsidR="00E8637E" w:rsidRPr="00BB524B">
        <w:rPr>
          <w:lang w:val="pl-PL"/>
        </w:rPr>
        <w:t xml:space="preserve"> </w:t>
      </w:r>
      <w:r w:rsidR="00AF5329" w:rsidRPr="00BB524B">
        <w:rPr>
          <w:lang w:val="pl-PL"/>
        </w:rPr>
        <w:t>tajemnic</w:t>
      </w:r>
      <w:r w:rsidR="00E8637E" w:rsidRPr="00BB524B">
        <w:rPr>
          <w:lang w:val="pl-PL"/>
        </w:rPr>
        <w:t>y</w:t>
      </w:r>
      <w:r w:rsidR="00AF5329" w:rsidRPr="00BB524B">
        <w:rPr>
          <w:lang w:val="pl-PL"/>
        </w:rPr>
        <w:t xml:space="preserve"> zawodow</w:t>
      </w:r>
      <w:r w:rsidR="00E8637E" w:rsidRPr="00BB524B">
        <w:rPr>
          <w:lang w:val="pl-PL"/>
        </w:rPr>
        <w:t>ej</w:t>
      </w:r>
      <w:r w:rsidR="000D5C59" w:rsidRPr="00BB524B">
        <w:rPr>
          <w:lang w:val="pl-PL"/>
        </w:rPr>
        <w:t xml:space="preserve"> (</w:t>
      </w:r>
      <w:r w:rsidR="001114D0" w:rsidRPr="00BB524B">
        <w:rPr>
          <w:lang w:val="pl-PL"/>
        </w:rPr>
        <w:t>patrz</w:t>
      </w:r>
      <w:r w:rsidR="000D5C59" w:rsidRPr="00BB524B">
        <w:rPr>
          <w:lang w:val="pl-PL"/>
        </w:rPr>
        <w:t xml:space="preserve"> </w:t>
      </w:r>
      <w:r w:rsidR="006F1FCF" w:rsidRPr="00BB524B">
        <w:rPr>
          <w:lang w:val="pl-PL"/>
        </w:rPr>
        <w:t>wyrok</w:t>
      </w:r>
      <w:r w:rsidR="00F801B3" w:rsidRPr="00BB524B">
        <w:rPr>
          <w:lang w:val="pl-PL"/>
        </w:rPr>
        <w:t xml:space="preserve"> z dnia</w:t>
      </w:r>
      <w:r w:rsidR="00F74F17" w:rsidRPr="00BB524B">
        <w:rPr>
          <w:lang w:val="pl-PL"/>
        </w:rPr>
        <w:t xml:space="preserve"> 21 </w:t>
      </w:r>
      <w:r w:rsidR="00F801B3" w:rsidRPr="00BB524B">
        <w:rPr>
          <w:lang w:val="pl-PL"/>
        </w:rPr>
        <w:t>kwietnia</w:t>
      </w:r>
      <w:r w:rsidR="00F74F17" w:rsidRPr="00BB524B">
        <w:rPr>
          <w:lang w:val="pl-PL"/>
        </w:rPr>
        <w:t xml:space="preserve"> 2005</w:t>
      </w:r>
      <w:r w:rsidR="00F801B3" w:rsidRPr="00BB524B">
        <w:rPr>
          <w:lang w:val="pl-PL"/>
        </w:rPr>
        <w:t xml:space="preserve"> </w:t>
      </w:r>
      <w:r w:rsidR="00B13212" w:rsidRPr="00BB524B">
        <w:rPr>
          <w:lang w:val="pl-PL"/>
        </w:rPr>
        <w:t>r.</w:t>
      </w:r>
      <w:r w:rsidR="00F74F17" w:rsidRPr="00BB524B">
        <w:rPr>
          <w:lang w:val="pl-PL"/>
        </w:rPr>
        <w:t xml:space="preserve"> </w:t>
      </w:r>
      <w:r w:rsidR="00F801B3" w:rsidRPr="00BB524B">
        <w:rPr>
          <w:lang w:val="pl-PL"/>
        </w:rPr>
        <w:t xml:space="preserve">cytowany w ustępie 25 </w:t>
      </w:r>
      <w:r w:rsidR="0037288C" w:rsidRPr="00BB524B">
        <w:rPr>
          <w:lang w:val="pl-PL"/>
        </w:rPr>
        <w:t>powyżej</w:t>
      </w:r>
      <w:r w:rsidR="000D5C59" w:rsidRPr="00BB524B">
        <w:rPr>
          <w:lang w:val="pl-PL"/>
        </w:rPr>
        <w:t xml:space="preserve">). </w:t>
      </w:r>
      <w:r w:rsidR="005F03F4" w:rsidRPr="00BB524B">
        <w:rPr>
          <w:lang w:val="pl-PL"/>
        </w:rPr>
        <w:t>W wyroku</w:t>
      </w:r>
      <w:r w:rsidR="001E2BB1" w:rsidRPr="00BB524B">
        <w:rPr>
          <w:lang w:val="pl-PL"/>
        </w:rPr>
        <w:t xml:space="preserve"> z dnia</w:t>
      </w:r>
      <w:r w:rsidR="000D5C59" w:rsidRPr="00BB524B">
        <w:rPr>
          <w:lang w:val="pl-PL"/>
        </w:rPr>
        <w:t xml:space="preserve"> 9 </w:t>
      </w:r>
      <w:r w:rsidR="00F801B3" w:rsidRPr="00BB524B">
        <w:rPr>
          <w:lang w:val="pl-PL"/>
        </w:rPr>
        <w:t>lutego</w:t>
      </w:r>
      <w:r w:rsidR="000D5C59" w:rsidRPr="00BB524B">
        <w:rPr>
          <w:lang w:val="pl-PL"/>
        </w:rPr>
        <w:t xml:space="preserve"> 2011</w:t>
      </w:r>
      <w:r w:rsidR="00F801B3" w:rsidRPr="00BB524B">
        <w:rPr>
          <w:lang w:val="pl-PL"/>
        </w:rPr>
        <w:t xml:space="preserve"> </w:t>
      </w:r>
      <w:r w:rsidR="00B13212" w:rsidRPr="00BB524B">
        <w:rPr>
          <w:lang w:val="pl-PL"/>
        </w:rPr>
        <w:t>r.</w:t>
      </w:r>
      <w:r w:rsidR="000D5C59" w:rsidRPr="00BB524B">
        <w:rPr>
          <w:lang w:val="pl-PL"/>
        </w:rPr>
        <w:t xml:space="preserve"> (</w:t>
      </w:r>
      <w:r w:rsidR="001114D0" w:rsidRPr="00BB524B">
        <w:rPr>
          <w:lang w:val="pl-PL"/>
        </w:rPr>
        <w:t>patrz</w:t>
      </w:r>
      <w:r w:rsidR="000D5C59" w:rsidRPr="00BB524B">
        <w:rPr>
          <w:lang w:val="pl-PL"/>
        </w:rPr>
        <w:t xml:space="preserve"> </w:t>
      </w:r>
      <w:r w:rsidR="0037288C" w:rsidRPr="00BB524B">
        <w:rPr>
          <w:lang w:val="pl-PL"/>
        </w:rPr>
        <w:t>powyżej</w:t>
      </w:r>
      <w:r w:rsidR="000D5C59" w:rsidRPr="00BB524B">
        <w:rPr>
          <w:lang w:val="pl-PL"/>
        </w:rPr>
        <w:t xml:space="preserve"> </w:t>
      </w:r>
      <w:r w:rsidR="00CE5574">
        <w:rPr>
          <w:lang w:val="pl-PL"/>
        </w:rPr>
        <w:t>pkt</w:t>
      </w:r>
      <w:r w:rsidR="000D5C59" w:rsidRPr="00BB524B">
        <w:rPr>
          <w:lang w:val="pl-PL"/>
        </w:rPr>
        <w:t xml:space="preserve"> 28), </w:t>
      </w:r>
      <w:r w:rsidR="00167B14">
        <w:rPr>
          <w:lang w:val="pl-PL"/>
        </w:rPr>
        <w:t>najwyższa instancja</w:t>
      </w:r>
      <w:r w:rsidR="00023C70" w:rsidRPr="00BB524B">
        <w:rPr>
          <w:lang w:val="pl-PL"/>
        </w:rPr>
        <w:t xml:space="preserve"> stwierdził</w:t>
      </w:r>
      <w:r w:rsidR="00167B14">
        <w:rPr>
          <w:lang w:val="pl-PL"/>
        </w:rPr>
        <w:t>a</w:t>
      </w:r>
      <w:r w:rsidR="00023C70" w:rsidRPr="00BB524B">
        <w:rPr>
          <w:lang w:val="pl-PL"/>
        </w:rPr>
        <w:t xml:space="preserve"> również, że</w:t>
      </w:r>
      <w:r w:rsidR="000D5C59" w:rsidRPr="00BB524B">
        <w:rPr>
          <w:lang w:val="pl-PL"/>
        </w:rPr>
        <w:t xml:space="preserve"> </w:t>
      </w:r>
      <w:r w:rsidR="00023C70" w:rsidRPr="00BB524B">
        <w:rPr>
          <w:lang w:val="pl-PL"/>
        </w:rPr>
        <w:t xml:space="preserve">od </w:t>
      </w:r>
      <w:r w:rsidR="00135338" w:rsidRPr="00BB524B">
        <w:rPr>
          <w:lang w:val="pl-PL"/>
        </w:rPr>
        <w:t>orzeczeni</w:t>
      </w:r>
      <w:r w:rsidR="00023C70" w:rsidRPr="00BB524B">
        <w:rPr>
          <w:lang w:val="pl-PL"/>
        </w:rPr>
        <w:t>a</w:t>
      </w:r>
      <w:r w:rsidR="00EE02A8" w:rsidRPr="00BB524B">
        <w:rPr>
          <w:lang w:val="pl-PL"/>
        </w:rPr>
        <w:t xml:space="preserve"> sądu apelacyjnego</w:t>
      </w:r>
      <w:r w:rsidR="000D5C59" w:rsidRPr="00BB524B">
        <w:rPr>
          <w:lang w:val="pl-PL"/>
        </w:rPr>
        <w:t xml:space="preserve"> </w:t>
      </w:r>
      <w:r w:rsidR="00023C70" w:rsidRPr="00BB524B">
        <w:rPr>
          <w:lang w:val="pl-PL"/>
        </w:rPr>
        <w:t>przysługuje odwołanie</w:t>
      </w:r>
      <w:r w:rsidR="000D5C59" w:rsidRPr="00BB524B">
        <w:rPr>
          <w:lang w:val="pl-PL"/>
        </w:rPr>
        <w:t xml:space="preserve">. </w:t>
      </w:r>
      <w:r w:rsidR="00EE02A8" w:rsidRPr="00BB524B">
        <w:rPr>
          <w:lang w:val="pl-PL"/>
        </w:rPr>
        <w:t>Wreszcie</w:t>
      </w:r>
      <w:r w:rsidR="00F74F17" w:rsidRPr="00BB524B">
        <w:rPr>
          <w:lang w:val="pl-PL"/>
        </w:rPr>
        <w:t xml:space="preserve">, </w:t>
      </w:r>
      <w:r w:rsidR="00023C70" w:rsidRPr="00BB524B">
        <w:rPr>
          <w:lang w:val="pl-PL"/>
        </w:rPr>
        <w:t>subsydiarnie</w:t>
      </w:r>
      <w:r w:rsidR="00C445C2" w:rsidRPr="00BB524B">
        <w:rPr>
          <w:lang w:val="pl-PL"/>
        </w:rPr>
        <w:t xml:space="preserve">, </w:t>
      </w:r>
      <w:r w:rsidR="00793F0E" w:rsidRPr="00BB524B">
        <w:rPr>
          <w:lang w:val="pl-PL"/>
        </w:rPr>
        <w:t>Trybunał</w:t>
      </w:r>
      <w:r w:rsidR="001B6969" w:rsidRPr="00BB524B">
        <w:rPr>
          <w:lang w:val="pl-PL"/>
        </w:rPr>
        <w:t xml:space="preserve"> </w:t>
      </w:r>
      <w:r w:rsidR="00023C70" w:rsidRPr="00BB524B">
        <w:rPr>
          <w:lang w:val="pl-PL"/>
        </w:rPr>
        <w:t>stwierdza, że w</w:t>
      </w:r>
      <w:r w:rsidR="005F03F4" w:rsidRPr="00BB524B">
        <w:rPr>
          <w:lang w:val="pl-PL"/>
        </w:rPr>
        <w:t xml:space="preserve"> wyroku</w:t>
      </w:r>
      <w:r w:rsidR="00EE02A8" w:rsidRPr="00BB524B">
        <w:rPr>
          <w:lang w:val="pl-PL"/>
        </w:rPr>
        <w:t xml:space="preserve"> z dnia</w:t>
      </w:r>
      <w:r w:rsidR="001B6969" w:rsidRPr="00BB524B">
        <w:rPr>
          <w:lang w:val="pl-PL"/>
        </w:rPr>
        <w:t xml:space="preserve"> 2 </w:t>
      </w:r>
      <w:r w:rsidR="000E2C3E" w:rsidRPr="00BB524B">
        <w:rPr>
          <w:lang w:val="pl-PL"/>
        </w:rPr>
        <w:t>listopada</w:t>
      </w:r>
      <w:r w:rsidR="001B6969" w:rsidRPr="00BB524B">
        <w:rPr>
          <w:lang w:val="pl-PL"/>
        </w:rPr>
        <w:t xml:space="preserve"> 2005 </w:t>
      </w:r>
      <w:r w:rsidR="00B13212" w:rsidRPr="00BB524B">
        <w:rPr>
          <w:lang w:val="pl-PL"/>
        </w:rPr>
        <w:t>r.</w:t>
      </w:r>
      <w:r w:rsidR="001114D0" w:rsidRPr="00BB524B">
        <w:rPr>
          <w:lang w:val="pl-PL"/>
        </w:rPr>
        <w:t xml:space="preserve"> </w:t>
      </w:r>
      <w:r w:rsidR="001B6969" w:rsidRPr="00BB524B">
        <w:rPr>
          <w:lang w:val="pl-PL"/>
        </w:rPr>
        <w:t>(</w:t>
      </w:r>
      <w:r w:rsidR="001114D0" w:rsidRPr="00BB524B">
        <w:rPr>
          <w:lang w:val="pl-PL"/>
        </w:rPr>
        <w:t>patrz</w:t>
      </w:r>
      <w:r w:rsidR="001B6969" w:rsidRPr="00BB524B">
        <w:rPr>
          <w:lang w:val="pl-PL"/>
        </w:rPr>
        <w:t xml:space="preserve"> </w:t>
      </w:r>
      <w:r w:rsidR="00CE5574">
        <w:rPr>
          <w:lang w:val="pl-PL"/>
        </w:rPr>
        <w:t>pkt</w:t>
      </w:r>
      <w:r w:rsidR="001114D0" w:rsidRPr="00BB524B">
        <w:rPr>
          <w:lang w:val="pl-PL"/>
        </w:rPr>
        <w:t xml:space="preserve"> 23</w:t>
      </w:r>
      <w:r w:rsidR="00023C70" w:rsidRPr="00BB524B">
        <w:rPr>
          <w:lang w:val="pl-PL"/>
        </w:rPr>
        <w:t xml:space="preserve"> </w:t>
      </w:r>
      <w:r w:rsidR="0037288C" w:rsidRPr="00BB524B">
        <w:rPr>
          <w:lang w:val="pl-PL"/>
        </w:rPr>
        <w:t>powyżej</w:t>
      </w:r>
      <w:r w:rsidR="001B6969" w:rsidRPr="00BB524B">
        <w:rPr>
          <w:lang w:val="pl-PL"/>
        </w:rPr>
        <w:t xml:space="preserve">) </w:t>
      </w:r>
      <w:r w:rsidR="001114D0" w:rsidRPr="00BB524B">
        <w:rPr>
          <w:lang w:val="pl-PL"/>
        </w:rPr>
        <w:t>Trybu</w:t>
      </w:r>
      <w:r w:rsidR="00AF34B6" w:rsidRPr="00BB524B">
        <w:rPr>
          <w:lang w:val="pl-PL"/>
        </w:rPr>
        <w:t>nał Konstytucyjny</w:t>
      </w:r>
      <w:r w:rsidR="001B6969" w:rsidRPr="00BB524B">
        <w:rPr>
          <w:lang w:val="pl-PL"/>
        </w:rPr>
        <w:t xml:space="preserve"> </w:t>
      </w:r>
      <w:r w:rsidR="001114D0" w:rsidRPr="00BB524B">
        <w:rPr>
          <w:lang w:val="pl-PL"/>
        </w:rPr>
        <w:t xml:space="preserve">uznał, </w:t>
      </w:r>
      <w:r w:rsidR="00023C70" w:rsidRPr="00BB524B">
        <w:rPr>
          <w:lang w:val="pl-PL"/>
        </w:rPr>
        <w:t>iż</w:t>
      </w:r>
      <w:r w:rsidR="001B6969" w:rsidRPr="00BB524B">
        <w:rPr>
          <w:lang w:val="pl-PL"/>
        </w:rPr>
        <w:t xml:space="preserve"> </w:t>
      </w:r>
      <w:r w:rsidR="00135338" w:rsidRPr="00BB524B">
        <w:rPr>
          <w:lang w:val="pl-PL"/>
        </w:rPr>
        <w:t>orzeczenie</w:t>
      </w:r>
      <w:r w:rsidR="001B6969" w:rsidRPr="00BB524B">
        <w:rPr>
          <w:lang w:val="pl-PL"/>
        </w:rPr>
        <w:t xml:space="preserve"> </w:t>
      </w:r>
      <w:r w:rsidR="001114D0" w:rsidRPr="00BB524B">
        <w:rPr>
          <w:lang w:val="pl-PL"/>
        </w:rPr>
        <w:t>sądu apelacyjnego</w:t>
      </w:r>
      <w:r w:rsidR="001B6969" w:rsidRPr="00BB524B">
        <w:rPr>
          <w:lang w:val="pl-PL"/>
        </w:rPr>
        <w:t xml:space="preserve"> </w:t>
      </w:r>
      <w:r w:rsidR="00023C70" w:rsidRPr="00BB524B">
        <w:rPr>
          <w:lang w:val="pl-PL"/>
        </w:rPr>
        <w:t>orzekającego</w:t>
      </w:r>
      <w:r w:rsidR="00A02068" w:rsidRPr="00BB524B">
        <w:rPr>
          <w:lang w:val="pl-PL"/>
        </w:rPr>
        <w:t xml:space="preserve"> </w:t>
      </w:r>
      <w:r w:rsidR="001114D0" w:rsidRPr="00BB524B">
        <w:rPr>
          <w:lang w:val="pl-PL"/>
        </w:rPr>
        <w:t>w sprawie</w:t>
      </w:r>
      <w:r w:rsidR="00A02068" w:rsidRPr="00BB524B">
        <w:rPr>
          <w:lang w:val="pl-PL"/>
        </w:rPr>
        <w:t xml:space="preserve"> </w:t>
      </w:r>
      <w:r w:rsidR="00904546" w:rsidRPr="00BB524B">
        <w:rPr>
          <w:lang w:val="pl-PL"/>
        </w:rPr>
        <w:t>zwolnienia z tajemnicy zawodowej</w:t>
      </w:r>
      <w:r w:rsidR="00F13773" w:rsidRPr="00BB524B">
        <w:rPr>
          <w:lang w:val="pl-PL"/>
        </w:rPr>
        <w:t xml:space="preserve"> </w:t>
      </w:r>
      <w:r w:rsidR="008E529B">
        <w:rPr>
          <w:lang w:val="pl-PL"/>
        </w:rPr>
        <w:t>należało do</w:t>
      </w:r>
      <w:r w:rsidR="00CE5574">
        <w:rPr>
          <w:lang w:val="pl-PL"/>
        </w:rPr>
        <w:t xml:space="preserve"> pierwszej instancji </w:t>
      </w:r>
      <w:r w:rsidR="00CE5574" w:rsidRPr="00CE5574">
        <w:rPr>
          <w:lang w:val="pl-PL"/>
        </w:rPr>
        <w:t>sądowej</w:t>
      </w:r>
      <w:r w:rsidR="001B6969" w:rsidRPr="00CE5574">
        <w:rPr>
          <w:lang w:val="pl-PL"/>
        </w:rPr>
        <w:t>.</w:t>
      </w:r>
    </w:p>
    <w:p w:rsidR="00DB54A3" w:rsidRPr="00BB524B" w:rsidRDefault="004D567D" w:rsidP="002E1693">
      <w:pPr>
        <w:pStyle w:val="ECHRPara"/>
        <w:rPr>
          <w:lang w:val="pl-PL"/>
        </w:rPr>
      </w:pPr>
      <w:r w:rsidRPr="00CE5574">
        <w:rPr>
          <w:lang w:val="pl-PL"/>
        </w:rPr>
        <w:fldChar w:fldCharType="begin"/>
      </w:r>
      <w:r w:rsidR="001B6969" w:rsidRPr="00CE5574">
        <w:rPr>
          <w:lang w:val="pl-PL"/>
        </w:rPr>
        <w:instrText xml:space="preserve"> SEQ level0 \*arabic </w:instrText>
      </w:r>
      <w:r w:rsidRPr="00CE5574">
        <w:rPr>
          <w:lang w:val="pl-PL"/>
        </w:rPr>
        <w:fldChar w:fldCharType="separate"/>
      </w:r>
      <w:r w:rsidR="007E0CEA">
        <w:rPr>
          <w:noProof/>
          <w:lang w:val="pl-PL"/>
        </w:rPr>
        <w:t>51</w:t>
      </w:r>
      <w:r w:rsidRPr="00CE5574">
        <w:rPr>
          <w:lang w:val="pl-PL"/>
        </w:rPr>
        <w:fldChar w:fldCharType="end"/>
      </w:r>
      <w:r w:rsidR="001B6969" w:rsidRPr="00CE5574">
        <w:rPr>
          <w:lang w:val="pl-PL"/>
        </w:rPr>
        <w:t>.  </w:t>
      </w:r>
      <w:r w:rsidR="00023C70" w:rsidRPr="00CE5574">
        <w:rPr>
          <w:lang w:val="pl-PL"/>
        </w:rPr>
        <w:t>Niezależ</w:t>
      </w:r>
      <w:r w:rsidR="002C2147" w:rsidRPr="00CE5574">
        <w:rPr>
          <w:lang w:val="pl-PL"/>
        </w:rPr>
        <w:t>nie od</w:t>
      </w:r>
      <w:r w:rsidR="00DB54A3" w:rsidRPr="00CE5574">
        <w:rPr>
          <w:lang w:val="pl-PL"/>
        </w:rPr>
        <w:t xml:space="preserve"> </w:t>
      </w:r>
      <w:r w:rsidR="00023C70" w:rsidRPr="00CE5574">
        <w:rPr>
          <w:lang w:val="pl-PL"/>
        </w:rPr>
        <w:t xml:space="preserve">przewidywalności spornej ingerencji i istnienia lub rozbieżności w orzecznictwie </w:t>
      </w:r>
      <w:r w:rsidR="001114D0" w:rsidRPr="00CE5574">
        <w:rPr>
          <w:lang w:val="pl-PL"/>
        </w:rPr>
        <w:t xml:space="preserve">na poziomie wewnętrznym w odniesieniu do możliwości wniesienia apelacji od </w:t>
      </w:r>
      <w:r w:rsidR="006F1FCF" w:rsidRPr="00CE5574">
        <w:rPr>
          <w:lang w:val="pl-PL"/>
        </w:rPr>
        <w:t>wy</w:t>
      </w:r>
      <w:r w:rsidR="00B13212" w:rsidRPr="00CE5574">
        <w:rPr>
          <w:lang w:val="pl-PL"/>
        </w:rPr>
        <w:t>r</w:t>
      </w:r>
      <w:r w:rsidR="00023C70" w:rsidRPr="00CE5574">
        <w:rPr>
          <w:lang w:val="pl-PL"/>
        </w:rPr>
        <w:t>oku</w:t>
      </w:r>
      <w:r w:rsidR="001114D0" w:rsidRPr="00CE5574">
        <w:rPr>
          <w:lang w:val="pl-PL"/>
        </w:rPr>
        <w:t xml:space="preserve"> sądu apelacyjnego nakazującego</w:t>
      </w:r>
      <w:r w:rsidR="00C445C2" w:rsidRPr="00CE5574">
        <w:rPr>
          <w:lang w:val="pl-PL"/>
        </w:rPr>
        <w:t xml:space="preserve"> </w:t>
      </w:r>
      <w:r w:rsidR="00EB23DE" w:rsidRPr="00CE5574">
        <w:rPr>
          <w:lang w:val="pl-PL"/>
        </w:rPr>
        <w:t>uchylenie</w:t>
      </w:r>
      <w:r w:rsidR="00AB72FD" w:rsidRPr="00CE5574">
        <w:rPr>
          <w:lang w:val="pl-PL"/>
        </w:rPr>
        <w:t xml:space="preserve"> tajemnicy zawodowej</w:t>
      </w:r>
      <w:r w:rsidR="009B554E" w:rsidRPr="00CE5574">
        <w:rPr>
          <w:lang w:val="pl-PL"/>
        </w:rPr>
        <w:t>,</w:t>
      </w:r>
      <w:r w:rsidR="00DB54A3" w:rsidRPr="00CE5574">
        <w:rPr>
          <w:lang w:val="pl-PL"/>
        </w:rPr>
        <w:t xml:space="preserve"> </w:t>
      </w:r>
      <w:r w:rsidR="00023C70" w:rsidRPr="00CE5574">
        <w:rPr>
          <w:lang w:val="pl-PL"/>
        </w:rPr>
        <w:t>co mogło naruszyć zasadę pewności prawa</w:t>
      </w:r>
      <w:r w:rsidR="00DB54A3" w:rsidRPr="00CE5574">
        <w:rPr>
          <w:lang w:val="pl-PL"/>
        </w:rPr>
        <w:t xml:space="preserve">, </w:t>
      </w:r>
      <w:r w:rsidR="00793F0E" w:rsidRPr="00CE5574">
        <w:rPr>
          <w:lang w:val="pl-PL"/>
        </w:rPr>
        <w:t>Trybunał</w:t>
      </w:r>
      <w:r w:rsidR="00023C70" w:rsidRPr="00CE5574">
        <w:rPr>
          <w:lang w:val="pl-PL"/>
        </w:rPr>
        <w:t xml:space="preserve"> stwierdza,</w:t>
      </w:r>
      <w:r w:rsidR="00023C70" w:rsidRPr="00BB524B">
        <w:rPr>
          <w:lang w:val="pl-PL"/>
        </w:rPr>
        <w:t xml:space="preserve"> że nie ma potrzeby rozstrzygania tych dwóch </w:t>
      </w:r>
      <w:r w:rsidR="00023C70" w:rsidRPr="00BB524B">
        <w:rPr>
          <w:lang w:val="pl-PL"/>
        </w:rPr>
        <w:lastRenderedPageBreak/>
        <w:t xml:space="preserve">kwestii </w:t>
      </w:r>
      <w:r w:rsidR="0062031A" w:rsidRPr="00BB524B">
        <w:rPr>
          <w:lang w:val="pl-PL"/>
        </w:rPr>
        <w:t>biorąc pod uwagę wniosek, do którego dojdzie, dotyczący konieczności ingerencji</w:t>
      </w:r>
      <w:r w:rsidR="000D5C59" w:rsidRPr="00BB524B">
        <w:rPr>
          <w:lang w:val="pl-PL"/>
        </w:rPr>
        <w:t>.</w:t>
      </w:r>
    </w:p>
    <w:p w:rsidR="00CC740F" w:rsidRPr="00BB524B" w:rsidRDefault="0039100F" w:rsidP="002E1693">
      <w:pPr>
        <w:pStyle w:val="ECHRHeading5"/>
        <w:rPr>
          <w:lang w:val="pl-PL"/>
        </w:rPr>
      </w:pPr>
      <w:r w:rsidRPr="00BB524B">
        <w:rPr>
          <w:lang w:val="pl-PL"/>
        </w:rPr>
        <w:t>ii.</w:t>
      </w:r>
      <w:r w:rsidR="00CC740F" w:rsidRPr="00BB524B">
        <w:rPr>
          <w:lang w:val="pl-PL"/>
        </w:rPr>
        <w:t>  </w:t>
      </w:r>
      <w:r w:rsidR="0062031A" w:rsidRPr="00BB524B">
        <w:rPr>
          <w:lang w:val="pl-PL"/>
        </w:rPr>
        <w:t>Uzasadnion</w:t>
      </w:r>
      <w:r w:rsidR="002768E1">
        <w:rPr>
          <w:lang w:val="pl-PL"/>
        </w:rPr>
        <w:t>a</w:t>
      </w:r>
    </w:p>
    <w:p w:rsidR="00D64455" w:rsidRPr="00BB524B" w:rsidRDefault="004D567D" w:rsidP="002E1693">
      <w:pPr>
        <w:pStyle w:val="ECHRPara"/>
        <w:rPr>
          <w:lang w:val="pl-PL"/>
        </w:rPr>
      </w:pPr>
      <w:r w:rsidRPr="00BB524B">
        <w:rPr>
          <w:lang w:val="pl-PL"/>
        </w:rPr>
        <w:fldChar w:fldCharType="begin"/>
      </w:r>
      <w:r w:rsidR="00CC740F" w:rsidRPr="00BB524B">
        <w:rPr>
          <w:lang w:val="pl-PL"/>
        </w:rPr>
        <w:instrText xml:space="preserve"> SEQ level0 \*arabic </w:instrText>
      </w:r>
      <w:r w:rsidRPr="00BB524B">
        <w:rPr>
          <w:lang w:val="pl-PL"/>
        </w:rPr>
        <w:fldChar w:fldCharType="separate"/>
      </w:r>
      <w:r w:rsidR="007E0CEA">
        <w:rPr>
          <w:noProof/>
          <w:lang w:val="pl-PL"/>
        </w:rPr>
        <w:t>52</w:t>
      </w:r>
      <w:r w:rsidRPr="00BB524B">
        <w:rPr>
          <w:lang w:val="pl-PL"/>
        </w:rPr>
        <w:fldChar w:fldCharType="end"/>
      </w:r>
      <w:r w:rsidR="00CC740F" w:rsidRPr="00BB524B">
        <w:rPr>
          <w:lang w:val="pl-PL"/>
        </w:rPr>
        <w:t>.  </w:t>
      </w:r>
      <w:r w:rsidR="00793F0E" w:rsidRPr="00BB524B">
        <w:rPr>
          <w:lang w:val="pl-PL"/>
        </w:rPr>
        <w:t>Trybunał</w:t>
      </w:r>
      <w:r w:rsidR="00CC740F" w:rsidRPr="00BB524B">
        <w:rPr>
          <w:lang w:val="pl-PL"/>
        </w:rPr>
        <w:t xml:space="preserve"> </w:t>
      </w:r>
      <w:r w:rsidR="0062031A" w:rsidRPr="00BB524B">
        <w:rPr>
          <w:lang w:val="pl-PL"/>
        </w:rPr>
        <w:t>zauważa, że</w:t>
      </w:r>
      <w:r w:rsidR="00CC740F" w:rsidRPr="00BB524B">
        <w:rPr>
          <w:lang w:val="pl-PL"/>
        </w:rPr>
        <w:t xml:space="preserve"> </w:t>
      </w:r>
      <w:r w:rsidR="001114D0" w:rsidRPr="00BB524B">
        <w:rPr>
          <w:lang w:val="pl-PL"/>
        </w:rPr>
        <w:t>ingerencja</w:t>
      </w:r>
      <w:r w:rsidR="00CC740F" w:rsidRPr="00BB524B">
        <w:rPr>
          <w:lang w:val="pl-PL"/>
        </w:rPr>
        <w:t xml:space="preserve"> </w:t>
      </w:r>
      <w:r w:rsidR="001114D0" w:rsidRPr="00BB524B">
        <w:rPr>
          <w:lang w:val="pl-PL"/>
        </w:rPr>
        <w:t>w życie prywatne</w:t>
      </w:r>
      <w:r w:rsidR="00CC740F" w:rsidRPr="00BB524B">
        <w:rPr>
          <w:lang w:val="pl-PL"/>
        </w:rPr>
        <w:t xml:space="preserve"> </w:t>
      </w:r>
      <w:r w:rsidR="00C76551" w:rsidRPr="00BB524B">
        <w:rPr>
          <w:lang w:val="pl-PL"/>
        </w:rPr>
        <w:t>skarżąc</w:t>
      </w:r>
      <w:r w:rsidR="001114D0" w:rsidRPr="00BB524B">
        <w:rPr>
          <w:lang w:val="pl-PL"/>
        </w:rPr>
        <w:t>ej</w:t>
      </w:r>
      <w:r w:rsidR="00CC740F" w:rsidRPr="00BB524B">
        <w:rPr>
          <w:lang w:val="pl-PL"/>
        </w:rPr>
        <w:t xml:space="preserve"> </w:t>
      </w:r>
      <w:r w:rsidR="001114D0" w:rsidRPr="00BB524B">
        <w:rPr>
          <w:lang w:val="pl-PL"/>
        </w:rPr>
        <w:t xml:space="preserve">zmierzała do poszukiwania </w:t>
      </w:r>
      <w:r w:rsidR="00FA516C">
        <w:rPr>
          <w:lang w:val="pl-PL"/>
        </w:rPr>
        <w:t>poszlak</w:t>
      </w:r>
      <w:r w:rsidR="001114D0" w:rsidRPr="00BB524B">
        <w:rPr>
          <w:lang w:val="pl-PL"/>
        </w:rPr>
        <w:t xml:space="preserve"> i dowodów w ramach </w:t>
      </w:r>
      <w:r w:rsidR="0062031A" w:rsidRPr="00BB524B">
        <w:rPr>
          <w:lang w:val="pl-PL"/>
        </w:rPr>
        <w:t>wszczętego przeciwko skarżącej dochodzenia o oszustwo podatkowe</w:t>
      </w:r>
      <w:r w:rsidR="00CC740F" w:rsidRPr="00BB524B">
        <w:rPr>
          <w:lang w:val="pl-PL"/>
        </w:rPr>
        <w:t xml:space="preserve">. </w:t>
      </w:r>
      <w:r w:rsidR="0062031A" w:rsidRPr="00BB524B">
        <w:rPr>
          <w:lang w:val="pl-PL"/>
        </w:rPr>
        <w:t xml:space="preserve">Chodziło zatem o </w:t>
      </w:r>
      <w:r w:rsidR="008E1D82" w:rsidRPr="00BB524B">
        <w:rPr>
          <w:lang w:val="pl-PL"/>
        </w:rPr>
        <w:t>uzasadniony cel</w:t>
      </w:r>
      <w:r w:rsidR="00CC740F" w:rsidRPr="00BB524B">
        <w:rPr>
          <w:lang w:val="pl-PL"/>
        </w:rPr>
        <w:t xml:space="preserve">, </w:t>
      </w:r>
      <w:r w:rsidR="00EB23DE" w:rsidRPr="00BB524B">
        <w:rPr>
          <w:lang w:val="pl-PL"/>
        </w:rPr>
        <w:t>a mianowicie</w:t>
      </w:r>
      <w:r w:rsidR="0062031A" w:rsidRPr="00BB524B">
        <w:rPr>
          <w:lang w:val="pl-PL"/>
        </w:rPr>
        <w:t xml:space="preserve"> </w:t>
      </w:r>
      <w:r w:rsidR="008E6720" w:rsidRPr="00BB524B">
        <w:rPr>
          <w:lang w:val="pl-PL"/>
        </w:rPr>
        <w:t>„</w:t>
      </w:r>
      <w:r w:rsidR="001114D0" w:rsidRPr="00BB524B">
        <w:rPr>
          <w:lang w:val="pl-PL"/>
        </w:rPr>
        <w:t>zapobieganie przestępstwom</w:t>
      </w:r>
      <w:r w:rsidR="00EF6BBC">
        <w:rPr>
          <w:lang w:val="pl-PL"/>
        </w:rPr>
        <w:t>”</w:t>
      </w:r>
      <w:r w:rsidR="001114D0" w:rsidRPr="00BB524B">
        <w:rPr>
          <w:lang w:val="pl-PL"/>
        </w:rPr>
        <w:t xml:space="preserve"> </w:t>
      </w:r>
      <w:r w:rsidR="008007A5" w:rsidRPr="00BB524B">
        <w:rPr>
          <w:lang w:val="pl-PL"/>
        </w:rPr>
        <w:t>w rozumieniu</w:t>
      </w:r>
      <w:r w:rsidR="00CC740F" w:rsidRPr="00BB524B">
        <w:rPr>
          <w:lang w:val="pl-PL"/>
        </w:rPr>
        <w:t xml:space="preserve"> </w:t>
      </w:r>
      <w:r w:rsidR="00135338" w:rsidRPr="00BB524B">
        <w:rPr>
          <w:lang w:val="pl-PL"/>
        </w:rPr>
        <w:t>artykuł</w:t>
      </w:r>
      <w:r w:rsidR="00CC740F" w:rsidRPr="00BB524B">
        <w:rPr>
          <w:lang w:val="pl-PL"/>
        </w:rPr>
        <w:t xml:space="preserve"> 8 § 2 </w:t>
      </w:r>
      <w:r w:rsidR="00793F0E" w:rsidRPr="00BB524B">
        <w:rPr>
          <w:lang w:val="pl-PL"/>
        </w:rPr>
        <w:t>Konwencji</w:t>
      </w:r>
      <w:r w:rsidR="00CC740F" w:rsidRPr="00BB524B">
        <w:rPr>
          <w:lang w:val="pl-PL"/>
        </w:rPr>
        <w:t>.</w:t>
      </w:r>
    </w:p>
    <w:p w:rsidR="00CC740F" w:rsidRPr="00BB524B" w:rsidRDefault="004D567D" w:rsidP="002E1693">
      <w:pPr>
        <w:pStyle w:val="ECHRPara"/>
        <w:rPr>
          <w:lang w:val="pl-PL"/>
        </w:rPr>
      </w:pPr>
      <w:r w:rsidRPr="00BB524B">
        <w:rPr>
          <w:lang w:val="pl-PL"/>
        </w:rPr>
        <w:fldChar w:fldCharType="begin"/>
      </w:r>
      <w:r w:rsidR="00CC740F" w:rsidRPr="00BB524B">
        <w:rPr>
          <w:lang w:val="pl-PL"/>
        </w:rPr>
        <w:instrText xml:space="preserve"> SEQ level0 \*arabic </w:instrText>
      </w:r>
      <w:r w:rsidRPr="00BB524B">
        <w:rPr>
          <w:lang w:val="pl-PL"/>
        </w:rPr>
        <w:fldChar w:fldCharType="separate"/>
      </w:r>
      <w:r w:rsidR="007E0CEA">
        <w:rPr>
          <w:noProof/>
          <w:lang w:val="pl-PL"/>
        </w:rPr>
        <w:t>53</w:t>
      </w:r>
      <w:r w:rsidRPr="00BB524B">
        <w:rPr>
          <w:lang w:val="pl-PL"/>
        </w:rPr>
        <w:fldChar w:fldCharType="end"/>
      </w:r>
      <w:r w:rsidR="00CC740F" w:rsidRPr="00BB524B">
        <w:rPr>
          <w:lang w:val="pl-PL"/>
        </w:rPr>
        <w:t>.  </w:t>
      </w:r>
      <w:r w:rsidR="001114D0" w:rsidRPr="00BB524B">
        <w:rPr>
          <w:lang w:val="pl-PL"/>
        </w:rPr>
        <w:t xml:space="preserve">Pozostaje zbadać, czy tego typu ingerencja </w:t>
      </w:r>
      <w:r w:rsidR="00EF6BBC">
        <w:rPr>
          <w:lang w:val="pl-PL"/>
        </w:rPr>
        <w:t xml:space="preserve">była </w:t>
      </w:r>
      <w:r w:rsidR="00D936B4">
        <w:rPr>
          <w:lang w:val="pl-PL"/>
        </w:rPr>
        <w:t xml:space="preserve">„konieczna w demokratycznym społeczeństwie” </w:t>
      </w:r>
      <w:r w:rsidR="001114D0" w:rsidRPr="00BB524B">
        <w:rPr>
          <w:lang w:val="pl-PL"/>
        </w:rPr>
        <w:t xml:space="preserve">dla </w:t>
      </w:r>
      <w:r w:rsidR="00D936B4">
        <w:rPr>
          <w:lang w:val="pl-PL"/>
        </w:rPr>
        <w:t xml:space="preserve">osiągnięcia </w:t>
      </w:r>
      <w:r w:rsidR="001114D0" w:rsidRPr="00BB524B">
        <w:rPr>
          <w:lang w:val="pl-PL"/>
        </w:rPr>
        <w:t xml:space="preserve">uzasadnionego celu, </w:t>
      </w:r>
      <w:r w:rsidR="00386DBC">
        <w:rPr>
          <w:lang w:val="pl-PL"/>
        </w:rPr>
        <w:t>w szczególnych okolicznościach sprawy</w:t>
      </w:r>
      <w:r w:rsidR="00CC740F" w:rsidRPr="00BB524B">
        <w:rPr>
          <w:lang w:val="pl-PL"/>
        </w:rPr>
        <w:t>.</w:t>
      </w:r>
    </w:p>
    <w:p w:rsidR="00CC740F" w:rsidRPr="00BB524B" w:rsidRDefault="0039100F" w:rsidP="002E1693">
      <w:pPr>
        <w:pStyle w:val="ECHRHeading5"/>
        <w:rPr>
          <w:lang w:val="pl-PL"/>
        </w:rPr>
      </w:pPr>
      <w:r w:rsidRPr="00BB524B">
        <w:rPr>
          <w:lang w:val="pl-PL"/>
        </w:rPr>
        <w:t>iii.</w:t>
      </w:r>
      <w:r w:rsidR="00CC740F" w:rsidRPr="00BB524B">
        <w:rPr>
          <w:lang w:val="pl-PL"/>
        </w:rPr>
        <w:t>  </w:t>
      </w:r>
      <w:r w:rsidR="008E1D82" w:rsidRPr="00BB524B">
        <w:rPr>
          <w:lang w:val="pl-PL"/>
        </w:rPr>
        <w:t>Konieczn</w:t>
      </w:r>
      <w:r w:rsidR="00262229">
        <w:rPr>
          <w:lang w:val="pl-PL"/>
        </w:rPr>
        <w:t>a</w:t>
      </w:r>
      <w:r w:rsidR="008E1D82" w:rsidRPr="00BB524B">
        <w:rPr>
          <w:lang w:val="pl-PL"/>
        </w:rPr>
        <w:t xml:space="preserve"> w społeczeństwie demokratycznym</w:t>
      </w:r>
    </w:p>
    <w:p w:rsidR="00CC740F" w:rsidRPr="00BB524B" w:rsidRDefault="004D567D" w:rsidP="002E1693">
      <w:pPr>
        <w:pStyle w:val="ECHRPara"/>
        <w:rPr>
          <w:lang w:val="pl-PL"/>
        </w:rPr>
      </w:pPr>
      <w:r w:rsidRPr="00BB524B">
        <w:rPr>
          <w:lang w:val="pl-PL"/>
        </w:rPr>
        <w:fldChar w:fldCharType="begin"/>
      </w:r>
      <w:r w:rsidR="00CC740F" w:rsidRPr="00BB524B">
        <w:rPr>
          <w:lang w:val="pl-PL"/>
        </w:rPr>
        <w:instrText xml:space="preserve"> SEQ level0 \*arabic </w:instrText>
      </w:r>
      <w:r w:rsidRPr="00BB524B">
        <w:rPr>
          <w:lang w:val="pl-PL"/>
        </w:rPr>
        <w:fldChar w:fldCharType="separate"/>
      </w:r>
      <w:r w:rsidR="007E0CEA">
        <w:rPr>
          <w:noProof/>
          <w:lang w:val="pl-PL"/>
        </w:rPr>
        <w:t>54</w:t>
      </w:r>
      <w:r w:rsidRPr="00BB524B">
        <w:rPr>
          <w:lang w:val="pl-PL"/>
        </w:rPr>
        <w:fldChar w:fldCharType="end"/>
      </w:r>
      <w:r w:rsidR="00CC740F" w:rsidRPr="00BB524B">
        <w:rPr>
          <w:lang w:val="pl-PL"/>
        </w:rPr>
        <w:t>.  </w:t>
      </w:r>
      <w:r w:rsidR="008E1D82" w:rsidRPr="00BB524B">
        <w:rPr>
          <w:lang w:val="pl-PL"/>
        </w:rPr>
        <w:t>Z</w:t>
      </w:r>
      <w:r w:rsidR="00386DBC">
        <w:rPr>
          <w:lang w:val="pl-PL"/>
        </w:rPr>
        <w:t>godnie z</w:t>
      </w:r>
      <w:r w:rsidR="008E1D82" w:rsidRPr="00BB524B">
        <w:rPr>
          <w:lang w:val="pl-PL"/>
        </w:rPr>
        <w:t xml:space="preserve"> utrwalon</w:t>
      </w:r>
      <w:r w:rsidR="00386DBC">
        <w:rPr>
          <w:lang w:val="pl-PL"/>
        </w:rPr>
        <w:t>ym</w:t>
      </w:r>
      <w:r w:rsidR="008E1D82" w:rsidRPr="00BB524B">
        <w:rPr>
          <w:lang w:val="pl-PL"/>
        </w:rPr>
        <w:t xml:space="preserve"> orzecznictw</w:t>
      </w:r>
      <w:r w:rsidR="00386DBC">
        <w:rPr>
          <w:lang w:val="pl-PL"/>
        </w:rPr>
        <w:t>em</w:t>
      </w:r>
      <w:r w:rsidR="00CC740F" w:rsidRPr="00BB524B">
        <w:rPr>
          <w:lang w:val="pl-PL"/>
        </w:rPr>
        <w:t xml:space="preserve"> </w:t>
      </w:r>
      <w:r w:rsidR="00FE279A" w:rsidRPr="00BB524B">
        <w:rPr>
          <w:lang w:val="pl-PL"/>
        </w:rPr>
        <w:t>Trybunału</w:t>
      </w:r>
      <w:r w:rsidR="00CC740F" w:rsidRPr="00BB524B">
        <w:rPr>
          <w:lang w:val="pl-PL"/>
        </w:rPr>
        <w:t xml:space="preserve"> </w:t>
      </w:r>
      <w:r w:rsidR="008E1D82" w:rsidRPr="00BB524B">
        <w:rPr>
          <w:lang w:val="pl-PL"/>
        </w:rPr>
        <w:t>pojęcie</w:t>
      </w:r>
      <w:r w:rsidR="00386DBC">
        <w:rPr>
          <w:lang w:val="pl-PL"/>
        </w:rPr>
        <w:t xml:space="preserve"> </w:t>
      </w:r>
      <w:r w:rsidR="008E6720" w:rsidRPr="00BB524B">
        <w:rPr>
          <w:lang w:val="pl-PL"/>
        </w:rPr>
        <w:t>„</w:t>
      </w:r>
      <w:r w:rsidR="008E1D82" w:rsidRPr="00BB524B">
        <w:rPr>
          <w:lang w:val="pl-PL"/>
        </w:rPr>
        <w:t>konieczności</w:t>
      </w:r>
      <w:r w:rsidR="008E6720" w:rsidRPr="00BB524B">
        <w:rPr>
          <w:lang w:val="pl-PL"/>
        </w:rPr>
        <w:t>”</w:t>
      </w:r>
      <w:r w:rsidR="008E1D82" w:rsidRPr="00BB524B">
        <w:rPr>
          <w:lang w:val="pl-PL"/>
        </w:rPr>
        <w:t xml:space="preserve"> zakłada</w:t>
      </w:r>
      <w:r w:rsidR="00CC740F" w:rsidRPr="00BB524B">
        <w:rPr>
          <w:lang w:val="pl-PL"/>
        </w:rPr>
        <w:t xml:space="preserve"> </w:t>
      </w:r>
      <w:r w:rsidR="008E1D82" w:rsidRPr="00BB524B">
        <w:rPr>
          <w:lang w:val="pl-PL"/>
        </w:rPr>
        <w:t xml:space="preserve">ingerencję opartą na nadrzędnej potrzebie społecznej, </w:t>
      </w:r>
      <w:r w:rsidR="00A52C56">
        <w:rPr>
          <w:lang w:val="pl-PL"/>
        </w:rPr>
        <w:t>w szczególności</w:t>
      </w:r>
      <w:r w:rsidR="00DA334C" w:rsidRPr="00BB524B">
        <w:rPr>
          <w:lang w:val="pl-PL"/>
        </w:rPr>
        <w:t xml:space="preserve"> proporcjonaln</w:t>
      </w:r>
      <w:r w:rsidR="00A52C56">
        <w:rPr>
          <w:lang w:val="pl-PL"/>
        </w:rPr>
        <w:t>ą</w:t>
      </w:r>
      <w:r w:rsidR="00DA334C" w:rsidRPr="00BB524B">
        <w:rPr>
          <w:lang w:val="pl-PL"/>
        </w:rPr>
        <w:t xml:space="preserve"> do </w:t>
      </w:r>
      <w:r w:rsidR="00A03A9F" w:rsidRPr="00BB524B">
        <w:rPr>
          <w:lang w:val="pl-PL"/>
        </w:rPr>
        <w:t xml:space="preserve">zamierzonego </w:t>
      </w:r>
      <w:r w:rsidR="008E1D82" w:rsidRPr="00BB524B">
        <w:rPr>
          <w:lang w:val="pl-PL"/>
        </w:rPr>
        <w:t>uzasadnion</w:t>
      </w:r>
      <w:r w:rsidR="00DA334C" w:rsidRPr="00BB524B">
        <w:rPr>
          <w:lang w:val="pl-PL"/>
        </w:rPr>
        <w:t>ego celu</w:t>
      </w:r>
      <w:r w:rsidR="00CC740F" w:rsidRPr="00BB524B">
        <w:rPr>
          <w:lang w:val="pl-PL"/>
        </w:rPr>
        <w:t xml:space="preserve">. </w:t>
      </w:r>
      <w:r w:rsidR="00A03A9F" w:rsidRPr="00BB524B">
        <w:rPr>
          <w:lang w:val="pl-PL"/>
        </w:rPr>
        <w:t>Aby określić, czy dana ingerencja była</w:t>
      </w:r>
      <w:r w:rsidR="00CC740F" w:rsidRPr="00BB524B">
        <w:rPr>
          <w:lang w:val="pl-PL"/>
        </w:rPr>
        <w:t xml:space="preserve"> </w:t>
      </w:r>
      <w:r w:rsidR="008E6720" w:rsidRPr="00BB524B">
        <w:rPr>
          <w:lang w:val="pl-PL"/>
        </w:rPr>
        <w:t>„</w:t>
      </w:r>
      <w:r w:rsidR="00A52C56">
        <w:rPr>
          <w:lang w:val="pl-PL"/>
        </w:rPr>
        <w:t>konieczna</w:t>
      </w:r>
      <w:r w:rsidR="00A03A9F" w:rsidRPr="00BB524B">
        <w:rPr>
          <w:lang w:val="pl-PL"/>
        </w:rPr>
        <w:t xml:space="preserve"> w społeczeństwie demokratycznym</w:t>
      </w:r>
      <w:r w:rsidR="008E6720" w:rsidRPr="00BB524B">
        <w:rPr>
          <w:lang w:val="pl-PL"/>
        </w:rPr>
        <w:t>”</w:t>
      </w:r>
      <w:r w:rsidR="00CC740F" w:rsidRPr="00BB524B">
        <w:rPr>
          <w:lang w:val="pl-PL"/>
        </w:rPr>
        <w:t xml:space="preserve">, </w:t>
      </w:r>
      <w:r w:rsidR="00793F0E" w:rsidRPr="00BB524B">
        <w:rPr>
          <w:lang w:val="pl-PL"/>
        </w:rPr>
        <w:t>Trybunał</w:t>
      </w:r>
      <w:r w:rsidR="00CC740F" w:rsidRPr="00BB524B">
        <w:rPr>
          <w:lang w:val="pl-PL"/>
        </w:rPr>
        <w:t xml:space="preserve"> </w:t>
      </w:r>
      <w:r w:rsidR="00D45942">
        <w:rPr>
          <w:lang w:val="pl-PL"/>
        </w:rPr>
        <w:t>bierze pod uwagę</w:t>
      </w:r>
      <w:r w:rsidR="0062031A" w:rsidRPr="00BB524B">
        <w:rPr>
          <w:lang w:val="pl-PL"/>
        </w:rPr>
        <w:t>, że należy pozostawić Umawiającym się Państwom pewien margines oceny</w:t>
      </w:r>
      <w:r w:rsidR="00CC740F" w:rsidRPr="00BB524B">
        <w:rPr>
          <w:lang w:val="pl-PL"/>
        </w:rPr>
        <w:t xml:space="preserve"> (</w:t>
      </w:r>
      <w:r w:rsidR="001114D0" w:rsidRPr="00BB524B">
        <w:rPr>
          <w:lang w:val="pl-PL"/>
        </w:rPr>
        <w:t>patrz</w:t>
      </w:r>
      <w:r w:rsidR="0062031A" w:rsidRPr="00BB524B">
        <w:rPr>
          <w:lang w:val="pl-PL"/>
        </w:rPr>
        <w:t xml:space="preserve"> m.in.</w:t>
      </w:r>
      <w:r w:rsidR="00CC740F" w:rsidRPr="00BB524B">
        <w:rPr>
          <w:lang w:val="pl-PL"/>
        </w:rPr>
        <w:t xml:space="preserve"> </w:t>
      </w:r>
      <w:r w:rsidR="006F1FCF" w:rsidRPr="00BB524B">
        <w:rPr>
          <w:lang w:val="pl-PL"/>
        </w:rPr>
        <w:t>wyrok</w:t>
      </w:r>
      <w:r w:rsidR="0062031A" w:rsidRPr="00BB524B">
        <w:rPr>
          <w:lang w:val="pl-PL"/>
        </w:rPr>
        <w:t>i</w:t>
      </w:r>
      <w:r w:rsidR="00CC740F" w:rsidRPr="00BB524B">
        <w:rPr>
          <w:lang w:val="pl-PL"/>
        </w:rPr>
        <w:t xml:space="preserve"> </w:t>
      </w:r>
      <w:proofErr w:type="spellStart"/>
      <w:r w:rsidR="00CC740F" w:rsidRPr="00BB524B">
        <w:rPr>
          <w:i/>
          <w:lang w:val="pl-PL"/>
        </w:rPr>
        <w:t>Camenzind</w:t>
      </w:r>
      <w:proofErr w:type="spellEnd"/>
      <w:r w:rsidR="00CC740F" w:rsidRPr="00BB524B">
        <w:rPr>
          <w:i/>
          <w:lang w:val="pl-PL"/>
        </w:rPr>
        <w:t xml:space="preserve"> </w:t>
      </w:r>
      <w:r w:rsidR="00E01562" w:rsidRPr="00BB524B">
        <w:rPr>
          <w:i/>
          <w:lang w:val="pl-PL"/>
        </w:rPr>
        <w:t>przeciwko</w:t>
      </w:r>
      <w:r w:rsidR="00CC740F" w:rsidRPr="00BB524B">
        <w:rPr>
          <w:i/>
          <w:lang w:val="pl-PL"/>
        </w:rPr>
        <w:t xml:space="preserve"> Suisse</w:t>
      </w:r>
      <w:r w:rsidR="00CC740F" w:rsidRPr="00BB524B">
        <w:rPr>
          <w:lang w:val="pl-PL"/>
        </w:rPr>
        <w:t>, 16</w:t>
      </w:r>
      <w:r w:rsidR="00AF77DE" w:rsidRPr="00BB524B">
        <w:rPr>
          <w:lang w:val="pl-PL"/>
        </w:rPr>
        <w:t> </w:t>
      </w:r>
      <w:r w:rsidR="00A03A9F" w:rsidRPr="00BB524B">
        <w:rPr>
          <w:lang w:val="pl-PL"/>
        </w:rPr>
        <w:t xml:space="preserve">grudnia </w:t>
      </w:r>
      <w:r w:rsidR="00CC740F" w:rsidRPr="00BB524B">
        <w:rPr>
          <w:lang w:val="pl-PL"/>
        </w:rPr>
        <w:t>1997</w:t>
      </w:r>
      <w:r w:rsidR="00A03A9F" w:rsidRPr="00BB524B">
        <w:rPr>
          <w:lang w:val="pl-PL"/>
        </w:rPr>
        <w:t xml:space="preserve"> </w:t>
      </w:r>
      <w:r w:rsidR="00B13212" w:rsidRPr="00BB524B">
        <w:rPr>
          <w:lang w:val="pl-PL"/>
        </w:rPr>
        <w:t>r.</w:t>
      </w:r>
      <w:r w:rsidR="00CC740F" w:rsidRPr="00BB524B">
        <w:rPr>
          <w:lang w:val="pl-PL"/>
        </w:rPr>
        <w:t xml:space="preserve">, </w:t>
      </w:r>
      <w:r w:rsidR="00461513">
        <w:rPr>
          <w:i/>
          <w:lang w:val="pl-PL"/>
        </w:rPr>
        <w:t>Zbiór wyroków i decyzji</w:t>
      </w:r>
      <w:r w:rsidR="00CC740F" w:rsidRPr="00BB524B">
        <w:rPr>
          <w:lang w:val="pl-PL"/>
        </w:rPr>
        <w:t xml:space="preserve"> 1997</w:t>
      </w:r>
      <w:r w:rsidR="00CC740F" w:rsidRPr="00BB524B">
        <w:rPr>
          <w:rFonts w:ascii="MS Mincho" w:eastAsia="MS Mincho" w:hAnsi="MS Mincho" w:cs="MS Mincho"/>
          <w:lang w:val="pl-PL"/>
        </w:rPr>
        <w:t>‑</w:t>
      </w:r>
      <w:r w:rsidR="00CC740F" w:rsidRPr="00BB524B">
        <w:rPr>
          <w:lang w:val="pl-PL"/>
        </w:rPr>
        <w:t xml:space="preserve">VIII, </w:t>
      </w:r>
      <w:r w:rsidR="00CC740F" w:rsidRPr="00BB524B">
        <w:rPr>
          <w:rFonts w:ascii="Times New Roman" w:hAnsi="Times New Roman" w:cs="Times New Roman"/>
          <w:lang w:val="pl-PL"/>
        </w:rPr>
        <w:t>§</w:t>
      </w:r>
      <w:r w:rsidR="00CC740F" w:rsidRPr="00BB524B">
        <w:rPr>
          <w:lang w:val="pl-PL"/>
        </w:rPr>
        <w:t xml:space="preserve"> 44). </w:t>
      </w:r>
      <w:r w:rsidR="00A03A9F" w:rsidRPr="00BB524B">
        <w:rPr>
          <w:lang w:val="pl-PL"/>
        </w:rPr>
        <w:t>Jednakże</w:t>
      </w:r>
      <w:r w:rsidR="0062031A" w:rsidRPr="00BB524B">
        <w:rPr>
          <w:lang w:val="pl-PL"/>
        </w:rPr>
        <w:t xml:space="preserve"> wyjątki wymienione w </w:t>
      </w:r>
      <w:r w:rsidR="00F65ABF">
        <w:rPr>
          <w:lang w:val="pl-PL"/>
        </w:rPr>
        <w:t xml:space="preserve">ustępie 2 </w:t>
      </w:r>
      <w:r w:rsidR="0062031A" w:rsidRPr="00BB524B">
        <w:rPr>
          <w:lang w:val="pl-PL"/>
        </w:rPr>
        <w:t>artyku</w:t>
      </w:r>
      <w:r w:rsidR="00F65ABF">
        <w:rPr>
          <w:lang w:val="pl-PL"/>
        </w:rPr>
        <w:t>łu</w:t>
      </w:r>
      <w:r w:rsidR="0062031A" w:rsidRPr="00BB524B">
        <w:rPr>
          <w:lang w:val="pl-PL"/>
        </w:rPr>
        <w:t xml:space="preserve"> </w:t>
      </w:r>
      <w:r w:rsidR="00CC740F" w:rsidRPr="00BB524B">
        <w:rPr>
          <w:lang w:val="pl-PL"/>
        </w:rPr>
        <w:t>8</w:t>
      </w:r>
      <w:r w:rsidR="0062031A" w:rsidRPr="00BB524B">
        <w:rPr>
          <w:lang w:val="pl-PL"/>
        </w:rPr>
        <w:t xml:space="preserve"> podlegają wąskiej wykładni</w:t>
      </w:r>
      <w:r w:rsidR="008829A1">
        <w:rPr>
          <w:lang w:val="pl-PL"/>
        </w:rPr>
        <w:t>, a</w:t>
      </w:r>
      <w:r w:rsidR="0062031A" w:rsidRPr="00BB524B">
        <w:rPr>
          <w:lang w:val="pl-PL"/>
        </w:rPr>
        <w:t xml:space="preserve"> </w:t>
      </w:r>
      <w:r w:rsidR="005E54C2" w:rsidRPr="00BB524B">
        <w:rPr>
          <w:lang w:val="pl-PL"/>
        </w:rPr>
        <w:t>ich konieczność w danym wypadku powinna zostać u</w:t>
      </w:r>
      <w:r w:rsidR="00BC69BE">
        <w:rPr>
          <w:lang w:val="pl-PL"/>
        </w:rPr>
        <w:t>stalon</w:t>
      </w:r>
      <w:r w:rsidR="008829A1">
        <w:rPr>
          <w:lang w:val="pl-PL"/>
        </w:rPr>
        <w:t>a</w:t>
      </w:r>
      <w:r w:rsidR="005E54C2" w:rsidRPr="00BB524B">
        <w:rPr>
          <w:lang w:val="pl-PL"/>
        </w:rPr>
        <w:t xml:space="preserve"> w sposób przekonujący</w:t>
      </w:r>
      <w:r w:rsidR="00CC740F" w:rsidRPr="00BB524B">
        <w:rPr>
          <w:lang w:val="pl-PL"/>
        </w:rPr>
        <w:t xml:space="preserve"> (</w:t>
      </w:r>
      <w:r w:rsidR="001114D0" w:rsidRPr="00BB524B">
        <w:rPr>
          <w:lang w:val="pl-PL"/>
        </w:rPr>
        <w:t>patrz</w:t>
      </w:r>
      <w:r w:rsidR="00CC740F" w:rsidRPr="00BB524B">
        <w:rPr>
          <w:lang w:val="pl-PL"/>
        </w:rPr>
        <w:t xml:space="preserve"> </w:t>
      </w:r>
      <w:r w:rsidR="00AD0260" w:rsidRPr="00BB524B">
        <w:rPr>
          <w:i/>
          <w:lang w:val="pl-PL"/>
        </w:rPr>
        <w:t xml:space="preserve">Buck </w:t>
      </w:r>
      <w:r w:rsidR="00E01562" w:rsidRPr="00BB524B">
        <w:rPr>
          <w:i/>
          <w:lang w:val="pl-PL"/>
        </w:rPr>
        <w:t>przeciwko</w:t>
      </w:r>
      <w:r w:rsidR="00AD0260" w:rsidRPr="00BB524B">
        <w:rPr>
          <w:i/>
          <w:lang w:val="pl-PL"/>
        </w:rPr>
        <w:t xml:space="preserve"> </w:t>
      </w:r>
      <w:r w:rsidR="005E54C2" w:rsidRPr="00BB524B">
        <w:rPr>
          <w:i/>
          <w:lang w:val="pl-PL"/>
        </w:rPr>
        <w:t>Niemcom</w:t>
      </w:r>
      <w:r w:rsidR="00AD0260" w:rsidRPr="00BB524B">
        <w:rPr>
          <w:lang w:val="pl-PL"/>
        </w:rPr>
        <w:t xml:space="preserve">, </w:t>
      </w:r>
      <w:r w:rsidR="000B421A" w:rsidRPr="00BB524B">
        <w:rPr>
          <w:lang w:val="pl-PL"/>
        </w:rPr>
        <w:t>nr</w:t>
      </w:r>
      <w:r w:rsidR="00AD0260" w:rsidRPr="00BB524B">
        <w:rPr>
          <w:lang w:val="pl-PL"/>
        </w:rPr>
        <w:t xml:space="preserve"> 41604/98, § 44, CEDH 2005</w:t>
      </w:r>
      <w:r w:rsidR="00AD0260" w:rsidRPr="00BB524B">
        <w:rPr>
          <w:lang w:val="pl-PL"/>
        </w:rPr>
        <w:noBreakHyphen/>
        <w:t>IV</w:t>
      </w:r>
      <w:r w:rsidR="00CC740F" w:rsidRPr="00BB524B">
        <w:rPr>
          <w:lang w:val="pl-PL"/>
        </w:rPr>
        <w:t>).</w:t>
      </w:r>
    </w:p>
    <w:p w:rsidR="00AF6954" w:rsidRPr="00BB524B" w:rsidRDefault="004D567D" w:rsidP="002E1693">
      <w:pPr>
        <w:pStyle w:val="ECHRPara"/>
        <w:rPr>
          <w:lang w:val="pl-PL"/>
        </w:rPr>
      </w:pPr>
      <w:r w:rsidRPr="00BB524B">
        <w:rPr>
          <w:lang w:val="pl-PL"/>
        </w:rPr>
        <w:fldChar w:fldCharType="begin"/>
      </w:r>
      <w:r w:rsidR="00AF6954" w:rsidRPr="00BB524B">
        <w:rPr>
          <w:lang w:val="pl-PL"/>
        </w:rPr>
        <w:instrText xml:space="preserve"> SEQ level0 \*arabic </w:instrText>
      </w:r>
      <w:r w:rsidRPr="00BB524B">
        <w:rPr>
          <w:lang w:val="pl-PL"/>
        </w:rPr>
        <w:fldChar w:fldCharType="separate"/>
      </w:r>
      <w:r w:rsidR="007E0CEA">
        <w:rPr>
          <w:noProof/>
          <w:lang w:val="pl-PL"/>
        </w:rPr>
        <w:t>55</w:t>
      </w:r>
      <w:r w:rsidRPr="00BB524B">
        <w:rPr>
          <w:lang w:val="pl-PL"/>
        </w:rPr>
        <w:fldChar w:fldCharType="end"/>
      </w:r>
      <w:r w:rsidR="00AF6954" w:rsidRPr="00BB524B">
        <w:rPr>
          <w:lang w:val="pl-PL"/>
        </w:rPr>
        <w:t>.  </w:t>
      </w:r>
      <w:r w:rsidR="00793F0E" w:rsidRPr="00BB524B">
        <w:rPr>
          <w:lang w:val="pl-PL"/>
        </w:rPr>
        <w:t>Trybunał</w:t>
      </w:r>
      <w:r w:rsidR="00AF6954" w:rsidRPr="00BB524B">
        <w:rPr>
          <w:lang w:val="pl-PL"/>
        </w:rPr>
        <w:t xml:space="preserve"> </w:t>
      </w:r>
      <w:r w:rsidR="00A03A9F" w:rsidRPr="00BB524B">
        <w:rPr>
          <w:lang w:val="pl-PL"/>
        </w:rPr>
        <w:t xml:space="preserve">przypomina również, że </w:t>
      </w:r>
      <w:r w:rsidR="005E54C2" w:rsidRPr="00BB524B">
        <w:rPr>
          <w:lang w:val="pl-PL"/>
        </w:rPr>
        <w:t>musi on up</w:t>
      </w:r>
      <w:r w:rsidR="00386DBC">
        <w:rPr>
          <w:lang w:val="pl-PL"/>
        </w:rPr>
        <w:t>e</w:t>
      </w:r>
      <w:r w:rsidR="005E54C2" w:rsidRPr="00BB524B">
        <w:rPr>
          <w:lang w:val="pl-PL"/>
        </w:rPr>
        <w:t xml:space="preserve">wnić się co do istnienia odpowiednich i wystarczających gwarancji </w:t>
      </w:r>
      <w:r w:rsidR="00B866A0" w:rsidRPr="00BB524B">
        <w:rPr>
          <w:lang w:val="pl-PL"/>
        </w:rPr>
        <w:t>przeciwko</w:t>
      </w:r>
      <w:r w:rsidR="00AF6954" w:rsidRPr="00BB524B">
        <w:rPr>
          <w:lang w:val="pl-PL"/>
        </w:rPr>
        <w:t xml:space="preserve"> </w:t>
      </w:r>
      <w:r w:rsidR="00A03A9F" w:rsidRPr="00BB524B">
        <w:rPr>
          <w:lang w:val="pl-PL"/>
        </w:rPr>
        <w:t>nadużyciom</w:t>
      </w:r>
      <w:r w:rsidR="00AF6954" w:rsidRPr="00BB524B">
        <w:rPr>
          <w:lang w:val="pl-PL"/>
        </w:rPr>
        <w:t xml:space="preserve"> (</w:t>
      </w:r>
      <w:r w:rsidR="00AF6954" w:rsidRPr="00BB524B">
        <w:rPr>
          <w:i/>
          <w:lang w:val="pl-PL"/>
        </w:rPr>
        <w:t xml:space="preserve">Xavier da </w:t>
      </w:r>
      <w:proofErr w:type="spellStart"/>
      <w:r w:rsidR="00AF6954" w:rsidRPr="00BB524B">
        <w:rPr>
          <w:i/>
          <w:lang w:val="pl-PL"/>
        </w:rPr>
        <w:t>Silveira</w:t>
      </w:r>
      <w:proofErr w:type="spellEnd"/>
      <w:r w:rsidR="00AF6954" w:rsidRPr="00BB524B">
        <w:rPr>
          <w:lang w:val="pl-PL"/>
        </w:rPr>
        <w:t xml:space="preserve">, </w:t>
      </w:r>
      <w:r w:rsidR="005E54C2" w:rsidRPr="00BB524B">
        <w:rPr>
          <w:lang w:val="pl-PL"/>
        </w:rPr>
        <w:t>ww.</w:t>
      </w:r>
      <w:r w:rsidR="00AD0260" w:rsidRPr="00BB524B">
        <w:rPr>
          <w:lang w:val="pl-PL"/>
        </w:rPr>
        <w:t xml:space="preserve">, </w:t>
      </w:r>
      <w:r w:rsidR="00AF6954" w:rsidRPr="00BB524B">
        <w:rPr>
          <w:lang w:val="pl-PL"/>
        </w:rPr>
        <w:t xml:space="preserve">§ 34) </w:t>
      </w:r>
      <w:r w:rsidR="005E54C2" w:rsidRPr="00BB524B">
        <w:rPr>
          <w:lang w:val="pl-PL"/>
        </w:rPr>
        <w:t>w tym</w:t>
      </w:r>
      <w:r w:rsidR="00AF6954" w:rsidRPr="00BB524B">
        <w:rPr>
          <w:lang w:val="pl-PL"/>
        </w:rPr>
        <w:t xml:space="preserve"> </w:t>
      </w:r>
      <w:r w:rsidR="008E6720" w:rsidRPr="00BB524B">
        <w:rPr>
          <w:lang w:val="pl-PL"/>
        </w:rPr>
        <w:t>„</w:t>
      </w:r>
      <w:r w:rsidR="005E54C2" w:rsidRPr="00BB524B">
        <w:rPr>
          <w:lang w:val="pl-PL"/>
        </w:rPr>
        <w:t>skutecznej kontroli</w:t>
      </w:r>
      <w:r w:rsidR="008E6720" w:rsidRPr="00BB524B">
        <w:rPr>
          <w:lang w:val="pl-PL"/>
        </w:rPr>
        <w:t>”</w:t>
      </w:r>
      <w:r w:rsidR="005E54C2" w:rsidRPr="00BB524B">
        <w:rPr>
          <w:lang w:val="pl-PL"/>
        </w:rPr>
        <w:t>, aby zakwestionować sporny środek</w:t>
      </w:r>
      <w:r w:rsidR="00AF6954" w:rsidRPr="00BB524B">
        <w:rPr>
          <w:lang w:val="pl-PL"/>
        </w:rPr>
        <w:t xml:space="preserve"> (</w:t>
      </w:r>
      <w:r w:rsidR="001114D0" w:rsidRPr="00BB524B">
        <w:rPr>
          <w:lang w:val="pl-PL"/>
        </w:rPr>
        <w:t>patrz</w:t>
      </w:r>
      <w:r w:rsidR="007751DB">
        <w:rPr>
          <w:lang w:val="pl-PL"/>
        </w:rPr>
        <w:t>, wśród wielu innych</w:t>
      </w:r>
      <w:r w:rsidR="00AF6954" w:rsidRPr="00BB524B">
        <w:rPr>
          <w:lang w:val="pl-PL"/>
        </w:rPr>
        <w:t xml:space="preserve"> </w:t>
      </w:r>
      <w:proofErr w:type="spellStart"/>
      <w:r w:rsidR="000B253A" w:rsidRPr="00BB524B">
        <w:rPr>
          <w:i/>
          <w:lang w:val="pl-PL"/>
        </w:rPr>
        <w:t>Miailhe</w:t>
      </w:r>
      <w:proofErr w:type="spellEnd"/>
      <w:r w:rsidR="000B253A" w:rsidRPr="00BB524B">
        <w:rPr>
          <w:i/>
          <w:lang w:val="pl-PL"/>
        </w:rPr>
        <w:t xml:space="preserve"> </w:t>
      </w:r>
      <w:r w:rsidR="00E01562" w:rsidRPr="00BB524B">
        <w:rPr>
          <w:i/>
          <w:lang w:val="pl-PL"/>
        </w:rPr>
        <w:t>przeciwko</w:t>
      </w:r>
      <w:r w:rsidR="000B253A" w:rsidRPr="00BB524B">
        <w:rPr>
          <w:i/>
          <w:lang w:val="pl-PL"/>
        </w:rPr>
        <w:t xml:space="preserve"> Franc</w:t>
      </w:r>
      <w:r w:rsidR="005E54C2" w:rsidRPr="00BB524B">
        <w:rPr>
          <w:i/>
          <w:lang w:val="pl-PL"/>
        </w:rPr>
        <w:t>ji</w:t>
      </w:r>
      <w:r w:rsidR="000B253A" w:rsidRPr="00BB524B">
        <w:rPr>
          <w:lang w:val="pl-PL"/>
        </w:rPr>
        <w:t xml:space="preserve"> (</w:t>
      </w:r>
      <w:r w:rsidR="000B421A" w:rsidRPr="00BB524B">
        <w:rPr>
          <w:lang w:val="pl-PL"/>
        </w:rPr>
        <w:t>nr</w:t>
      </w:r>
      <w:r w:rsidR="005E54C2" w:rsidRPr="00BB524B">
        <w:rPr>
          <w:lang w:val="pl-PL"/>
        </w:rPr>
        <w:t xml:space="preserve"> </w:t>
      </w:r>
      <w:r w:rsidR="000B253A" w:rsidRPr="00BB524B">
        <w:rPr>
          <w:lang w:val="pl-PL"/>
        </w:rPr>
        <w:t>1), 25</w:t>
      </w:r>
      <w:r w:rsidR="00AD0260" w:rsidRPr="00BB524B">
        <w:rPr>
          <w:lang w:val="pl-PL"/>
        </w:rPr>
        <w:t> </w:t>
      </w:r>
      <w:r w:rsidR="005E54C2" w:rsidRPr="00BB524B">
        <w:rPr>
          <w:lang w:val="pl-PL"/>
        </w:rPr>
        <w:t>lutego</w:t>
      </w:r>
      <w:r w:rsidR="000B253A" w:rsidRPr="00BB524B">
        <w:rPr>
          <w:lang w:val="pl-PL"/>
        </w:rPr>
        <w:t xml:space="preserve"> 1993</w:t>
      </w:r>
      <w:r w:rsidR="005E54C2" w:rsidRPr="00BB524B">
        <w:rPr>
          <w:lang w:val="pl-PL"/>
        </w:rPr>
        <w:t xml:space="preserve"> r.</w:t>
      </w:r>
      <w:r w:rsidR="000B253A" w:rsidRPr="00BB524B">
        <w:rPr>
          <w:lang w:val="pl-PL"/>
        </w:rPr>
        <w:t xml:space="preserve">, § 37, </w:t>
      </w:r>
      <w:r w:rsidR="00340907" w:rsidRPr="00BB524B">
        <w:rPr>
          <w:lang w:val="pl-PL"/>
        </w:rPr>
        <w:t>seria</w:t>
      </w:r>
      <w:r w:rsidR="000B253A" w:rsidRPr="00BB524B">
        <w:rPr>
          <w:lang w:val="pl-PL"/>
        </w:rPr>
        <w:t xml:space="preserve"> A </w:t>
      </w:r>
      <w:r w:rsidR="000B421A" w:rsidRPr="00BB524B">
        <w:rPr>
          <w:lang w:val="pl-PL"/>
        </w:rPr>
        <w:t>nr</w:t>
      </w:r>
      <w:r w:rsidR="007751DB">
        <w:rPr>
          <w:lang w:val="pl-PL"/>
        </w:rPr>
        <w:t xml:space="preserve"> 256-</w:t>
      </w:r>
      <w:r w:rsidR="000B253A" w:rsidRPr="00BB524B">
        <w:rPr>
          <w:lang w:val="pl-PL"/>
        </w:rPr>
        <w:t xml:space="preserve">C, </w:t>
      </w:r>
      <w:proofErr w:type="spellStart"/>
      <w:r w:rsidR="000B253A" w:rsidRPr="00BB524B">
        <w:rPr>
          <w:i/>
          <w:lang w:val="pl-PL"/>
        </w:rPr>
        <w:t>Funke</w:t>
      </w:r>
      <w:proofErr w:type="spellEnd"/>
      <w:r w:rsidR="000B253A" w:rsidRPr="00BB524B">
        <w:rPr>
          <w:i/>
          <w:lang w:val="pl-PL"/>
        </w:rPr>
        <w:t xml:space="preserve"> </w:t>
      </w:r>
      <w:r w:rsidR="00E01562" w:rsidRPr="00BB524B">
        <w:rPr>
          <w:i/>
          <w:lang w:val="pl-PL"/>
        </w:rPr>
        <w:t>przeciwko</w:t>
      </w:r>
      <w:r w:rsidR="000B253A" w:rsidRPr="00BB524B">
        <w:rPr>
          <w:i/>
          <w:lang w:val="pl-PL"/>
        </w:rPr>
        <w:t xml:space="preserve"> Franc</w:t>
      </w:r>
      <w:r w:rsidR="005E54C2" w:rsidRPr="00BB524B">
        <w:rPr>
          <w:i/>
          <w:lang w:val="pl-PL"/>
        </w:rPr>
        <w:t>ji</w:t>
      </w:r>
      <w:r w:rsidR="000B253A" w:rsidRPr="00BB524B">
        <w:rPr>
          <w:lang w:val="pl-PL"/>
        </w:rPr>
        <w:t xml:space="preserve">, 25 </w:t>
      </w:r>
      <w:r w:rsidR="005E54C2" w:rsidRPr="00BB524B">
        <w:rPr>
          <w:lang w:val="pl-PL"/>
        </w:rPr>
        <w:t>lutego</w:t>
      </w:r>
      <w:r w:rsidR="000B253A" w:rsidRPr="00BB524B">
        <w:rPr>
          <w:lang w:val="pl-PL"/>
        </w:rPr>
        <w:t xml:space="preserve"> 1993</w:t>
      </w:r>
      <w:r w:rsidR="005E54C2" w:rsidRPr="00BB524B">
        <w:rPr>
          <w:lang w:val="pl-PL"/>
        </w:rPr>
        <w:t xml:space="preserve"> r.</w:t>
      </w:r>
      <w:r w:rsidR="000B253A" w:rsidRPr="00BB524B">
        <w:rPr>
          <w:lang w:val="pl-PL"/>
        </w:rPr>
        <w:t>, §</w:t>
      </w:r>
      <w:r w:rsidR="00AD0260" w:rsidRPr="00BB524B">
        <w:rPr>
          <w:lang w:val="pl-PL"/>
        </w:rPr>
        <w:t> </w:t>
      </w:r>
      <w:r w:rsidR="000B253A" w:rsidRPr="00BB524B">
        <w:rPr>
          <w:lang w:val="pl-PL"/>
        </w:rPr>
        <w:t xml:space="preserve">56, </w:t>
      </w:r>
      <w:r w:rsidR="00340907" w:rsidRPr="00BB524B">
        <w:rPr>
          <w:lang w:val="pl-PL"/>
        </w:rPr>
        <w:t>seria</w:t>
      </w:r>
      <w:r w:rsidR="000B253A" w:rsidRPr="00BB524B">
        <w:rPr>
          <w:lang w:val="pl-PL"/>
        </w:rPr>
        <w:t xml:space="preserve"> A </w:t>
      </w:r>
      <w:r w:rsidR="000B421A" w:rsidRPr="00BB524B">
        <w:rPr>
          <w:lang w:val="pl-PL"/>
        </w:rPr>
        <w:t>nr</w:t>
      </w:r>
      <w:r w:rsidR="000B253A" w:rsidRPr="00BB524B">
        <w:rPr>
          <w:lang w:val="pl-PL"/>
        </w:rPr>
        <w:t xml:space="preserve"> 256</w:t>
      </w:r>
      <w:r w:rsidR="007751DB">
        <w:rPr>
          <w:lang w:val="pl-PL"/>
        </w:rPr>
        <w:t>-</w:t>
      </w:r>
      <w:r w:rsidR="000B253A" w:rsidRPr="00BB524B">
        <w:rPr>
          <w:lang w:val="pl-PL"/>
        </w:rPr>
        <w:t xml:space="preserve">A, </w:t>
      </w:r>
      <w:proofErr w:type="spellStart"/>
      <w:r w:rsidR="000B253A" w:rsidRPr="00BB524B">
        <w:rPr>
          <w:i/>
          <w:lang w:val="pl-PL"/>
        </w:rPr>
        <w:t>Crémieux</w:t>
      </w:r>
      <w:proofErr w:type="spellEnd"/>
      <w:r w:rsidR="000B253A" w:rsidRPr="00BB524B">
        <w:rPr>
          <w:i/>
          <w:lang w:val="pl-PL"/>
        </w:rPr>
        <w:t xml:space="preserve"> </w:t>
      </w:r>
      <w:r w:rsidR="00E01562" w:rsidRPr="00BB524B">
        <w:rPr>
          <w:i/>
          <w:lang w:val="pl-PL"/>
        </w:rPr>
        <w:t>przeciwko</w:t>
      </w:r>
      <w:r w:rsidR="000B253A" w:rsidRPr="00BB524B">
        <w:rPr>
          <w:i/>
          <w:lang w:val="pl-PL"/>
        </w:rPr>
        <w:t xml:space="preserve"> Franc</w:t>
      </w:r>
      <w:r w:rsidR="005E54C2" w:rsidRPr="00BB524B">
        <w:rPr>
          <w:i/>
          <w:lang w:val="pl-PL"/>
        </w:rPr>
        <w:t>ji</w:t>
      </w:r>
      <w:r w:rsidR="000B253A" w:rsidRPr="00BB524B">
        <w:rPr>
          <w:lang w:val="pl-PL"/>
        </w:rPr>
        <w:t xml:space="preserve">, 25 </w:t>
      </w:r>
      <w:r w:rsidR="00A03A9F" w:rsidRPr="00BB524B">
        <w:rPr>
          <w:lang w:val="pl-PL"/>
        </w:rPr>
        <w:t>lutego</w:t>
      </w:r>
      <w:r w:rsidR="000B253A" w:rsidRPr="00BB524B">
        <w:rPr>
          <w:lang w:val="pl-PL"/>
        </w:rPr>
        <w:t xml:space="preserve"> 1993</w:t>
      </w:r>
      <w:r w:rsidR="00A03A9F" w:rsidRPr="00BB524B">
        <w:rPr>
          <w:lang w:val="pl-PL"/>
        </w:rPr>
        <w:t xml:space="preserve"> </w:t>
      </w:r>
      <w:r w:rsidR="00B13212" w:rsidRPr="00BB524B">
        <w:rPr>
          <w:lang w:val="pl-PL"/>
        </w:rPr>
        <w:t>r.</w:t>
      </w:r>
      <w:r w:rsidR="000B253A" w:rsidRPr="00BB524B">
        <w:rPr>
          <w:lang w:val="pl-PL"/>
        </w:rPr>
        <w:t>, § 39, s</w:t>
      </w:r>
      <w:r w:rsidR="00A03A9F" w:rsidRPr="00BB524B">
        <w:rPr>
          <w:lang w:val="pl-PL"/>
        </w:rPr>
        <w:t>eria</w:t>
      </w:r>
      <w:r w:rsidR="000B253A" w:rsidRPr="00BB524B">
        <w:rPr>
          <w:lang w:val="pl-PL"/>
        </w:rPr>
        <w:t xml:space="preserve"> A </w:t>
      </w:r>
      <w:r w:rsidR="000B421A" w:rsidRPr="00BB524B">
        <w:rPr>
          <w:lang w:val="pl-PL"/>
        </w:rPr>
        <w:t>nr</w:t>
      </w:r>
      <w:r w:rsidR="000B253A" w:rsidRPr="00BB524B">
        <w:rPr>
          <w:lang w:val="pl-PL"/>
        </w:rPr>
        <w:t xml:space="preserve"> 256</w:t>
      </w:r>
      <w:r w:rsidR="006A3B9C">
        <w:rPr>
          <w:lang w:val="pl-PL"/>
        </w:rPr>
        <w:t>-</w:t>
      </w:r>
      <w:r w:rsidR="000B253A" w:rsidRPr="00BB524B">
        <w:rPr>
          <w:lang w:val="pl-PL"/>
        </w:rPr>
        <w:t xml:space="preserve">B </w:t>
      </w:r>
      <w:r w:rsidR="00A03A9F" w:rsidRPr="00BB524B">
        <w:rPr>
          <w:lang w:val="pl-PL"/>
        </w:rPr>
        <w:t>oraz</w:t>
      </w:r>
      <w:r w:rsidR="00AF6954" w:rsidRPr="00BB524B">
        <w:rPr>
          <w:lang w:val="pl-PL"/>
        </w:rPr>
        <w:t xml:space="preserve">, </w:t>
      </w:r>
      <w:r w:rsidR="00AF6954" w:rsidRPr="00BB524B">
        <w:rPr>
          <w:i/>
          <w:lang w:val="pl-PL"/>
        </w:rPr>
        <w:t>mutatis mutandis</w:t>
      </w:r>
      <w:r w:rsidR="00AF6954" w:rsidRPr="00BB524B">
        <w:rPr>
          <w:lang w:val="pl-PL"/>
        </w:rPr>
        <w:t xml:space="preserve">, </w:t>
      </w:r>
      <w:proofErr w:type="spellStart"/>
      <w:r w:rsidR="00AF6954" w:rsidRPr="00BB524B">
        <w:rPr>
          <w:i/>
          <w:lang w:val="pl-PL"/>
        </w:rPr>
        <w:t>Klass</w:t>
      </w:r>
      <w:proofErr w:type="spellEnd"/>
      <w:r w:rsidR="00AF6954" w:rsidRPr="00BB524B">
        <w:rPr>
          <w:i/>
          <w:lang w:val="pl-PL"/>
        </w:rPr>
        <w:t xml:space="preserve"> </w:t>
      </w:r>
      <w:r w:rsidR="005E54C2" w:rsidRPr="00BB524B">
        <w:rPr>
          <w:i/>
          <w:lang w:val="pl-PL"/>
        </w:rPr>
        <w:t>i inni</w:t>
      </w:r>
      <w:r w:rsidR="00AF6954" w:rsidRPr="00BB524B">
        <w:rPr>
          <w:i/>
          <w:lang w:val="pl-PL"/>
        </w:rPr>
        <w:t xml:space="preserve"> </w:t>
      </w:r>
      <w:r w:rsidR="00A03A9F" w:rsidRPr="00BB524B">
        <w:rPr>
          <w:i/>
          <w:lang w:val="pl-PL"/>
        </w:rPr>
        <w:t>przeciwko Niemcom</w:t>
      </w:r>
      <w:r w:rsidR="00AD0260" w:rsidRPr="00BB524B">
        <w:rPr>
          <w:lang w:val="pl-PL"/>
        </w:rPr>
        <w:t xml:space="preserve">, </w:t>
      </w:r>
      <w:r w:rsidR="005E54C2" w:rsidRPr="00BB524B">
        <w:rPr>
          <w:lang w:val="pl-PL"/>
        </w:rPr>
        <w:t xml:space="preserve">dnia </w:t>
      </w:r>
      <w:r w:rsidR="00AD0260" w:rsidRPr="00BB524B">
        <w:rPr>
          <w:lang w:val="pl-PL"/>
        </w:rPr>
        <w:t>6 </w:t>
      </w:r>
      <w:r w:rsidR="00A03A9F" w:rsidRPr="00BB524B">
        <w:rPr>
          <w:lang w:val="pl-PL"/>
        </w:rPr>
        <w:t>września</w:t>
      </w:r>
      <w:r w:rsidR="00AF6954" w:rsidRPr="00BB524B">
        <w:rPr>
          <w:lang w:val="pl-PL"/>
        </w:rPr>
        <w:t xml:space="preserve"> 1978</w:t>
      </w:r>
      <w:r w:rsidR="00A03A9F" w:rsidRPr="00BB524B">
        <w:rPr>
          <w:lang w:val="pl-PL"/>
        </w:rPr>
        <w:t xml:space="preserve"> </w:t>
      </w:r>
      <w:r w:rsidR="00B13212" w:rsidRPr="00BB524B">
        <w:rPr>
          <w:lang w:val="pl-PL"/>
        </w:rPr>
        <w:t>r.</w:t>
      </w:r>
      <w:r w:rsidR="00AF6954" w:rsidRPr="00BB524B">
        <w:rPr>
          <w:lang w:val="pl-PL"/>
        </w:rPr>
        <w:t>, §§ 50, 54 et 55, s</w:t>
      </w:r>
      <w:r w:rsidR="00A03A9F" w:rsidRPr="00BB524B">
        <w:rPr>
          <w:lang w:val="pl-PL"/>
        </w:rPr>
        <w:t>eria</w:t>
      </w:r>
      <w:r w:rsidR="00AF6954" w:rsidRPr="00BB524B">
        <w:rPr>
          <w:lang w:val="pl-PL"/>
        </w:rPr>
        <w:t xml:space="preserve"> A </w:t>
      </w:r>
      <w:r w:rsidR="000B421A" w:rsidRPr="00BB524B">
        <w:rPr>
          <w:lang w:val="pl-PL"/>
        </w:rPr>
        <w:t>nr</w:t>
      </w:r>
      <w:r w:rsidR="00AF6954" w:rsidRPr="00BB524B">
        <w:rPr>
          <w:lang w:val="pl-PL"/>
        </w:rPr>
        <w:t xml:space="preserve"> 28, </w:t>
      </w:r>
      <w:r w:rsidR="00AF6954" w:rsidRPr="00BB524B">
        <w:rPr>
          <w:i/>
          <w:lang w:val="pl-PL"/>
        </w:rPr>
        <w:t xml:space="preserve">Lambert </w:t>
      </w:r>
      <w:r w:rsidR="00A03A9F" w:rsidRPr="00BB524B">
        <w:rPr>
          <w:i/>
          <w:lang w:val="pl-PL"/>
        </w:rPr>
        <w:t>przeciwko Francji</w:t>
      </w:r>
      <w:r w:rsidR="00AF6954" w:rsidRPr="00BB524B">
        <w:rPr>
          <w:lang w:val="pl-PL"/>
        </w:rPr>
        <w:t xml:space="preserve">, </w:t>
      </w:r>
      <w:r w:rsidR="005E54C2" w:rsidRPr="00BB524B">
        <w:rPr>
          <w:lang w:val="pl-PL"/>
        </w:rPr>
        <w:t xml:space="preserve">dnia </w:t>
      </w:r>
      <w:r w:rsidR="00AF6954" w:rsidRPr="00BB524B">
        <w:rPr>
          <w:lang w:val="pl-PL"/>
        </w:rPr>
        <w:t>24</w:t>
      </w:r>
      <w:r w:rsidR="00AF77DE" w:rsidRPr="00BB524B">
        <w:rPr>
          <w:lang w:val="pl-PL"/>
        </w:rPr>
        <w:t> </w:t>
      </w:r>
      <w:r w:rsidR="00A03A9F" w:rsidRPr="00BB524B">
        <w:rPr>
          <w:lang w:val="pl-PL"/>
        </w:rPr>
        <w:t>sierpnia</w:t>
      </w:r>
      <w:r w:rsidR="00AF6954" w:rsidRPr="00BB524B">
        <w:rPr>
          <w:lang w:val="pl-PL"/>
        </w:rPr>
        <w:t xml:space="preserve"> 1998</w:t>
      </w:r>
      <w:r w:rsidR="00A03A9F" w:rsidRPr="00BB524B">
        <w:rPr>
          <w:lang w:val="pl-PL"/>
        </w:rPr>
        <w:t xml:space="preserve"> </w:t>
      </w:r>
      <w:r w:rsidR="00B13212" w:rsidRPr="00BB524B">
        <w:rPr>
          <w:lang w:val="pl-PL"/>
        </w:rPr>
        <w:t>r.</w:t>
      </w:r>
      <w:r w:rsidR="00AF6954" w:rsidRPr="00BB524B">
        <w:rPr>
          <w:lang w:val="pl-PL"/>
        </w:rPr>
        <w:t xml:space="preserve">, § 31, </w:t>
      </w:r>
      <w:r w:rsidR="006A3B9C" w:rsidRPr="006A3B9C">
        <w:rPr>
          <w:i/>
          <w:lang w:val="pl-PL"/>
        </w:rPr>
        <w:t>Zbiór wyroków i decyzji</w:t>
      </w:r>
      <w:r w:rsidR="005E54C2" w:rsidRPr="00BB524B">
        <w:rPr>
          <w:i/>
          <w:lang w:val="pl-PL"/>
        </w:rPr>
        <w:t xml:space="preserve"> </w:t>
      </w:r>
      <w:r w:rsidR="00AF6954" w:rsidRPr="00BB524B">
        <w:rPr>
          <w:lang w:val="pl-PL"/>
        </w:rPr>
        <w:t>1998</w:t>
      </w:r>
      <w:r w:rsidR="00AF6954" w:rsidRPr="00BB524B">
        <w:rPr>
          <w:lang w:val="pl-PL"/>
        </w:rPr>
        <w:noBreakHyphen/>
        <w:t xml:space="preserve">V </w:t>
      </w:r>
      <w:r w:rsidR="005E54C2" w:rsidRPr="00BB524B">
        <w:rPr>
          <w:lang w:val="pl-PL"/>
        </w:rPr>
        <w:t>oraz</w:t>
      </w:r>
      <w:r w:rsidR="00AF6954" w:rsidRPr="00BB524B">
        <w:rPr>
          <w:lang w:val="pl-PL"/>
        </w:rPr>
        <w:t xml:space="preserve"> </w:t>
      </w:r>
      <w:proofErr w:type="spellStart"/>
      <w:r w:rsidR="00AD0260" w:rsidRPr="00BB524B">
        <w:rPr>
          <w:i/>
          <w:lang w:val="pl-PL"/>
        </w:rPr>
        <w:t>Matheron</w:t>
      </w:r>
      <w:proofErr w:type="spellEnd"/>
      <w:r w:rsidR="00AD0260" w:rsidRPr="00BB524B">
        <w:rPr>
          <w:i/>
          <w:lang w:val="pl-PL"/>
        </w:rPr>
        <w:t xml:space="preserve"> </w:t>
      </w:r>
      <w:r w:rsidR="00A03A9F" w:rsidRPr="00BB524B">
        <w:rPr>
          <w:i/>
          <w:lang w:val="pl-PL"/>
        </w:rPr>
        <w:t>przeciwko Francji</w:t>
      </w:r>
      <w:r w:rsidR="00AF6954" w:rsidRPr="00BB524B">
        <w:rPr>
          <w:lang w:val="pl-PL"/>
        </w:rPr>
        <w:t xml:space="preserve">, </w:t>
      </w:r>
      <w:r w:rsidR="000B421A" w:rsidRPr="00BB524B">
        <w:rPr>
          <w:lang w:val="pl-PL"/>
        </w:rPr>
        <w:t>nr</w:t>
      </w:r>
      <w:r w:rsidR="00AF6954" w:rsidRPr="00BB524B">
        <w:rPr>
          <w:lang w:val="pl-PL"/>
        </w:rPr>
        <w:t xml:space="preserve"> 57752/00, § 35, </w:t>
      </w:r>
      <w:r w:rsidR="005E54C2" w:rsidRPr="00BB524B">
        <w:rPr>
          <w:lang w:val="pl-PL"/>
        </w:rPr>
        <w:t xml:space="preserve">dnia </w:t>
      </w:r>
      <w:r w:rsidR="00AF6954" w:rsidRPr="00BB524B">
        <w:rPr>
          <w:lang w:val="pl-PL"/>
        </w:rPr>
        <w:t>29 mar</w:t>
      </w:r>
      <w:r w:rsidR="005E54C2" w:rsidRPr="00BB524B">
        <w:rPr>
          <w:lang w:val="pl-PL"/>
        </w:rPr>
        <w:t>ca</w:t>
      </w:r>
      <w:r w:rsidR="00AF6954" w:rsidRPr="00BB524B">
        <w:rPr>
          <w:lang w:val="pl-PL"/>
        </w:rPr>
        <w:t xml:space="preserve"> 2005</w:t>
      </w:r>
      <w:r w:rsidR="005E54C2" w:rsidRPr="00BB524B">
        <w:rPr>
          <w:lang w:val="pl-PL"/>
        </w:rPr>
        <w:t xml:space="preserve"> r.</w:t>
      </w:r>
      <w:r w:rsidR="00AF6954" w:rsidRPr="00BB524B">
        <w:rPr>
          <w:lang w:val="pl-PL"/>
        </w:rPr>
        <w:t>).</w:t>
      </w:r>
      <w:r w:rsidR="00D70B69" w:rsidRPr="00BB524B">
        <w:rPr>
          <w:lang w:val="pl-PL"/>
        </w:rPr>
        <w:t xml:space="preserve"> </w:t>
      </w:r>
      <w:r w:rsidR="00793F0E" w:rsidRPr="00BB524B">
        <w:rPr>
          <w:lang w:val="pl-PL"/>
        </w:rPr>
        <w:t>Trybunał</w:t>
      </w:r>
      <w:r w:rsidR="00D70B69" w:rsidRPr="00BB524B">
        <w:rPr>
          <w:lang w:val="pl-PL"/>
        </w:rPr>
        <w:t xml:space="preserve"> </w:t>
      </w:r>
      <w:r w:rsidR="00A03A9F" w:rsidRPr="00BB524B">
        <w:rPr>
          <w:lang w:val="pl-PL"/>
        </w:rPr>
        <w:t xml:space="preserve">przypomina </w:t>
      </w:r>
      <w:r w:rsidR="00183CA2">
        <w:rPr>
          <w:lang w:val="pl-PL"/>
        </w:rPr>
        <w:t>równie</w:t>
      </w:r>
      <w:r w:rsidR="00A03A9F" w:rsidRPr="00BB524B">
        <w:rPr>
          <w:lang w:val="pl-PL"/>
        </w:rPr>
        <w:t xml:space="preserve">ż, że ochrona </w:t>
      </w:r>
      <w:r w:rsidR="00AF5329" w:rsidRPr="00BB524B">
        <w:rPr>
          <w:lang w:val="pl-PL"/>
        </w:rPr>
        <w:t>tajemnic</w:t>
      </w:r>
      <w:r w:rsidR="00A03A9F" w:rsidRPr="00BB524B">
        <w:rPr>
          <w:lang w:val="pl-PL"/>
        </w:rPr>
        <w:t>y</w:t>
      </w:r>
      <w:r w:rsidR="005E54C2" w:rsidRPr="00BB524B">
        <w:rPr>
          <w:lang w:val="pl-PL"/>
        </w:rPr>
        <w:t xml:space="preserve"> zawodowej</w:t>
      </w:r>
      <w:r w:rsidR="00A03A9F" w:rsidRPr="00BB524B">
        <w:rPr>
          <w:lang w:val="pl-PL"/>
        </w:rPr>
        <w:t xml:space="preserve"> związana z wymianą</w:t>
      </w:r>
      <w:r w:rsidR="005E54C2" w:rsidRPr="00BB524B">
        <w:rPr>
          <w:lang w:val="pl-PL"/>
        </w:rPr>
        <w:t xml:space="preserve"> </w:t>
      </w:r>
      <w:r w:rsidR="00A03A9F" w:rsidRPr="00BB524B">
        <w:rPr>
          <w:lang w:val="pl-PL"/>
        </w:rPr>
        <w:t xml:space="preserve">korespondencji pomiędzy adwokatem a jego klientem jest, w szczególności, </w:t>
      </w:r>
      <w:r w:rsidR="005E54C2" w:rsidRPr="00BB524B">
        <w:rPr>
          <w:lang w:val="pl-PL"/>
        </w:rPr>
        <w:t xml:space="preserve">konsekwencją </w:t>
      </w:r>
      <w:r w:rsidR="00D85F69">
        <w:rPr>
          <w:lang w:val="pl-PL"/>
        </w:rPr>
        <w:t>prawa tego ostatniego</w:t>
      </w:r>
      <w:r w:rsidR="005E54C2" w:rsidRPr="00BB524B">
        <w:rPr>
          <w:lang w:val="pl-PL"/>
        </w:rPr>
        <w:t xml:space="preserve"> </w:t>
      </w:r>
      <w:r w:rsidR="00566959">
        <w:rPr>
          <w:lang w:val="pl-PL"/>
        </w:rPr>
        <w:t>do nieprzyczyniania się do</w:t>
      </w:r>
      <w:r w:rsidR="005E54C2" w:rsidRPr="00BB524B">
        <w:rPr>
          <w:lang w:val="pl-PL"/>
        </w:rPr>
        <w:t xml:space="preserve"> </w:t>
      </w:r>
      <w:r w:rsidR="00566959">
        <w:rPr>
          <w:lang w:val="pl-PL"/>
        </w:rPr>
        <w:t xml:space="preserve">swojego </w:t>
      </w:r>
      <w:r w:rsidR="005E54C2" w:rsidRPr="00BB524B">
        <w:rPr>
          <w:lang w:val="pl-PL"/>
        </w:rPr>
        <w:t>oskarżenia</w:t>
      </w:r>
      <w:r w:rsidR="00D70B69" w:rsidRPr="00BB524B">
        <w:rPr>
          <w:lang w:val="pl-PL"/>
        </w:rPr>
        <w:t xml:space="preserve"> (</w:t>
      </w:r>
      <w:proofErr w:type="spellStart"/>
      <w:r w:rsidR="00D70B69" w:rsidRPr="00BB524B">
        <w:rPr>
          <w:i/>
          <w:lang w:val="pl-PL"/>
        </w:rPr>
        <w:t>André</w:t>
      </w:r>
      <w:proofErr w:type="spellEnd"/>
      <w:r w:rsidR="00D70B69" w:rsidRPr="00BB524B">
        <w:rPr>
          <w:i/>
          <w:lang w:val="pl-PL"/>
        </w:rPr>
        <w:t xml:space="preserve"> </w:t>
      </w:r>
      <w:r w:rsidR="005E54C2" w:rsidRPr="00BB524B">
        <w:rPr>
          <w:i/>
          <w:lang w:val="pl-PL"/>
        </w:rPr>
        <w:t>i inni</w:t>
      </w:r>
      <w:r w:rsidR="00D70B69" w:rsidRPr="00BB524B">
        <w:rPr>
          <w:lang w:val="pl-PL"/>
        </w:rPr>
        <w:t xml:space="preserve">, </w:t>
      </w:r>
      <w:r w:rsidR="005E54C2" w:rsidRPr="00BB524B">
        <w:rPr>
          <w:lang w:val="pl-PL"/>
        </w:rPr>
        <w:t>ww.</w:t>
      </w:r>
      <w:r w:rsidR="00D70B69" w:rsidRPr="00BB524B">
        <w:rPr>
          <w:lang w:val="pl-PL"/>
        </w:rPr>
        <w:t xml:space="preserve">, § 41) </w:t>
      </w:r>
      <w:r w:rsidR="00C47ECC" w:rsidRPr="00BB524B">
        <w:rPr>
          <w:lang w:val="pl-PL"/>
        </w:rPr>
        <w:t xml:space="preserve">oraz, że </w:t>
      </w:r>
      <w:r w:rsidR="00566959">
        <w:rPr>
          <w:lang w:val="pl-PL"/>
        </w:rPr>
        <w:t xml:space="preserve">wobec tego </w:t>
      </w:r>
      <w:r w:rsidR="00386DBC">
        <w:rPr>
          <w:lang w:val="pl-PL"/>
        </w:rPr>
        <w:t xml:space="preserve">korespondencja ta </w:t>
      </w:r>
      <w:r w:rsidR="005E54C2" w:rsidRPr="00386DBC">
        <w:rPr>
          <w:lang w:val="pl-PL"/>
        </w:rPr>
        <w:t xml:space="preserve">korzysta ze </w:t>
      </w:r>
      <w:r w:rsidR="00C47ECC" w:rsidRPr="00386DBC">
        <w:rPr>
          <w:lang w:val="pl-PL"/>
        </w:rPr>
        <w:t>wzmocnionej</w:t>
      </w:r>
      <w:r w:rsidR="00C47ECC" w:rsidRPr="00BB524B">
        <w:rPr>
          <w:lang w:val="pl-PL"/>
        </w:rPr>
        <w:t xml:space="preserve"> ochrony</w:t>
      </w:r>
      <w:r w:rsidR="00D70B69" w:rsidRPr="00BB524B">
        <w:rPr>
          <w:lang w:val="pl-PL"/>
        </w:rPr>
        <w:t xml:space="preserve"> (</w:t>
      </w:r>
      <w:proofErr w:type="spellStart"/>
      <w:r w:rsidR="00D70B69" w:rsidRPr="00BB524B">
        <w:rPr>
          <w:i/>
          <w:lang w:val="pl-PL"/>
        </w:rPr>
        <w:t>Michaud</w:t>
      </w:r>
      <w:proofErr w:type="spellEnd"/>
      <w:r w:rsidR="00D70B69" w:rsidRPr="00BB524B">
        <w:rPr>
          <w:i/>
          <w:lang w:val="pl-PL"/>
        </w:rPr>
        <w:t xml:space="preserve"> </w:t>
      </w:r>
      <w:r w:rsidR="00C47ECC" w:rsidRPr="00BB524B">
        <w:rPr>
          <w:i/>
          <w:lang w:val="pl-PL"/>
        </w:rPr>
        <w:t>przeciwko Francji</w:t>
      </w:r>
      <w:r w:rsidR="00D70B69" w:rsidRPr="00BB524B">
        <w:rPr>
          <w:lang w:val="pl-PL"/>
        </w:rPr>
        <w:t xml:space="preserve">, </w:t>
      </w:r>
      <w:r w:rsidR="000B421A" w:rsidRPr="00BB524B">
        <w:rPr>
          <w:lang w:val="pl-PL"/>
        </w:rPr>
        <w:t>nr</w:t>
      </w:r>
      <w:r w:rsidR="00D70B69" w:rsidRPr="00BB524B">
        <w:rPr>
          <w:lang w:val="pl-PL"/>
        </w:rPr>
        <w:t xml:space="preserve"> 12323/11, §§ 117-118, CEDH 2012, </w:t>
      </w:r>
      <w:r w:rsidR="005E54C2" w:rsidRPr="00BB524B">
        <w:rPr>
          <w:lang w:val="pl-PL"/>
        </w:rPr>
        <w:t>wraz z przywołanymi odniesieniami</w:t>
      </w:r>
      <w:r w:rsidR="00D70B69" w:rsidRPr="00BB524B">
        <w:rPr>
          <w:lang w:val="pl-PL"/>
        </w:rPr>
        <w:t>).</w:t>
      </w:r>
    </w:p>
    <w:p w:rsidR="00D64455" w:rsidRPr="00BB524B" w:rsidRDefault="004D567D" w:rsidP="002E1693">
      <w:pPr>
        <w:pStyle w:val="ECHRPara"/>
        <w:rPr>
          <w:lang w:val="pl-PL"/>
        </w:rPr>
      </w:pPr>
      <w:r w:rsidRPr="00BB524B">
        <w:rPr>
          <w:lang w:val="pl-PL"/>
        </w:rPr>
        <w:fldChar w:fldCharType="begin"/>
      </w:r>
      <w:r w:rsidR="00A2123B" w:rsidRPr="00BB524B">
        <w:rPr>
          <w:lang w:val="pl-PL"/>
        </w:rPr>
        <w:instrText xml:space="preserve"> SEQ level0 \*arabic </w:instrText>
      </w:r>
      <w:r w:rsidRPr="00BB524B">
        <w:rPr>
          <w:lang w:val="pl-PL"/>
        </w:rPr>
        <w:fldChar w:fldCharType="separate"/>
      </w:r>
      <w:r w:rsidR="007E0CEA">
        <w:rPr>
          <w:noProof/>
          <w:lang w:val="pl-PL"/>
        </w:rPr>
        <w:t>56</w:t>
      </w:r>
      <w:r w:rsidRPr="00BB524B">
        <w:rPr>
          <w:lang w:val="pl-PL"/>
        </w:rPr>
        <w:fldChar w:fldCharType="end"/>
      </w:r>
      <w:r w:rsidR="00A2123B" w:rsidRPr="00BB524B">
        <w:rPr>
          <w:lang w:val="pl-PL"/>
        </w:rPr>
        <w:t>.  </w:t>
      </w:r>
      <w:r w:rsidR="00E63015" w:rsidRPr="00BB524B">
        <w:rPr>
          <w:lang w:val="pl-PL"/>
        </w:rPr>
        <w:t>W niniejszej sprawie</w:t>
      </w:r>
      <w:r w:rsidR="00A2123B" w:rsidRPr="00BB524B">
        <w:rPr>
          <w:lang w:val="pl-PL"/>
        </w:rPr>
        <w:t xml:space="preserve"> </w:t>
      </w:r>
      <w:r w:rsidR="00793F0E" w:rsidRPr="00BB524B">
        <w:rPr>
          <w:lang w:val="pl-PL"/>
        </w:rPr>
        <w:t>Trybunał</w:t>
      </w:r>
      <w:r w:rsidR="00A2123B" w:rsidRPr="00BB524B">
        <w:rPr>
          <w:lang w:val="pl-PL"/>
        </w:rPr>
        <w:t xml:space="preserve"> </w:t>
      </w:r>
      <w:r w:rsidR="0062031A" w:rsidRPr="00BB524B">
        <w:rPr>
          <w:lang w:val="pl-PL"/>
        </w:rPr>
        <w:t>zauważa, że</w:t>
      </w:r>
      <w:r w:rsidR="00A2123B" w:rsidRPr="00BB524B">
        <w:rPr>
          <w:lang w:val="pl-PL"/>
        </w:rPr>
        <w:t xml:space="preserve"> </w:t>
      </w:r>
      <w:r w:rsidR="00462D20">
        <w:rPr>
          <w:lang w:val="pl-PL"/>
        </w:rPr>
        <w:t>postępowanie</w:t>
      </w:r>
      <w:r w:rsidR="005E54C2" w:rsidRPr="00BB524B">
        <w:rPr>
          <w:lang w:val="pl-PL"/>
        </w:rPr>
        <w:t xml:space="preserve">  zmierzając</w:t>
      </w:r>
      <w:r w:rsidR="00B55A99">
        <w:rPr>
          <w:lang w:val="pl-PL"/>
        </w:rPr>
        <w:t>e</w:t>
      </w:r>
      <w:r w:rsidR="005E54C2" w:rsidRPr="00BB524B">
        <w:rPr>
          <w:lang w:val="pl-PL"/>
        </w:rPr>
        <w:t xml:space="preserve"> do</w:t>
      </w:r>
      <w:r w:rsidR="00A2123B" w:rsidRPr="00BB524B">
        <w:rPr>
          <w:lang w:val="pl-PL"/>
        </w:rPr>
        <w:t xml:space="preserve"> </w:t>
      </w:r>
      <w:r w:rsidR="00EB23DE" w:rsidRPr="00BB524B">
        <w:rPr>
          <w:lang w:val="pl-PL"/>
        </w:rPr>
        <w:t>uchyleni</w:t>
      </w:r>
      <w:r w:rsidR="005E54C2" w:rsidRPr="00BB524B">
        <w:rPr>
          <w:lang w:val="pl-PL"/>
        </w:rPr>
        <w:t>a</w:t>
      </w:r>
      <w:r w:rsidR="00AB72FD" w:rsidRPr="00BB524B">
        <w:rPr>
          <w:lang w:val="pl-PL"/>
        </w:rPr>
        <w:t xml:space="preserve"> tajemnicy zawodowej</w:t>
      </w:r>
      <w:r w:rsidR="00B652A8" w:rsidRPr="00BB524B">
        <w:rPr>
          <w:lang w:val="pl-PL"/>
        </w:rPr>
        <w:t>, którą</w:t>
      </w:r>
      <w:r w:rsidR="006A4B6E" w:rsidRPr="00BB524B">
        <w:rPr>
          <w:lang w:val="pl-PL"/>
        </w:rPr>
        <w:t xml:space="preserve"> </w:t>
      </w:r>
      <w:r w:rsidR="00C76551" w:rsidRPr="00BB524B">
        <w:rPr>
          <w:lang w:val="pl-PL"/>
        </w:rPr>
        <w:t>skarżąca</w:t>
      </w:r>
      <w:r w:rsidR="006A4B6E" w:rsidRPr="00BB524B">
        <w:rPr>
          <w:lang w:val="pl-PL"/>
        </w:rPr>
        <w:t xml:space="preserve"> </w:t>
      </w:r>
      <w:r w:rsidR="00B652A8" w:rsidRPr="00BB524B">
        <w:rPr>
          <w:lang w:val="pl-PL"/>
        </w:rPr>
        <w:t xml:space="preserve">była </w:t>
      </w:r>
      <w:r w:rsidR="00B652A8" w:rsidRPr="00BB524B">
        <w:rPr>
          <w:lang w:val="pl-PL"/>
        </w:rPr>
        <w:lastRenderedPageBreak/>
        <w:t>związana jako adwokat</w:t>
      </w:r>
      <w:r w:rsidR="00B55A99">
        <w:rPr>
          <w:lang w:val="pl-PL"/>
        </w:rPr>
        <w:t>,</w:t>
      </w:r>
      <w:r w:rsidR="00B652A8" w:rsidRPr="00BB524B">
        <w:rPr>
          <w:lang w:val="pl-PL"/>
        </w:rPr>
        <w:t xml:space="preserve"> </w:t>
      </w:r>
      <w:r w:rsidR="005E54C2" w:rsidRPr="00BB524B">
        <w:rPr>
          <w:lang w:val="pl-PL"/>
        </w:rPr>
        <w:t>został</w:t>
      </w:r>
      <w:r w:rsidR="00B55A99">
        <w:rPr>
          <w:lang w:val="pl-PL"/>
        </w:rPr>
        <w:t>o</w:t>
      </w:r>
      <w:r w:rsidR="005E54C2" w:rsidRPr="00BB524B">
        <w:rPr>
          <w:lang w:val="pl-PL"/>
        </w:rPr>
        <w:t xml:space="preserve"> </w:t>
      </w:r>
      <w:r w:rsidR="00AC0CC4">
        <w:rPr>
          <w:lang w:val="pl-PL"/>
        </w:rPr>
        <w:t>rozpoczęte</w:t>
      </w:r>
      <w:r w:rsidR="005E54C2" w:rsidRPr="00BB524B">
        <w:rPr>
          <w:lang w:val="pl-PL"/>
        </w:rPr>
        <w:t xml:space="preserve"> przez </w:t>
      </w:r>
      <w:r w:rsidR="00E12251" w:rsidRPr="00BB524B">
        <w:rPr>
          <w:lang w:val="pl-PL"/>
        </w:rPr>
        <w:t>prokuratur</w:t>
      </w:r>
      <w:r w:rsidR="005E54C2" w:rsidRPr="00BB524B">
        <w:rPr>
          <w:lang w:val="pl-PL"/>
        </w:rPr>
        <w:t>ę</w:t>
      </w:r>
      <w:r w:rsidR="006A4B6E" w:rsidRPr="00BB524B">
        <w:rPr>
          <w:lang w:val="pl-PL"/>
        </w:rPr>
        <w:t xml:space="preserve"> </w:t>
      </w:r>
      <w:r w:rsidR="00B652A8" w:rsidRPr="00BB524B">
        <w:rPr>
          <w:lang w:val="pl-PL"/>
        </w:rPr>
        <w:t xml:space="preserve">na skutek odmowy przez </w:t>
      </w:r>
      <w:r w:rsidR="00AC0CC4">
        <w:rPr>
          <w:lang w:val="pl-PL"/>
        </w:rPr>
        <w:t>skarżącą</w:t>
      </w:r>
      <w:r w:rsidR="00A2123B" w:rsidRPr="00BB524B">
        <w:rPr>
          <w:lang w:val="pl-PL"/>
        </w:rPr>
        <w:t xml:space="preserve"> </w:t>
      </w:r>
      <w:r w:rsidR="00B652A8" w:rsidRPr="00BB524B">
        <w:rPr>
          <w:lang w:val="pl-PL"/>
        </w:rPr>
        <w:t>okazania wyciągów z rachunków bankowych</w:t>
      </w:r>
      <w:r w:rsidR="00A2123B" w:rsidRPr="00BB524B">
        <w:rPr>
          <w:lang w:val="pl-PL"/>
        </w:rPr>
        <w:t xml:space="preserve"> </w:t>
      </w:r>
      <w:r w:rsidR="00B652A8" w:rsidRPr="00BB524B">
        <w:rPr>
          <w:lang w:val="pl-PL"/>
        </w:rPr>
        <w:t>w ramach</w:t>
      </w:r>
      <w:r w:rsidR="00A2123B" w:rsidRPr="00BB524B">
        <w:rPr>
          <w:lang w:val="pl-PL"/>
        </w:rPr>
        <w:t xml:space="preserve"> </w:t>
      </w:r>
      <w:r w:rsidR="00266D77" w:rsidRPr="00BB524B">
        <w:rPr>
          <w:lang w:val="pl-PL"/>
        </w:rPr>
        <w:t>postępowania karnego, jakie zostało</w:t>
      </w:r>
      <w:r w:rsidR="00A2123B" w:rsidRPr="00BB524B">
        <w:rPr>
          <w:lang w:val="pl-PL"/>
        </w:rPr>
        <w:t xml:space="preserve"> </w:t>
      </w:r>
      <w:r w:rsidR="00266D77" w:rsidRPr="00BB524B">
        <w:rPr>
          <w:lang w:val="pl-PL"/>
        </w:rPr>
        <w:t xml:space="preserve">przeciwko niej </w:t>
      </w:r>
      <w:r w:rsidR="00B866A0" w:rsidRPr="00BB524B">
        <w:rPr>
          <w:lang w:val="pl-PL"/>
        </w:rPr>
        <w:t>wszczęte</w:t>
      </w:r>
      <w:r w:rsidR="00A2123B" w:rsidRPr="00BB524B">
        <w:rPr>
          <w:lang w:val="pl-PL"/>
        </w:rPr>
        <w:t xml:space="preserve"> </w:t>
      </w:r>
      <w:r w:rsidR="007F44DE" w:rsidRPr="00BB524B">
        <w:rPr>
          <w:lang w:val="pl-PL"/>
        </w:rPr>
        <w:t>w sprawie o oszustwo podatkowe</w:t>
      </w:r>
      <w:r w:rsidR="00A2123B" w:rsidRPr="00BB524B">
        <w:rPr>
          <w:lang w:val="pl-PL"/>
        </w:rPr>
        <w:t xml:space="preserve">. </w:t>
      </w:r>
      <w:r w:rsidR="00AC0CC4">
        <w:rPr>
          <w:lang w:val="pl-PL"/>
        </w:rPr>
        <w:t>Trybunał s</w:t>
      </w:r>
      <w:r w:rsidR="005E54C2" w:rsidRPr="00BB524B">
        <w:rPr>
          <w:lang w:val="pl-PL"/>
        </w:rPr>
        <w:t>t</w:t>
      </w:r>
      <w:r w:rsidR="00266D77" w:rsidRPr="00BB524B">
        <w:rPr>
          <w:lang w:val="pl-PL"/>
        </w:rPr>
        <w:t xml:space="preserve">wierdza, że postępowanie to zostało przeprowadzone co prawda przed </w:t>
      </w:r>
      <w:r w:rsidR="00D70B69" w:rsidRPr="00BB524B">
        <w:rPr>
          <w:lang w:val="pl-PL"/>
        </w:rPr>
        <w:t>organe</w:t>
      </w:r>
      <w:r w:rsidR="00266D77" w:rsidRPr="00BB524B">
        <w:rPr>
          <w:lang w:val="pl-PL"/>
        </w:rPr>
        <w:t>m</w:t>
      </w:r>
      <w:r w:rsidR="005E54C2" w:rsidRPr="00BB524B">
        <w:rPr>
          <w:lang w:val="pl-PL"/>
        </w:rPr>
        <w:t xml:space="preserve"> </w:t>
      </w:r>
      <w:r w:rsidR="00266D77" w:rsidRPr="00BB524B">
        <w:rPr>
          <w:lang w:val="pl-PL"/>
        </w:rPr>
        <w:t>sądowym, ale bez udziału</w:t>
      </w:r>
      <w:r w:rsidR="008B7A4E" w:rsidRPr="00BB524B">
        <w:rPr>
          <w:lang w:val="pl-PL"/>
        </w:rPr>
        <w:t xml:space="preserve"> </w:t>
      </w:r>
      <w:r w:rsidR="00C76551" w:rsidRPr="00BB524B">
        <w:rPr>
          <w:lang w:val="pl-PL"/>
        </w:rPr>
        <w:t>skarżąc</w:t>
      </w:r>
      <w:r w:rsidR="00266D77" w:rsidRPr="00BB524B">
        <w:rPr>
          <w:lang w:val="pl-PL"/>
        </w:rPr>
        <w:t>ej</w:t>
      </w:r>
      <w:r w:rsidR="008B7A4E" w:rsidRPr="00BB524B">
        <w:rPr>
          <w:lang w:val="pl-PL"/>
        </w:rPr>
        <w:t xml:space="preserve">. </w:t>
      </w:r>
      <w:r w:rsidR="00ED5386" w:rsidRPr="00BB524B">
        <w:rPr>
          <w:lang w:val="pl-PL"/>
        </w:rPr>
        <w:t>Dowiedziała się ona o u</w:t>
      </w:r>
      <w:r w:rsidR="00AB72FD" w:rsidRPr="00BB524B">
        <w:rPr>
          <w:lang w:val="pl-PL"/>
        </w:rPr>
        <w:t>chyleni</w:t>
      </w:r>
      <w:r w:rsidR="00ED5386" w:rsidRPr="00BB524B">
        <w:rPr>
          <w:lang w:val="pl-PL"/>
        </w:rPr>
        <w:t>u</w:t>
      </w:r>
      <w:r w:rsidR="00AB72FD" w:rsidRPr="00BB524B">
        <w:rPr>
          <w:lang w:val="pl-PL"/>
        </w:rPr>
        <w:t xml:space="preserve"> tajemnicy zawodowej</w:t>
      </w:r>
      <w:r w:rsidR="00A2123B" w:rsidRPr="00BB524B">
        <w:rPr>
          <w:lang w:val="pl-PL"/>
        </w:rPr>
        <w:t xml:space="preserve"> </w:t>
      </w:r>
      <w:r w:rsidR="00ED5386" w:rsidRPr="00BB524B">
        <w:rPr>
          <w:lang w:val="pl-PL"/>
        </w:rPr>
        <w:t>i</w:t>
      </w:r>
      <w:r w:rsidR="00A2123B" w:rsidRPr="00BB524B">
        <w:rPr>
          <w:lang w:val="pl-PL"/>
        </w:rPr>
        <w:t xml:space="preserve"> </w:t>
      </w:r>
      <w:r w:rsidR="00240126" w:rsidRPr="00BB524B">
        <w:rPr>
          <w:lang w:val="pl-PL"/>
        </w:rPr>
        <w:t>tajem</w:t>
      </w:r>
      <w:r w:rsidR="00ED5386" w:rsidRPr="00BB524B">
        <w:rPr>
          <w:lang w:val="pl-PL"/>
        </w:rPr>
        <w:t>n</w:t>
      </w:r>
      <w:r w:rsidR="00240126" w:rsidRPr="00BB524B">
        <w:rPr>
          <w:lang w:val="pl-PL"/>
        </w:rPr>
        <w:t>icy</w:t>
      </w:r>
      <w:r w:rsidR="00A2123B" w:rsidRPr="00BB524B">
        <w:rPr>
          <w:lang w:val="pl-PL"/>
        </w:rPr>
        <w:t xml:space="preserve"> </w:t>
      </w:r>
      <w:r w:rsidR="00ED5386" w:rsidRPr="00BB524B">
        <w:rPr>
          <w:lang w:val="pl-PL"/>
        </w:rPr>
        <w:t xml:space="preserve">bankowej dotyczącej wyciągów z rachunków bankowych dopiero w momencie, w którym otrzymała ona </w:t>
      </w:r>
      <w:r w:rsidR="00B422A8">
        <w:rPr>
          <w:lang w:val="pl-PL"/>
        </w:rPr>
        <w:t xml:space="preserve">zawiadomienie o </w:t>
      </w:r>
      <w:r w:rsidR="005E54C2" w:rsidRPr="00BB524B">
        <w:rPr>
          <w:lang w:val="pl-PL"/>
        </w:rPr>
        <w:t>wyrok</w:t>
      </w:r>
      <w:r w:rsidR="00B422A8">
        <w:rPr>
          <w:lang w:val="pl-PL"/>
        </w:rPr>
        <w:t>u</w:t>
      </w:r>
      <w:r w:rsidR="00D51674" w:rsidRPr="00BB524B">
        <w:rPr>
          <w:lang w:val="pl-PL"/>
        </w:rPr>
        <w:t xml:space="preserve"> Sądu Apelacyjnego</w:t>
      </w:r>
      <w:r w:rsidR="00135338" w:rsidRPr="00BB524B">
        <w:rPr>
          <w:lang w:val="pl-PL"/>
        </w:rPr>
        <w:t xml:space="preserve"> w </w:t>
      </w:r>
      <w:proofErr w:type="spellStart"/>
      <w:r w:rsidR="00135338" w:rsidRPr="00BB524B">
        <w:rPr>
          <w:lang w:val="pl-PL"/>
        </w:rPr>
        <w:t>Évora</w:t>
      </w:r>
      <w:proofErr w:type="spellEnd"/>
      <w:r w:rsidR="006A4B6E" w:rsidRPr="00BB524B">
        <w:rPr>
          <w:lang w:val="pl-PL"/>
        </w:rPr>
        <w:t xml:space="preserve"> </w:t>
      </w:r>
      <w:r w:rsidR="00ED5386" w:rsidRPr="00BB524B">
        <w:rPr>
          <w:lang w:val="pl-PL"/>
        </w:rPr>
        <w:t>z dnia</w:t>
      </w:r>
      <w:r w:rsidR="006A4B6E" w:rsidRPr="00BB524B">
        <w:rPr>
          <w:lang w:val="pl-PL"/>
        </w:rPr>
        <w:t xml:space="preserve"> 12 </w:t>
      </w:r>
      <w:r w:rsidR="00135338" w:rsidRPr="00BB524B">
        <w:rPr>
          <w:lang w:val="pl-PL"/>
        </w:rPr>
        <w:t>stycznia</w:t>
      </w:r>
      <w:r w:rsidR="006A4B6E" w:rsidRPr="00BB524B">
        <w:rPr>
          <w:lang w:val="pl-PL"/>
        </w:rPr>
        <w:t xml:space="preserve"> 2010</w:t>
      </w:r>
      <w:r w:rsidR="00ED5386" w:rsidRPr="00BB524B">
        <w:rPr>
          <w:lang w:val="pl-PL"/>
        </w:rPr>
        <w:t xml:space="preserve"> </w:t>
      </w:r>
      <w:r w:rsidR="00B13212" w:rsidRPr="00BB524B">
        <w:rPr>
          <w:lang w:val="pl-PL"/>
        </w:rPr>
        <w:t>r.</w:t>
      </w:r>
      <w:r w:rsidR="00A2123B" w:rsidRPr="00BB524B">
        <w:rPr>
          <w:lang w:val="pl-PL"/>
        </w:rPr>
        <w:t xml:space="preserve"> </w:t>
      </w:r>
      <w:r w:rsidR="00C76551" w:rsidRPr="00BB524B">
        <w:rPr>
          <w:lang w:val="pl-PL"/>
        </w:rPr>
        <w:t>Skarżąca</w:t>
      </w:r>
      <w:r w:rsidR="00A2123B" w:rsidRPr="00BB524B">
        <w:rPr>
          <w:lang w:val="pl-PL"/>
        </w:rPr>
        <w:t xml:space="preserve"> </w:t>
      </w:r>
      <w:r w:rsidR="005E54C2" w:rsidRPr="00BB524B">
        <w:rPr>
          <w:lang w:val="pl-PL"/>
        </w:rPr>
        <w:t>nie brała więc</w:t>
      </w:r>
      <w:r w:rsidR="00B422A8">
        <w:rPr>
          <w:lang w:val="pl-PL"/>
        </w:rPr>
        <w:t xml:space="preserve"> w żadnym momencie </w:t>
      </w:r>
      <w:r w:rsidR="005E54C2" w:rsidRPr="00BB524B">
        <w:rPr>
          <w:lang w:val="pl-PL"/>
        </w:rPr>
        <w:t>udziału w tym postępowaniu</w:t>
      </w:r>
      <w:r w:rsidR="000B253A" w:rsidRPr="00BB524B">
        <w:rPr>
          <w:lang w:val="pl-PL"/>
        </w:rPr>
        <w:t xml:space="preserve">. </w:t>
      </w:r>
      <w:r w:rsidR="00ED5386" w:rsidRPr="00BB524B">
        <w:rPr>
          <w:lang w:val="pl-PL"/>
        </w:rPr>
        <w:t xml:space="preserve">Zatem nie mogła ona przedstawić swoich argumentów. Co więcej, nie mogła ona odpowiedzieć ani na </w:t>
      </w:r>
      <w:r w:rsidR="00C34D11">
        <w:rPr>
          <w:lang w:val="pl-PL"/>
        </w:rPr>
        <w:t>wniosek</w:t>
      </w:r>
      <w:r w:rsidR="00A2123B" w:rsidRPr="00BB524B">
        <w:rPr>
          <w:lang w:val="pl-PL"/>
        </w:rPr>
        <w:t xml:space="preserve"> </w:t>
      </w:r>
      <w:r w:rsidR="0011295C" w:rsidRPr="00BB524B">
        <w:rPr>
          <w:lang w:val="pl-PL"/>
        </w:rPr>
        <w:t>prokuratury</w:t>
      </w:r>
      <w:r w:rsidR="00A2123B" w:rsidRPr="00BB524B">
        <w:rPr>
          <w:lang w:val="pl-PL"/>
        </w:rPr>
        <w:t xml:space="preserve"> </w:t>
      </w:r>
      <w:r w:rsidR="00ED5386" w:rsidRPr="00BB524B">
        <w:rPr>
          <w:lang w:val="pl-PL"/>
        </w:rPr>
        <w:t>z dnia</w:t>
      </w:r>
      <w:r w:rsidR="00A2123B" w:rsidRPr="00BB524B">
        <w:rPr>
          <w:lang w:val="pl-PL"/>
        </w:rPr>
        <w:t xml:space="preserve"> 30 </w:t>
      </w:r>
      <w:r w:rsidR="00ED5386" w:rsidRPr="00BB524B">
        <w:rPr>
          <w:lang w:val="pl-PL"/>
        </w:rPr>
        <w:t>października</w:t>
      </w:r>
      <w:r w:rsidR="00A2123B" w:rsidRPr="00BB524B">
        <w:rPr>
          <w:lang w:val="pl-PL"/>
        </w:rPr>
        <w:t xml:space="preserve"> 2009</w:t>
      </w:r>
      <w:r w:rsidR="00ED5386" w:rsidRPr="00BB524B">
        <w:rPr>
          <w:lang w:val="pl-PL"/>
        </w:rPr>
        <w:t xml:space="preserve"> </w:t>
      </w:r>
      <w:r w:rsidR="00B13212" w:rsidRPr="00BB524B">
        <w:rPr>
          <w:lang w:val="pl-PL"/>
        </w:rPr>
        <w:t>r.</w:t>
      </w:r>
      <w:r w:rsidR="00ED5386" w:rsidRPr="00BB524B">
        <w:rPr>
          <w:lang w:val="pl-PL"/>
        </w:rPr>
        <w:t xml:space="preserve"> skierowan</w:t>
      </w:r>
      <w:r w:rsidR="00C34D11">
        <w:rPr>
          <w:lang w:val="pl-PL"/>
        </w:rPr>
        <w:t>y</w:t>
      </w:r>
      <w:r w:rsidR="00ED5386" w:rsidRPr="00BB524B">
        <w:rPr>
          <w:lang w:val="pl-PL"/>
        </w:rPr>
        <w:t xml:space="preserve"> do sędziego </w:t>
      </w:r>
      <w:r w:rsidR="00003E8A" w:rsidRPr="00BB524B">
        <w:rPr>
          <w:lang w:val="pl-PL"/>
        </w:rPr>
        <w:t>śledcz</w:t>
      </w:r>
      <w:r w:rsidR="005E54C2" w:rsidRPr="00BB524B">
        <w:rPr>
          <w:lang w:val="pl-PL"/>
        </w:rPr>
        <w:t>ego</w:t>
      </w:r>
      <w:r w:rsidR="0098409B" w:rsidRPr="00BB524B">
        <w:rPr>
          <w:lang w:val="pl-PL"/>
        </w:rPr>
        <w:t xml:space="preserve"> </w:t>
      </w:r>
      <w:r w:rsidR="00A2123B" w:rsidRPr="00BB524B">
        <w:rPr>
          <w:lang w:val="pl-PL"/>
        </w:rPr>
        <w:t>(</w:t>
      </w:r>
      <w:r w:rsidR="001114D0" w:rsidRPr="00BB524B">
        <w:rPr>
          <w:lang w:val="pl-PL"/>
        </w:rPr>
        <w:t>patrz</w:t>
      </w:r>
      <w:r w:rsidR="00A2123B" w:rsidRPr="00BB524B">
        <w:rPr>
          <w:lang w:val="pl-PL"/>
        </w:rPr>
        <w:t xml:space="preserve"> </w:t>
      </w:r>
      <w:r w:rsidR="0037288C" w:rsidRPr="00BB524B">
        <w:rPr>
          <w:lang w:val="pl-PL"/>
        </w:rPr>
        <w:t>powyżej</w:t>
      </w:r>
      <w:r w:rsidR="00A2123B" w:rsidRPr="00BB524B">
        <w:rPr>
          <w:lang w:val="pl-PL"/>
        </w:rPr>
        <w:t xml:space="preserve"> </w:t>
      </w:r>
      <w:r w:rsidR="00CE5574">
        <w:rPr>
          <w:lang w:val="pl-PL"/>
        </w:rPr>
        <w:t>pkt</w:t>
      </w:r>
      <w:r w:rsidR="00A2123B" w:rsidRPr="00BB524B">
        <w:rPr>
          <w:lang w:val="pl-PL"/>
        </w:rPr>
        <w:t xml:space="preserve"> 9)</w:t>
      </w:r>
      <w:r w:rsidR="00ED5386" w:rsidRPr="00BB524B">
        <w:rPr>
          <w:lang w:val="pl-PL"/>
        </w:rPr>
        <w:t xml:space="preserve"> ani na </w:t>
      </w:r>
      <w:r w:rsidR="00E4258C">
        <w:rPr>
          <w:lang w:val="pl-PL"/>
        </w:rPr>
        <w:t>opinię</w:t>
      </w:r>
      <w:r w:rsidR="00ED5386" w:rsidRPr="00BB524B">
        <w:rPr>
          <w:lang w:val="pl-PL"/>
        </w:rPr>
        <w:t xml:space="preserve"> zastępcy p</w:t>
      </w:r>
      <w:r w:rsidR="00B13212" w:rsidRPr="00BB524B">
        <w:rPr>
          <w:lang w:val="pl-PL"/>
        </w:rPr>
        <w:t>r</w:t>
      </w:r>
      <w:r w:rsidR="0098409B" w:rsidRPr="00BB524B">
        <w:rPr>
          <w:lang w:val="pl-PL"/>
        </w:rPr>
        <w:t>okur</w:t>
      </w:r>
      <w:r w:rsidR="00ED5386" w:rsidRPr="00BB524B">
        <w:rPr>
          <w:lang w:val="pl-PL"/>
        </w:rPr>
        <w:t xml:space="preserve">atora przy Sądzie Apelacyjnym w </w:t>
      </w:r>
      <w:proofErr w:type="spellStart"/>
      <w:r w:rsidR="00ED5386" w:rsidRPr="00BB524B">
        <w:rPr>
          <w:lang w:val="pl-PL"/>
        </w:rPr>
        <w:t>Évora</w:t>
      </w:r>
      <w:proofErr w:type="spellEnd"/>
      <w:r w:rsidR="00ED5386" w:rsidRPr="00BB524B">
        <w:rPr>
          <w:lang w:val="pl-PL"/>
        </w:rPr>
        <w:t xml:space="preserve"> z dnia </w:t>
      </w:r>
      <w:r w:rsidR="006A4B6E" w:rsidRPr="00BB524B">
        <w:rPr>
          <w:lang w:val="pl-PL"/>
        </w:rPr>
        <w:t xml:space="preserve">30 </w:t>
      </w:r>
      <w:r w:rsidR="000E2C3E" w:rsidRPr="00BB524B">
        <w:rPr>
          <w:lang w:val="pl-PL"/>
        </w:rPr>
        <w:t>listopada</w:t>
      </w:r>
      <w:r w:rsidR="006A4B6E" w:rsidRPr="00BB524B">
        <w:rPr>
          <w:lang w:val="pl-PL"/>
        </w:rPr>
        <w:t xml:space="preserve"> 2009 </w:t>
      </w:r>
      <w:r w:rsidR="00B13212" w:rsidRPr="00BB524B">
        <w:rPr>
          <w:lang w:val="pl-PL"/>
        </w:rPr>
        <w:t>r.</w:t>
      </w:r>
      <w:r w:rsidR="00ED5386" w:rsidRPr="00BB524B">
        <w:rPr>
          <w:lang w:val="pl-PL"/>
        </w:rPr>
        <w:t xml:space="preserve"> </w:t>
      </w:r>
      <w:r w:rsidR="00A2123B" w:rsidRPr="00BB524B">
        <w:rPr>
          <w:lang w:val="pl-PL"/>
        </w:rPr>
        <w:t>(</w:t>
      </w:r>
      <w:r w:rsidR="001114D0" w:rsidRPr="00BB524B">
        <w:rPr>
          <w:lang w:val="pl-PL"/>
        </w:rPr>
        <w:t>patrz</w:t>
      </w:r>
      <w:r w:rsidR="00A2123B" w:rsidRPr="00BB524B">
        <w:rPr>
          <w:lang w:val="pl-PL"/>
        </w:rPr>
        <w:t xml:space="preserve"> </w:t>
      </w:r>
      <w:r w:rsidR="0037288C" w:rsidRPr="00BB524B">
        <w:rPr>
          <w:lang w:val="pl-PL"/>
        </w:rPr>
        <w:t>powyżej</w:t>
      </w:r>
      <w:r w:rsidR="00A2123B" w:rsidRPr="00BB524B">
        <w:rPr>
          <w:lang w:val="pl-PL"/>
        </w:rPr>
        <w:t xml:space="preserve"> </w:t>
      </w:r>
      <w:r w:rsidR="00CE5574">
        <w:rPr>
          <w:lang w:val="pl-PL"/>
        </w:rPr>
        <w:t>pkt</w:t>
      </w:r>
      <w:r w:rsidR="00A2123B" w:rsidRPr="00BB524B">
        <w:rPr>
          <w:lang w:val="pl-PL"/>
        </w:rPr>
        <w:t xml:space="preserve"> 11).</w:t>
      </w:r>
    </w:p>
    <w:p w:rsidR="00C9061E" w:rsidRPr="00BB524B" w:rsidRDefault="004D567D" w:rsidP="002E1693">
      <w:pPr>
        <w:pStyle w:val="ECHRPara"/>
        <w:rPr>
          <w:lang w:val="pl-PL"/>
        </w:rPr>
      </w:pPr>
      <w:r w:rsidRPr="00BB524B">
        <w:rPr>
          <w:lang w:val="pl-PL"/>
        </w:rPr>
        <w:fldChar w:fldCharType="begin"/>
      </w:r>
      <w:r w:rsidR="00C9061E" w:rsidRPr="00BB524B">
        <w:rPr>
          <w:lang w:val="pl-PL"/>
        </w:rPr>
        <w:instrText xml:space="preserve"> SEQ level0 \*arabic </w:instrText>
      </w:r>
      <w:r w:rsidRPr="00BB524B">
        <w:rPr>
          <w:lang w:val="pl-PL"/>
        </w:rPr>
        <w:fldChar w:fldCharType="separate"/>
      </w:r>
      <w:r w:rsidR="007E0CEA">
        <w:rPr>
          <w:noProof/>
          <w:lang w:val="pl-PL"/>
        </w:rPr>
        <w:t>57</w:t>
      </w:r>
      <w:r w:rsidRPr="00BB524B">
        <w:rPr>
          <w:lang w:val="pl-PL"/>
        </w:rPr>
        <w:fldChar w:fldCharType="end"/>
      </w:r>
      <w:r w:rsidR="00C9061E" w:rsidRPr="00BB524B">
        <w:rPr>
          <w:lang w:val="pl-PL"/>
        </w:rPr>
        <w:t>.  </w:t>
      </w:r>
      <w:r w:rsidR="00ED5386" w:rsidRPr="00BB524B">
        <w:rPr>
          <w:lang w:val="pl-PL"/>
        </w:rPr>
        <w:t xml:space="preserve">Następnie </w:t>
      </w:r>
      <w:r w:rsidR="00793F0E" w:rsidRPr="00BB524B">
        <w:rPr>
          <w:lang w:val="pl-PL"/>
        </w:rPr>
        <w:t>Trybunał</w:t>
      </w:r>
      <w:r w:rsidR="00C9061E" w:rsidRPr="00BB524B">
        <w:rPr>
          <w:lang w:val="pl-PL"/>
        </w:rPr>
        <w:t xml:space="preserve"> </w:t>
      </w:r>
      <w:r w:rsidR="00ED5386" w:rsidRPr="00BB524B">
        <w:rPr>
          <w:lang w:val="pl-PL"/>
        </w:rPr>
        <w:t>zauważa, że</w:t>
      </w:r>
      <w:r w:rsidR="00C9061E" w:rsidRPr="00BB524B">
        <w:rPr>
          <w:lang w:val="pl-PL"/>
        </w:rPr>
        <w:t xml:space="preserve"> </w:t>
      </w:r>
      <w:r w:rsidR="00135338" w:rsidRPr="00BB524B">
        <w:rPr>
          <w:lang w:val="pl-PL"/>
        </w:rPr>
        <w:t>artykuł</w:t>
      </w:r>
      <w:r w:rsidR="00C9061E" w:rsidRPr="00BB524B">
        <w:rPr>
          <w:lang w:val="pl-PL"/>
        </w:rPr>
        <w:t xml:space="preserve"> 135 § 4 </w:t>
      </w:r>
      <w:r w:rsidR="002F54CC" w:rsidRPr="00BB524B">
        <w:rPr>
          <w:lang w:val="pl-PL"/>
        </w:rPr>
        <w:t>CPP</w:t>
      </w:r>
      <w:r w:rsidR="00EB4669" w:rsidRPr="00BB524B">
        <w:rPr>
          <w:lang w:val="pl-PL"/>
        </w:rPr>
        <w:t xml:space="preserve"> </w:t>
      </w:r>
      <w:r w:rsidR="00ED5386" w:rsidRPr="00BB524B">
        <w:rPr>
          <w:lang w:val="pl-PL"/>
        </w:rPr>
        <w:t>oraz</w:t>
      </w:r>
      <w:r w:rsidR="00EB4669" w:rsidRPr="00BB524B">
        <w:rPr>
          <w:lang w:val="pl-PL"/>
        </w:rPr>
        <w:t xml:space="preserve"> </w:t>
      </w:r>
      <w:r w:rsidR="00135338" w:rsidRPr="00BB524B">
        <w:rPr>
          <w:lang w:val="pl-PL"/>
        </w:rPr>
        <w:t>artykuł</w:t>
      </w:r>
      <w:r w:rsidR="00EB4669" w:rsidRPr="00BB524B">
        <w:rPr>
          <w:lang w:val="pl-PL"/>
        </w:rPr>
        <w:t xml:space="preserve"> 87 §</w:t>
      </w:r>
      <w:r w:rsidR="0039100F" w:rsidRPr="00BB524B">
        <w:rPr>
          <w:lang w:val="pl-PL"/>
        </w:rPr>
        <w:t> </w:t>
      </w:r>
      <w:r w:rsidR="00EB4669" w:rsidRPr="00BB524B">
        <w:rPr>
          <w:lang w:val="pl-PL"/>
        </w:rPr>
        <w:t xml:space="preserve">4 </w:t>
      </w:r>
      <w:r w:rsidR="00ED5386" w:rsidRPr="00BB524B">
        <w:rPr>
          <w:lang w:val="pl-PL"/>
        </w:rPr>
        <w:t xml:space="preserve">Statutu </w:t>
      </w:r>
      <w:r w:rsidR="00386DBC">
        <w:rPr>
          <w:lang w:val="pl-PL"/>
        </w:rPr>
        <w:t>Izby Adwokackiej</w:t>
      </w:r>
      <w:r w:rsidR="00EB4669" w:rsidRPr="00BB524B">
        <w:rPr>
          <w:lang w:val="pl-PL"/>
        </w:rPr>
        <w:t xml:space="preserve"> (</w:t>
      </w:r>
      <w:r w:rsidR="001114D0" w:rsidRPr="00BB524B">
        <w:rPr>
          <w:lang w:val="pl-PL"/>
        </w:rPr>
        <w:t>patrz</w:t>
      </w:r>
      <w:r w:rsidR="00EB4669" w:rsidRPr="00BB524B">
        <w:rPr>
          <w:lang w:val="pl-PL"/>
        </w:rPr>
        <w:t xml:space="preserve"> </w:t>
      </w:r>
      <w:r w:rsidR="0037288C" w:rsidRPr="00BB524B">
        <w:rPr>
          <w:lang w:val="pl-PL"/>
        </w:rPr>
        <w:t>powyżej</w:t>
      </w:r>
      <w:r w:rsidR="00EB4669" w:rsidRPr="00BB524B">
        <w:rPr>
          <w:lang w:val="pl-PL"/>
        </w:rPr>
        <w:t xml:space="preserve"> </w:t>
      </w:r>
      <w:r w:rsidR="00D44DE6">
        <w:rPr>
          <w:lang w:val="pl-PL"/>
        </w:rPr>
        <w:t>pkt</w:t>
      </w:r>
      <w:r w:rsidR="00EB4669" w:rsidRPr="00BB524B">
        <w:rPr>
          <w:lang w:val="pl-PL"/>
        </w:rPr>
        <w:t xml:space="preserve"> 18 </w:t>
      </w:r>
      <w:r w:rsidR="00ED5386" w:rsidRPr="00BB524B">
        <w:rPr>
          <w:lang w:val="pl-PL"/>
        </w:rPr>
        <w:t>i</w:t>
      </w:r>
      <w:r w:rsidR="00EB4669" w:rsidRPr="00BB524B">
        <w:rPr>
          <w:lang w:val="pl-PL"/>
        </w:rPr>
        <w:t xml:space="preserve"> 21)</w:t>
      </w:r>
      <w:r w:rsidR="00C9061E" w:rsidRPr="00BB524B">
        <w:rPr>
          <w:lang w:val="pl-PL"/>
        </w:rPr>
        <w:t xml:space="preserve"> pr</w:t>
      </w:r>
      <w:r w:rsidR="00ED5386" w:rsidRPr="00BB524B">
        <w:rPr>
          <w:lang w:val="pl-PL"/>
        </w:rPr>
        <w:t xml:space="preserve">zewidywały skonsultowanie się </w:t>
      </w:r>
      <w:r w:rsidR="00386DBC">
        <w:rPr>
          <w:lang w:val="pl-PL"/>
        </w:rPr>
        <w:t>z Izbą Adwokacką</w:t>
      </w:r>
      <w:r w:rsidR="00C9061E" w:rsidRPr="00BB524B">
        <w:rPr>
          <w:lang w:val="pl-PL"/>
        </w:rPr>
        <w:t xml:space="preserve"> </w:t>
      </w:r>
      <w:r w:rsidR="003E46FC" w:rsidRPr="00BB524B">
        <w:rPr>
          <w:lang w:val="pl-PL"/>
        </w:rPr>
        <w:t>w ramach</w:t>
      </w:r>
      <w:r w:rsidR="00C9061E" w:rsidRPr="00BB524B">
        <w:rPr>
          <w:lang w:val="pl-PL"/>
        </w:rPr>
        <w:t xml:space="preserve"> </w:t>
      </w:r>
      <w:r w:rsidR="00B866A0" w:rsidRPr="00BB524B">
        <w:rPr>
          <w:lang w:val="pl-PL"/>
        </w:rPr>
        <w:t>postępowani</w:t>
      </w:r>
      <w:r w:rsidR="00ED5386" w:rsidRPr="00BB524B">
        <w:rPr>
          <w:lang w:val="pl-PL"/>
        </w:rPr>
        <w:t>a</w:t>
      </w:r>
      <w:r w:rsidR="00AA58EB" w:rsidRPr="00BB524B">
        <w:rPr>
          <w:lang w:val="pl-PL"/>
        </w:rPr>
        <w:t xml:space="preserve"> </w:t>
      </w:r>
      <w:r w:rsidR="00F30182" w:rsidRPr="00BB524B">
        <w:rPr>
          <w:lang w:val="pl-PL"/>
        </w:rPr>
        <w:t>zmierzającego do</w:t>
      </w:r>
      <w:r w:rsidR="00AA58EB" w:rsidRPr="00BB524B">
        <w:rPr>
          <w:lang w:val="pl-PL"/>
        </w:rPr>
        <w:t xml:space="preserve"> </w:t>
      </w:r>
      <w:r w:rsidR="00EB23DE" w:rsidRPr="00BB524B">
        <w:rPr>
          <w:lang w:val="pl-PL"/>
        </w:rPr>
        <w:t>uchyleni</w:t>
      </w:r>
      <w:r w:rsidR="00F30182" w:rsidRPr="00BB524B">
        <w:rPr>
          <w:lang w:val="pl-PL"/>
        </w:rPr>
        <w:t>a</w:t>
      </w:r>
      <w:r w:rsidR="00AB72FD" w:rsidRPr="00BB524B">
        <w:rPr>
          <w:lang w:val="pl-PL"/>
        </w:rPr>
        <w:t xml:space="preserve"> tajemnicy zawodowej</w:t>
      </w:r>
      <w:r w:rsidR="00C9061E" w:rsidRPr="00BB524B">
        <w:rPr>
          <w:lang w:val="pl-PL"/>
        </w:rPr>
        <w:t xml:space="preserve">. </w:t>
      </w:r>
      <w:r w:rsidR="00F30182" w:rsidRPr="00BB524B">
        <w:rPr>
          <w:lang w:val="pl-PL"/>
        </w:rPr>
        <w:t>Tymczasem</w:t>
      </w:r>
      <w:r w:rsidR="00AA58EB" w:rsidRPr="00BB524B">
        <w:rPr>
          <w:lang w:val="pl-PL"/>
        </w:rPr>
        <w:t xml:space="preserve"> </w:t>
      </w:r>
      <w:r w:rsidR="00E63015" w:rsidRPr="00BB524B">
        <w:rPr>
          <w:lang w:val="pl-PL"/>
        </w:rPr>
        <w:t>w niniejszej sprawie</w:t>
      </w:r>
      <w:r w:rsidR="00D43FDD" w:rsidRPr="00BB524B">
        <w:rPr>
          <w:lang w:val="pl-PL"/>
        </w:rPr>
        <w:t xml:space="preserve"> </w:t>
      </w:r>
      <w:r w:rsidR="00ED5386" w:rsidRPr="00BB524B">
        <w:rPr>
          <w:lang w:val="pl-PL"/>
        </w:rPr>
        <w:t xml:space="preserve">należy zauważyć, że </w:t>
      </w:r>
      <w:r w:rsidR="00F30182" w:rsidRPr="00BB524B">
        <w:rPr>
          <w:lang w:val="pl-PL"/>
        </w:rPr>
        <w:t xml:space="preserve">nie zwrócono się do </w:t>
      </w:r>
      <w:r w:rsidR="00386DBC">
        <w:rPr>
          <w:lang w:val="pl-PL"/>
        </w:rPr>
        <w:t>Izby Adwokackiej</w:t>
      </w:r>
      <w:r w:rsidR="00AA58EB" w:rsidRPr="00BB524B">
        <w:rPr>
          <w:lang w:val="pl-PL"/>
        </w:rPr>
        <w:t xml:space="preserve">. </w:t>
      </w:r>
      <w:r w:rsidR="00793F0E" w:rsidRPr="00BB524B">
        <w:rPr>
          <w:lang w:val="pl-PL"/>
        </w:rPr>
        <w:t>Trybunał</w:t>
      </w:r>
      <w:r w:rsidR="00AA58EB" w:rsidRPr="00BB524B">
        <w:rPr>
          <w:lang w:val="pl-PL"/>
        </w:rPr>
        <w:t xml:space="preserve"> </w:t>
      </w:r>
      <w:r w:rsidR="00B83C12">
        <w:rPr>
          <w:lang w:val="pl-PL"/>
        </w:rPr>
        <w:t>uznaje</w:t>
      </w:r>
      <w:r w:rsidR="00F30182" w:rsidRPr="00BB524B">
        <w:rPr>
          <w:lang w:val="pl-PL"/>
        </w:rPr>
        <w:t>, że odrzucenie wniosku wniesionego przez</w:t>
      </w:r>
      <w:r w:rsidR="00AA58EB" w:rsidRPr="00BB524B">
        <w:rPr>
          <w:lang w:val="pl-PL"/>
        </w:rPr>
        <w:t xml:space="preserve"> </w:t>
      </w:r>
      <w:r w:rsidR="00F30182" w:rsidRPr="00BB524B">
        <w:rPr>
          <w:lang w:val="pl-PL"/>
        </w:rPr>
        <w:t>s</w:t>
      </w:r>
      <w:r w:rsidR="00B83C12">
        <w:rPr>
          <w:lang w:val="pl-PL"/>
        </w:rPr>
        <w:t>karżącą</w:t>
      </w:r>
      <w:r w:rsidR="00AA58EB" w:rsidRPr="00BB524B">
        <w:rPr>
          <w:lang w:val="pl-PL"/>
        </w:rPr>
        <w:t xml:space="preserve"> </w:t>
      </w:r>
      <w:r w:rsidR="00386DBC">
        <w:rPr>
          <w:lang w:val="pl-PL"/>
        </w:rPr>
        <w:t>do Rady Izby Adwokackiej</w:t>
      </w:r>
      <w:r w:rsidR="00F30182" w:rsidRPr="00BB524B">
        <w:rPr>
          <w:lang w:val="pl-PL"/>
        </w:rPr>
        <w:t xml:space="preserve"> okręgu</w:t>
      </w:r>
      <w:r w:rsidR="00AA58EB" w:rsidRPr="00BB524B">
        <w:rPr>
          <w:lang w:val="pl-PL"/>
        </w:rPr>
        <w:t xml:space="preserve"> Faro </w:t>
      </w:r>
      <w:r w:rsidR="00ED5386" w:rsidRPr="00BB524B">
        <w:rPr>
          <w:lang w:val="pl-PL"/>
        </w:rPr>
        <w:t>nie ma znaczenia</w:t>
      </w:r>
      <w:r w:rsidR="00D43FDD" w:rsidRPr="00BB524B">
        <w:rPr>
          <w:lang w:val="pl-PL"/>
        </w:rPr>
        <w:t xml:space="preserve"> (</w:t>
      </w:r>
      <w:r w:rsidR="001114D0" w:rsidRPr="00BB524B">
        <w:rPr>
          <w:lang w:val="pl-PL"/>
        </w:rPr>
        <w:t>patrz</w:t>
      </w:r>
      <w:r w:rsidR="00386DBC">
        <w:rPr>
          <w:lang w:val="pl-PL"/>
        </w:rPr>
        <w:t xml:space="preserve"> </w:t>
      </w:r>
      <w:r w:rsidR="0037288C" w:rsidRPr="00BB524B">
        <w:rPr>
          <w:lang w:val="pl-PL"/>
        </w:rPr>
        <w:t>powyżej</w:t>
      </w:r>
      <w:r w:rsidR="00D43FDD" w:rsidRPr="00BB524B">
        <w:rPr>
          <w:lang w:val="pl-PL"/>
        </w:rPr>
        <w:t xml:space="preserve"> </w:t>
      </w:r>
      <w:r w:rsidR="00CE5574">
        <w:rPr>
          <w:lang w:val="pl-PL"/>
        </w:rPr>
        <w:t>pkt</w:t>
      </w:r>
      <w:r w:rsidR="00D43FDD" w:rsidRPr="00BB524B">
        <w:rPr>
          <w:lang w:val="pl-PL"/>
        </w:rPr>
        <w:t xml:space="preserve"> 14)</w:t>
      </w:r>
      <w:r w:rsidR="00AA58EB" w:rsidRPr="00BB524B">
        <w:rPr>
          <w:lang w:val="pl-PL"/>
        </w:rPr>
        <w:t xml:space="preserve">, </w:t>
      </w:r>
      <w:r w:rsidR="00ED5386" w:rsidRPr="00BB524B">
        <w:rPr>
          <w:lang w:val="pl-PL"/>
        </w:rPr>
        <w:t xml:space="preserve">ponieważ </w:t>
      </w:r>
      <w:r w:rsidR="00F30182" w:rsidRPr="00BB524B">
        <w:rPr>
          <w:lang w:val="pl-PL"/>
        </w:rPr>
        <w:t>prawo wewnętrzne</w:t>
      </w:r>
      <w:r w:rsidR="00AA58EB" w:rsidRPr="00BB524B">
        <w:rPr>
          <w:lang w:val="pl-PL"/>
        </w:rPr>
        <w:t xml:space="preserve"> </w:t>
      </w:r>
      <w:r w:rsidR="00F30182" w:rsidRPr="00BB524B">
        <w:rPr>
          <w:lang w:val="pl-PL"/>
        </w:rPr>
        <w:t>przewi</w:t>
      </w:r>
      <w:r w:rsidR="00ED5386" w:rsidRPr="00BB524B">
        <w:rPr>
          <w:lang w:val="pl-PL"/>
        </w:rPr>
        <w:t xml:space="preserve">duje, </w:t>
      </w:r>
      <w:r w:rsidR="00F30182" w:rsidRPr="00BB524B">
        <w:rPr>
          <w:lang w:val="pl-PL"/>
        </w:rPr>
        <w:t xml:space="preserve">że </w:t>
      </w:r>
      <w:r w:rsidR="00B62C4E" w:rsidRPr="00BB524B">
        <w:rPr>
          <w:lang w:val="pl-PL"/>
        </w:rPr>
        <w:t xml:space="preserve">sędzia prowadzący postępowanie </w:t>
      </w:r>
      <w:r w:rsidR="00B62C4E" w:rsidRPr="00B13B47">
        <w:rPr>
          <w:lang w:val="pl-PL"/>
        </w:rPr>
        <w:t xml:space="preserve">powinien </w:t>
      </w:r>
      <w:r w:rsidR="00386DBC" w:rsidRPr="00B13B47">
        <w:rPr>
          <w:lang w:val="pl-PL"/>
        </w:rPr>
        <w:t>zażądać</w:t>
      </w:r>
      <w:r w:rsidR="00386DBC" w:rsidRPr="00BB524B">
        <w:rPr>
          <w:lang w:val="pl-PL"/>
        </w:rPr>
        <w:t xml:space="preserve"> </w:t>
      </w:r>
      <w:r w:rsidR="004479D6">
        <w:rPr>
          <w:lang w:val="pl-PL"/>
        </w:rPr>
        <w:t>konsultacji</w:t>
      </w:r>
      <w:r w:rsidR="004479D6" w:rsidRPr="00BB524B">
        <w:rPr>
          <w:lang w:val="pl-PL"/>
        </w:rPr>
        <w:t xml:space="preserve"> z </w:t>
      </w:r>
      <w:r w:rsidR="00B62C4E" w:rsidRPr="00BB524B">
        <w:rPr>
          <w:lang w:val="pl-PL"/>
        </w:rPr>
        <w:t>urzędu</w:t>
      </w:r>
      <w:r w:rsidR="00AA58EB" w:rsidRPr="00BB524B">
        <w:rPr>
          <w:lang w:val="pl-PL"/>
        </w:rPr>
        <w:t xml:space="preserve">. </w:t>
      </w:r>
      <w:r w:rsidR="00B62C4E" w:rsidRPr="00BB524B">
        <w:rPr>
          <w:lang w:val="pl-PL"/>
        </w:rPr>
        <w:t xml:space="preserve">Nawet gdyby, </w:t>
      </w:r>
      <w:r w:rsidR="00386DBC">
        <w:rPr>
          <w:lang w:val="pl-PL"/>
        </w:rPr>
        <w:t>zważywszy na</w:t>
      </w:r>
      <w:r w:rsidR="00B62C4E" w:rsidRPr="00BB524B">
        <w:rPr>
          <w:lang w:val="pl-PL"/>
        </w:rPr>
        <w:t xml:space="preserve"> </w:t>
      </w:r>
      <w:r w:rsidR="00135338" w:rsidRPr="00BB524B">
        <w:rPr>
          <w:lang w:val="pl-PL"/>
        </w:rPr>
        <w:t>orzecznictwo</w:t>
      </w:r>
      <w:r w:rsidR="00593578" w:rsidRPr="00BB524B">
        <w:rPr>
          <w:lang w:val="pl-PL"/>
        </w:rPr>
        <w:t xml:space="preserve"> </w:t>
      </w:r>
      <w:r w:rsidR="00B62C4E" w:rsidRPr="00BB524B">
        <w:rPr>
          <w:lang w:val="pl-PL"/>
        </w:rPr>
        <w:t>wewnętrzne</w:t>
      </w:r>
      <w:r w:rsidR="00593578" w:rsidRPr="00BB524B">
        <w:rPr>
          <w:lang w:val="pl-PL"/>
        </w:rPr>
        <w:t>,</w:t>
      </w:r>
      <w:r w:rsidR="00722407" w:rsidRPr="00BB524B">
        <w:rPr>
          <w:lang w:val="pl-PL"/>
        </w:rPr>
        <w:t xml:space="preserve"> </w:t>
      </w:r>
      <w:r w:rsidR="00B62C4E" w:rsidRPr="00BB524B">
        <w:rPr>
          <w:lang w:val="pl-PL"/>
        </w:rPr>
        <w:t>opinia Izby Adwokackiej nie miała wiążącego charakteru</w:t>
      </w:r>
      <w:r w:rsidR="00C9061E" w:rsidRPr="00BB524B">
        <w:rPr>
          <w:lang w:val="pl-PL"/>
        </w:rPr>
        <w:t xml:space="preserve"> (</w:t>
      </w:r>
      <w:r w:rsidR="001114D0" w:rsidRPr="00BB524B">
        <w:rPr>
          <w:lang w:val="pl-PL"/>
        </w:rPr>
        <w:t>patrz</w:t>
      </w:r>
      <w:r w:rsidR="00B62C4E" w:rsidRPr="00BB524B">
        <w:rPr>
          <w:lang w:val="pl-PL"/>
        </w:rPr>
        <w:t xml:space="preserve"> np.</w:t>
      </w:r>
      <w:r w:rsidR="00EB4669" w:rsidRPr="00BB524B">
        <w:rPr>
          <w:lang w:val="pl-PL"/>
        </w:rPr>
        <w:t xml:space="preserve"> </w:t>
      </w:r>
      <w:r w:rsidR="00ED5386" w:rsidRPr="00BB524B">
        <w:rPr>
          <w:lang w:val="pl-PL"/>
        </w:rPr>
        <w:t>wyroki</w:t>
      </w:r>
      <w:r w:rsidR="00593578" w:rsidRPr="00BB524B">
        <w:rPr>
          <w:lang w:val="pl-PL"/>
        </w:rPr>
        <w:t xml:space="preserve"> </w:t>
      </w:r>
      <w:r w:rsidR="001E2BB1" w:rsidRPr="00BB524B">
        <w:rPr>
          <w:lang w:val="pl-PL"/>
        </w:rPr>
        <w:t>Sądu Najwyższego</w:t>
      </w:r>
      <w:r w:rsidR="00593578" w:rsidRPr="00BB524B">
        <w:rPr>
          <w:lang w:val="pl-PL"/>
        </w:rPr>
        <w:t xml:space="preserve"> </w:t>
      </w:r>
      <w:r w:rsidR="00ED5386" w:rsidRPr="00BB524B">
        <w:rPr>
          <w:lang w:val="pl-PL"/>
        </w:rPr>
        <w:t>z dnia</w:t>
      </w:r>
      <w:r w:rsidR="00593578" w:rsidRPr="00BB524B">
        <w:rPr>
          <w:lang w:val="pl-PL"/>
        </w:rPr>
        <w:t xml:space="preserve"> 21</w:t>
      </w:r>
      <w:r w:rsidR="00AF77DE" w:rsidRPr="00BB524B">
        <w:rPr>
          <w:lang w:val="pl-PL"/>
        </w:rPr>
        <w:t> </w:t>
      </w:r>
      <w:r w:rsidR="00ED5386" w:rsidRPr="00BB524B">
        <w:rPr>
          <w:lang w:val="pl-PL"/>
        </w:rPr>
        <w:t>kwietnia</w:t>
      </w:r>
      <w:r w:rsidR="00593578" w:rsidRPr="00BB524B">
        <w:rPr>
          <w:lang w:val="pl-PL"/>
        </w:rPr>
        <w:t xml:space="preserve"> 2005 </w:t>
      </w:r>
      <w:r w:rsidR="00ED5386" w:rsidRPr="00BB524B">
        <w:rPr>
          <w:lang w:val="pl-PL"/>
        </w:rPr>
        <w:t>i</w:t>
      </w:r>
      <w:r w:rsidR="00593578" w:rsidRPr="00BB524B">
        <w:rPr>
          <w:lang w:val="pl-PL"/>
        </w:rPr>
        <w:t xml:space="preserve"> </w:t>
      </w:r>
      <w:r w:rsidR="005C014A" w:rsidRPr="00BB524B">
        <w:rPr>
          <w:lang w:val="pl-PL"/>
        </w:rPr>
        <w:t>Sąd</w:t>
      </w:r>
      <w:r w:rsidR="00ED5386" w:rsidRPr="00BB524B">
        <w:rPr>
          <w:lang w:val="pl-PL"/>
        </w:rPr>
        <w:t>u</w:t>
      </w:r>
      <w:r w:rsidR="005C014A" w:rsidRPr="00BB524B">
        <w:rPr>
          <w:lang w:val="pl-PL"/>
        </w:rPr>
        <w:t xml:space="preserve"> Apelacyjn</w:t>
      </w:r>
      <w:r w:rsidR="00ED5386" w:rsidRPr="00BB524B">
        <w:rPr>
          <w:lang w:val="pl-PL"/>
        </w:rPr>
        <w:t>ego</w:t>
      </w:r>
      <w:r w:rsidR="005C014A" w:rsidRPr="00BB524B">
        <w:rPr>
          <w:lang w:val="pl-PL"/>
        </w:rPr>
        <w:t xml:space="preserve"> w</w:t>
      </w:r>
      <w:r w:rsidR="00B62C4E" w:rsidRPr="00BB524B">
        <w:rPr>
          <w:lang w:val="pl-PL"/>
        </w:rPr>
        <w:t xml:space="preserve"> Liz</w:t>
      </w:r>
      <w:r w:rsidR="00593578" w:rsidRPr="00BB524B">
        <w:rPr>
          <w:lang w:val="pl-PL"/>
        </w:rPr>
        <w:t>bon</w:t>
      </w:r>
      <w:r w:rsidR="00ED5386" w:rsidRPr="00BB524B">
        <w:rPr>
          <w:lang w:val="pl-PL"/>
        </w:rPr>
        <w:t>ie z dnia</w:t>
      </w:r>
      <w:r w:rsidR="00593578" w:rsidRPr="00BB524B">
        <w:rPr>
          <w:lang w:val="pl-PL"/>
        </w:rPr>
        <w:t xml:space="preserve"> 29 </w:t>
      </w:r>
      <w:r w:rsidR="00ED5386" w:rsidRPr="00BB524B">
        <w:rPr>
          <w:lang w:val="pl-PL"/>
        </w:rPr>
        <w:t>września</w:t>
      </w:r>
      <w:r w:rsidR="00593578" w:rsidRPr="00BB524B">
        <w:rPr>
          <w:lang w:val="pl-PL"/>
        </w:rPr>
        <w:t xml:space="preserve"> 2008</w:t>
      </w:r>
      <w:r w:rsidR="00ED5386" w:rsidRPr="00BB524B">
        <w:rPr>
          <w:lang w:val="pl-PL"/>
        </w:rPr>
        <w:t xml:space="preserve"> </w:t>
      </w:r>
      <w:r w:rsidR="00B13212" w:rsidRPr="00BB524B">
        <w:rPr>
          <w:lang w:val="pl-PL"/>
        </w:rPr>
        <w:t>r.</w:t>
      </w:r>
      <w:r w:rsidR="00ED5386" w:rsidRPr="00BB524B">
        <w:rPr>
          <w:lang w:val="pl-PL"/>
        </w:rPr>
        <w:t xml:space="preserve"> cytowane</w:t>
      </w:r>
      <w:r w:rsidR="00593578" w:rsidRPr="00BB524B">
        <w:rPr>
          <w:lang w:val="pl-PL"/>
        </w:rPr>
        <w:t xml:space="preserve"> </w:t>
      </w:r>
      <w:r w:rsidR="0037288C" w:rsidRPr="00BB524B">
        <w:rPr>
          <w:lang w:val="pl-PL"/>
        </w:rPr>
        <w:t>powyżej</w:t>
      </w:r>
      <w:r w:rsidR="00593578" w:rsidRPr="00BB524B">
        <w:rPr>
          <w:lang w:val="pl-PL"/>
        </w:rPr>
        <w:t xml:space="preserve"> </w:t>
      </w:r>
      <w:r w:rsidR="00ED5386" w:rsidRPr="00BB524B">
        <w:rPr>
          <w:lang w:val="pl-PL"/>
        </w:rPr>
        <w:t>w p</w:t>
      </w:r>
      <w:r w:rsidR="00B62C4E" w:rsidRPr="00BB524B">
        <w:rPr>
          <w:lang w:val="pl-PL"/>
        </w:rPr>
        <w:t>kt</w:t>
      </w:r>
      <w:r w:rsidR="00386DBC">
        <w:rPr>
          <w:lang w:val="pl-PL"/>
        </w:rPr>
        <w:t>.</w:t>
      </w:r>
      <w:r w:rsidR="00593578" w:rsidRPr="00BB524B">
        <w:rPr>
          <w:lang w:val="pl-PL"/>
        </w:rPr>
        <w:t xml:space="preserve"> 25 </w:t>
      </w:r>
      <w:r w:rsidR="00ED5386" w:rsidRPr="00BB524B">
        <w:rPr>
          <w:lang w:val="pl-PL"/>
        </w:rPr>
        <w:t>i</w:t>
      </w:r>
      <w:r w:rsidR="00593578" w:rsidRPr="00BB524B">
        <w:rPr>
          <w:lang w:val="pl-PL"/>
        </w:rPr>
        <w:t xml:space="preserve"> 31</w:t>
      </w:r>
      <w:r w:rsidR="00C9061E" w:rsidRPr="00BB524B">
        <w:rPr>
          <w:lang w:val="pl-PL"/>
        </w:rPr>
        <w:t xml:space="preserve">), </w:t>
      </w:r>
      <w:r w:rsidR="00793F0E" w:rsidRPr="00BB524B">
        <w:rPr>
          <w:lang w:val="pl-PL"/>
        </w:rPr>
        <w:t>Trybunał</w:t>
      </w:r>
      <w:r w:rsidR="00AA58EB" w:rsidRPr="00BB524B">
        <w:rPr>
          <w:lang w:val="pl-PL"/>
        </w:rPr>
        <w:t xml:space="preserve"> </w:t>
      </w:r>
      <w:r w:rsidR="00B62C4E" w:rsidRPr="00BB524B">
        <w:rPr>
          <w:lang w:val="pl-PL"/>
        </w:rPr>
        <w:t>stwierdza, że in</w:t>
      </w:r>
      <w:r w:rsidR="00ED5386" w:rsidRPr="00BB524B">
        <w:rPr>
          <w:lang w:val="pl-PL"/>
        </w:rPr>
        <w:t>terwencja niezależne</w:t>
      </w:r>
      <w:r w:rsidR="00DF6877">
        <w:rPr>
          <w:lang w:val="pl-PL"/>
        </w:rPr>
        <w:t>go</w:t>
      </w:r>
      <w:r w:rsidR="00ED5386" w:rsidRPr="00BB524B">
        <w:rPr>
          <w:lang w:val="pl-PL"/>
        </w:rPr>
        <w:t xml:space="preserve"> </w:t>
      </w:r>
      <w:r w:rsidR="00DF6877">
        <w:rPr>
          <w:lang w:val="pl-PL"/>
        </w:rPr>
        <w:t>organu</w:t>
      </w:r>
      <w:r w:rsidR="00ED5386" w:rsidRPr="00BB524B">
        <w:rPr>
          <w:lang w:val="pl-PL"/>
        </w:rPr>
        <w:t xml:space="preserve"> była </w:t>
      </w:r>
      <w:r w:rsidR="00E63015" w:rsidRPr="00BB524B">
        <w:rPr>
          <w:lang w:val="pl-PL"/>
        </w:rPr>
        <w:t>w niniejszej sprawie</w:t>
      </w:r>
      <w:r w:rsidR="00954516" w:rsidRPr="00BB524B">
        <w:rPr>
          <w:lang w:val="pl-PL"/>
        </w:rPr>
        <w:t xml:space="preserve"> </w:t>
      </w:r>
      <w:r w:rsidR="00ED5386" w:rsidRPr="00BB524B">
        <w:rPr>
          <w:lang w:val="pl-PL"/>
        </w:rPr>
        <w:t>konieczna</w:t>
      </w:r>
      <w:r w:rsidR="00D43FDD" w:rsidRPr="00BB524B">
        <w:rPr>
          <w:lang w:val="pl-PL"/>
        </w:rPr>
        <w:t xml:space="preserve"> </w:t>
      </w:r>
      <w:r w:rsidR="003E46FC" w:rsidRPr="00BB524B">
        <w:rPr>
          <w:lang w:val="pl-PL"/>
        </w:rPr>
        <w:t>z uwagi na fakt, że</w:t>
      </w:r>
      <w:r w:rsidR="00D43FDD" w:rsidRPr="00BB524B">
        <w:rPr>
          <w:lang w:val="pl-PL"/>
        </w:rPr>
        <w:t xml:space="preserve"> </w:t>
      </w:r>
      <w:r w:rsidR="005528A1" w:rsidRPr="00BB524B">
        <w:rPr>
          <w:lang w:val="pl-PL"/>
        </w:rPr>
        <w:t xml:space="preserve">żądane informacje były objęte </w:t>
      </w:r>
      <w:r w:rsidR="00AF5329" w:rsidRPr="00BB524B">
        <w:rPr>
          <w:lang w:val="pl-PL"/>
        </w:rPr>
        <w:t>tajemnic</w:t>
      </w:r>
      <w:r w:rsidR="005528A1" w:rsidRPr="00BB524B">
        <w:rPr>
          <w:lang w:val="pl-PL"/>
        </w:rPr>
        <w:t>ą</w:t>
      </w:r>
      <w:r w:rsidR="00AF5329" w:rsidRPr="00BB524B">
        <w:rPr>
          <w:lang w:val="pl-PL"/>
        </w:rPr>
        <w:t xml:space="preserve"> zawodow</w:t>
      </w:r>
      <w:r w:rsidR="005528A1" w:rsidRPr="00BB524B">
        <w:rPr>
          <w:lang w:val="pl-PL"/>
        </w:rPr>
        <w:t>ą</w:t>
      </w:r>
      <w:r w:rsidR="00AA58EB" w:rsidRPr="00BB524B">
        <w:rPr>
          <w:lang w:val="pl-PL"/>
        </w:rPr>
        <w:t xml:space="preserve">. </w:t>
      </w:r>
      <w:r w:rsidR="005528A1" w:rsidRPr="00BB524B">
        <w:rPr>
          <w:lang w:val="pl-PL"/>
        </w:rPr>
        <w:t xml:space="preserve">W tej kwestii odsyła do orzecznictwa dotyczącego </w:t>
      </w:r>
      <w:r w:rsidR="00DF6877">
        <w:rPr>
          <w:lang w:val="pl-PL"/>
        </w:rPr>
        <w:t>przeszukań</w:t>
      </w:r>
      <w:r w:rsidR="005528A1" w:rsidRPr="00BB524B">
        <w:rPr>
          <w:lang w:val="pl-PL"/>
        </w:rPr>
        <w:t xml:space="preserve"> przeprowadzanych w kancelariach adwokackich</w:t>
      </w:r>
      <w:r w:rsidR="00C9061E" w:rsidRPr="00BB524B">
        <w:rPr>
          <w:lang w:val="pl-PL"/>
        </w:rPr>
        <w:t xml:space="preserve"> </w:t>
      </w:r>
      <w:r w:rsidR="00AA58EB" w:rsidRPr="00BB524B">
        <w:rPr>
          <w:lang w:val="pl-PL"/>
        </w:rPr>
        <w:t>(</w:t>
      </w:r>
      <w:r w:rsidR="001114D0" w:rsidRPr="00BB524B">
        <w:rPr>
          <w:lang w:val="pl-PL"/>
        </w:rPr>
        <w:t>patrz</w:t>
      </w:r>
      <w:r w:rsidR="00AA58EB" w:rsidRPr="00BB524B">
        <w:rPr>
          <w:lang w:val="pl-PL"/>
        </w:rPr>
        <w:t xml:space="preserve"> </w:t>
      </w:r>
      <w:r w:rsidR="005528A1" w:rsidRPr="00BB524B">
        <w:rPr>
          <w:lang w:val="pl-PL"/>
        </w:rPr>
        <w:t>m.in.</w:t>
      </w:r>
      <w:r w:rsidR="00AA58EB" w:rsidRPr="00BB524B">
        <w:rPr>
          <w:b/>
          <w:lang w:val="pl-PL"/>
        </w:rPr>
        <w:t xml:space="preserve">, </w:t>
      </w:r>
      <w:r w:rsidR="00E648D9" w:rsidRPr="00BB524B">
        <w:rPr>
          <w:i/>
          <w:lang w:val="pl-PL"/>
        </w:rPr>
        <w:t xml:space="preserve">mutatis mutandis, </w:t>
      </w:r>
      <w:proofErr w:type="spellStart"/>
      <w:r w:rsidR="003E7577" w:rsidRPr="00BB524B">
        <w:rPr>
          <w:i/>
          <w:lang w:val="pl-PL"/>
        </w:rPr>
        <w:t>Niemietz</w:t>
      </w:r>
      <w:proofErr w:type="spellEnd"/>
      <w:r w:rsidR="003E7577" w:rsidRPr="00BB524B">
        <w:rPr>
          <w:lang w:val="pl-PL"/>
        </w:rPr>
        <w:t xml:space="preserve">, </w:t>
      </w:r>
      <w:r w:rsidR="006E1F24">
        <w:rPr>
          <w:lang w:val="pl-PL"/>
        </w:rPr>
        <w:t>cytowany wyżej</w:t>
      </w:r>
      <w:r w:rsidR="00B62C4E" w:rsidRPr="00BB524B">
        <w:rPr>
          <w:lang w:val="pl-PL"/>
        </w:rPr>
        <w:t>.</w:t>
      </w:r>
      <w:r w:rsidR="003E7577" w:rsidRPr="00BB524B">
        <w:rPr>
          <w:lang w:val="pl-PL"/>
        </w:rPr>
        <w:t>, §</w:t>
      </w:r>
      <w:r w:rsidR="00AF77DE" w:rsidRPr="00BB524B">
        <w:rPr>
          <w:lang w:val="pl-PL"/>
        </w:rPr>
        <w:t> </w:t>
      </w:r>
      <w:r w:rsidR="003E7577" w:rsidRPr="00BB524B">
        <w:rPr>
          <w:lang w:val="pl-PL"/>
        </w:rPr>
        <w:t xml:space="preserve">37, </w:t>
      </w:r>
      <w:proofErr w:type="spellStart"/>
      <w:r w:rsidR="003E7577" w:rsidRPr="00BB524B">
        <w:rPr>
          <w:i/>
          <w:lang w:val="pl-PL"/>
        </w:rPr>
        <w:t>Tamosius</w:t>
      </w:r>
      <w:proofErr w:type="spellEnd"/>
      <w:r w:rsidR="003E7577" w:rsidRPr="00BB524B">
        <w:rPr>
          <w:i/>
          <w:lang w:val="pl-PL"/>
        </w:rPr>
        <w:t xml:space="preserve"> </w:t>
      </w:r>
      <w:r w:rsidR="00E01562" w:rsidRPr="00BB524B">
        <w:rPr>
          <w:i/>
          <w:lang w:val="pl-PL"/>
        </w:rPr>
        <w:t>przeciwko</w:t>
      </w:r>
      <w:r w:rsidR="003E7577" w:rsidRPr="00BB524B">
        <w:rPr>
          <w:i/>
          <w:lang w:val="pl-PL"/>
        </w:rPr>
        <w:t xml:space="preserve"> </w:t>
      </w:r>
      <w:r w:rsidR="006E1F24">
        <w:rPr>
          <w:i/>
          <w:lang w:val="pl-PL"/>
        </w:rPr>
        <w:t>Wielkiej Brytanii</w:t>
      </w:r>
      <w:r w:rsidR="003E7577" w:rsidRPr="00BB524B">
        <w:rPr>
          <w:lang w:val="pl-PL"/>
        </w:rPr>
        <w:t xml:space="preserve"> (</w:t>
      </w:r>
      <w:proofErr w:type="spellStart"/>
      <w:r w:rsidR="003E7577" w:rsidRPr="00BB524B">
        <w:rPr>
          <w:lang w:val="pl-PL"/>
        </w:rPr>
        <w:t>d</w:t>
      </w:r>
      <w:r w:rsidR="006E1F24">
        <w:rPr>
          <w:lang w:val="pl-PL"/>
        </w:rPr>
        <w:t>e</w:t>
      </w:r>
      <w:r w:rsidR="00B62C4E" w:rsidRPr="00BB524B">
        <w:rPr>
          <w:lang w:val="pl-PL"/>
        </w:rPr>
        <w:t>c</w:t>
      </w:r>
      <w:proofErr w:type="spellEnd"/>
      <w:r w:rsidR="00B62C4E" w:rsidRPr="00BB524B">
        <w:rPr>
          <w:lang w:val="pl-PL"/>
        </w:rPr>
        <w:t>.</w:t>
      </w:r>
      <w:r w:rsidR="003E7577" w:rsidRPr="00BB524B">
        <w:rPr>
          <w:lang w:val="pl-PL"/>
        </w:rPr>
        <w:t xml:space="preserve">), </w:t>
      </w:r>
      <w:r w:rsidR="000B421A" w:rsidRPr="00BB524B">
        <w:rPr>
          <w:lang w:val="pl-PL"/>
        </w:rPr>
        <w:t>nr</w:t>
      </w:r>
      <w:r w:rsidR="003E7577" w:rsidRPr="00BB524B">
        <w:rPr>
          <w:lang w:val="pl-PL"/>
        </w:rPr>
        <w:t xml:space="preserve"> 62002/00, CEDH 2002-VIII </w:t>
      </w:r>
      <w:r w:rsidR="005528A1" w:rsidRPr="00BB524B">
        <w:rPr>
          <w:lang w:val="pl-PL"/>
        </w:rPr>
        <w:t>i</w:t>
      </w:r>
      <w:r w:rsidR="003E7577" w:rsidRPr="00BB524B">
        <w:rPr>
          <w:lang w:val="pl-PL"/>
        </w:rPr>
        <w:t xml:space="preserve"> </w:t>
      </w:r>
      <w:r w:rsidR="003E7577" w:rsidRPr="00BB524B">
        <w:rPr>
          <w:i/>
          <w:lang w:val="pl-PL"/>
        </w:rPr>
        <w:t xml:space="preserve">Xavier da </w:t>
      </w:r>
      <w:proofErr w:type="spellStart"/>
      <w:r w:rsidR="003E7577" w:rsidRPr="00BB524B">
        <w:rPr>
          <w:i/>
          <w:lang w:val="pl-PL"/>
        </w:rPr>
        <w:t>Silveira</w:t>
      </w:r>
      <w:proofErr w:type="spellEnd"/>
      <w:r w:rsidR="003E7577" w:rsidRPr="00BB524B">
        <w:rPr>
          <w:lang w:val="pl-PL"/>
        </w:rPr>
        <w:t xml:space="preserve">, </w:t>
      </w:r>
      <w:r w:rsidR="006E1F24">
        <w:rPr>
          <w:lang w:val="pl-PL"/>
        </w:rPr>
        <w:t>cytowany wyżej</w:t>
      </w:r>
      <w:r w:rsidR="00B62C4E" w:rsidRPr="00BB524B">
        <w:rPr>
          <w:lang w:val="pl-PL"/>
        </w:rPr>
        <w:t>.</w:t>
      </w:r>
      <w:r w:rsidR="003E7577" w:rsidRPr="00BB524B">
        <w:rPr>
          <w:lang w:val="pl-PL"/>
        </w:rPr>
        <w:t>, § 40).</w:t>
      </w:r>
    </w:p>
    <w:p w:rsidR="00D64455" w:rsidRPr="00BB524B" w:rsidRDefault="004D567D" w:rsidP="002E1693">
      <w:pPr>
        <w:pStyle w:val="ECHRPara"/>
        <w:rPr>
          <w:lang w:val="pl-PL"/>
        </w:rPr>
      </w:pPr>
      <w:r w:rsidRPr="00BB524B">
        <w:rPr>
          <w:lang w:val="pl-PL"/>
        </w:rPr>
        <w:fldChar w:fldCharType="begin"/>
      </w:r>
      <w:r w:rsidR="009B1CF6" w:rsidRPr="00BB524B">
        <w:rPr>
          <w:lang w:val="pl-PL"/>
        </w:rPr>
        <w:instrText xml:space="preserve"> SEQ level0 \*arabic </w:instrText>
      </w:r>
      <w:r w:rsidRPr="00BB524B">
        <w:rPr>
          <w:lang w:val="pl-PL"/>
        </w:rPr>
        <w:fldChar w:fldCharType="separate"/>
      </w:r>
      <w:r w:rsidR="007E0CEA">
        <w:rPr>
          <w:noProof/>
          <w:lang w:val="pl-PL"/>
        </w:rPr>
        <w:t>58</w:t>
      </w:r>
      <w:r w:rsidRPr="00BB524B">
        <w:rPr>
          <w:lang w:val="pl-PL"/>
        </w:rPr>
        <w:fldChar w:fldCharType="end"/>
      </w:r>
      <w:r w:rsidR="009B1CF6" w:rsidRPr="00BB524B">
        <w:rPr>
          <w:lang w:val="pl-PL"/>
        </w:rPr>
        <w:t>.  </w:t>
      </w:r>
      <w:r w:rsidR="005528A1" w:rsidRPr="00BB524B">
        <w:rPr>
          <w:lang w:val="pl-PL"/>
        </w:rPr>
        <w:t>W odniesieniu do</w:t>
      </w:r>
      <w:r w:rsidR="008B7A4E" w:rsidRPr="00BB524B">
        <w:rPr>
          <w:lang w:val="pl-PL"/>
        </w:rPr>
        <w:t xml:space="preserve"> </w:t>
      </w:r>
      <w:r w:rsidR="008E6720" w:rsidRPr="00BB524B">
        <w:rPr>
          <w:lang w:val="pl-PL"/>
        </w:rPr>
        <w:t>„</w:t>
      </w:r>
      <w:r w:rsidR="005528A1" w:rsidRPr="00BB524B">
        <w:rPr>
          <w:lang w:val="pl-PL"/>
        </w:rPr>
        <w:t>skutecznej kontroli</w:t>
      </w:r>
      <w:r w:rsidR="008E6720" w:rsidRPr="00BB524B">
        <w:rPr>
          <w:lang w:val="pl-PL"/>
        </w:rPr>
        <w:t>”</w:t>
      </w:r>
      <w:r w:rsidR="008B7A4E" w:rsidRPr="00BB524B">
        <w:rPr>
          <w:lang w:val="pl-PL"/>
        </w:rPr>
        <w:t xml:space="preserve"> </w:t>
      </w:r>
      <w:r w:rsidR="00B62C4E" w:rsidRPr="00BB524B">
        <w:rPr>
          <w:lang w:val="pl-PL"/>
        </w:rPr>
        <w:t>celem podważenia spornego środka</w:t>
      </w:r>
      <w:r w:rsidR="00635B79">
        <w:rPr>
          <w:lang w:val="pl-PL"/>
        </w:rPr>
        <w:t>,</w:t>
      </w:r>
      <w:r w:rsidR="008B7A4E" w:rsidRPr="00BB524B">
        <w:rPr>
          <w:lang w:val="pl-PL"/>
        </w:rPr>
        <w:t xml:space="preserve"> </w:t>
      </w:r>
      <w:r w:rsidR="00793F0E" w:rsidRPr="00BB524B">
        <w:rPr>
          <w:lang w:val="pl-PL"/>
        </w:rPr>
        <w:t>Trybunał</w:t>
      </w:r>
      <w:r w:rsidR="009B1CF6" w:rsidRPr="00BB524B">
        <w:rPr>
          <w:lang w:val="pl-PL"/>
        </w:rPr>
        <w:t xml:space="preserve"> </w:t>
      </w:r>
      <w:r w:rsidR="0062031A" w:rsidRPr="00BB524B">
        <w:rPr>
          <w:lang w:val="pl-PL"/>
        </w:rPr>
        <w:t>zauważa, że</w:t>
      </w:r>
      <w:r w:rsidR="005528A1" w:rsidRPr="00BB524B">
        <w:rPr>
          <w:lang w:val="pl-PL"/>
        </w:rPr>
        <w:t xml:space="preserve"> </w:t>
      </w:r>
      <w:r w:rsidR="00635B79">
        <w:rPr>
          <w:lang w:val="pl-PL"/>
        </w:rPr>
        <w:t>odwołanie</w:t>
      </w:r>
      <w:r w:rsidR="00B62C4E" w:rsidRPr="00BB524B">
        <w:rPr>
          <w:lang w:val="pl-PL"/>
        </w:rPr>
        <w:t>, jak</w:t>
      </w:r>
      <w:r w:rsidR="00635B79">
        <w:rPr>
          <w:lang w:val="pl-PL"/>
        </w:rPr>
        <w:t>ie</w:t>
      </w:r>
      <w:r w:rsidR="00D43FDD" w:rsidRPr="00BB524B">
        <w:rPr>
          <w:lang w:val="pl-PL"/>
        </w:rPr>
        <w:t xml:space="preserve"> </w:t>
      </w:r>
      <w:r w:rsidR="00C76551" w:rsidRPr="00BB524B">
        <w:rPr>
          <w:lang w:val="pl-PL"/>
        </w:rPr>
        <w:t>skarżąca</w:t>
      </w:r>
      <w:r w:rsidR="009B1CF6" w:rsidRPr="00BB524B">
        <w:rPr>
          <w:lang w:val="pl-PL"/>
        </w:rPr>
        <w:t xml:space="preserve"> </w:t>
      </w:r>
      <w:r w:rsidR="00B62C4E" w:rsidRPr="00BB524B">
        <w:rPr>
          <w:lang w:val="pl-PL"/>
        </w:rPr>
        <w:t xml:space="preserve">wniosła do </w:t>
      </w:r>
      <w:r w:rsidR="00950E81" w:rsidRPr="00BB524B">
        <w:rPr>
          <w:lang w:val="pl-PL"/>
        </w:rPr>
        <w:t>Sąd</w:t>
      </w:r>
      <w:r w:rsidR="00B62C4E" w:rsidRPr="00BB524B">
        <w:rPr>
          <w:lang w:val="pl-PL"/>
        </w:rPr>
        <w:t>u</w:t>
      </w:r>
      <w:r w:rsidR="00950E81" w:rsidRPr="00BB524B">
        <w:rPr>
          <w:lang w:val="pl-PL"/>
        </w:rPr>
        <w:t xml:space="preserve"> Najwyższ</w:t>
      </w:r>
      <w:r w:rsidR="00B62C4E" w:rsidRPr="00BB524B">
        <w:rPr>
          <w:lang w:val="pl-PL"/>
        </w:rPr>
        <w:t>ego, aby zaskarżyć</w:t>
      </w:r>
      <w:r w:rsidR="009B1CF6" w:rsidRPr="00BB524B">
        <w:rPr>
          <w:lang w:val="pl-PL"/>
        </w:rPr>
        <w:t xml:space="preserve"> </w:t>
      </w:r>
      <w:r w:rsidR="00135338" w:rsidRPr="00BB524B">
        <w:rPr>
          <w:lang w:val="pl-PL"/>
        </w:rPr>
        <w:t>orzeczenie</w:t>
      </w:r>
      <w:r w:rsidR="00B62C4E" w:rsidRPr="00BB524B">
        <w:rPr>
          <w:lang w:val="pl-PL"/>
        </w:rPr>
        <w:t xml:space="preserve"> </w:t>
      </w:r>
      <w:r w:rsidR="00AB72FD" w:rsidRPr="00BB524B">
        <w:rPr>
          <w:lang w:val="pl-PL"/>
        </w:rPr>
        <w:t>sąd</w:t>
      </w:r>
      <w:r w:rsidR="00B62C4E" w:rsidRPr="00BB524B">
        <w:rPr>
          <w:lang w:val="pl-PL"/>
        </w:rPr>
        <w:t>u</w:t>
      </w:r>
      <w:r w:rsidR="00AB72FD" w:rsidRPr="00BB524B">
        <w:rPr>
          <w:lang w:val="pl-PL"/>
        </w:rPr>
        <w:t xml:space="preserve"> apelacyjn</w:t>
      </w:r>
      <w:r w:rsidR="00B62C4E" w:rsidRPr="00BB524B">
        <w:rPr>
          <w:lang w:val="pl-PL"/>
        </w:rPr>
        <w:t>ego</w:t>
      </w:r>
      <w:r w:rsidR="009B1CF6" w:rsidRPr="00BB524B">
        <w:rPr>
          <w:lang w:val="pl-PL"/>
        </w:rPr>
        <w:t xml:space="preserve"> </w:t>
      </w:r>
      <w:r w:rsidR="007D2938">
        <w:rPr>
          <w:lang w:val="pl-PL"/>
        </w:rPr>
        <w:t xml:space="preserve">nie </w:t>
      </w:r>
      <w:r w:rsidR="00B62C4E" w:rsidRPr="00BB524B">
        <w:rPr>
          <w:lang w:val="pl-PL"/>
        </w:rPr>
        <w:t>była badana  co do istoty sprawy</w:t>
      </w:r>
      <w:r w:rsidR="009B1CF6" w:rsidRPr="00BB524B">
        <w:rPr>
          <w:lang w:val="pl-PL"/>
        </w:rPr>
        <w:t xml:space="preserve">, </w:t>
      </w:r>
      <w:r w:rsidR="005528A1" w:rsidRPr="00BB524B">
        <w:rPr>
          <w:lang w:val="pl-PL"/>
        </w:rPr>
        <w:t xml:space="preserve">ponieważ </w:t>
      </w:r>
      <w:r w:rsidR="003316AF">
        <w:rPr>
          <w:lang w:val="pl-PL"/>
        </w:rPr>
        <w:t>najwyższa instancja</w:t>
      </w:r>
      <w:r w:rsidR="00A2123B" w:rsidRPr="00BB524B">
        <w:rPr>
          <w:lang w:val="pl-PL"/>
        </w:rPr>
        <w:t xml:space="preserve"> </w:t>
      </w:r>
      <w:r w:rsidR="005528A1" w:rsidRPr="00BB524B">
        <w:rPr>
          <w:lang w:val="pl-PL"/>
        </w:rPr>
        <w:t>stwierdził</w:t>
      </w:r>
      <w:r w:rsidR="003316AF">
        <w:rPr>
          <w:lang w:val="pl-PL"/>
        </w:rPr>
        <w:t>a</w:t>
      </w:r>
      <w:r w:rsidR="005528A1" w:rsidRPr="00BB524B">
        <w:rPr>
          <w:lang w:val="pl-PL"/>
        </w:rPr>
        <w:t>, że</w:t>
      </w:r>
      <w:r w:rsidR="00954516" w:rsidRPr="00BB524B">
        <w:rPr>
          <w:lang w:val="pl-PL"/>
        </w:rPr>
        <w:t xml:space="preserve"> </w:t>
      </w:r>
      <w:r w:rsidR="00C76551" w:rsidRPr="00BB524B">
        <w:rPr>
          <w:lang w:val="pl-PL"/>
        </w:rPr>
        <w:t>skarżąca</w:t>
      </w:r>
      <w:r w:rsidR="00A2123B" w:rsidRPr="00BB524B">
        <w:rPr>
          <w:lang w:val="pl-PL"/>
        </w:rPr>
        <w:t xml:space="preserve"> </w:t>
      </w:r>
      <w:r w:rsidR="005528A1" w:rsidRPr="00BB524B">
        <w:rPr>
          <w:lang w:val="pl-PL"/>
        </w:rPr>
        <w:t>nie miała możliwości</w:t>
      </w:r>
      <w:r w:rsidR="00A2123B" w:rsidRPr="00BB524B">
        <w:rPr>
          <w:lang w:val="pl-PL"/>
        </w:rPr>
        <w:t xml:space="preserve"> </w:t>
      </w:r>
      <w:r w:rsidR="00B62C4E" w:rsidRPr="00BB524B">
        <w:rPr>
          <w:lang w:val="pl-PL"/>
        </w:rPr>
        <w:t>odwołania od wyroku</w:t>
      </w:r>
      <w:r w:rsidR="00D51674" w:rsidRPr="00BB524B">
        <w:rPr>
          <w:lang w:val="pl-PL"/>
        </w:rPr>
        <w:t xml:space="preserve"> Sądu Apelacyjnego</w:t>
      </w:r>
      <w:r w:rsidR="00135338" w:rsidRPr="00BB524B">
        <w:rPr>
          <w:lang w:val="pl-PL"/>
        </w:rPr>
        <w:t xml:space="preserve"> w </w:t>
      </w:r>
      <w:proofErr w:type="spellStart"/>
      <w:r w:rsidR="00135338" w:rsidRPr="00BB524B">
        <w:rPr>
          <w:lang w:val="pl-PL"/>
        </w:rPr>
        <w:t>Évora</w:t>
      </w:r>
      <w:proofErr w:type="spellEnd"/>
      <w:r w:rsidR="009B1CF6" w:rsidRPr="00BB524B">
        <w:rPr>
          <w:lang w:val="pl-PL"/>
        </w:rPr>
        <w:t xml:space="preserve"> </w:t>
      </w:r>
      <w:r w:rsidR="005528A1" w:rsidRPr="00BB524B">
        <w:rPr>
          <w:lang w:val="pl-PL"/>
        </w:rPr>
        <w:t>z dnia</w:t>
      </w:r>
      <w:r w:rsidR="009B1CF6" w:rsidRPr="00BB524B">
        <w:rPr>
          <w:lang w:val="pl-PL"/>
        </w:rPr>
        <w:t xml:space="preserve"> 12 </w:t>
      </w:r>
      <w:r w:rsidR="005528A1" w:rsidRPr="00BB524B">
        <w:rPr>
          <w:lang w:val="pl-PL"/>
        </w:rPr>
        <w:t>czerwca</w:t>
      </w:r>
      <w:r w:rsidR="009B1CF6" w:rsidRPr="00BB524B">
        <w:rPr>
          <w:lang w:val="pl-PL"/>
        </w:rPr>
        <w:t xml:space="preserve"> 2010</w:t>
      </w:r>
      <w:r w:rsidR="005528A1" w:rsidRPr="00BB524B">
        <w:rPr>
          <w:lang w:val="pl-PL"/>
        </w:rPr>
        <w:t xml:space="preserve"> </w:t>
      </w:r>
      <w:r w:rsidR="00B13212" w:rsidRPr="00BB524B">
        <w:rPr>
          <w:lang w:val="pl-PL"/>
        </w:rPr>
        <w:t>r.</w:t>
      </w:r>
      <w:r w:rsidR="005528A1" w:rsidRPr="00BB524B">
        <w:rPr>
          <w:lang w:val="pl-PL"/>
        </w:rPr>
        <w:t xml:space="preserve"> na podstawie</w:t>
      </w:r>
      <w:r w:rsidR="009B1CF6" w:rsidRPr="00BB524B">
        <w:rPr>
          <w:lang w:val="pl-PL"/>
        </w:rPr>
        <w:t xml:space="preserve"> </w:t>
      </w:r>
      <w:r w:rsidR="002570FB" w:rsidRPr="00BB524B">
        <w:rPr>
          <w:lang w:val="pl-PL"/>
        </w:rPr>
        <w:t>Artykuł</w:t>
      </w:r>
      <w:r w:rsidR="005528A1" w:rsidRPr="00BB524B">
        <w:rPr>
          <w:lang w:val="pl-PL"/>
        </w:rPr>
        <w:t>ów</w:t>
      </w:r>
      <w:r w:rsidR="009B1CF6" w:rsidRPr="00BB524B">
        <w:rPr>
          <w:lang w:val="pl-PL"/>
        </w:rPr>
        <w:t xml:space="preserve"> 432 </w:t>
      </w:r>
      <w:r w:rsidR="005528A1" w:rsidRPr="00BB524B">
        <w:rPr>
          <w:lang w:val="pl-PL"/>
        </w:rPr>
        <w:t xml:space="preserve">i </w:t>
      </w:r>
      <w:r w:rsidR="009B1CF6" w:rsidRPr="00BB524B">
        <w:rPr>
          <w:lang w:val="pl-PL"/>
        </w:rPr>
        <w:t xml:space="preserve">400 § 1 c) </w:t>
      </w:r>
      <w:r w:rsidR="002F54CC" w:rsidRPr="00BB524B">
        <w:rPr>
          <w:lang w:val="pl-PL"/>
        </w:rPr>
        <w:t>CPP</w:t>
      </w:r>
      <w:r w:rsidR="009B1CF6" w:rsidRPr="00BB524B">
        <w:rPr>
          <w:lang w:val="pl-PL"/>
        </w:rPr>
        <w:t xml:space="preserve">. </w:t>
      </w:r>
      <w:r w:rsidR="008007A5" w:rsidRPr="00BB524B">
        <w:rPr>
          <w:lang w:val="pl-PL"/>
        </w:rPr>
        <w:t>Rząd</w:t>
      </w:r>
      <w:r w:rsidR="009B1CF6" w:rsidRPr="00BB524B">
        <w:rPr>
          <w:lang w:val="pl-PL"/>
        </w:rPr>
        <w:t xml:space="preserve"> </w:t>
      </w:r>
      <w:r w:rsidR="005528A1" w:rsidRPr="00BB524B">
        <w:rPr>
          <w:lang w:val="pl-PL"/>
        </w:rPr>
        <w:t xml:space="preserve">podtrzymuje tę interpretację i powołuje się na inny </w:t>
      </w:r>
      <w:r w:rsidR="006F1FCF" w:rsidRPr="00BB524B">
        <w:rPr>
          <w:lang w:val="pl-PL"/>
        </w:rPr>
        <w:t>wyrok</w:t>
      </w:r>
      <w:r w:rsidR="009B1CF6" w:rsidRPr="00BB524B">
        <w:rPr>
          <w:lang w:val="pl-PL"/>
        </w:rPr>
        <w:t xml:space="preserve"> </w:t>
      </w:r>
      <w:r w:rsidR="001E2BB1" w:rsidRPr="00BB524B">
        <w:rPr>
          <w:lang w:val="pl-PL"/>
        </w:rPr>
        <w:t>Sądu Najwyższego</w:t>
      </w:r>
      <w:r w:rsidR="005528A1" w:rsidRPr="00BB524B">
        <w:rPr>
          <w:lang w:val="pl-PL"/>
        </w:rPr>
        <w:t>, który ją potwierdza</w:t>
      </w:r>
      <w:r w:rsidR="009F13F2" w:rsidRPr="00BB524B">
        <w:rPr>
          <w:lang w:val="pl-PL"/>
        </w:rPr>
        <w:t xml:space="preserve">. </w:t>
      </w:r>
      <w:r w:rsidR="00793F0E" w:rsidRPr="00BB524B">
        <w:rPr>
          <w:lang w:val="pl-PL"/>
        </w:rPr>
        <w:t>Trybunał</w:t>
      </w:r>
      <w:r w:rsidR="009F13F2" w:rsidRPr="00BB524B">
        <w:rPr>
          <w:lang w:val="pl-PL"/>
        </w:rPr>
        <w:t xml:space="preserve"> </w:t>
      </w:r>
      <w:r w:rsidR="005528A1" w:rsidRPr="00BB524B">
        <w:rPr>
          <w:lang w:val="pl-PL"/>
        </w:rPr>
        <w:t xml:space="preserve">przypomina, że </w:t>
      </w:r>
      <w:r w:rsidR="008872F9" w:rsidRPr="00BB524B">
        <w:rPr>
          <w:lang w:val="pl-PL"/>
        </w:rPr>
        <w:t>je</w:t>
      </w:r>
      <w:r w:rsidR="00306C95">
        <w:rPr>
          <w:lang w:val="pl-PL"/>
        </w:rPr>
        <w:t>go</w:t>
      </w:r>
      <w:r w:rsidR="008872F9" w:rsidRPr="00BB524B">
        <w:rPr>
          <w:lang w:val="pl-PL"/>
        </w:rPr>
        <w:t xml:space="preserve"> zadaniem nie jest zastępowanie sądów krajowych</w:t>
      </w:r>
      <w:r w:rsidR="00CB7B1D">
        <w:rPr>
          <w:lang w:val="pl-PL"/>
        </w:rPr>
        <w:t>,</w:t>
      </w:r>
      <w:r w:rsidR="009F13F2" w:rsidRPr="00BB524B">
        <w:rPr>
          <w:lang w:val="pl-PL"/>
        </w:rPr>
        <w:t xml:space="preserve"> </w:t>
      </w:r>
      <w:r w:rsidR="008872F9" w:rsidRPr="00BB524B">
        <w:rPr>
          <w:lang w:val="pl-PL"/>
        </w:rPr>
        <w:t xml:space="preserve">ponieważ w pierwszej kolejności to władze krajowe, a w szczególności sądy i trybunały mają za zadanie </w:t>
      </w:r>
      <w:r w:rsidR="008872F9" w:rsidRPr="00BB524B">
        <w:rPr>
          <w:lang w:val="pl-PL"/>
        </w:rPr>
        <w:lastRenderedPageBreak/>
        <w:t>interpretować ustawodawstwo wewnętrzne</w:t>
      </w:r>
      <w:r w:rsidR="009F13F2" w:rsidRPr="00BB524B">
        <w:rPr>
          <w:lang w:val="pl-PL"/>
        </w:rPr>
        <w:t xml:space="preserve"> (</w:t>
      </w:r>
      <w:proofErr w:type="spellStart"/>
      <w:r w:rsidR="00AD0260" w:rsidRPr="00BB524B">
        <w:rPr>
          <w:i/>
          <w:lang w:val="pl-PL"/>
        </w:rPr>
        <w:t>Waite</w:t>
      </w:r>
      <w:proofErr w:type="spellEnd"/>
      <w:r w:rsidR="00AD0260" w:rsidRPr="00BB524B">
        <w:rPr>
          <w:i/>
          <w:lang w:val="pl-PL"/>
        </w:rPr>
        <w:t xml:space="preserve"> </w:t>
      </w:r>
      <w:r w:rsidR="008872F9" w:rsidRPr="00BB524B">
        <w:rPr>
          <w:i/>
          <w:lang w:val="pl-PL"/>
        </w:rPr>
        <w:t>i</w:t>
      </w:r>
      <w:r w:rsidR="00AD0260" w:rsidRPr="00BB524B">
        <w:rPr>
          <w:i/>
          <w:lang w:val="pl-PL"/>
        </w:rPr>
        <w:t xml:space="preserve"> Kennedy </w:t>
      </w:r>
      <w:r w:rsidR="005528A1" w:rsidRPr="00BB524B">
        <w:rPr>
          <w:i/>
          <w:lang w:val="pl-PL"/>
        </w:rPr>
        <w:t>przeciwko Niemcom</w:t>
      </w:r>
      <w:r w:rsidR="00AD0260" w:rsidRPr="00BB524B">
        <w:rPr>
          <w:lang w:val="pl-PL"/>
        </w:rPr>
        <w:t xml:space="preserve"> [GC], </w:t>
      </w:r>
      <w:r w:rsidR="000B421A" w:rsidRPr="00BB524B">
        <w:rPr>
          <w:lang w:val="pl-PL"/>
        </w:rPr>
        <w:t>nr</w:t>
      </w:r>
      <w:r w:rsidR="00AD0260" w:rsidRPr="00BB524B">
        <w:rPr>
          <w:lang w:val="pl-PL"/>
        </w:rPr>
        <w:t xml:space="preserve"> 26083/94, § 54, CEDH 1999</w:t>
      </w:r>
      <w:r w:rsidR="00AD0260" w:rsidRPr="00BB524B">
        <w:rPr>
          <w:lang w:val="pl-PL"/>
        </w:rPr>
        <w:noBreakHyphen/>
        <w:t>I</w:t>
      </w:r>
      <w:r w:rsidR="009F13F2" w:rsidRPr="00BB524B">
        <w:rPr>
          <w:lang w:val="pl-PL"/>
        </w:rPr>
        <w:t xml:space="preserve">). </w:t>
      </w:r>
      <w:r w:rsidR="005528A1" w:rsidRPr="00BB524B">
        <w:rPr>
          <w:lang w:val="pl-PL"/>
        </w:rPr>
        <w:t>Nie przeszkadza to</w:t>
      </w:r>
      <w:r w:rsidR="006A4B6E" w:rsidRPr="00BB524B">
        <w:rPr>
          <w:lang w:val="pl-PL"/>
        </w:rPr>
        <w:t xml:space="preserve"> </w:t>
      </w:r>
      <w:r w:rsidR="00793F0E" w:rsidRPr="00BB524B">
        <w:rPr>
          <w:lang w:val="pl-PL"/>
        </w:rPr>
        <w:t>Trybunał</w:t>
      </w:r>
      <w:r w:rsidR="008872F9" w:rsidRPr="00BB524B">
        <w:rPr>
          <w:lang w:val="pl-PL"/>
        </w:rPr>
        <w:t>owi</w:t>
      </w:r>
      <w:r w:rsidR="005528A1" w:rsidRPr="00BB524B">
        <w:rPr>
          <w:lang w:val="pl-PL"/>
        </w:rPr>
        <w:t xml:space="preserve"> stwierdzić, że </w:t>
      </w:r>
      <w:r w:rsidR="008872F9" w:rsidRPr="00BB524B">
        <w:rPr>
          <w:lang w:val="pl-PL"/>
        </w:rPr>
        <w:t>fakt, iż odwołanie</w:t>
      </w:r>
      <w:r w:rsidR="00A2123B" w:rsidRPr="00BB524B">
        <w:rPr>
          <w:lang w:val="pl-PL"/>
        </w:rPr>
        <w:t xml:space="preserve"> </w:t>
      </w:r>
      <w:r w:rsidR="00C76551" w:rsidRPr="00BB524B">
        <w:rPr>
          <w:lang w:val="pl-PL"/>
        </w:rPr>
        <w:t>skarżąc</w:t>
      </w:r>
      <w:r w:rsidR="008872F9" w:rsidRPr="00BB524B">
        <w:rPr>
          <w:lang w:val="pl-PL"/>
        </w:rPr>
        <w:t>ej</w:t>
      </w:r>
      <w:r w:rsidR="00A2123B" w:rsidRPr="00BB524B">
        <w:rPr>
          <w:lang w:val="pl-PL"/>
        </w:rPr>
        <w:t xml:space="preserve"> </w:t>
      </w:r>
      <w:r w:rsidR="005528A1" w:rsidRPr="00BB524B">
        <w:rPr>
          <w:lang w:val="pl-PL"/>
        </w:rPr>
        <w:t>zostało uznane za niedopuszczalne przez</w:t>
      </w:r>
      <w:r w:rsidR="00A2123B" w:rsidRPr="00BB524B">
        <w:rPr>
          <w:lang w:val="pl-PL"/>
        </w:rPr>
        <w:t xml:space="preserve"> </w:t>
      </w:r>
      <w:r w:rsidR="00950E81" w:rsidRPr="00BB524B">
        <w:rPr>
          <w:lang w:val="pl-PL"/>
        </w:rPr>
        <w:t>Sąd Najwyższy</w:t>
      </w:r>
      <w:r w:rsidR="008872F9" w:rsidRPr="00BB524B">
        <w:rPr>
          <w:lang w:val="pl-PL"/>
        </w:rPr>
        <w:t>,</w:t>
      </w:r>
      <w:r w:rsidR="00A2123B" w:rsidRPr="00BB524B">
        <w:rPr>
          <w:lang w:val="pl-PL"/>
        </w:rPr>
        <w:t xml:space="preserve"> </w:t>
      </w:r>
      <w:r w:rsidR="005528A1" w:rsidRPr="00BB524B">
        <w:rPr>
          <w:lang w:val="pl-PL"/>
        </w:rPr>
        <w:t>nie spełnia wymogu</w:t>
      </w:r>
      <w:r w:rsidR="00A2123B" w:rsidRPr="00BB524B">
        <w:rPr>
          <w:lang w:val="pl-PL"/>
        </w:rPr>
        <w:t xml:space="preserve"> </w:t>
      </w:r>
      <w:r w:rsidR="008E6720" w:rsidRPr="00BB524B">
        <w:rPr>
          <w:lang w:val="pl-PL"/>
        </w:rPr>
        <w:t>„</w:t>
      </w:r>
      <w:r w:rsidR="005528A1" w:rsidRPr="00BB524B">
        <w:rPr>
          <w:lang w:val="pl-PL"/>
        </w:rPr>
        <w:t>skutecznej kontroli</w:t>
      </w:r>
      <w:r w:rsidR="008E6720" w:rsidRPr="00BB524B">
        <w:rPr>
          <w:lang w:val="pl-PL"/>
        </w:rPr>
        <w:t>”</w:t>
      </w:r>
      <w:r w:rsidR="008872F9" w:rsidRPr="00BB524B">
        <w:rPr>
          <w:lang w:val="pl-PL"/>
        </w:rPr>
        <w:t xml:space="preserve">, o której mowa w </w:t>
      </w:r>
      <w:r w:rsidR="00135338" w:rsidRPr="00BB524B">
        <w:rPr>
          <w:lang w:val="pl-PL"/>
        </w:rPr>
        <w:t>artyku</w:t>
      </w:r>
      <w:r w:rsidR="008872F9" w:rsidRPr="00BB524B">
        <w:rPr>
          <w:lang w:val="pl-PL"/>
        </w:rPr>
        <w:t>le</w:t>
      </w:r>
      <w:r w:rsidR="009F13F2" w:rsidRPr="00BB524B">
        <w:rPr>
          <w:lang w:val="pl-PL"/>
        </w:rPr>
        <w:t xml:space="preserve"> 8 </w:t>
      </w:r>
      <w:r w:rsidR="00793F0E" w:rsidRPr="00BB524B">
        <w:rPr>
          <w:lang w:val="pl-PL"/>
        </w:rPr>
        <w:t>Konwencji</w:t>
      </w:r>
      <w:r w:rsidR="009F13F2" w:rsidRPr="00BB524B">
        <w:rPr>
          <w:lang w:val="pl-PL"/>
        </w:rPr>
        <w:t xml:space="preserve">, </w:t>
      </w:r>
      <w:r w:rsidR="008872F9" w:rsidRPr="00BB524B">
        <w:rPr>
          <w:lang w:val="pl-PL"/>
        </w:rPr>
        <w:t xml:space="preserve">a zatem </w:t>
      </w:r>
      <w:r w:rsidR="00C76551" w:rsidRPr="00BB524B">
        <w:rPr>
          <w:lang w:val="pl-PL"/>
        </w:rPr>
        <w:t>skarżąca</w:t>
      </w:r>
      <w:r w:rsidR="009F13F2" w:rsidRPr="00BB524B">
        <w:rPr>
          <w:lang w:val="pl-PL"/>
        </w:rPr>
        <w:t xml:space="preserve"> </w:t>
      </w:r>
      <w:r w:rsidR="008872F9" w:rsidRPr="00BB524B">
        <w:rPr>
          <w:lang w:val="pl-PL"/>
        </w:rPr>
        <w:t xml:space="preserve">nie </w:t>
      </w:r>
      <w:r w:rsidR="00585B5A">
        <w:rPr>
          <w:lang w:val="pl-PL"/>
        </w:rPr>
        <w:t>dysponowała</w:t>
      </w:r>
      <w:r w:rsidR="008872F9" w:rsidRPr="00BB524B">
        <w:rPr>
          <w:lang w:val="pl-PL"/>
        </w:rPr>
        <w:t xml:space="preserve"> żadn</w:t>
      </w:r>
      <w:r w:rsidR="00585B5A">
        <w:rPr>
          <w:lang w:val="pl-PL"/>
        </w:rPr>
        <w:t>ym</w:t>
      </w:r>
      <w:r w:rsidR="008872F9" w:rsidRPr="00BB524B">
        <w:rPr>
          <w:lang w:val="pl-PL"/>
        </w:rPr>
        <w:t xml:space="preserve"> środk</w:t>
      </w:r>
      <w:r w:rsidR="00585B5A">
        <w:rPr>
          <w:lang w:val="pl-PL"/>
        </w:rPr>
        <w:t>iem</w:t>
      </w:r>
      <w:r w:rsidR="008872F9" w:rsidRPr="00BB524B">
        <w:rPr>
          <w:lang w:val="pl-PL"/>
        </w:rPr>
        <w:t xml:space="preserve"> odwoławcz</w:t>
      </w:r>
      <w:r w:rsidR="00585B5A">
        <w:rPr>
          <w:lang w:val="pl-PL"/>
        </w:rPr>
        <w:t>ym</w:t>
      </w:r>
      <w:r w:rsidR="008872F9" w:rsidRPr="00BB524B">
        <w:rPr>
          <w:lang w:val="pl-PL"/>
        </w:rPr>
        <w:t xml:space="preserve"> w celu zaskarżenia </w:t>
      </w:r>
      <w:r w:rsidR="005528A1" w:rsidRPr="00BB524B">
        <w:rPr>
          <w:lang w:val="pl-PL"/>
        </w:rPr>
        <w:t>kwestionowan</w:t>
      </w:r>
      <w:r w:rsidR="008872F9" w:rsidRPr="00BB524B">
        <w:rPr>
          <w:lang w:val="pl-PL"/>
        </w:rPr>
        <w:t>ego</w:t>
      </w:r>
      <w:r w:rsidR="005528A1" w:rsidRPr="00BB524B">
        <w:rPr>
          <w:lang w:val="pl-PL"/>
        </w:rPr>
        <w:t xml:space="preserve"> środ</w:t>
      </w:r>
      <w:r w:rsidR="008872F9" w:rsidRPr="00BB524B">
        <w:rPr>
          <w:lang w:val="pl-PL"/>
        </w:rPr>
        <w:t>ka</w:t>
      </w:r>
      <w:r w:rsidR="009F13F2" w:rsidRPr="00BB524B">
        <w:rPr>
          <w:lang w:val="pl-PL"/>
        </w:rPr>
        <w:t>.</w:t>
      </w:r>
    </w:p>
    <w:p w:rsidR="00D64455" w:rsidRPr="00BB524B" w:rsidRDefault="004D567D" w:rsidP="002E1693">
      <w:pPr>
        <w:pStyle w:val="ECHRPara"/>
        <w:rPr>
          <w:lang w:val="pl-PL"/>
        </w:rPr>
      </w:pPr>
      <w:r w:rsidRPr="00BB524B">
        <w:rPr>
          <w:lang w:val="pl-PL"/>
        </w:rPr>
        <w:fldChar w:fldCharType="begin"/>
      </w:r>
      <w:r w:rsidR="009F13F2" w:rsidRPr="00BB524B">
        <w:rPr>
          <w:lang w:val="pl-PL"/>
        </w:rPr>
        <w:instrText xml:space="preserve"> SEQ level0 \*arabic </w:instrText>
      </w:r>
      <w:r w:rsidRPr="00BB524B">
        <w:rPr>
          <w:lang w:val="pl-PL"/>
        </w:rPr>
        <w:fldChar w:fldCharType="separate"/>
      </w:r>
      <w:r w:rsidR="007E0CEA">
        <w:rPr>
          <w:noProof/>
          <w:lang w:val="pl-PL"/>
        </w:rPr>
        <w:t>59</w:t>
      </w:r>
      <w:r w:rsidRPr="00BB524B">
        <w:rPr>
          <w:lang w:val="pl-PL"/>
        </w:rPr>
        <w:fldChar w:fldCharType="end"/>
      </w:r>
      <w:r w:rsidR="009F13F2" w:rsidRPr="00BB524B">
        <w:rPr>
          <w:lang w:val="pl-PL"/>
        </w:rPr>
        <w:t>.  </w:t>
      </w:r>
      <w:r w:rsidR="008872F9" w:rsidRPr="00BB524B">
        <w:rPr>
          <w:lang w:val="pl-PL"/>
        </w:rPr>
        <w:t>Mając na względzie</w:t>
      </w:r>
      <w:r w:rsidR="002468B9" w:rsidRPr="00BB524B">
        <w:rPr>
          <w:lang w:val="pl-PL"/>
        </w:rPr>
        <w:t xml:space="preserve"> </w:t>
      </w:r>
      <w:r w:rsidR="005528A1" w:rsidRPr="00BB524B">
        <w:rPr>
          <w:lang w:val="pl-PL"/>
        </w:rPr>
        <w:t>brak gwarancji proceduralnych i skuteczn</w:t>
      </w:r>
      <w:r w:rsidR="00585B5A">
        <w:rPr>
          <w:lang w:val="pl-PL"/>
        </w:rPr>
        <w:t>ej</w:t>
      </w:r>
      <w:r w:rsidR="005528A1" w:rsidRPr="00BB524B">
        <w:rPr>
          <w:lang w:val="pl-PL"/>
        </w:rPr>
        <w:t xml:space="preserve"> kontrol</w:t>
      </w:r>
      <w:r w:rsidR="00585B5A">
        <w:rPr>
          <w:lang w:val="pl-PL"/>
        </w:rPr>
        <w:t>i</w:t>
      </w:r>
      <w:r w:rsidR="005528A1" w:rsidRPr="00BB524B">
        <w:rPr>
          <w:lang w:val="pl-PL"/>
        </w:rPr>
        <w:t xml:space="preserve"> sądow</w:t>
      </w:r>
      <w:r w:rsidR="00585B5A">
        <w:rPr>
          <w:lang w:val="pl-PL"/>
        </w:rPr>
        <w:t>ej</w:t>
      </w:r>
      <w:r w:rsidR="005528A1" w:rsidRPr="00BB524B">
        <w:rPr>
          <w:lang w:val="pl-PL"/>
        </w:rPr>
        <w:t xml:space="preserve"> kwestionowanego środka</w:t>
      </w:r>
      <w:r w:rsidR="00933E67">
        <w:rPr>
          <w:lang w:val="pl-PL"/>
        </w:rPr>
        <w:t>,</w:t>
      </w:r>
      <w:r w:rsidR="00A2123B" w:rsidRPr="00BB524B">
        <w:rPr>
          <w:lang w:val="pl-PL"/>
        </w:rPr>
        <w:t xml:space="preserve"> </w:t>
      </w:r>
      <w:r w:rsidR="00793F0E" w:rsidRPr="00BB524B">
        <w:rPr>
          <w:lang w:val="pl-PL"/>
        </w:rPr>
        <w:t>Trybunał</w:t>
      </w:r>
      <w:r w:rsidR="00A2123B" w:rsidRPr="00BB524B">
        <w:rPr>
          <w:lang w:val="pl-PL"/>
        </w:rPr>
        <w:t xml:space="preserve"> </w:t>
      </w:r>
      <w:r w:rsidR="005528A1" w:rsidRPr="00BB524B">
        <w:rPr>
          <w:lang w:val="pl-PL"/>
        </w:rPr>
        <w:t xml:space="preserve">stwierdza, że władze </w:t>
      </w:r>
      <w:r w:rsidR="00003574" w:rsidRPr="00BB524B">
        <w:rPr>
          <w:lang w:val="pl-PL"/>
        </w:rPr>
        <w:t>portugalski</w:t>
      </w:r>
      <w:r w:rsidR="00D43FDD" w:rsidRPr="00BB524B">
        <w:rPr>
          <w:lang w:val="pl-PL"/>
        </w:rPr>
        <w:t>e</w:t>
      </w:r>
      <w:r w:rsidR="005528A1" w:rsidRPr="00BB524B">
        <w:rPr>
          <w:lang w:val="pl-PL"/>
        </w:rPr>
        <w:t xml:space="preserve"> </w:t>
      </w:r>
      <w:r w:rsidR="008872F9" w:rsidRPr="00BB524B">
        <w:rPr>
          <w:lang w:val="pl-PL"/>
        </w:rPr>
        <w:t>nie zapewniły</w:t>
      </w:r>
      <w:r w:rsidR="00BF24B7" w:rsidRPr="00BB524B">
        <w:rPr>
          <w:lang w:val="pl-PL"/>
        </w:rPr>
        <w:t xml:space="preserve"> </w:t>
      </w:r>
      <w:r w:rsidR="005528A1" w:rsidRPr="00BB524B">
        <w:rPr>
          <w:lang w:val="pl-PL"/>
        </w:rPr>
        <w:t>w niniejszej sprawie</w:t>
      </w:r>
      <w:r w:rsidR="008872F9" w:rsidRPr="00BB524B">
        <w:rPr>
          <w:lang w:val="pl-PL"/>
        </w:rPr>
        <w:t xml:space="preserve"> właściwej równowagi pomiędzy </w:t>
      </w:r>
      <w:r w:rsidR="00223E98" w:rsidRPr="00BB524B">
        <w:rPr>
          <w:lang w:val="pl-PL"/>
        </w:rPr>
        <w:t>imperatyw</w:t>
      </w:r>
      <w:r w:rsidR="00933E67">
        <w:rPr>
          <w:lang w:val="pl-PL"/>
        </w:rPr>
        <w:t>ami</w:t>
      </w:r>
      <w:r w:rsidR="00223E98" w:rsidRPr="00BB524B">
        <w:rPr>
          <w:lang w:val="pl-PL"/>
        </w:rPr>
        <w:t xml:space="preserve"> interesu ogólnego</w:t>
      </w:r>
      <w:r w:rsidR="00D43FDD" w:rsidRPr="00BB524B">
        <w:rPr>
          <w:lang w:val="pl-PL"/>
        </w:rPr>
        <w:t xml:space="preserve"> </w:t>
      </w:r>
      <w:r w:rsidR="00D97506" w:rsidRPr="00BB524B">
        <w:rPr>
          <w:lang w:val="pl-PL"/>
        </w:rPr>
        <w:t xml:space="preserve">a wymogami ochrony prawa </w:t>
      </w:r>
      <w:r w:rsidR="00C76551" w:rsidRPr="00BB524B">
        <w:rPr>
          <w:lang w:val="pl-PL"/>
        </w:rPr>
        <w:t>skarżąc</w:t>
      </w:r>
      <w:r w:rsidR="00D97506" w:rsidRPr="00BB524B">
        <w:rPr>
          <w:lang w:val="pl-PL"/>
        </w:rPr>
        <w:t>ej do poszanowania jej życia prywatnego</w:t>
      </w:r>
      <w:r w:rsidR="00A2123B" w:rsidRPr="00BB524B">
        <w:rPr>
          <w:lang w:val="pl-PL"/>
        </w:rPr>
        <w:t>.</w:t>
      </w:r>
      <w:r w:rsidR="00D43FDD" w:rsidRPr="00BB524B">
        <w:rPr>
          <w:lang w:val="pl-PL"/>
        </w:rPr>
        <w:t xml:space="preserve"> </w:t>
      </w:r>
      <w:r w:rsidR="00D97506" w:rsidRPr="00BB524B">
        <w:rPr>
          <w:lang w:val="pl-PL"/>
        </w:rPr>
        <w:t>Doszło zatem do naruszenia a</w:t>
      </w:r>
      <w:r w:rsidR="00135338" w:rsidRPr="00BB524B">
        <w:rPr>
          <w:lang w:val="pl-PL"/>
        </w:rPr>
        <w:t>rtykuł</w:t>
      </w:r>
      <w:r w:rsidR="00D97506" w:rsidRPr="00BB524B">
        <w:rPr>
          <w:lang w:val="pl-PL"/>
        </w:rPr>
        <w:t>u</w:t>
      </w:r>
      <w:r w:rsidR="00D43FDD" w:rsidRPr="00BB524B">
        <w:rPr>
          <w:lang w:val="pl-PL"/>
        </w:rPr>
        <w:t xml:space="preserve"> 8 </w:t>
      </w:r>
      <w:r w:rsidR="00793F0E" w:rsidRPr="00BB524B">
        <w:rPr>
          <w:lang w:val="pl-PL"/>
        </w:rPr>
        <w:t>Konwencji</w:t>
      </w:r>
      <w:r w:rsidR="00D43FDD" w:rsidRPr="00BB524B">
        <w:rPr>
          <w:lang w:val="pl-PL"/>
        </w:rPr>
        <w:t>.</w:t>
      </w:r>
    </w:p>
    <w:p w:rsidR="00E77CB3" w:rsidRPr="00BB524B" w:rsidRDefault="00AF6954" w:rsidP="002E1693">
      <w:pPr>
        <w:pStyle w:val="ECHRHeading1"/>
        <w:rPr>
          <w:lang w:val="pl-PL"/>
        </w:rPr>
      </w:pPr>
      <w:r w:rsidRPr="00BB524B">
        <w:rPr>
          <w:lang w:val="pl-PL"/>
        </w:rPr>
        <w:t>I</w:t>
      </w:r>
      <w:r w:rsidR="00E23977" w:rsidRPr="00BB524B">
        <w:rPr>
          <w:lang w:val="pl-PL"/>
        </w:rPr>
        <w:t>I</w:t>
      </w:r>
      <w:r w:rsidR="00E77CB3" w:rsidRPr="00BB524B">
        <w:rPr>
          <w:lang w:val="pl-PL"/>
        </w:rPr>
        <w:t>.  </w:t>
      </w:r>
      <w:r w:rsidR="000A70B7" w:rsidRPr="00BB524B">
        <w:rPr>
          <w:lang w:val="pl-PL"/>
        </w:rPr>
        <w:t>ZASTOSOWANIE ART.</w:t>
      </w:r>
      <w:r w:rsidR="00E77CB3" w:rsidRPr="00BB524B">
        <w:rPr>
          <w:lang w:val="pl-PL"/>
        </w:rPr>
        <w:t xml:space="preserve"> 41 </w:t>
      </w:r>
      <w:r w:rsidR="000A70B7" w:rsidRPr="00BB524B">
        <w:rPr>
          <w:lang w:val="pl-PL"/>
        </w:rPr>
        <w:t>KONWENCJI</w:t>
      </w:r>
    </w:p>
    <w:p w:rsidR="00E77CB3" w:rsidRPr="00BB524B" w:rsidRDefault="004D567D" w:rsidP="002E1693">
      <w:pPr>
        <w:pStyle w:val="ECHRPara"/>
        <w:rPr>
          <w:lang w:val="pl-PL"/>
        </w:rPr>
      </w:pPr>
      <w:r w:rsidRPr="00BB524B">
        <w:rPr>
          <w:lang w:val="pl-PL"/>
        </w:rPr>
        <w:fldChar w:fldCharType="begin"/>
      </w:r>
      <w:r w:rsidR="00A64A73" w:rsidRPr="00BB524B">
        <w:rPr>
          <w:lang w:val="pl-PL"/>
        </w:rPr>
        <w:instrText xml:space="preserve"> SEQ level0 \*arabic </w:instrText>
      </w:r>
      <w:r w:rsidRPr="00BB524B">
        <w:rPr>
          <w:lang w:val="pl-PL"/>
        </w:rPr>
        <w:fldChar w:fldCharType="separate"/>
      </w:r>
      <w:r w:rsidR="007E0CEA">
        <w:rPr>
          <w:noProof/>
          <w:lang w:val="pl-PL"/>
        </w:rPr>
        <w:t>60</w:t>
      </w:r>
      <w:r w:rsidRPr="00BB524B">
        <w:rPr>
          <w:lang w:val="pl-PL"/>
        </w:rPr>
        <w:fldChar w:fldCharType="end"/>
      </w:r>
      <w:r w:rsidR="00E77CB3" w:rsidRPr="00BB524B">
        <w:rPr>
          <w:lang w:val="pl-PL"/>
        </w:rPr>
        <w:t>.  </w:t>
      </w:r>
      <w:r w:rsidR="00E91761" w:rsidRPr="00BB524B">
        <w:rPr>
          <w:lang w:val="pl-PL"/>
        </w:rPr>
        <w:t>Zgodnie z</w:t>
      </w:r>
      <w:r w:rsidR="00E77CB3" w:rsidRPr="00BB524B">
        <w:rPr>
          <w:lang w:val="pl-PL"/>
        </w:rPr>
        <w:t xml:space="preserve"> </w:t>
      </w:r>
      <w:r w:rsidR="00135338" w:rsidRPr="00BB524B">
        <w:rPr>
          <w:lang w:val="pl-PL"/>
        </w:rPr>
        <w:t>artykuł</w:t>
      </w:r>
      <w:r w:rsidR="00E91761" w:rsidRPr="00BB524B">
        <w:rPr>
          <w:lang w:val="pl-PL"/>
        </w:rPr>
        <w:t>em</w:t>
      </w:r>
      <w:r w:rsidR="00E77CB3" w:rsidRPr="00BB524B">
        <w:rPr>
          <w:lang w:val="pl-PL"/>
        </w:rPr>
        <w:t xml:space="preserve"> 41 </w:t>
      </w:r>
      <w:r w:rsidR="00793F0E" w:rsidRPr="00BB524B">
        <w:rPr>
          <w:lang w:val="pl-PL"/>
        </w:rPr>
        <w:t>Konwencji</w:t>
      </w:r>
      <w:r w:rsidR="00E77CB3" w:rsidRPr="00BB524B">
        <w:rPr>
          <w:lang w:val="pl-PL"/>
        </w:rPr>
        <w:t>,</w:t>
      </w:r>
    </w:p>
    <w:p w:rsidR="00E77CB3" w:rsidRPr="00BB524B" w:rsidRDefault="008E6720" w:rsidP="00856A78">
      <w:pPr>
        <w:pStyle w:val="ECHRParaQuote"/>
        <w:keepNext/>
        <w:keepLines/>
        <w:rPr>
          <w:lang w:val="pl-PL"/>
        </w:rPr>
      </w:pPr>
      <w:r w:rsidRPr="00BB524B">
        <w:rPr>
          <w:lang w:val="pl-PL"/>
        </w:rPr>
        <w:t>„</w:t>
      </w:r>
      <w:r w:rsidR="00856A78" w:rsidRPr="00BB524B">
        <w:rPr>
          <w:lang w:val="p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r w:rsidR="00E77CB3" w:rsidRPr="00BB524B">
        <w:rPr>
          <w:lang w:val="pl-PL"/>
        </w:rPr>
        <w:t>.</w:t>
      </w:r>
      <w:r w:rsidRPr="00BB524B">
        <w:rPr>
          <w:lang w:val="pl-PL"/>
        </w:rPr>
        <w:t>”</w:t>
      </w:r>
    </w:p>
    <w:p w:rsidR="00E77CB3" w:rsidRPr="00BB524B" w:rsidRDefault="00E77CB3" w:rsidP="002E1693">
      <w:pPr>
        <w:pStyle w:val="ECHRHeading2"/>
        <w:outlineLvl w:val="0"/>
        <w:rPr>
          <w:lang w:val="pl-PL"/>
        </w:rPr>
      </w:pPr>
      <w:r w:rsidRPr="00BB524B">
        <w:rPr>
          <w:lang w:val="pl-PL"/>
        </w:rPr>
        <w:t>A.  </w:t>
      </w:r>
      <w:r w:rsidR="00B762E8" w:rsidRPr="00BB524B">
        <w:rPr>
          <w:lang w:val="pl-PL"/>
        </w:rPr>
        <w:t>Szkoda</w:t>
      </w:r>
    </w:p>
    <w:p w:rsidR="002468B9" w:rsidRPr="00BB524B" w:rsidRDefault="004D567D" w:rsidP="002E1693">
      <w:pPr>
        <w:pStyle w:val="ECHRPara"/>
        <w:rPr>
          <w:lang w:val="pl-PL"/>
        </w:rPr>
      </w:pPr>
      <w:r w:rsidRPr="00BB524B">
        <w:rPr>
          <w:lang w:val="pl-PL"/>
        </w:rPr>
        <w:fldChar w:fldCharType="begin"/>
      </w:r>
      <w:r w:rsidR="00A64A73" w:rsidRPr="00BB524B">
        <w:rPr>
          <w:lang w:val="pl-PL"/>
        </w:rPr>
        <w:instrText xml:space="preserve"> SEQ level0 \*arabic </w:instrText>
      </w:r>
      <w:r w:rsidRPr="00BB524B">
        <w:rPr>
          <w:lang w:val="pl-PL"/>
        </w:rPr>
        <w:fldChar w:fldCharType="separate"/>
      </w:r>
      <w:r w:rsidR="007E0CEA">
        <w:rPr>
          <w:noProof/>
          <w:lang w:val="pl-PL"/>
        </w:rPr>
        <w:t>61</w:t>
      </w:r>
      <w:r w:rsidRPr="00BB524B">
        <w:rPr>
          <w:lang w:val="pl-PL"/>
        </w:rPr>
        <w:fldChar w:fldCharType="end"/>
      </w:r>
      <w:r w:rsidR="00E77CB3" w:rsidRPr="00BB524B">
        <w:rPr>
          <w:lang w:val="pl-PL"/>
        </w:rPr>
        <w:t>.  </w:t>
      </w:r>
      <w:r w:rsidR="00C76551" w:rsidRPr="00BB524B">
        <w:rPr>
          <w:lang w:val="pl-PL"/>
        </w:rPr>
        <w:t>Skarżąca</w:t>
      </w:r>
      <w:r w:rsidR="00E77CB3" w:rsidRPr="00BB524B">
        <w:rPr>
          <w:lang w:val="pl-PL"/>
        </w:rPr>
        <w:t xml:space="preserve"> </w:t>
      </w:r>
      <w:r w:rsidR="00A871A3">
        <w:rPr>
          <w:lang w:val="pl-PL"/>
        </w:rPr>
        <w:t>domaga się</w:t>
      </w:r>
      <w:r w:rsidR="00E77CB3" w:rsidRPr="00BB524B">
        <w:rPr>
          <w:lang w:val="pl-PL"/>
        </w:rPr>
        <w:t xml:space="preserve"> </w:t>
      </w:r>
      <w:r w:rsidR="002468B9" w:rsidRPr="00BB524B">
        <w:rPr>
          <w:lang w:val="pl-PL"/>
        </w:rPr>
        <w:t>107 500</w:t>
      </w:r>
      <w:r w:rsidR="00E77CB3" w:rsidRPr="00BB524B">
        <w:rPr>
          <w:lang w:val="pl-PL"/>
        </w:rPr>
        <w:t xml:space="preserve"> euro (EUR) </w:t>
      </w:r>
      <w:r w:rsidR="00C96716" w:rsidRPr="00BB524B">
        <w:rPr>
          <w:lang w:val="pl-PL"/>
        </w:rPr>
        <w:t xml:space="preserve">za szkodę materialną wynikającą z utraty klientów i </w:t>
      </w:r>
      <w:r w:rsidR="00255F16" w:rsidRPr="00BB524B">
        <w:rPr>
          <w:lang w:val="pl-PL"/>
        </w:rPr>
        <w:t>podwyższenia podatków</w:t>
      </w:r>
      <w:r w:rsidR="00C96716" w:rsidRPr="00BB524B">
        <w:rPr>
          <w:lang w:val="pl-PL"/>
        </w:rPr>
        <w:t>, jakie była ona zmuszona zapłacić po zakończeniu</w:t>
      </w:r>
      <w:r w:rsidR="004C47A5" w:rsidRPr="00BB524B">
        <w:rPr>
          <w:lang w:val="pl-PL"/>
        </w:rPr>
        <w:t xml:space="preserve"> </w:t>
      </w:r>
      <w:r w:rsidR="00A871A3">
        <w:rPr>
          <w:lang w:val="pl-PL"/>
        </w:rPr>
        <w:t xml:space="preserve">sądowego </w:t>
      </w:r>
      <w:r w:rsidR="00C96716" w:rsidRPr="00BB524B">
        <w:rPr>
          <w:lang w:val="pl-PL"/>
        </w:rPr>
        <w:t>postępowania naprawczego wszczętego</w:t>
      </w:r>
      <w:r w:rsidR="004C47A5" w:rsidRPr="00BB524B">
        <w:rPr>
          <w:lang w:val="pl-PL"/>
        </w:rPr>
        <w:t xml:space="preserve"> </w:t>
      </w:r>
      <w:r w:rsidR="00B866A0" w:rsidRPr="00BB524B">
        <w:rPr>
          <w:lang w:val="pl-PL"/>
        </w:rPr>
        <w:t>przeciwko</w:t>
      </w:r>
      <w:r w:rsidR="004C47A5" w:rsidRPr="00BB524B">
        <w:rPr>
          <w:lang w:val="pl-PL"/>
        </w:rPr>
        <w:t xml:space="preserve"> </w:t>
      </w:r>
      <w:r w:rsidR="00C96716" w:rsidRPr="00BB524B">
        <w:rPr>
          <w:lang w:val="pl-PL"/>
        </w:rPr>
        <w:t>niej na skutek</w:t>
      </w:r>
      <w:r w:rsidR="004C47A5" w:rsidRPr="00BB524B">
        <w:rPr>
          <w:lang w:val="pl-PL"/>
        </w:rPr>
        <w:t xml:space="preserve"> </w:t>
      </w:r>
      <w:r w:rsidR="00255F16" w:rsidRPr="00BB524B">
        <w:rPr>
          <w:lang w:val="pl-PL"/>
        </w:rPr>
        <w:t>zapoznania się z wyciągami z</w:t>
      </w:r>
      <w:r w:rsidR="00074083">
        <w:rPr>
          <w:lang w:val="pl-PL"/>
        </w:rPr>
        <w:t xml:space="preserve"> jej </w:t>
      </w:r>
      <w:r w:rsidR="00255F16" w:rsidRPr="00BB524B">
        <w:rPr>
          <w:lang w:val="pl-PL"/>
        </w:rPr>
        <w:t xml:space="preserve"> rachunków bankowych </w:t>
      </w:r>
      <w:r w:rsidR="00C96716" w:rsidRPr="00BB524B">
        <w:rPr>
          <w:lang w:val="pl-PL"/>
        </w:rPr>
        <w:t>za rok</w:t>
      </w:r>
      <w:r w:rsidR="004C47A5" w:rsidRPr="00BB524B">
        <w:rPr>
          <w:lang w:val="pl-PL"/>
        </w:rPr>
        <w:t xml:space="preserve"> 2006.</w:t>
      </w:r>
    </w:p>
    <w:p w:rsidR="00D64455" w:rsidRPr="00BB524B" w:rsidRDefault="004D567D" w:rsidP="002E1693">
      <w:pPr>
        <w:pStyle w:val="ECHRPara"/>
        <w:rPr>
          <w:lang w:val="pl-PL"/>
        </w:rPr>
      </w:pPr>
      <w:r w:rsidRPr="00BB524B">
        <w:rPr>
          <w:lang w:val="pl-PL"/>
        </w:rPr>
        <w:fldChar w:fldCharType="begin"/>
      </w:r>
      <w:r w:rsidR="004C47A5" w:rsidRPr="00BB524B">
        <w:rPr>
          <w:lang w:val="pl-PL"/>
        </w:rPr>
        <w:instrText xml:space="preserve"> SEQ level0 \*arabic </w:instrText>
      </w:r>
      <w:r w:rsidRPr="00BB524B">
        <w:rPr>
          <w:lang w:val="pl-PL"/>
        </w:rPr>
        <w:fldChar w:fldCharType="separate"/>
      </w:r>
      <w:r w:rsidR="007E0CEA">
        <w:rPr>
          <w:noProof/>
          <w:lang w:val="pl-PL"/>
        </w:rPr>
        <w:t>62</w:t>
      </w:r>
      <w:r w:rsidRPr="00BB524B">
        <w:rPr>
          <w:lang w:val="pl-PL"/>
        </w:rPr>
        <w:fldChar w:fldCharType="end"/>
      </w:r>
      <w:r w:rsidR="004C47A5" w:rsidRPr="00BB524B">
        <w:rPr>
          <w:lang w:val="pl-PL"/>
        </w:rPr>
        <w:t>.  </w:t>
      </w:r>
      <w:r w:rsidR="00C76551" w:rsidRPr="00BB524B">
        <w:rPr>
          <w:lang w:val="pl-PL"/>
        </w:rPr>
        <w:t>Skarżąca</w:t>
      </w:r>
      <w:r w:rsidR="004C47A5" w:rsidRPr="00BB524B">
        <w:rPr>
          <w:lang w:val="pl-PL"/>
        </w:rPr>
        <w:t xml:space="preserve"> </w:t>
      </w:r>
      <w:r w:rsidR="00074083">
        <w:rPr>
          <w:lang w:val="pl-PL"/>
        </w:rPr>
        <w:t>żąda również</w:t>
      </w:r>
      <w:r w:rsidR="00C96716" w:rsidRPr="00BB524B">
        <w:rPr>
          <w:lang w:val="pl-PL"/>
        </w:rPr>
        <w:t xml:space="preserve"> kwoty</w:t>
      </w:r>
      <w:r w:rsidR="004C47A5" w:rsidRPr="00BB524B">
        <w:rPr>
          <w:lang w:val="pl-PL"/>
        </w:rPr>
        <w:t xml:space="preserve"> 60 000 EUR </w:t>
      </w:r>
      <w:r w:rsidR="00C96716" w:rsidRPr="00BB524B">
        <w:rPr>
          <w:lang w:val="pl-PL"/>
        </w:rPr>
        <w:t xml:space="preserve">za krzywdę moralną, jaką poniosła w związku z naruszeniem jej </w:t>
      </w:r>
      <w:r w:rsidR="002F7F24">
        <w:rPr>
          <w:lang w:val="pl-PL"/>
        </w:rPr>
        <w:t>godności</w:t>
      </w:r>
      <w:r w:rsidR="00C96716" w:rsidRPr="00BB524B">
        <w:rPr>
          <w:lang w:val="pl-PL"/>
        </w:rPr>
        <w:t xml:space="preserve"> i reputacji adwokata</w:t>
      </w:r>
      <w:r w:rsidR="004C47A5" w:rsidRPr="00BB524B">
        <w:rPr>
          <w:lang w:val="pl-PL"/>
        </w:rPr>
        <w:t>.</w:t>
      </w:r>
    </w:p>
    <w:p w:rsidR="00D64455" w:rsidRPr="00BB524B" w:rsidRDefault="004D567D" w:rsidP="002E1693">
      <w:pPr>
        <w:pStyle w:val="ECHRPara"/>
        <w:rPr>
          <w:lang w:val="pl-PL"/>
        </w:rPr>
      </w:pPr>
      <w:r w:rsidRPr="00BB524B">
        <w:rPr>
          <w:lang w:val="pl-PL"/>
        </w:rPr>
        <w:fldChar w:fldCharType="begin"/>
      </w:r>
      <w:r w:rsidR="00A64A73" w:rsidRPr="00BB524B">
        <w:rPr>
          <w:lang w:val="pl-PL"/>
        </w:rPr>
        <w:instrText xml:space="preserve"> SEQ level0 \*arabic </w:instrText>
      </w:r>
      <w:r w:rsidRPr="00BB524B">
        <w:rPr>
          <w:lang w:val="pl-PL"/>
        </w:rPr>
        <w:fldChar w:fldCharType="separate"/>
      </w:r>
      <w:r w:rsidR="007E0CEA">
        <w:rPr>
          <w:noProof/>
          <w:lang w:val="pl-PL"/>
        </w:rPr>
        <w:t>63</w:t>
      </w:r>
      <w:r w:rsidRPr="00BB524B">
        <w:rPr>
          <w:lang w:val="pl-PL"/>
        </w:rPr>
        <w:fldChar w:fldCharType="end"/>
      </w:r>
      <w:r w:rsidR="00E77CB3" w:rsidRPr="00BB524B">
        <w:rPr>
          <w:lang w:val="pl-PL"/>
        </w:rPr>
        <w:t>.  </w:t>
      </w:r>
      <w:r w:rsidR="008007A5" w:rsidRPr="00BB524B">
        <w:rPr>
          <w:lang w:val="pl-PL"/>
        </w:rPr>
        <w:t>Rząd</w:t>
      </w:r>
      <w:r w:rsidR="00E77CB3" w:rsidRPr="00BB524B">
        <w:rPr>
          <w:lang w:val="pl-PL"/>
        </w:rPr>
        <w:t xml:space="preserve"> </w:t>
      </w:r>
      <w:r w:rsidR="002F7F24">
        <w:rPr>
          <w:lang w:val="pl-PL"/>
        </w:rPr>
        <w:t>sprze</w:t>
      </w:r>
      <w:r w:rsidR="00271248">
        <w:rPr>
          <w:lang w:val="pl-PL"/>
        </w:rPr>
        <w:t>ciwia się</w:t>
      </w:r>
      <w:r w:rsidR="0041447D" w:rsidRPr="00BB524B">
        <w:rPr>
          <w:lang w:val="pl-PL"/>
        </w:rPr>
        <w:t xml:space="preserve"> </w:t>
      </w:r>
      <w:r w:rsidR="003F1BFD" w:rsidRPr="00BB524B">
        <w:rPr>
          <w:lang w:val="pl-PL"/>
        </w:rPr>
        <w:t>żądani</w:t>
      </w:r>
      <w:r w:rsidR="00271248">
        <w:rPr>
          <w:lang w:val="pl-PL"/>
        </w:rPr>
        <w:t>u</w:t>
      </w:r>
      <w:r w:rsidR="0004386B" w:rsidRPr="00BB524B">
        <w:rPr>
          <w:lang w:val="pl-PL"/>
        </w:rPr>
        <w:t xml:space="preserve"> </w:t>
      </w:r>
      <w:r w:rsidR="00C76551" w:rsidRPr="00BB524B">
        <w:rPr>
          <w:lang w:val="pl-PL"/>
        </w:rPr>
        <w:t>skarżąc</w:t>
      </w:r>
      <w:r w:rsidR="00255F16" w:rsidRPr="00BB524B">
        <w:rPr>
          <w:lang w:val="pl-PL"/>
        </w:rPr>
        <w:t>ej</w:t>
      </w:r>
      <w:r w:rsidR="0004386B" w:rsidRPr="00BB524B">
        <w:rPr>
          <w:lang w:val="pl-PL"/>
        </w:rPr>
        <w:t xml:space="preserve"> </w:t>
      </w:r>
      <w:r w:rsidR="003F1BFD" w:rsidRPr="00BB524B">
        <w:rPr>
          <w:lang w:val="pl-PL"/>
        </w:rPr>
        <w:t xml:space="preserve">uznając je za wygórowane i </w:t>
      </w:r>
      <w:r w:rsidR="00255F16" w:rsidRPr="00BB524B">
        <w:rPr>
          <w:lang w:val="pl-PL"/>
        </w:rPr>
        <w:t>nieuzasadnione</w:t>
      </w:r>
      <w:r w:rsidR="0004386B" w:rsidRPr="00BB524B">
        <w:rPr>
          <w:lang w:val="pl-PL"/>
        </w:rPr>
        <w:t>.</w:t>
      </w:r>
    </w:p>
    <w:p w:rsidR="00D64455" w:rsidRPr="00BB524B" w:rsidRDefault="004D567D" w:rsidP="002E1693">
      <w:pPr>
        <w:pStyle w:val="ECHRPara"/>
        <w:rPr>
          <w:lang w:val="pl-PL"/>
        </w:rPr>
      </w:pPr>
      <w:r w:rsidRPr="00BB524B">
        <w:rPr>
          <w:lang w:val="pl-PL"/>
        </w:rPr>
        <w:fldChar w:fldCharType="begin"/>
      </w:r>
      <w:r w:rsidR="00A64A73" w:rsidRPr="00BB524B">
        <w:rPr>
          <w:lang w:val="pl-PL"/>
        </w:rPr>
        <w:instrText xml:space="preserve"> SEQ level0 \*arabic </w:instrText>
      </w:r>
      <w:r w:rsidRPr="00BB524B">
        <w:rPr>
          <w:lang w:val="pl-PL"/>
        </w:rPr>
        <w:fldChar w:fldCharType="separate"/>
      </w:r>
      <w:r w:rsidR="007E0CEA">
        <w:rPr>
          <w:noProof/>
          <w:lang w:val="pl-PL"/>
        </w:rPr>
        <w:t>64</w:t>
      </w:r>
      <w:r w:rsidRPr="00BB524B">
        <w:rPr>
          <w:lang w:val="pl-PL"/>
        </w:rPr>
        <w:fldChar w:fldCharType="end"/>
      </w:r>
      <w:r w:rsidR="00E77CB3" w:rsidRPr="00BB524B">
        <w:rPr>
          <w:lang w:val="pl-PL"/>
        </w:rPr>
        <w:t>.  </w:t>
      </w:r>
      <w:r w:rsidR="00793F0E" w:rsidRPr="00BB524B">
        <w:rPr>
          <w:lang w:val="pl-PL"/>
        </w:rPr>
        <w:t>Trybunał</w:t>
      </w:r>
      <w:r w:rsidR="00E77CB3" w:rsidRPr="00BB524B">
        <w:rPr>
          <w:lang w:val="pl-PL"/>
        </w:rPr>
        <w:t xml:space="preserve"> </w:t>
      </w:r>
      <w:r w:rsidR="003F1BFD" w:rsidRPr="00BB524B">
        <w:rPr>
          <w:lang w:val="pl-PL"/>
        </w:rPr>
        <w:t xml:space="preserve">nie widzi związku </w:t>
      </w:r>
      <w:r w:rsidR="00CB2346" w:rsidRPr="00BB524B">
        <w:rPr>
          <w:lang w:val="pl-PL"/>
        </w:rPr>
        <w:t>przyczynowego</w:t>
      </w:r>
      <w:r w:rsidR="003F1BFD" w:rsidRPr="00BB524B">
        <w:rPr>
          <w:lang w:val="pl-PL"/>
        </w:rPr>
        <w:t xml:space="preserve"> pomiędzy stwierdzonym naruszeniem a </w:t>
      </w:r>
      <w:r w:rsidR="00271248">
        <w:rPr>
          <w:lang w:val="pl-PL"/>
        </w:rPr>
        <w:t>rzekomą</w:t>
      </w:r>
      <w:r w:rsidR="00CB2346" w:rsidRPr="00BB524B">
        <w:rPr>
          <w:lang w:val="pl-PL"/>
        </w:rPr>
        <w:t xml:space="preserve"> </w:t>
      </w:r>
      <w:r w:rsidR="000A70B7" w:rsidRPr="00BB524B">
        <w:rPr>
          <w:lang w:val="pl-PL"/>
        </w:rPr>
        <w:t>szkod</w:t>
      </w:r>
      <w:r w:rsidR="003F1BFD" w:rsidRPr="00BB524B">
        <w:rPr>
          <w:lang w:val="pl-PL"/>
        </w:rPr>
        <w:t>ą</w:t>
      </w:r>
      <w:r w:rsidR="00E77CB3" w:rsidRPr="00BB524B">
        <w:rPr>
          <w:lang w:val="pl-PL"/>
        </w:rPr>
        <w:t xml:space="preserve"> </w:t>
      </w:r>
      <w:r w:rsidR="00CB2346" w:rsidRPr="00BB524B">
        <w:rPr>
          <w:lang w:val="pl-PL"/>
        </w:rPr>
        <w:t>materialną</w:t>
      </w:r>
      <w:r w:rsidR="00E77CB3" w:rsidRPr="00BB524B">
        <w:rPr>
          <w:lang w:val="pl-PL"/>
        </w:rPr>
        <w:t xml:space="preserve"> </w:t>
      </w:r>
      <w:r w:rsidR="00CB2346" w:rsidRPr="00BB524B">
        <w:rPr>
          <w:lang w:val="pl-PL"/>
        </w:rPr>
        <w:t>i od</w:t>
      </w:r>
      <w:r w:rsidR="00FB5DB2">
        <w:rPr>
          <w:lang w:val="pl-PL"/>
        </w:rPr>
        <w:t>dala</w:t>
      </w:r>
      <w:r w:rsidR="00CB2346" w:rsidRPr="00BB524B">
        <w:rPr>
          <w:lang w:val="pl-PL"/>
        </w:rPr>
        <w:t xml:space="preserve"> to żądanie</w:t>
      </w:r>
      <w:r w:rsidR="00E77CB3" w:rsidRPr="00BB524B">
        <w:rPr>
          <w:lang w:val="pl-PL"/>
        </w:rPr>
        <w:t xml:space="preserve">. </w:t>
      </w:r>
      <w:r w:rsidR="00CB2346" w:rsidRPr="00BB524B">
        <w:rPr>
          <w:lang w:val="pl-PL"/>
        </w:rPr>
        <w:t xml:space="preserve">Natomiast </w:t>
      </w:r>
      <w:r w:rsidR="00255F16" w:rsidRPr="00BB524B">
        <w:rPr>
          <w:lang w:val="pl-PL"/>
        </w:rPr>
        <w:t xml:space="preserve">stwierdza on, że skarżąca poniosła pewną krzywdę moralną ze względu na fakt, iż nie mogła się bronić </w:t>
      </w:r>
      <w:r w:rsidR="003E46FC" w:rsidRPr="00BB524B">
        <w:rPr>
          <w:lang w:val="pl-PL"/>
        </w:rPr>
        <w:t>w ramach</w:t>
      </w:r>
      <w:r w:rsidR="0042554C" w:rsidRPr="00BB524B">
        <w:rPr>
          <w:lang w:val="pl-PL"/>
        </w:rPr>
        <w:t xml:space="preserve"> </w:t>
      </w:r>
      <w:r w:rsidR="00B866A0" w:rsidRPr="00BB524B">
        <w:rPr>
          <w:lang w:val="pl-PL"/>
        </w:rPr>
        <w:t>postępowani</w:t>
      </w:r>
      <w:r w:rsidR="00CB2346" w:rsidRPr="00BB524B">
        <w:rPr>
          <w:lang w:val="pl-PL"/>
        </w:rPr>
        <w:t>a</w:t>
      </w:r>
      <w:r w:rsidR="0042554C" w:rsidRPr="00BB524B">
        <w:rPr>
          <w:lang w:val="pl-PL"/>
        </w:rPr>
        <w:t xml:space="preserve"> </w:t>
      </w:r>
      <w:r w:rsidR="00CB2346" w:rsidRPr="00BB524B">
        <w:rPr>
          <w:lang w:val="pl-PL"/>
        </w:rPr>
        <w:t>zmierzającego do</w:t>
      </w:r>
      <w:r w:rsidR="0042554C" w:rsidRPr="00BB524B">
        <w:rPr>
          <w:lang w:val="pl-PL"/>
        </w:rPr>
        <w:t xml:space="preserve"> </w:t>
      </w:r>
      <w:r w:rsidR="00904546" w:rsidRPr="00BB524B">
        <w:rPr>
          <w:lang w:val="pl-PL"/>
        </w:rPr>
        <w:t xml:space="preserve">zwolnienia </w:t>
      </w:r>
      <w:r w:rsidR="00255F16" w:rsidRPr="00BB524B">
        <w:rPr>
          <w:lang w:val="pl-PL"/>
        </w:rPr>
        <w:t xml:space="preserve">jej </w:t>
      </w:r>
      <w:r w:rsidR="00904546" w:rsidRPr="00BB524B">
        <w:rPr>
          <w:lang w:val="pl-PL"/>
        </w:rPr>
        <w:t>z tajemnicy zawodowej</w:t>
      </w:r>
      <w:r w:rsidR="00CB2346" w:rsidRPr="00BB524B">
        <w:rPr>
          <w:lang w:val="pl-PL"/>
        </w:rPr>
        <w:t xml:space="preserve"> </w:t>
      </w:r>
      <w:r w:rsidR="00255F16" w:rsidRPr="00BB524B">
        <w:rPr>
          <w:lang w:val="pl-PL"/>
        </w:rPr>
        <w:t>i zaskarżyć spornego środka. Orzekając zgodnie z zasadą słuszności</w:t>
      </w:r>
      <w:r w:rsidR="0042554C" w:rsidRPr="00BB524B">
        <w:rPr>
          <w:lang w:val="pl-PL"/>
        </w:rPr>
        <w:t xml:space="preserve"> </w:t>
      </w:r>
      <w:r w:rsidR="00793F0E" w:rsidRPr="00BB524B">
        <w:rPr>
          <w:lang w:val="pl-PL"/>
        </w:rPr>
        <w:t>Trybunał</w:t>
      </w:r>
      <w:r w:rsidR="0042554C" w:rsidRPr="00BB524B">
        <w:rPr>
          <w:lang w:val="pl-PL"/>
        </w:rPr>
        <w:t xml:space="preserve"> </w:t>
      </w:r>
      <w:r w:rsidR="00255F16" w:rsidRPr="00BB524B">
        <w:rPr>
          <w:lang w:val="pl-PL"/>
        </w:rPr>
        <w:t xml:space="preserve">stwierdza, </w:t>
      </w:r>
      <w:r w:rsidR="00CB2346" w:rsidRPr="00BB524B">
        <w:rPr>
          <w:lang w:val="pl-PL"/>
        </w:rPr>
        <w:t xml:space="preserve">że należy przyznać </w:t>
      </w:r>
      <w:r w:rsidR="00C76551" w:rsidRPr="00BB524B">
        <w:rPr>
          <w:lang w:val="pl-PL"/>
        </w:rPr>
        <w:t>skarżąc</w:t>
      </w:r>
      <w:r w:rsidR="00CB2346" w:rsidRPr="00BB524B">
        <w:rPr>
          <w:lang w:val="pl-PL"/>
        </w:rPr>
        <w:t>ej</w:t>
      </w:r>
      <w:r w:rsidR="0016644D" w:rsidRPr="00BB524B">
        <w:rPr>
          <w:lang w:val="pl-PL"/>
        </w:rPr>
        <w:t xml:space="preserve"> </w:t>
      </w:r>
      <w:r w:rsidR="0042554C" w:rsidRPr="00BB524B">
        <w:rPr>
          <w:lang w:val="pl-PL"/>
        </w:rPr>
        <w:t>3 250</w:t>
      </w:r>
      <w:r w:rsidR="00E77CB3" w:rsidRPr="00BB524B">
        <w:rPr>
          <w:lang w:val="pl-PL"/>
        </w:rPr>
        <w:t xml:space="preserve"> EUR </w:t>
      </w:r>
      <w:r w:rsidR="0016644D" w:rsidRPr="00BB524B">
        <w:rPr>
          <w:lang w:val="pl-PL"/>
        </w:rPr>
        <w:t>z tytułu</w:t>
      </w:r>
      <w:r w:rsidR="00E77CB3" w:rsidRPr="00BB524B">
        <w:rPr>
          <w:lang w:val="pl-PL"/>
        </w:rPr>
        <w:t xml:space="preserve"> </w:t>
      </w:r>
      <w:r w:rsidR="00CB2346" w:rsidRPr="00BB524B">
        <w:rPr>
          <w:lang w:val="pl-PL"/>
        </w:rPr>
        <w:t>krzywdy moralnej</w:t>
      </w:r>
      <w:r w:rsidR="00E77CB3" w:rsidRPr="00BB524B">
        <w:rPr>
          <w:lang w:val="pl-PL"/>
        </w:rPr>
        <w:t>.</w:t>
      </w:r>
    </w:p>
    <w:p w:rsidR="00E77CB3" w:rsidRPr="00BB524B" w:rsidRDefault="00E77CB3" w:rsidP="002E1693">
      <w:pPr>
        <w:pStyle w:val="ECHRHeading2"/>
        <w:outlineLvl w:val="0"/>
        <w:rPr>
          <w:lang w:val="pl-PL"/>
        </w:rPr>
      </w:pPr>
      <w:r w:rsidRPr="00BB524B">
        <w:rPr>
          <w:lang w:val="pl-PL"/>
        </w:rPr>
        <w:lastRenderedPageBreak/>
        <w:t>B.  </w:t>
      </w:r>
      <w:r w:rsidR="00CB2346" w:rsidRPr="00BB524B">
        <w:rPr>
          <w:lang w:val="pl-PL"/>
        </w:rPr>
        <w:t>Koszty i</w:t>
      </w:r>
      <w:r w:rsidRPr="00BB524B">
        <w:rPr>
          <w:lang w:val="pl-PL"/>
        </w:rPr>
        <w:t xml:space="preserve"> </w:t>
      </w:r>
      <w:r w:rsidR="000A70B7" w:rsidRPr="00BB524B">
        <w:rPr>
          <w:lang w:val="pl-PL"/>
        </w:rPr>
        <w:t>wydatki</w:t>
      </w:r>
    </w:p>
    <w:p w:rsidR="00E77CB3" w:rsidRPr="00BB524B" w:rsidRDefault="004D567D" w:rsidP="002E1693">
      <w:pPr>
        <w:pStyle w:val="ECHRPara"/>
        <w:rPr>
          <w:lang w:val="pl-PL"/>
        </w:rPr>
      </w:pPr>
      <w:r w:rsidRPr="00BB524B">
        <w:rPr>
          <w:lang w:val="pl-PL"/>
        </w:rPr>
        <w:fldChar w:fldCharType="begin"/>
      </w:r>
      <w:r w:rsidR="00A64A73" w:rsidRPr="00BB524B">
        <w:rPr>
          <w:lang w:val="pl-PL"/>
        </w:rPr>
        <w:instrText xml:space="preserve"> SEQ level0 \*arabic </w:instrText>
      </w:r>
      <w:r w:rsidRPr="00BB524B">
        <w:rPr>
          <w:lang w:val="pl-PL"/>
        </w:rPr>
        <w:fldChar w:fldCharType="separate"/>
      </w:r>
      <w:r w:rsidR="007E0CEA">
        <w:rPr>
          <w:noProof/>
          <w:lang w:val="pl-PL"/>
        </w:rPr>
        <w:t>65</w:t>
      </w:r>
      <w:r w:rsidRPr="00BB524B">
        <w:rPr>
          <w:lang w:val="pl-PL"/>
        </w:rPr>
        <w:fldChar w:fldCharType="end"/>
      </w:r>
      <w:r w:rsidR="00E77CB3" w:rsidRPr="00BB524B">
        <w:rPr>
          <w:lang w:val="pl-PL"/>
        </w:rPr>
        <w:t>.  </w:t>
      </w:r>
      <w:r w:rsidR="00C76551" w:rsidRPr="00BB524B">
        <w:rPr>
          <w:lang w:val="pl-PL"/>
        </w:rPr>
        <w:t>Skarżąca</w:t>
      </w:r>
      <w:r w:rsidR="00E77CB3" w:rsidRPr="00BB524B">
        <w:rPr>
          <w:lang w:val="pl-PL"/>
        </w:rPr>
        <w:t xml:space="preserve"> </w:t>
      </w:r>
      <w:r w:rsidR="00ED067B">
        <w:rPr>
          <w:lang w:val="pl-PL"/>
        </w:rPr>
        <w:t>żąda również</w:t>
      </w:r>
      <w:r w:rsidR="00255F16" w:rsidRPr="00BB524B">
        <w:rPr>
          <w:lang w:val="pl-PL"/>
        </w:rPr>
        <w:t xml:space="preserve"> kwoty </w:t>
      </w:r>
      <w:r w:rsidR="0039100F" w:rsidRPr="00BB524B">
        <w:rPr>
          <w:lang w:val="pl-PL"/>
        </w:rPr>
        <w:t>1 </w:t>
      </w:r>
      <w:r w:rsidR="001F789E" w:rsidRPr="00BB524B">
        <w:rPr>
          <w:lang w:val="pl-PL"/>
        </w:rPr>
        <w:t>213</w:t>
      </w:r>
      <w:r w:rsidR="00F87840" w:rsidRPr="00BB524B">
        <w:rPr>
          <w:lang w:val="pl-PL"/>
        </w:rPr>
        <w:t>,98</w:t>
      </w:r>
      <w:r w:rsidR="00E77CB3" w:rsidRPr="00BB524B">
        <w:rPr>
          <w:lang w:val="pl-PL"/>
        </w:rPr>
        <w:t xml:space="preserve"> EUR </w:t>
      </w:r>
      <w:r w:rsidR="00255F16" w:rsidRPr="00BB524B">
        <w:rPr>
          <w:lang w:val="pl-PL"/>
        </w:rPr>
        <w:t xml:space="preserve">tytułem kosztów i wydatków poniesionych </w:t>
      </w:r>
      <w:r w:rsidR="00CB2346" w:rsidRPr="00BB524B">
        <w:rPr>
          <w:lang w:val="pl-PL"/>
        </w:rPr>
        <w:t>przed sądami krajowymi i przed</w:t>
      </w:r>
      <w:r w:rsidR="00247EB3" w:rsidRPr="00BB524B">
        <w:rPr>
          <w:lang w:val="pl-PL"/>
        </w:rPr>
        <w:t xml:space="preserve"> </w:t>
      </w:r>
      <w:r w:rsidR="00793F0E" w:rsidRPr="00BB524B">
        <w:rPr>
          <w:lang w:val="pl-PL"/>
        </w:rPr>
        <w:t>Trybunał</w:t>
      </w:r>
      <w:r w:rsidR="00CB2346" w:rsidRPr="00BB524B">
        <w:rPr>
          <w:lang w:val="pl-PL"/>
        </w:rPr>
        <w:t>em</w:t>
      </w:r>
      <w:r w:rsidR="00247EB3" w:rsidRPr="00BB524B">
        <w:rPr>
          <w:lang w:val="pl-PL"/>
        </w:rPr>
        <w:t xml:space="preserve">, </w:t>
      </w:r>
      <w:r w:rsidR="00CB2346" w:rsidRPr="00BB524B">
        <w:rPr>
          <w:lang w:val="pl-PL"/>
        </w:rPr>
        <w:t>które,</w:t>
      </w:r>
      <w:r w:rsidR="00AD0260" w:rsidRPr="00BB524B">
        <w:rPr>
          <w:lang w:val="pl-PL"/>
        </w:rPr>
        <w:t xml:space="preserve"> </w:t>
      </w:r>
      <w:r w:rsidR="0042403F">
        <w:rPr>
          <w:lang w:val="pl-PL"/>
        </w:rPr>
        <w:t xml:space="preserve">jak wynika z potwierdzających je </w:t>
      </w:r>
      <w:r w:rsidR="00470FBD">
        <w:rPr>
          <w:lang w:val="pl-PL"/>
        </w:rPr>
        <w:t>dokumentów</w:t>
      </w:r>
      <w:r w:rsidR="00AD0260" w:rsidRPr="00BB524B">
        <w:rPr>
          <w:lang w:val="pl-PL"/>
        </w:rPr>
        <w:t>,</w:t>
      </w:r>
      <w:r w:rsidR="00247EB3" w:rsidRPr="00BB524B">
        <w:rPr>
          <w:lang w:val="pl-PL"/>
        </w:rPr>
        <w:t xml:space="preserve"> </w:t>
      </w:r>
      <w:r w:rsidR="00255F16" w:rsidRPr="00BB524B">
        <w:rPr>
          <w:lang w:val="pl-PL"/>
        </w:rPr>
        <w:t>rozkładają się w następujący sposób</w:t>
      </w:r>
      <w:r w:rsidR="00247EB3" w:rsidRPr="00BB524B">
        <w:rPr>
          <w:lang w:val="pl-PL"/>
        </w:rPr>
        <w:t>:</w:t>
      </w:r>
    </w:p>
    <w:p w:rsidR="00247EB3" w:rsidRPr="00BB524B" w:rsidRDefault="0039100F" w:rsidP="002E1693">
      <w:pPr>
        <w:pStyle w:val="ECHRPara"/>
        <w:rPr>
          <w:lang w:val="pl-PL"/>
        </w:rPr>
      </w:pPr>
      <w:r w:rsidRPr="00BB524B">
        <w:rPr>
          <w:lang w:val="pl-PL"/>
        </w:rPr>
        <w:t>-  </w:t>
      </w:r>
      <w:r w:rsidR="00247EB3" w:rsidRPr="00BB524B">
        <w:rPr>
          <w:lang w:val="pl-PL"/>
        </w:rPr>
        <w:t xml:space="preserve">102 EUR </w:t>
      </w:r>
      <w:r w:rsidR="00255F16" w:rsidRPr="00BB524B">
        <w:rPr>
          <w:lang w:val="pl-PL"/>
        </w:rPr>
        <w:t xml:space="preserve">tytułem kosztów sądowych dotyczących odwołania do </w:t>
      </w:r>
      <w:r w:rsidR="00950E81" w:rsidRPr="00BB524B">
        <w:rPr>
          <w:lang w:val="pl-PL"/>
        </w:rPr>
        <w:t>Sąd</w:t>
      </w:r>
      <w:r w:rsidR="00255F16" w:rsidRPr="00BB524B">
        <w:rPr>
          <w:lang w:val="pl-PL"/>
        </w:rPr>
        <w:t>u</w:t>
      </w:r>
      <w:r w:rsidR="00950E81" w:rsidRPr="00BB524B">
        <w:rPr>
          <w:lang w:val="pl-PL"/>
        </w:rPr>
        <w:t xml:space="preserve"> Najwyższ</w:t>
      </w:r>
      <w:r w:rsidR="00255F16" w:rsidRPr="00BB524B">
        <w:rPr>
          <w:lang w:val="pl-PL"/>
        </w:rPr>
        <w:t>ego</w:t>
      </w:r>
      <w:r w:rsidR="00247EB3" w:rsidRPr="00BB524B">
        <w:rPr>
          <w:lang w:val="pl-PL"/>
        </w:rPr>
        <w:t>;</w:t>
      </w:r>
    </w:p>
    <w:p w:rsidR="00247EB3" w:rsidRPr="00BB524B" w:rsidRDefault="0039100F" w:rsidP="002E1693">
      <w:pPr>
        <w:pStyle w:val="ECHRPara"/>
        <w:rPr>
          <w:lang w:val="pl-PL"/>
        </w:rPr>
      </w:pPr>
      <w:r w:rsidRPr="00BB524B">
        <w:rPr>
          <w:lang w:val="pl-PL"/>
        </w:rPr>
        <w:t>-  </w:t>
      </w:r>
      <w:r w:rsidR="00247EB3" w:rsidRPr="00BB524B">
        <w:rPr>
          <w:lang w:val="pl-PL"/>
        </w:rPr>
        <w:t xml:space="preserve">40,80 </w:t>
      </w:r>
      <w:r w:rsidRPr="00BB524B">
        <w:rPr>
          <w:lang w:val="pl-PL"/>
        </w:rPr>
        <w:t>EUR</w:t>
      </w:r>
      <w:r w:rsidR="00247EB3" w:rsidRPr="00BB524B">
        <w:rPr>
          <w:lang w:val="pl-PL"/>
        </w:rPr>
        <w:t xml:space="preserve"> </w:t>
      </w:r>
      <w:r w:rsidR="00255F16" w:rsidRPr="00BB524B">
        <w:rPr>
          <w:lang w:val="pl-PL"/>
        </w:rPr>
        <w:t xml:space="preserve">za dwie kopie poświadczone za zgodność z oryginałem akt </w:t>
      </w:r>
      <w:r w:rsidR="00266D77" w:rsidRPr="00BB524B">
        <w:rPr>
          <w:lang w:val="pl-PL"/>
        </w:rPr>
        <w:t>postępowani</w:t>
      </w:r>
      <w:r w:rsidR="00255F16" w:rsidRPr="00BB524B">
        <w:rPr>
          <w:lang w:val="pl-PL"/>
        </w:rPr>
        <w:t>a karnego</w:t>
      </w:r>
      <w:r w:rsidR="00D40089">
        <w:rPr>
          <w:lang w:val="pl-PL"/>
        </w:rPr>
        <w:t>,</w:t>
      </w:r>
      <w:r w:rsidR="00255F16" w:rsidRPr="00BB524B">
        <w:rPr>
          <w:lang w:val="pl-PL"/>
        </w:rPr>
        <w:t xml:space="preserve"> wydane przez</w:t>
      </w:r>
      <w:r w:rsidR="00247EB3" w:rsidRPr="00BB524B">
        <w:rPr>
          <w:lang w:val="pl-PL"/>
        </w:rPr>
        <w:t xml:space="preserve"> </w:t>
      </w:r>
      <w:r w:rsidR="00E12251" w:rsidRPr="00BB524B">
        <w:rPr>
          <w:lang w:val="pl-PL"/>
        </w:rPr>
        <w:t>prokuratur</w:t>
      </w:r>
      <w:r w:rsidR="00255F16" w:rsidRPr="00BB524B">
        <w:rPr>
          <w:lang w:val="pl-PL"/>
        </w:rPr>
        <w:t>ę</w:t>
      </w:r>
      <w:r w:rsidR="00247EB3" w:rsidRPr="00BB524B">
        <w:rPr>
          <w:lang w:val="pl-PL"/>
        </w:rPr>
        <w:t xml:space="preserve"> </w:t>
      </w:r>
      <w:r w:rsidR="00950E81" w:rsidRPr="00BB524B">
        <w:rPr>
          <w:lang w:val="pl-PL"/>
        </w:rPr>
        <w:t xml:space="preserve">przy </w:t>
      </w:r>
      <w:r w:rsidR="00D40089">
        <w:rPr>
          <w:lang w:val="pl-PL"/>
        </w:rPr>
        <w:t>S</w:t>
      </w:r>
      <w:r w:rsidR="00950E81" w:rsidRPr="00BB524B">
        <w:rPr>
          <w:lang w:val="pl-PL"/>
        </w:rPr>
        <w:t>ądzie w</w:t>
      </w:r>
      <w:r w:rsidR="00247EB3" w:rsidRPr="00BB524B">
        <w:rPr>
          <w:lang w:val="pl-PL"/>
        </w:rPr>
        <w:t xml:space="preserve"> Faro;</w:t>
      </w:r>
    </w:p>
    <w:p w:rsidR="00247EB3" w:rsidRPr="00BB524B" w:rsidRDefault="0039100F" w:rsidP="002E1693">
      <w:pPr>
        <w:pStyle w:val="ECHRPara"/>
        <w:rPr>
          <w:lang w:val="pl-PL"/>
        </w:rPr>
      </w:pPr>
      <w:r w:rsidRPr="00BB524B">
        <w:rPr>
          <w:lang w:val="pl-PL"/>
        </w:rPr>
        <w:t>-  </w:t>
      </w:r>
      <w:r w:rsidR="00247EB3" w:rsidRPr="00BB524B">
        <w:rPr>
          <w:lang w:val="pl-PL"/>
        </w:rPr>
        <w:t xml:space="preserve">106,18 EUR </w:t>
      </w:r>
      <w:r w:rsidR="00255F16" w:rsidRPr="00BB524B">
        <w:rPr>
          <w:lang w:val="pl-PL"/>
        </w:rPr>
        <w:t xml:space="preserve">za </w:t>
      </w:r>
      <w:r w:rsidR="00D40089">
        <w:rPr>
          <w:lang w:val="pl-PL"/>
        </w:rPr>
        <w:t>fotokopie</w:t>
      </w:r>
      <w:r w:rsidR="00255F16" w:rsidRPr="00BB524B">
        <w:rPr>
          <w:lang w:val="pl-PL"/>
        </w:rPr>
        <w:t xml:space="preserve"> i koszty wy</w:t>
      </w:r>
      <w:r w:rsidR="00227DD3">
        <w:rPr>
          <w:lang w:val="pl-PL"/>
        </w:rPr>
        <w:t>słania</w:t>
      </w:r>
      <w:r w:rsidR="00255F16" w:rsidRPr="00BB524B">
        <w:rPr>
          <w:lang w:val="pl-PL"/>
        </w:rPr>
        <w:t xml:space="preserve"> korespondencji z </w:t>
      </w:r>
      <w:r w:rsidR="00793F0E" w:rsidRPr="00BB524B">
        <w:rPr>
          <w:lang w:val="pl-PL"/>
        </w:rPr>
        <w:t>Trybunał</w:t>
      </w:r>
      <w:r w:rsidR="00255F16" w:rsidRPr="00BB524B">
        <w:rPr>
          <w:lang w:val="pl-PL"/>
        </w:rPr>
        <w:t>em</w:t>
      </w:r>
      <w:r w:rsidR="00247EB3" w:rsidRPr="00BB524B">
        <w:rPr>
          <w:lang w:val="pl-PL"/>
        </w:rPr>
        <w:t>;</w:t>
      </w:r>
    </w:p>
    <w:p w:rsidR="001F789E" w:rsidRPr="00BB524B" w:rsidRDefault="0039100F" w:rsidP="002E1693">
      <w:pPr>
        <w:pStyle w:val="ECHRPara"/>
        <w:rPr>
          <w:lang w:val="pl-PL"/>
        </w:rPr>
      </w:pPr>
      <w:r w:rsidRPr="00BB524B">
        <w:rPr>
          <w:lang w:val="pl-PL"/>
        </w:rPr>
        <w:t>-  </w:t>
      </w:r>
      <w:r w:rsidR="001F789E" w:rsidRPr="00BB524B">
        <w:rPr>
          <w:lang w:val="pl-PL"/>
        </w:rPr>
        <w:t xml:space="preserve">315 EUR </w:t>
      </w:r>
      <w:r w:rsidR="00C571AF" w:rsidRPr="00BB524B">
        <w:rPr>
          <w:lang w:val="pl-PL"/>
        </w:rPr>
        <w:t xml:space="preserve">tytułem kosztów tłumaczenia swoich </w:t>
      </w:r>
      <w:r w:rsidR="00227DD3">
        <w:rPr>
          <w:lang w:val="pl-PL"/>
        </w:rPr>
        <w:t>obserwacji</w:t>
      </w:r>
      <w:r w:rsidR="001F789E" w:rsidRPr="00BB524B">
        <w:rPr>
          <w:lang w:val="pl-PL"/>
        </w:rPr>
        <w:t>;</w:t>
      </w:r>
    </w:p>
    <w:p w:rsidR="00247EB3" w:rsidRPr="00BB524B" w:rsidRDefault="0039100F" w:rsidP="002E1693">
      <w:pPr>
        <w:pStyle w:val="ECHRPara"/>
        <w:rPr>
          <w:lang w:val="pl-PL"/>
        </w:rPr>
      </w:pPr>
      <w:r w:rsidRPr="00BB524B">
        <w:rPr>
          <w:lang w:val="pl-PL"/>
        </w:rPr>
        <w:t>-  </w:t>
      </w:r>
      <w:r w:rsidR="00247EB3" w:rsidRPr="00BB524B">
        <w:rPr>
          <w:lang w:val="pl-PL"/>
        </w:rPr>
        <w:t xml:space="preserve">100 EUR </w:t>
      </w:r>
      <w:r w:rsidR="00C571AF" w:rsidRPr="00BB524B">
        <w:rPr>
          <w:lang w:val="pl-PL"/>
        </w:rPr>
        <w:t>tytułem konsultacji psychologicznej, oraz</w:t>
      </w:r>
    </w:p>
    <w:p w:rsidR="00247EB3" w:rsidRPr="00BB524B" w:rsidRDefault="0039100F" w:rsidP="002E1693">
      <w:pPr>
        <w:pStyle w:val="ECHRPara"/>
        <w:rPr>
          <w:lang w:val="pl-PL"/>
        </w:rPr>
      </w:pPr>
      <w:r w:rsidRPr="00BB524B">
        <w:rPr>
          <w:lang w:val="pl-PL"/>
        </w:rPr>
        <w:t>-  </w:t>
      </w:r>
      <w:r w:rsidR="001F789E" w:rsidRPr="00BB524B">
        <w:rPr>
          <w:lang w:val="pl-PL"/>
        </w:rPr>
        <w:t>55</w:t>
      </w:r>
      <w:r w:rsidR="00247EB3" w:rsidRPr="00BB524B">
        <w:rPr>
          <w:lang w:val="pl-PL"/>
        </w:rPr>
        <w:t xml:space="preserve">0 EUR </w:t>
      </w:r>
      <w:r w:rsidR="00C571AF" w:rsidRPr="00BB524B">
        <w:rPr>
          <w:lang w:val="pl-PL"/>
        </w:rPr>
        <w:t xml:space="preserve">za encefalogram wykonany dnia </w:t>
      </w:r>
      <w:r w:rsidR="00247EB3" w:rsidRPr="00BB524B">
        <w:rPr>
          <w:lang w:val="pl-PL"/>
        </w:rPr>
        <w:t>10 mar</w:t>
      </w:r>
      <w:r w:rsidR="00C571AF" w:rsidRPr="00BB524B">
        <w:rPr>
          <w:lang w:val="pl-PL"/>
        </w:rPr>
        <w:t>ca</w:t>
      </w:r>
      <w:r w:rsidR="00247EB3" w:rsidRPr="00BB524B">
        <w:rPr>
          <w:lang w:val="pl-PL"/>
        </w:rPr>
        <w:t xml:space="preserve"> 2010</w:t>
      </w:r>
      <w:r w:rsidR="00C571AF" w:rsidRPr="00BB524B">
        <w:rPr>
          <w:lang w:val="pl-PL"/>
        </w:rPr>
        <w:t xml:space="preserve"> r.</w:t>
      </w:r>
      <w:r w:rsidR="00247EB3" w:rsidRPr="00BB524B">
        <w:rPr>
          <w:lang w:val="pl-PL"/>
        </w:rPr>
        <w:t xml:space="preserve"> </w:t>
      </w:r>
      <w:r w:rsidR="00C571AF" w:rsidRPr="00BB524B">
        <w:rPr>
          <w:lang w:val="pl-PL"/>
        </w:rPr>
        <w:t>w celu zbadania jakości snu</w:t>
      </w:r>
      <w:r w:rsidR="001F789E" w:rsidRPr="00BB524B">
        <w:rPr>
          <w:lang w:val="pl-PL"/>
        </w:rPr>
        <w:t>.</w:t>
      </w:r>
    </w:p>
    <w:p w:rsidR="00D64455" w:rsidRPr="008F4C11" w:rsidRDefault="004D567D" w:rsidP="002E1693">
      <w:pPr>
        <w:pStyle w:val="ECHRPara"/>
        <w:rPr>
          <w:lang w:val="pl-PL"/>
        </w:rPr>
      </w:pPr>
      <w:r w:rsidRPr="00BB524B">
        <w:rPr>
          <w:lang w:val="pl-PL"/>
        </w:rPr>
        <w:fldChar w:fldCharType="begin"/>
      </w:r>
      <w:r w:rsidR="00A64A73" w:rsidRPr="00BB524B">
        <w:rPr>
          <w:lang w:val="pl-PL"/>
        </w:rPr>
        <w:instrText xml:space="preserve"> SEQ level0 \*arabic </w:instrText>
      </w:r>
      <w:r w:rsidRPr="00BB524B">
        <w:rPr>
          <w:lang w:val="pl-PL"/>
        </w:rPr>
        <w:fldChar w:fldCharType="separate"/>
      </w:r>
      <w:r w:rsidR="007E0CEA">
        <w:rPr>
          <w:noProof/>
          <w:lang w:val="pl-PL"/>
        </w:rPr>
        <w:t>66</w:t>
      </w:r>
      <w:r w:rsidRPr="00BB524B">
        <w:rPr>
          <w:lang w:val="pl-PL"/>
        </w:rPr>
        <w:fldChar w:fldCharType="end"/>
      </w:r>
      <w:r w:rsidR="00E77CB3" w:rsidRPr="00BB524B">
        <w:rPr>
          <w:lang w:val="pl-PL"/>
        </w:rPr>
        <w:t>.  </w:t>
      </w:r>
      <w:r w:rsidR="008007A5" w:rsidRPr="00BB524B">
        <w:rPr>
          <w:lang w:val="pl-PL"/>
        </w:rPr>
        <w:t>Rząd</w:t>
      </w:r>
      <w:r w:rsidR="00E77CB3" w:rsidRPr="00BB524B">
        <w:rPr>
          <w:lang w:val="pl-PL"/>
        </w:rPr>
        <w:t xml:space="preserve"> </w:t>
      </w:r>
      <w:r w:rsidR="00C571AF" w:rsidRPr="008F4C11">
        <w:rPr>
          <w:lang w:val="pl-PL"/>
        </w:rPr>
        <w:t>kwestionuje</w:t>
      </w:r>
      <w:r w:rsidR="001F789E" w:rsidRPr="008F4C11">
        <w:rPr>
          <w:lang w:val="pl-PL"/>
        </w:rPr>
        <w:t xml:space="preserve"> </w:t>
      </w:r>
      <w:r w:rsidR="00CB2346" w:rsidRPr="008F4C11">
        <w:rPr>
          <w:lang w:val="pl-PL"/>
        </w:rPr>
        <w:t>roszczenia</w:t>
      </w:r>
      <w:r w:rsidR="001F789E" w:rsidRPr="008F4C11">
        <w:rPr>
          <w:lang w:val="pl-PL"/>
        </w:rPr>
        <w:t xml:space="preserve"> </w:t>
      </w:r>
      <w:r w:rsidR="00C76551" w:rsidRPr="008F4C11">
        <w:rPr>
          <w:lang w:val="pl-PL"/>
        </w:rPr>
        <w:t>skarżąc</w:t>
      </w:r>
      <w:r w:rsidR="00CB2346" w:rsidRPr="008F4C11">
        <w:rPr>
          <w:lang w:val="pl-PL"/>
        </w:rPr>
        <w:t>ej</w:t>
      </w:r>
      <w:r w:rsidR="001F789E" w:rsidRPr="008F4C11">
        <w:rPr>
          <w:lang w:val="pl-PL"/>
        </w:rPr>
        <w:t xml:space="preserve"> </w:t>
      </w:r>
      <w:r w:rsidR="00CB2346" w:rsidRPr="008F4C11">
        <w:rPr>
          <w:lang w:val="pl-PL"/>
        </w:rPr>
        <w:t>dotyczące zwrotu kosztów medycznych</w:t>
      </w:r>
      <w:r w:rsidR="001F789E" w:rsidRPr="008F4C11">
        <w:rPr>
          <w:lang w:val="pl-PL"/>
        </w:rPr>
        <w:t>.</w:t>
      </w:r>
      <w:r w:rsidR="00AD0260" w:rsidRPr="008F4C11">
        <w:rPr>
          <w:lang w:val="pl-PL"/>
        </w:rPr>
        <w:t xml:space="preserve"> </w:t>
      </w:r>
      <w:r w:rsidR="0022518C">
        <w:rPr>
          <w:lang w:val="pl-PL"/>
        </w:rPr>
        <w:t>W</w:t>
      </w:r>
      <w:r w:rsidR="00CB2346" w:rsidRPr="008F4C11">
        <w:rPr>
          <w:lang w:val="pl-PL"/>
        </w:rPr>
        <w:t xml:space="preserve"> pozostałym zakresie</w:t>
      </w:r>
      <w:r w:rsidR="00C571AF" w:rsidRPr="008F4C11">
        <w:rPr>
          <w:lang w:val="pl-PL"/>
        </w:rPr>
        <w:t xml:space="preserve"> </w:t>
      </w:r>
      <w:r w:rsidR="0022518C">
        <w:rPr>
          <w:lang w:val="pl-PL"/>
        </w:rPr>
        <w:t xml:space="preserve">decyzję w tej kwestii </w:t>
      </w:r>
      <w:r w:rsidR="00C571AF" w:rsidRPr="008F4C11">
        <w:rPr>
          <w:lang w:val="pl-PL"/>
        </w:rPr>
        <w:t>pozostawia uznaniu</w:t>
      </w:r>
      <w:r w:rsidR="00AD0260" w:rsidRPr="008F4C11">
        <w:rPr>
          <w:lang w:val="pl-PL"/>
        </w:rPr>
        <w:t xml:space="preserve"> </w:t>
      </w:r>
      <w:r w:rsidR="00FE279A" w:rsidRPr="008F4C11">
        <w:rPr>
          <w:lang w:val="pl-PL"/>
        </w:rPr>
        <w:t>Trybunału</w:t>
      </w:r>
      <w:r w:rsidR="00AD0260" w:rsidRPr="008F4C11">
        <w:rPr>
          <w:lang w:val="pl-PL"/>
        </w:rPr>
        <w:t>.</w:t>
      </w:r>
    </w:p>
    <w:p w:rsidR="00D64455" w:rsidRPr="008F4C11" w:rsidRDefault="004D567D" w:rsidP="002E1693">
      <w:pPr>
        <w:pStyle w:val="ECHRPara"/>
        <w:rPr>
          <w:lang w:val="pl-PL"/>
        </w:rPr>
      </w:pPr>
      <w:r w:rsidRPr="008F4C11">
        <w:rPr>
          <w:lang w:val="pl-PL"/>
        </w:rPr>
        <w:fldChar w:fldCharType="begin"/>
      </w:r>
      <w:r w:rsidR="001F789E" w:rsidRPr="008F4C11">
        <w:rPr>
          <w:lang w:val="pl-PL"/>
        </w:rPr>
        <w:instrText xml:space="preserve"> SEQ level0 \*arabic </w:instrText>
      </w:r>
      <w:r w:rsidRPr="008F4C11">
        <w:rPr>
          <w:lang w:val="pl-PL"/>
        </w:rPr>
        <w:fldChar w:fldCharType="separate"/>
      </w:r>
      <w:r w:rsidR="007E0CEA">
        <w:rPr>
          <w:noProof/>
          <w:lang w:val="pl-PL"/>
        </w:rPr>
        <w:t>67</w:t>
      </w:r>
      <w:r w:rsidRPr="008F4C11">
        <w:rPr>
          <w:lang w:val="pl-PL"/>
        </w:rPr>
        <w:fldChar w:fldCharType="end"/>
      </w:r>
      <w:r w:rsidR="001F789E" w:rsidRPr="008F4C11">
        <w:rPr>
          <w:lang w:val="pl-PL"/>
        </w:rPr>
        <w:t>.  </w:t>
      </w:r>
      <w:r w:rsidR="00793F0E" w:rsidRPr="008F4C11">
        <w:rPr>
          <w:lang w:val="pl-PL"/>
        </w:rPr>
        <w:t>Trybunał</w:t>
      </w:r>
      <w:r w:rsidR="001F789E" w:rsidRPr="008F4C11">
        <w:rPr>
          <w:lang w:val="pl-PL"/>
        </w:rPr>
        <w:t xml:space="preserve"> </w:t>
      </w:r>
      <w:r w:rsidR="00CB2346" w:rsidRPr="008F4C11">
        <w:rPr>
          <w:lang w:val="pl-PL"/>
        </w:rPr>
        <w:t xml:space="preserve">przypomina, że </w:t>
      </w:r>
      <w:r w:rsidR="00C571AF" w:rsidRPr="008F4C11">
        <w:rPr>
          <w:lang w:val="pl-PL"/>
        </w:rPr>
        <w:t xml:space="preserve">w przypadku stwierdzenia naruszenia </w:t>
      </w:r>
      <w:r w:rsidR="00793F0E" w:rsidRPr="008F4C11">
        <w:rPr>
          <w:lang w:val="pl-PL"/>
        </w:rPr>
        <w:t>Konwencji</w:t>
      </w:r>
      <w:r w:rsidR="001F789E" w:rsidRPr="008F4C11">
        <w:rPr>
          <w:lang w:val="pl-PL"/>
        </w:rPr>
        <w:t xml:space="preserve">, </w:t>
      </w:r>
      <w:r w:rsidR="00C571AF" w:rsidRPr="008F4C11">
        <w:rPr>
          <w:lang w:val="pl-PL"/>
        </w:rPr>
        <w:t>może on zasądzić</w:t>
      </w:r>
      <w:r w:rsidR="001F789E" w:rsidRPr="008F4C11">
        <w:rPr>
          <w:lang w:val="pl-PL"/>
        </w:rPr>
        <w:t xml:space="preserve"> </w:t>
      </w:r>
      <w:r w:rsidR="008F4C11" w:rsidRPr="008F4C11">
        <w:rPr>
          <w:lang w:val="pl-PL"/>
        </w:rPr>
        <w:t xml:space="preserve">zapłatę </w:t>
      </w:r>
      <w:r w:rsidR="000A70B7" w:rsidRPr="008F4C11">
        <w:rPr>
          <w:lang w:val="pl-PL"/>
        </w:rPr>
        <w:t>koszt</w:t>
      </w:r>
      <w:r w:rsidR="008F4C11" w:rsidRPr="008F4C11">
        <w:rPr>
          <w:lang w:val="pl-PL"/>
        </w:rPr>
        <w:t>ów</w:t>
      </w:r>
      <w:r w:rsidR="001F789E" w:rsidRPr="008F4C11">
        <w:rPr>
          <w:lang w:val="pl-PL"/>
        </w:rPr>
        <w:t xml:space="preserve"> </w:t>
      </w:r>
      <w:r w:rsidR="0042403F" w:rsidRPr="008F4C11">
        <w:rPr>
          <w:lang w:val="pl-PL"/>
        </w:rPr>
        <w:t>i</w:t>
      </w:r>
      <w:r w:rsidR="001F789E" w:rsidRPr="008F4C11">
        <w:rPr>
          <w:lang w:val="pl-PL"/>
        </w:rPr>
        <w:t xml:space="preserve"> </w:t>
      </w:r>
      <w:r w:rsidR="000A70B7" w:rsidRPr="008F4C11">
        <w:rPr>
          <w:lang w:val="pl-PL"/>
        </w:rPr>
        <w:t>wydatk</w:t>
      </w:r>
      <w:r w:rsidR="008F4C11" w:rsidRPr="008F4C11">
        <w:rPr>
          <w:lang w:val="pl-PL"/>
        </w:rPr>
        <w:t>ów</w:t>
      </w:r>
      <w:r w:rsidR="001F789E" w:rsidRPr="008F4C11">
        <w:rPr>
          <w:lang w:val="pl-PL"/>
        </w:rPr>
        <w:t xml:space="preserve"> </w:t>
      </w:r>
      <w:r w:rsidR="00CB2346" w:rsidRPr="008F4C11">
        <w:rPr>
          <w:lang w:val="pl-PL"/>
        </w:rPr>
        <w:t>poniesion</w:t>
      </w:r>
      <w:r w:rsidR="008F4C11" w:rsidRPr="008F4C11">
        <w:rPr>
          <w:lang w:val="pl-PL"/>
        </w:rPr>
        <w:t>ych</w:t>
      </w:r>
      <w:r w:rsidR="00CB2346" w:rsidRPr="008F4C11">
        <w:rPr>
          <w:lang w:val="pl-PL"/>
        </w:rPr>
        <w:t xml:space="preserve"> przed sądami krajowymi</w:t>
      </w:r>
      <w:r w:rsidR="001F789E" w:rsidRPr="008F4C11">
        <w:rPr>
          <w:lang w:val="pl-PL"/>
        </w:rPr>
        <w:t xml:space="preserve"> </w:t>
      </w:r>
      <w:r w:rsidR="008E6720" w:rsidRPr="008F4C11">
        <w:rPr>
          <w:lang w:val="pl-PL"/>
        </w:rPr>
        <w:t>„</w:t>
      </w:r>
      <w:r w:rsidR="00C571AF" w:rsidRPr="008F4C11">
        <w:rPr>
          <w:lang w:val="pl-PL"/>
        </w:rPr>
        <w:t>aby zapobiec lub spowodować</w:t>
      </w:r>
      <w:r w:rsidR="008F4C11" w:rsidRPr="008F4C11">
        <w:rPr>
          <w:lang w:val="pl-PL"/>
        </w:rPr>
        <w:t xml:space="preserve"> naprawi</w:t>
      </w:r>
      <w:r w:rsidR="008F4C11">
        <w:rPr>
          <w:lang w:val="pl-PL"/>
        </w:rPr>
        <w:t xml:space="preserve">enie </w:t>
      </w:r>
      <w:r w:rsidR="008F4C11" w:rsidRPr="008F4C11">
        <w:rPr>
          <w:lang w:val="pl-PL"/>
        </w:rPr>
        <w:t xml:space="preserve"> narusze</w:t>
      </w:r>
      <w:r w:rsidR="00660BD9">
        <w:rPr>
          <w:lang w:val="pl-PL"/>
        </w:rPr>
        <w:t>nia</w:t>
      </w:r>
      <w:r w:rsidR="008E6720" w:rsidRPr="008F4C11">
        <w:rPr>
          <w:lang w:val="pl-PL"/>
        </w:rPr>
        <w:t>”</w:t>
      </w:r>
      <w:r w:rsidR="00AD0260" w:rsidRPr="008F4C11">
        <w:rPr>
          <w:lang w:val="pl-PL"/>
        </w:rPr>
        <w:t xml:space="preserve"> (</w:t>
      </w:r>
      <w:r w:rsidR="001114D0" w:rsidRPr="008F4C11">
        <w:rPr>
          <w:lang w:val="pl-PL"/>
        </w:rPr>
        <w:t>patrz</w:t>
      </w:r>
      <w:r w:rsidR="00C571AF" w:rsidRPr="008F4C11">
        <w:rPr>
          <w:lang w:val="pl-PL"/>
        </w:rPr>
        <w:t xml:space="preserve"> m.in.</w:t>
      </w:r>
      <w:r w:rsidR="001F789E" w:rsidRPr="008F4C11">
        <w:rPr>
          <w:lang w:val="pl-PL"/>
        </w:rPr>
        <w:t xml:space="preserve"> </w:t>
      </w:r>
      <w:r w:rsidR="001F789E" w:rsidRPr="008F4C11">
        <w:rPr>
          <w:i/>
          <w:iCs/>
          <w:lang w:val="pl-PL"/>
        </w:rPr>
        <w:t xml:space="preserve">Hertel </w:t>
      </w:r>
      <w:r w:rsidR="00CB2346" w:rsidRPr="008F4C11">
        <w:rPr>
          <w:i/>
          <w:iCs/>
          <w:lang w:val="pl-PL"/>
        </w:rPr>
        <w:t>przeciwko Szwajcarii</w:t>
      </w:r>
      <w:r w:rsidR="001F789E" w:rsidRPr="008F4C11">
        <w:rPr>
          <w:lang w:val="pl-PL"/>
        </w:rPr>
        <w:t xml:space="preserve">, </w:t>
      </w:r>
      <w:r w:rsidR="00CB2346" w:rsidRPr="008F4C11">
        <w:rPr>
          <w:lang w:val="pl-PL"/>
        </w:rPr>
        <w:t xml:space="preserve">dnia </w:t>
      </w:r>
      <w:r w:rsidR="001F789E" w:rsidRPr="008F4C11">
        <w:rPr>
          <w:lang w:val="pl-PL"/>
        </w:rPr>
        <w:t xml:space="preserve">25 </w:t>
      </w:r>
      <w:r w:rsidR="00CB2346" w:rsidRPr="008F4C11">
        <w:rPr>
          <w:lang w:val="pl-PL"/>
        </w:rPr>
        <w:t>sierpnia</w:t>
      </w:r>
      <w:r w:rsidR="001F789E" w:rsidRPr="008F4C11">
        <w:rPr>
          <w:lang w:val="pl-PL"/>
        </w:rPr>
        <w:t xml:space="preserve"> 1998</w:t>
      </w:r>
      <w:r w:rsidR="00CB2346" w:rsidRPr="008F4C11">
        <w:rPr>
          <w:lang w:val="pl-PL"/>
        </w:rPr>
        <w:t xml:space="preserve"> </w:t>
      </w:r>
      <w:r w:rsidR="00B13212" w:rsidRPr="008F4C11">
        <w:rPr>
          <w:lang w:val="pl-PL"/>
        </w:rPr>
        <w:t>r.</w:t>
      </w:r>
      <w:r w:rsidR="001F789E" w:rsidRPr="008F4C11">
        <w:rPr>
          <w:lang w:val="pl-PL"/>
        </w:rPr>
        <w:t xml:space="preserve">, § 63, </w:t>
      </w:r>
      <w:r w:rsidR="00660BD9" w:rsidRPr="00660BD9">
        <w:rPr>
          <w:i/>
          <w:lang w:val="pl-PL"/>
        </w:rPr>
        <w:t>Zbiór orzeczeń i decyzji</w:t>
      </w:r>
      <w:r w:rsidR="00C571AF" w:rsidRPr="008F4C11">
        <w:rPr>
          <w:i/>
          <w:iCs/>
          <w:lang w:val="pl-PL"/>
        </w:rPr>
        <w:t xml:space="preserve"> </w:t>
      </w:r>
      <w:r w:rsidR="00AD0260" w:rsidRPr="008F4C11">
        <w:rPr>
          <w:lang w:val="pl-PL"/>
        </w:rPr>
        <w:t>1998</w:t>
      </w:r>
      <w:r w:rsidR="00AD0260" w:rsidRPr="008F4C11">
        <w:rPr>
          <w:lang w:val="pl-PL"/>
        </w:rPr>
        <w:noBreakHyphen/>
        <w:t xml:space="preserve">VI). </w:t>
      </w:r>
      <w:r w:rsidR="00E63015" w:rsidRPr="008F4C11">
        <w:rPr>
          <w:lang w:val="pl-PL"/>
        </w:rPr>
        <w:t>W niniejszej sprawie</w:t>
      </w:r>
      <w:r w:rsidR="001F789E" w:rsidRPr="008F4C11">
        <w:rPr>
          <w:lang w:val="pl-PL"/>
        </w:rPr>
        <w:t xml:space="preserve">, </w:t>
      </w:r>
      <w:r w:rsidR="003E46FC" w:rsidRPr="008F4C11">
        <w:rPr>
          <w:lang w:val="pl-PL"/>
        </w:rPr>
        <w:t>z uwagi na fakt, że</w:t>
      </w:r>
      <w:r w:rsidR="001F789E" w:rsidRPr="008F4C11">
        <w:rPr>
          <w:lang w:val="pl-PL"/>
        </w:rPr>
        <w:t xml:space="preserve"> </w:t>
      </w:r>
      <w:r w:rsidR="00CB2346" w:rsidRPr="008F4C11">
        <w:rPr>
          <w:lang w:val="pl-PL"/>
        </w:rPr>
        <w:t>stwierdzone naruszenie</w:t>
      </w:r>
      <w:r w:rsidR="001F789E" w:rsidRPr="008F4C11">
        <w:rPr>
          <w:lang w:val="pl-PL"/>
        </w:rPr>
        <w:t xml:space="preserve"> </w:t>
      </w:r>
      <w:r w:rsidR="00CB2346" w:rsidRPr="008F4C11">
        <w:rPr>
          <w:lang w:val="pl-PL"/>
        </w:rPr>
        <w:t>dotyczy ingerencji w życie prywatne</w:t>
      </w:r>
      <w:r w:rsidR="001F789E" w:rsidRPr="008F4C11">
        <w:rPr>
          <w:lang w:val="pl-PL"/>
        </w:rPr>
        <w:t xml:space="preserve"> </w:t>
      </w:r>
      <w:r w:rsidR="00C76551" w:rsidRPr="008F4C11">
        <w:rPr>
          <w:lang w:val="pl-PL"/>
        </w:rPr>
        <w:t>skarżąc</w:t>
      </w:r>
      <w:r w:rsidR="00CB2346" w:rsidRPr="008F4C11">
        <w:rPr>
          <w:lang w:val="pl-PL"/>
        </w:rPr>
        <w:t>ej,</w:t>
      </w:r>
      <w:r w:rsidR="001F789E" w:rsidRPr="008F4C11">
        <w:rPr>
          <w:lang w:val="pl-PL"/>
        </w:rPr>
        <w:t xml:space="preserve"> </w:t>
      </w:r>
      <w:r w:rsidR="00C571AF" w:rsidRPr="008F4C11">
        <w:rPr>
          <w:lang w:val="pl-PL"/>
        </w:rPr>
        <w:t>którą</w:t>
      </w:r>
      <w:r w:rsidR="001F789E" w:rsidRPr="008F4C11">
        <w:rPr>
          <w:lang w:val="pl-PL"/>
        </w:rPr>
        <w:t xml:space="preserve"> </w:t>
      </w:r>
      <w:r w:rsidR="00C76551" w:rsidRPr="008F4C11">
        <w:rPr>
          <w:lang w:val="pl-PL"/>
        </w:rPr>
        <w:t>skarżąca</w:t>
      </w:r>
      <w:r w:rsidR="001F789E" w:rsidRPr="008F4C11">
        <w:rPr>
          <w:lang w:val="pl-PL"/>
        </w:rPr>
        <w:t xml:space="preserve"> </w:t>
      </w:r>
      <w:r w:rsidR="00C571AF" w:rsidRPr="008F4C11">
        <w:rPr>
          <w:lang w:val="pl-PL"/>
        </w:rPr>
        <w:t xml:space="preserve">starała się zaskarżyć przed Sądem </w:t>
      </w:r>
      <w:r w:rsidR="00950E81" w:rsidRPr="008F4C11">
        <w:rPr>
          <w:lang w:val="pl-PL"/>
        </w:rPr>
        <w:t>Najwyższy</w:t>
      </w:r>
      <w:r w:rsidR="008F4C11" w:rsidRPr="008F4C11">
        <w:rPr>
          <w:lang w:val="pl-PL"/>
        </w:rPr>
        <w:t>m</w:t>
      </w:r>
      <w:r w:rsidR="001F789E" w:rsidRPr="008F4C11">
        <w:rPr>
          <w:lang w:val="pl-PL"/>
        </w:rPr>
        <w:t xml:space="preserve">, </w:t>
      </w:r>
      <w:r w:rsidR="000A70B7" w:rsidRPr="008F4C11">
        <w:rPr>
          <w:lang w:val="pl-PL"/>
        </w:rPr>
        <w:t>koszty</w:t>
      </w:r>
      <w:r w:rsidR="001F789E" w:rsidRPr="008F4C11">
        <w:rPr>
          <w:lang w:val="pl-PL"/>
        </w:rPr>
        <w:t xml:space="preserve"> </w:t>
      </w:r>
      <w:r w:rsidR="008F4C11" w:rsidRPr="008F4C11">
        <w:rPr>
          <w:lang w:val="pl-PL"/>
        </w:rPr>
        <w:t>z tym związane</w:t>
      </w:r>
      <w:r w:rsidR="001F789E" w:rsidRPr="008F4C11">
        <w:rPr>
          <w:lang w:val="pl-PL"/>
        </w:rPr>
        <w:t xml:space="preserve"> </w:t>
      </w:r>
      <w:r w:rsidR="00050D8D" w:rsidRPr="008F4C11">
        <w:rPr>
          <w:lang w:val="pl-PL"/>
        </w:rPr>
        <w:t>zostały poniesione</w:t>
      </w:r>
      <w:r w:rsidR="008F4C11" w:rsidRPr="008F4C11">
        <w:rPr>
          <w:lang w:val="pl-PL"/>
        </w:rPr>
        <w:t>, aby naprawić</w:t>
      </w:r>
      <w:r w:rsidR="00050D8D" w:rsidRPr="008F4C11">
        <w:rPr>
          <w:lang w:val="pl-PL"/>
        </w:rPr>
        <w:t xml:space="preserve"> stwierdzone </w:t>
      </w:r>
      <w:r w:rsidR="00CB2346" w:rsidRPr="008F4C11">
        <w:rPr>
          <w:lang w:val="pl-PL"/>
        </w:rPr>
        <w:t>naruszeni</w:t>
      </w:r>
      <w:r w:rsidR="0066200F">
        <w:rPr>
          <w:lang w:val="pl-PL"/>
        </w:rPr>
        <w:t>e</w:t>
      </w:r>
      <w:r w:rsidR="001F789E" w:rsidRPr="008F4C11">
        <w:rPr>
          <w:lang w:val="pl-PL"/>
        </w:rPr>
        <w:t xml:space="preserve">, </w:t>
      </w:r>
      <w:r w:rsidR="00050D8D" w:rsidRPr="008F4C11">
        <w:rPr>
          <w:lang w:val="pl-PL"/>
        </w:rPr>
        <w:t xml:space="preserve">należy zatem zwrócić kwotę, której domaga się </w:t>
      </w:r>
      <w:r w:rsidR="00C76551" w:rsidRPr="008F4C11">
        <w:rPr>
          <w:lang w:val="pl-PL"/>
        </w:rPr>
        <w:t>skarżąca</w:t>
      </w:r>
      <w:r w:rsidR="001F789E" w:rsidRPr="008F4C11">
        <w:rPr>
          <w:lang w:val="pl-PL"/>
        </w:rPr>
        <w:t xml:space="preserve"> </w:t>
      </w:r>
      <w:r w:rsidR="00C571AF" w:rsidRPr="008F4C11">
        <w:rPr>
          <w:lang w:val="pl-PL"/>
        </w:rPr>
        <w:t xml:space="preserve">w tym względzie, tj. </w:t>
      </w:r>
      <w:r w:rsidR="00AD0260" w:rsidRPr="008F4C11">
        <w:rPr>
          <w:lang w:val="pl-PL"/>
        </w:rPr>
        <w:t>102 EUR</w:t>
      </w:r>
      <w:r w:rsidR="001F789E" w:rsidRPr="008F4C11">
        <w:rPr>
          <w:lang w:val="pl-PL"/>
        </w:rPr>
        <w:t>.</w:t>
      </w:r>
    </w:p>
    <w:p w:rsidR="00D64455" w:rsidRPr="00BB524B" w:rsidRDefault="004D567D" w:rsidP="002E1693">
      <w:pPr>
        <w:pStyle w:val="ECHRPara"/>
        <w:rPr>
          <w:lang w:val="pl-PL"/>
        </w:rPr>
      </w:pPr>
      <w:r w:rsidRPr="008F4C11">
        <w:rPr>
          <w:lang w:val="pl-PL"/>
        </w:rPr>
        <w:fldChar w:fldCharType="begin"/>
      </w:r>
      <w:r w:rsidR="00A64A73" w:rsidRPr="008F4C11">
        <w:rPr>
          <w:lang w:val="pl-PL"/>
        </w:rPr>
        <w:instrText xml:space="preserve"> SEQ level0 \*arabic </w:instrText>
      </w:r>
      <w:r w:rsidRPr="008F4C11">
        <w:rPr>
          <w:lang w:val="pl-PL"/>
        </w:rPr>
        <w:fldChar w:fldCharType="separate"/>
      </w:r>
      <w:r w:rsidR="007E0CEA">
        <w:rPr>
          <w:noProof/>
          <w:lang w:val="pl-PL"/>
        </w:rPr>
        <w:t>68</w:t>
      </w:r>
      <w:r w:rsidRPr="008F4C11">
        <w:rPr>
          <w:lang w:val="pl-PL"/>
        </w:rPr>
        <w:fldChar w:fldCharType="end"/>
      </w:r>
      <w:r w:rsidR="00E77CB3" w:rsidRPr="008F4C11">
        <w:rPr>
          <w:lang w:val="pl-PL"/>
        </w:rPr>
        <w:t>.  </w:t>
      </w:r>
      <w:r w:rsidR="00843CBA" w:rsidRPr="008F4C11">
        <w:rPr>
          <w:lang w:val="pl-PL"/>
        </w:rPr>
        <w:t xml:space="preserve"> </w:t>
      </w:r>
      <w:r w:rsidR="00C571AF" w:rsidRPr="008F4C11">
        <w:rPr>
          <w:lang w:val="pl-PL"/>
        </w:rPr>
        <w:t xml:space="preserve">W odniesieniu do </w:t>
      </w:r>
      <w:r w:rsidR="000A70B7" w:rsidRPr="008F4C11">
        <w:rPr>
          <w:lang w:val="pl-PL"/>
        </w:rPr>
        <w:t>koszt</w:t>
      </w:r>
      <w:r w:rsidR="00C571AF" w:rsidRPr="008F4C11">
        <w:rPr>
          <w:lang w:val="pl-PL"/>
        </w:rPr>
        <w:t>ów i wydatków</w:t>
      </w:r>
      <w:r w:rsidR="00C571AF" w:rsidRPr="00BB524B">
        <w:rPr>
          <w:lang w:val="pl-PL"/>
        </w:rPr>
        <w:t xml:space="preserve"> poniesionych w postępowaniu przed Trybunałem, </w:t>
      </w:r>
      <w:r w:rsidR="00793F0E" w:rsidRPr="00BB524B">
        <w:rPr>
          <w:lang w:val="pl-PL"/>
        </w:rPr>
        <w:t>Trybunał</w:t>
      </w:r>
      <w:r w:rsidR="00843CBA" w:rsidRPr="00BB524B">
        <w:rPr>
          <w:lang w:val="pl-PL"/>
        </w:rPr>
        <w:t xml:space="preserve"> </w:t>
      </w:r>
      <w:r w:rsidR="00050D8D" w:rsidRPr="00BB524B">
        <w:rPr>
          <w:lang w:val="pl-PL"/>
        </w:rPr>
        <w:t>przypomina, że skarżący może uzyskać ich zwrot</w:t>
      </w:r>
      <w:r w:rsidR="00843CBA" w:rsidRPr="00BB524B">
        <w:rPr>
          <w:lang w:val="pl-PL"/>
        </w:rPr>
        <w:t xml:space="preserve"> </w:t>
      </w:r>
      <w:r w:rsidR="00050D8D" w:rsidRPr="00BB524B">
        <w:rPr>
          <w:lang w:val="pl-PL"/>
        </w:rPr>
        <w:t xml:space="preserve">wyłącznie </w:t>
      </w:r>
      <w:r w:rsidR="00C765A9" w:rsidRPr="00BB524B">
        <w:rPr>
          <w:lang w:val="pl-PL"/>
        </w:rPr>
        <w:t xml:space="preserve">jeśli zostanie udowodnione, że koszty te rzeczywiście zostały poniesione, były konieczne i opiewają na rozsądną sumę </w:t>
      </w:r>
      <w:r w:rsidR="00843CBA" w:rsidRPr="00BB524B">
        <w:rPr>
          <w:lang w:val="pl-PL"/>
        </w:rPr>
        <w:t>(</w:t>
      </w:r>
      <w:proofErr w:type="spellStart"/>
      <w:r w:rsidR="00843CBA" w:rsidRPr="00BB524B">
        <w:rPr>
          <w:i/>
          <w:lang w:val="pl-PL"/>
        </w:rPr>
        <w:t>Iatridis</w:t>
      </w:r>
      <w:proofErr w:type="spellEnd"/>
      <w:r w:rsidR="00843CBA" w:rsidRPr="00BB524B">
        <w:rPr>
          <w:i/>
          <w:lang w:val="pl-PL"/>
        </w:rPr>
        <w:t xml:space="preserve"> </w:t>
      </w:r>
      <w:r w:rsidR="00050D8D" w:rsidRPr="00BB524B">
        <w:rPr>
          <w:i/>
          <w:lang w:val="pl-PL"/>
        </w:rPr>
        <w:t>przeciwko Grecji</w:t>
      </w:r>
      <w:r w:rsidR="00843CBA" w:rsidRPr="00BB524B">
        <w:rPr>
          <w:lang w:val="pl-PL"/>
        </w:rPr>
        <w:t xml:space="preserve"> (</w:t>
      </w:r>
      <w:r w:rsidR="00C765A9" w:rsidRPr="00BB524B">
        <w:rPr>
          <w:lang w:val="pl-PL"/>
        </w:rPr>
        <w:t>słuszne zadośćuczynienie</w:t>
      </w:r>
      <w:r w:rsidR="00843CBA" w:rsidRPr="00BB524B">
        <w:rPr>
          <w:lang w:val="pl-PL"/>
        </w:rPr>
        <w:t xml:space="preserve">) [GC], </w:t>
      </w:r>
      <w:r w:rsidR="000B421A" w:rsidRPr="00BB524B">
        <w:rPr>
          <w:lang w:val="pl-PL"/>
        </w:rPr>
        <w:t>nr</w:t>
      </w:r>
      <w:r w:rsidR="00843CBA" w:rsidRPr="00BB524B">
        <w:rPr>
          <w:lang w:val="pl-PL"/>
        </w:rPr>
        <w:t xml:space="preserve"> 31107/96, § 54, CEDH 2000</w:t>
      </w:r>
      <w:r w:rsidR="00843CBA" w:rsidRPr="00BB524B">
        <w:rPr>
          <w:lang w:val="pl-PL"/>
        </w:rPr>
        <w:noBreakHyphen/>
        <w:t xml:space="preserve">XI). </w:t>
      </w:r>
      <w:r w:rsidR="00E63015" w:rsidRPr="00BB524B">
        <w:rPr>
          <w:lang w:val="pl-PL"/>
        </w:rPr>
        <w:t>W niniejszej sprawie</w:t>
      </w:r>
      <w:r w:rsidR="00843CBA" w:rsidRPr="00BB524B">
        <w:rPr>
          <w:lang w:val="pl-PL"/>
        </w:rPr>
        <w:t xml:space="preserve">, </w:t>
      </w:r>
      <w:r w:rsidR="00050D8D" w:rsidRPr="00BB524B">
        <w:rPr>
          <w:lang w:val="pl-PL"/>
        </w:rPr>
        <w:t>biorąc pod uwagę posiadane dokumenty</w:t>
      </w:r>
      <w:r w:rsidR="00843CBA" w:rsidRPr="00BB524B">
        <w:rPr>
          <w:lang w:val="pl-PL"/>
        </w:rPr>
        <w:t xml:space="preserve"> </w:t>
      </w:r>
      <w:r w:rsidR="00050D8D" w:rsidRPr="00BB524B">
        <w:rPr>
          <w:lang w:val="pl-PL"/>
        </w:rPr>
        <w:t>i wyżej wymienione kryteria</w:t>
      </w:r>
      <w:r w:rsidR="00843CBA" w:rsidRPr="00BB524B">
        <w:rPr>
          <w:lang w:val="pl-PL"/>
        </w:rPr>
        <w:t xml:space="preserve">, </w:t>
      </w:r>
      <w:r w:rsidR="00793F0E" w:rsidRPr="00BB524B">
        <w:rPr>
          <w:lang w:val="pl-PL"/>
        </w:rPr>
        <w:t>Trybunał</w:t>
      </w:r>
      <w:r w:rsidR="00843CBA" w:rsidRPr="00BB524B">
        <w:rPr>
          <w:lang w:val="pl-PL"/>
        </w:rPr>
        <w:t xml:space="preserve"> </w:t>
      </w:r>
      <w:r w:rsidR="00C571AF" w:rsidRPr="00BB524B">
        <w:rPr>
          <w:lang w:val="pl-PL"/>
        </w:rPr>
        <w:t xml:space="preserve">uznaje za rozsądne </w:t>
      </w:r>
      <w:r w:rsidR="00050D8D" w:rsidRPr="00BB524B">
        <w:rPr>
          <w:lang w:val="pl-PL"/>
        </w:rPr>
        <w:t>przyznać z tego tytułu na rzecz skarżącej</w:t>
      </w:r>
      <w:r w:rsidR="00843CBA" w:rsidRPr="00BB524B">
        <w:rPr>
          <w:lang w:val="pl-PL"/>
        </w:rPr>
        <w:t xml:space="preserve"> </w:t>
      </w:r>
      <w:r w:rsidR="001833AF" w:rsidRPr="00BB524B">
        <w:rPr>
          <w:lang w:val="pl-PL"/>
        </w:rPr>
        <w:t>361</w:t>
      </w:r>
      <w:r w:rsidR="0039100F" w:rsidRPr="00BB524B">
        <w:rPr>
          <w:lang w:val="pl-PL"/>
        </w:rPr>
        <w:t>,</w:t>
      </w:r>
      <w:r w:rsidR="00843CBA" w:rsidRPr="00BB524B">
        <w:rPr>
          <w:lang w:val="pl-PL"/>
        </w:rPr>
        <w:t xml:space="preserve">98 EUR, </w:t>
      </w:r>
      <w:r w:rsidR="00050D8D" w:rsidRPr="00BB524B">
        <w:rPr>
          <w:lang w:val="pl-PL"/>
        </w:rPr>
        <w:t xml:space="preserve">przy czym </w:t>
      </w:r>
      <w:r w:rsidR="000A70B7" w:rsidRPr="00BB524B">
        <w:rPr>
          <w:lang w:val="pl-PL"/>
        </w:rPr>
        <w:t>koszty</w:t>
      </w:r>
      <w:r w:rsidR="00843CBA" w:rsidRPr="00BB524B">
        <w:rPr>
          <w:lang w:val="pl-PL"/>
        </w:rPr>
        <w:t xml:space="preserve"> </w:t>
      </w:r>
      <w:r w:rsidR="00C571AF" w:rsidRPr="00BB524B">
        <w:rPr>
          <w:lang w:val="pl-PL"/>
        </w:rPr>
        <w:t>medyczne</w:t>
      </w:r>
      <w:r w:rsidR="00843CBA" w:rsidRPr="00BB524B">
        <w:rPr>
          <w:lang w:val="pl-PL"/>
        </w:rPr>
        <w:t xml:space="preserve"> </w:t>
      </w:r>
      <w:r w:rsidR="00050D8D" w:rsidRPr="00BB524B">
        <w:rPr>
          <w:lang w:val="pl-PL"/>
        </w:rPr>
        <w:t>poniesione</w:t>
      </w:r>
      <w:r w:rsidR="006A4B6E" w:rsidRPr="00BB524B">
        <w:rPr>
          <w:lang w:val="pl-PL"/>
        </w:rPr>
        <w:t xml:space="preserve"> </w:t>
      </w:r>
      <w:r w:rsidR="00C571AF" w:rsidRPr="00BB524B">
        <w:rPr>
          <w:lang w:val="pl-PL"/>
        </w:rPr>
        <w:t>z tytułu</w:t>
      </w:r>
      <w:r w:rsidR="006A4B6E" w:rsidRPr="00BB524B">
        <w:rPr>
          <w:lang w:val="pl-PL"/>
        </w:rPr>
        <w:t xml:space="preserve"> </w:t>
      </w:r>
      <w:r w:rsidR="00C571AF" w:rsidRPr="00BB524B">
        <w:rPr>
          <w:lang w:val="pl-PL"/>
        </w:rPr>
        <w:t>stwierdzonego naruszenia</w:t>
      </w:r>
      <w:r w:rsidR="006A4B6E" w:rsidRPr="00BB524B">
        <w:rPr>
          <w:lang w:val="pl-PL"/>
        </w:rPr>
        <w:t xml:space="preserve"> </w:t>
      </w:r>
      <w:r w:rsidR="00050D8D" w:rsidRPr="00BB524B">
        <w:rPr>
          <w:lang w:val="pl-PL"/>
        </w:rPr>
        <w:t>zostały już pokryte</w:t>
      </w:r>
      <w:r w:rsidR="00843CBA" w:rsidRPr="00BB524B">
        <w:rPr>
          <w:lang w:val="pl-PL"/>
        </w:rPr>
        <w:t xml:space="preserve"> </w:t>
      </w:r>
      <w:r w:rsidR="00C571AF" w:rsidRPr="00BB524B">
        <w:rPr>
          <w:lang w:val="pl-PL"/>
        </w:rPr>
        <w:t>kwotą przyznaną</w:t>
      </w:r>
      <w:r w:rsidR="00843CBA" w:rsidRPr="00BB524B">
        <w:rPr>
          <w:lang w:val="pl-PL"/>
        </w:rPr>
        <w:t xml:space="preserve"> </w:t>
      </w:r>
      <w:r w:rsidR="0016644D" w:rsidRPr="00BB524B">
        <w:rPr>
          <w:lang w:val="pl-PL"/>
        </w:rPr>
        <w:t>z tytułu</w:t>
      </w:r>
      <w:r w:rsidR="00843CBA" w:rsidRPr="00BB524B">
        <w:rPr>
          <w:lang w:val="pl-PL"/>
        </w:rPr>
        <w:t xml:space="preserve"> </w:t>
      </w:r>
      <w:r w:rsidR="00050D8D" w:rsidRPr="00BB524B">
        <w:rPr>
          <w:lang w:val="pl-PL"/>
        </w:rPr>
        <w:t>krzywdy moralnej</w:t>
      </w:r>
      <w:r w:rsidR="00843CBA" w:rsidRPr="00BB524B">
        <w:rPr>
          <w:lang w:val="pl-PL"/>
        </w:rPr>
        <w:t>.</w:t>
      </w:r>
    </w:p>
    <w:p w:rsidR="00D64455" w:rsidRPr="00BB524B" w:rsidRDefault="004D567D" w:rsidP="002E1693">
      <w:pPr>
        <w:pStyle w:val="ECHRPara"/>
        <w:rPr>
          <w:lang w:val="pl-PL"/>
        </w:rPr>
      </w:pPr>
      <w:r w:rsidRPr="00BB524B">
        <w:rPr>
          <w:lang w:val="pl-PL"/>
        </w:rPr>
        <w:fldChar w:fldCharType="begin"/>
      </w:r>
      <w:r w:rsidR="00843CBA" w:rsidRPr="00BB524B">
        <w:rPr>
          <w:lang w:val="pl-PL"/>
        </w:rPr>
        <w:instrText xml:space="preserve"> SEQ level0 \*arabic </w:instrText>
      </w:r>
      <w:r w:rsidRPr="00BB524B">
        <w:rPr>
          <w:lang w:val="pl-PL"/>
        </w:rPr>
        <w:fldChar w:fldCharType="separate"/>
      </w:r>
      <w:r w:rsidR="007E0CEA">
        <w:rPr>
          <w:noProof/>
          <w:lang w:val="pl-PL"/>
        </w:rPr>
        <w:t>69</w:t>
      </w:r>
      <w:r w:rsidRPr="00BB524B">
        <w:rPr>
          <w:lang w:val="pl-PL"/>
        </w:rPr>
        <w:fldChar w:fldCharType="end"/>
      </w:r>
      <w:r w:rsidR="00843CBA" w:rsidRPr="00BB524B">
        <w:rPr>
          <w:lang w:val="pl-PL"/>
        </w:rPr>
        <w:t>.  </w:t>
      </w:r>
      <w:r w:rsidR="00C571AF" w:rsidRPr="00BB524B">
        <w:rPr>
          <w:lang w:val="pl-PL"/>
        </w:rPr>
        <w:t>Zatem</w:t>
      </w:r>
      <w:r w:rsidR="00843CBA" w:rsidRPr="00BB524B">
        <w:rPr>
          <w:lang w:val="pl-PL"/>
        </w:rPr>
        <w:t xml:space="preserve"> </w:t>
      </w:r>
      <w:r w:rsidR="00793F0E" w:rsidRPr="00BB524B">
        <w:rPr>
          <w:lang w:val="pl-PL"/>
        </w:rPr>
        <w:t>Trybunał</w:t>
      </w:r>
      <w:r w:rsidR="00843CBA" w:rsidRPr="00BB524B">
        <w:rPr>
          <w:lang w:val="pl-PL"/>
        </w:rPr>
        <w:t xml:space="preserve"> </w:t>
      </w:r>
      <w:r w:rsidR="00050D8D" w:rsidRPr="00BB524B">
        <w:rPr>
          <w:lang w:val="pl-PL"/>
        </w:rPr>
        <w:t>przyznaje skarżącej łączną kwotę</w:t>
      </w:r>
      <w:r w:rsidR="00843CBA" w:rsidRPr="00BB524B">
        <w:rPr>
          <w:lang w:val="pl-PL"/>
        </w:rPr>
        <w:t xml:space="preserve"> </w:t>
      </w:r>
      <w:r w:rsidR="001833AF" w:rsidRPr="00BB524B">
        <w:rPr>
          <w:lang w:val="pl-PL"/>
        </w:rPr>
        <w:t>4</w:t>
      </w:r>
      <w:r w:rsidR="00843CBA" w:rsidRPr="00BB524B">
        <w:rPr>
          <w:lang w:val="pl-PL"/>
        </w:rPr>
        <w:t>63,98</w:t>
      </w:r>
      <w:r w:rsidR="0039100F" w:rsidRPr="00BB524B">
        <w:rPr>
          <w:lang w:val="pl-PL"/>
        </w:rPr>
        <w:t> </w:t>
      </w:r>
      <w:r w:rsidR="00843CBA" w:rsidRPr="00BB524B">
        <w:rPr>
          <w:lang w:val="pl-PL"/>
        </w:rPr>
        <w:t xml:space="preserve">EUR </w:t>
      </w:r>
      <w:r w:rsidR="00C571AF" w:rsidRPr="00BB524B">
        <w:rPr>
          <w:lang w:val="pl-PL"/>
        </w:rPr>
        <w:t>tytułem wszystkich</w:t>
      </w:r>
      <w:r w:rsidR="00050D8D" w:rsidRPr="00BB524B">
        <w:rPr>
          <w:lang w:val="pl-PL"/>
        </w:rPr>
        <w:t xml:space="preserve"> kosztów i wydatków</w:t>
      </w:r>
      <w:r w:rsidR="00AD0260" w:rsidRPr="00BB524B">
        <w:rPr>
          <w:lang w:val="pl-PL"/>
        </w:rPr>
        <w:t>.</w:t>
      </w:r>
    </w:p>
    <w:p w:rsidR="00E77CB3" w:rsidRPr="00BB524B" w:rsidRDefault="00C571AF" w:rsidP="002E1693">
      <w:pPr>
        <w:pStyle w:val="ECHRHeading2"/>
        <w:outlineLvl w:val="0"/>
        <w:rPr>
          <w:lang w:val="pl-PL"/>
        </w:rPr>
      </w:pPr>
      <w:r w:rsidRPr="00BB524B">
        <w:rPr>
          <w:lang w:val="pl-PL"/>
        </w:rPr>
        <w:lastRenderedPageBreak/>
        <w:t>C.</w:t>
      </w:r>
      <w:r w:rsidR="00E77CB3" w:rsidRPr="00BB524B">
        <w:rPr>
          <w:lang w:val="pl-PL"/>
        </w:rPr>
        <w:t>  </w:t>
      </w:r>
      <w:r w:rsidR="000A70B7" w:rsidRPr="00BB524B">
        <w:rPr>
          <w:lang w:val="pl-PL"/>
        </w:rPr>
        <w:t>Odsetki za zwłokę</w:t>
      </w:r>
    </w:p>
    <w:p w:rsidR="00E77CB3" w:rsidRPr="008F4C11" w:rsidRDefault="004D567D" w:rsidP="002E1693">
      <w:pPr>
        <w:pStyle w:val="ECHRPara"/>
        <w:rPr>
          <w:lang w:val="pl-PL"/>
        </w:rPr>
      </w:pPr>
      <w:r w:rsidRPr="00BB524B">
        <w:rPr>
          <w:lang w:val="pl-PL"/>
        </w:rPr>
        <w:fldChar w:fldCharType="begin"/>
      </w:r>
      <w:r w:rsidR="00A64A73" w:rsidRPr="00BB524B">
        <w:rPr>
          <w:lang w:val="pl-PL"/>
        </w:rPr>
        <w:instrText xml:space="preserve"> SEQ level0 \*arabic </w:instrText>
      </w:r>
      <w:r w:rsidRPr="00BB524B">
        <w:rPr>
          <w:lang w:val="pl-PL"/>
        </w:rPr>
        <w:fldChar w:fldCharType="separate"/>
      </w:r>
      <w:r w:rsidR="007E0CEA">
        <w:rPr>
          <w:noProof/>
          <w:lang w:val="pl-PL"/>
        </w:rPr>
        <w:t>70</w:t>
      </w:r>
      <w:r w:rsidRPr="00BB524B">
        <w:rPr>
          <w:lang w:val="pl-PL"/>
        </w:rPr>
        <w:fldChar w:fldCharType="end"/>
      </w:r>
      <w:r w:rsidR="00E77CB3" w:rsidRPr="00BB524B">
        <w:rPr>
          <w:lang w:val="pl-PL"/>
        </w:rPr>
        <w:t>.  </w:t>
      </w:r>
      <w:r w:rsidR="00793F0E" w:rsidRPr="00BB524B">
        <w:rPr>
          <w:lang w:val="pl-PL"/>
        </w:rPr>
        <w:t>Trybunał</w:t>
      </w:r>
      <w:r w:rsidR="00E77CB3" w:rsidRPr="00BB524B">
        <w:rPr>
          <w:lang w:val="pl-PL"/>
        </w:rPr>
        <w:t xml:space="preserve"> </w:t>
      </w:r>
      <w:r w:rsidR="00E14478" w:rsidRPr="00BB524B">
        <w:rPr>
          <w:lang w:val="pl-PL"/>
        </w:rPr>
        <w:t xml:space="preserve">uznaje </w:t>
      </w:r>
      <w:r w:rsidR="00793F0E" w:rsidRPr="00BB524B">
        <w:rPr>
          <w:lang w:val="pl-PL"/>
        </w:rPr>
        <w:t xml:space="preserve">za </w:t>
      </w:r>
      <w:r w:rsidR="00E14478">
        <w:rPr>
          <w:lang w:val="pl-PL"/>
        </w:rPr>
        <w:t>odpowiednie</w:t>
      </w:r>
      <w:r w:rsidR="00793F0E" w:rsidRPr="00BB524B">
        <w:rPr>
          <w:lang w:val="pl-PL"/>
        </w:rPr>
        <w:t xml:space="preserve"> wyznaczenie wysokości odsetek za zwłokę na podstawie marginalnej </w:t>
      </w:r>
      <w:r w:rsidR="00793F0E" w:rsidRPr="008F4C11">
        <w:rPr>
          <w:lang w:val="pl-PL"/>
        </w:rPr>
        <w:t xml:space="preserve">stopy procentowej Europejskiego Banku Centralnego powiększonej o trzy </w:t>
      </w:r>
      <w:r w:rsidR="008F4C11" w:rsidRPr="008F4C11">
        <w:rPr>
          <w:lang w:val="pl-PL"/>
        </w:rPr>
        <w:t>punkty</w:t>
      </w:r>
      <w:r w:rsidR="00793F0E" w:rsidRPr="008F4C11">
        <w:rPr>
          <w:lang w:val="pl-PL"/>
        </w:rPr>
        <w:t xml:space="preserve"> procentowe.</w:t>
      </w:r>
    </w:p>
    <w:p w:rsidR="00E77CB3" w:rsidRPr="008F4C11" w:rsidRDefault="0014454C" w:rsidP="002E1693">
      <w:pPr>
        <w:pStyle w:val="ECHRTitle1"/>
        <w:rPr>
          <w:lang w:val="pl-PL"/>
        </w:rPr>
      </w:pPr>
      <w:r>
        <w:rPr>
          <w:lang w:val="pl-PL"/>
        </w:rPr>
        <w:t>Z TYCH POWODÓW</w:t>
      </w:r>
      <w:r w:rsidR="00AB4219" w:rsidRPr="008F4C11">
        <w:rPr>
          <w:lang w:val="pl-PL"/>
        </w:rPr>
        <w:t xml:space="preserve"> TRYBUNAŁ JED</w:t>
      </w:r>
      <w:r w:rsidR="000B421A" w:rsidRPr="008F4C11">
        <w:rPr>
          <w:lang w:val="pl-PL"/>
        </w:rPr>
        <w:t>N</w:t>
      </w:r>
      <w:r w:rsidR="0022117A">
        <w:rPr>
          <w:lang w:val="pl-PL"/>
        </w:rPr>
        <w:t>O</w:t>
      </w:r>
      <w:r w:rsidR="00AB4219" w:rsidRPr="008F4C11">
        <w:rPr>
          <w:lang w:val="pl-PL"/>
        </w:rPr>
        <w:t>MYŚLNIE</w:t>
      </w:r>
    </w:p>
    <w:p w:rsidR="00FB2B45" w:rsidRPr="008F4C11" w:rsidRDefault="00FB2B45" w:rsidP="002E1693">
      <w:pPr>
        <w:pStyle w:val="JuList"/>
        <w:rPr>
          <w:lang w:val="pl-PL"/>
        </w:rPr>
      </w:pPr>
      <w:r w:rsidRPr="008F4C11">
        <w:rPr>
          <w:lang w:val="pl-PL"/>
        </w:rPr>
        <w:t>1.  </w:t>
      </w:r>
      <w:r w:rsidR="00AB4219" w:rsidRPr="008F4C11">
        <w:rPr>
          <w:i/>
          <w:lang w:val="pl-PL"/>
        </w:rPr>
        <w:t xml:space="preserve">Uznaje </w:t>
      </w:r>
      <w:r w:rsidR="006F1FCF" w:rsidRPr="008F4C11">
        <w:rPr>
          <w:lang w:val="pl-PL"/>
        </w:rPr>
        <w:t>skarg</w:t>
      </w:r>
      <w:r w:rsidR="00C765A9" w:rsidRPr="008F4C11">
        <w:rPr>
          <w:lang w:val="pl-PL"/>
        </w:rPr>
        <w:t>ę</w:t>
      </w:r>
      <w:r w:rsidR="00A64A73" w:rsidRPr="008F4C11">
        <w:rPr>
          <w:lang w:val="pl-PL"/>
        </w:rPr>
        <w:t xml:space="preserve"> </w:t>
      </w:r>
      <w:r w:rsidR="00AB4219" w:rsidRPr="008F4C11">
        <w:rPr>
          <w:lang w:val="pl-PL"/>
        </w:rPr>
        <w:t>za dopuszczalną</w:t>
      </w:r>
      <w:r w:rsidR="000F7D7F" w:rsidRPr="008F4C11">
        <w:rPr>
          <w:lang w:val="pl-PL"/>
        </w:rPr>
        <w:t>;</w:t>
      </w:r>
    </w:p>
    <w:p w:rsidR="00906B0E" w:rsidRPr="008F4C11" w:rsidRDefault="00906B0E" w:rsidP="002E1693">
      <w:pPr>
        <w:pStyle w:val="JuList"/>
        <w:rPr>
          <w:lang w:val="pl-PL"/>
        </w:rPr>
      </w:pPr>
    </w:p>
    <w:p w:rsidR="00E77CB3" w:rsidRPr="008F4C11" w:rsidRDefault="00843CBA" w:rsidP="002E1693">
      <w:pPr>
        <w:pStyle w:val="JuList"/>
        <w:rPr>
          <w:lang w:val="pl-PL"/>
        </w:rPr>
      </w:pPr>
      <w:r w:rsidRPr="008F4C11">
        <w:rPr>
          <w:lang w:val="pl-PL"/>
        </w:rPr>
        <w:t>2</w:t>
      </w:r>
      <w:r w:rsidR="00E77CB3" w:rsidRPr="008F4C11">
        <w:rPr>
          <w:lang w:val="pl-PL"/>
        </w:rPr>
        <w:t>.  </w:t>
      </w:r>
      <w:r w:rsidR="00FE279A" w:rsidRPr="008F4C11">
        <w:rPr>
          <w:i/>
          <w:lang w:val="pl-PL"/>
        </w:rPr>
        <w:t>Orzeka</w:t>
      </w:r>
      <w:r w:rsidR="00793F0E" w:rsidRPr="008F4C11">
        <w:rPr>
          <w:i/>
          <w:lang w:val="pl-PL"/>
        </w:rPr>
        <w:t>,</w:t>
      </w:r>
      <w:r w:rsidR="00FE279A" w:rsidRPr="008F4C11">
        <w:rPr>
          <w:i/>
          <w:lang w:val="pl-PL"/>
        </w:rPr>
        <w:t xml:space="preserve"> </w:t>
      </w:r>
      <w:r w:rsidR="00793F0E" w:rsidRPr="008F4C11">
        <w:rPr>
          <w:lang w:val="pl-PL"/>
        </w:rPr>
        <w:t>że dos</w:t>
      </w:r>
      <w:r w:rsidR="00050D8D" w:rsidRPr="008F4C11">
        <w:rPr>
          <w:lang w:val="pl-PL"/>
        </w:rPr>
        <w:t>z</w:t>
      </w:r>
      <w:r w:rsidR="00793F0E" w:rsidRPr="008F4C11">
        <w:rPr>
          <w:lang w:val="pl-PL"/>
        </w:rPr>
        <w:t>ło do naruszenia art.</w:t>
      </w:r>
      <w:r w:rsidR="00E77CB3" w:rsidRPr="008F4C11">
        <w:rPr>
          <w:lang w:val="pl-PL"/>
        </w:rPr>
        <w:t xml:space="preserve"> </w:t>
      </w:r>
      <w:r w:rsidRPr="008F4C11">
        <w:rPr>
          <w:lang w:val="pl-PL"/>
        </w:rPr>
        <w:t>8</w:t>
      </w:r>
      <w:r w:rsidR="00E77CB3" w:rsidRPr="008F4C11">
        <w:rPr>
          <w:lang w:val="pl-PL"/>
        </w:rPr>
        <w:t xml:space="preserve"> </w:t>
      </w:r>
      <w:r w:rsidR="00793F0E" w:rsidRPr="008F4C11">
        <w:rPr>
          <w:lang w:val="pl-PL"/>
        </w:rPr>
        <w:t>Konwencji</w:t>
      </w:r>
      <w:r w:rsidR="00E77CB3" w:rsidRPr="008F4C11">
        <w:rPr>
          <w:lang w:val="pl-PL"/>
        </w:rPr>
        <w:t> ;</w:t>
      </w:r>
    </w:p>
    <w:p w:rsidR="00E77CB3" w:rsidRPr="008F4C11" w:rsidRDefault="00E77CB3" w:rsidP="002E1693">
      <w:pPr>
        <w:pStyle w:val="JuList"/>
        <w:rPr>
          <w:lang w:val="pl-PL"/>
        </w:rPr>
      </w:pPr>
    </w:p>
    <w:p w:rsidR="00E77CB3" w:rsidRPr="008F4C11" w:rsidRDefault="001833AF" w:rsidP="002E1693">
      <w:pPr>
        <w:pStyle w:val="JuList"/>
        <w:rPr>
          <w:lang w:val="pl-PL"/>
        </w:rPr>
      </w:pPr>
      <w:r w:rsidRPr="008F4C11">
        <w:rPr>
          <w:lang w:val="pl-PL"/>
        </w:rPr>
        <w:t>3</w:t>
      </w:r>
      <w:r w:rsidR="00E77CB3" w:rsidRPr="008F4C11">
        <w:rPr>
          <w:lang w:val="pl-PL"/>
        </w:rPr>
        <w:t>.  </w:t>
      </w:r>
      <w:r w:rsidR="00FE279A" w:rsidRPr="008F4C11">
        <w:rPr>
          <w:i/>
          <w:lang w:val="pl-PL"/>
        </w:rPr>
        <w:t>Orzeka</w:t>
      </w:r>
    </w:p>
    <w:p w:rsidR="00E77CB3" w:rsidRPr="008F4C11" w:rsidRDefault="00E77CB3" w:rsidP="002E1693">
      <w:pPr>
        <w:pStyle w:val="JuLista"/>
        <w:rPr>
          <w:lang w:val="pl-PL"/>
        </w:rPr>
      </w:pPr>
      <w:r w:rsidRPr="008F4C11">
        <w:rPr>
          <w:lang w:val="pl-PL"/>
        </w:rPr>
        <w:t>a)  </w:t>
      </w:r>
      <w:r w:rsidR="00FE279A" w:rsidRPr="008F4C11">
        <w:rPr>
          <w:lang w:val="pl-PL"/>
        </w:rPr>
        <w:t>że</w:t>
      </w:r>
      <w:r w:rsidRPr="008F4C11">
        <w:rPr>
          <w:lang w:val="pl-PL"/>
        </w:rPr>
        <w:t xml:space="preserve"> </w:t>
      </w:r>
      <w:r w:rsidR="0014454C">
        <w:rPr>
          <w:lang w:val="pl-PL"/>
        </w:rPr>
        <w:t>P</w:t>
      </w:r>
      <w:r w:rsidR="00C765A9" w:rsidRPr="008F4C11">
        <w:rPr>
          <w:lang w:val="pl-PL"/>
        </w:rPr>
        <w:t>aństwo pozwane</w:t>
      </w:r>
      <w:r w:rsidRPr="008F4C11">
        <w:rPr>
          <w:lang w:val="pl-PL"/>
        </w:rPr>
        <w:t xml:space="preserve"> </w:t>
      </w:r>
      <w:r w:rsidR="00C765A9" w:rsidRPr="008F4C11">
        <w:rPr>
          <w:lang w:val="pl-PL"/>
        </w:rPr>
        <w:t>jest zobowiązane</w:t>
      </w:r>
      <w:r w:rsidR="000E49B0" w:rsidRPr="008F4C11">
        <w:rPr>
          <w:lang w:val="pl-PL"/>
        </w:rPr>
        <w:t xml:space="preserve"> wypłacić na rzecz</w:t>
      </w:r>
      <w:r w:rsidR="00A64A73" w:rsidRPr="008F4C11">
        <w:rPr>
          <w:lang w:val="pl-PL"/>
        </w:rPr>
        <w:t xml:space="preserve"> </w:t>
      </w:r>
      <w:r w:rsidR="00C76551" w:rsidRPr="008F4C11">
        <w:rPr>
          <w:lang w:val="pl-PL"/>
        </w:rPr>
        <w:t>skarżąc</w:t>
      </w:r>
      <w:r w:rsidR="000E49B0" w:rsidRPr="008F4C11">
        <w:rPr>
          <w:lang w:val="pl-PL"/>
        </w:rPr>
        <w:t>ej</w:t>
      </w:r>
      <w:r w:rsidRPr="008F4C11">
        <w:rPr>
          <w:lang w:val="pl-PL"/>
        </w:rPr>
        <w:t xml:space="preserve">, </w:t>
      </w:r>
      <w:r w:rsidR="000E49B0" w:rsidRPr="008F4C11">
        <w:rPr>
          <w:lang w:val="pl-PL"/>
        </w:rPr>
        <w:t>w ciągu trzech miesięcy od d</w:t>
      </w:r>
      <w:r w:rsidR="00A47C7A">
        <w:rPr>
          <w:lang w:val="pl-PL"/>
        </w:rPr>
        <w:t>nia kiedy wyrok stanie się ostateczny</w:t>
      </w:r>
      <w:r w:rsidR="00A64A73" w:rsidRPr="008F4C11">
        <w:rPr>
          <w:lang w:val="pl-PL"/>
        </w:rPr>
        <w:t xml:space="preserve"> </w:t>
      </w:r>
      <w:r w:rsidR="000E2C3E" w:rsidRPr="008F4C11">
        <w:rPr>
          <w:lang w:val="pl-PL"/>
        </w:rPr>
        <w:t>zgodnie z artykułem</w:t>
      </w:r>
      <w:r w:rsidR="00A64A73" w:rsidRPr="008F4C11">
        <w:rPr>
          <w:lang w:val="pl-PL"/>
        </w:rPr>
        <w:t xml:space="preserve"> 44 § 2 </w:t>
      </w:r>
      <w:r w:rsidR="00793F0E" w:rsidRPr="008F4C11">
        <w:rPr>
          <w:lang w:val="pl-PL"/>
        </w:rPr>
        <w:t>Konwencji</w:t>
      </w:r>
      <w:r w:rsidRPr="008F4C11">
        <w:rPr>
          <w:lang w:val="pl-PL"/>
        </w:rPr>
        <w:t xml:space="preserve">, </w:t>
      </w:r>
      <w:r w:rsidR="000E49B0" w:rsidRPr="008F4C11">
        <w:rPr>
          <w:lang w:val="pl-PL"/>
        </w:rPr>
        <w:t>następujące kwoty</w:t>
      </w:r>
      <w:r w:rsidRPr="008F4C11">
        <w:rPr>
          <w:lang w:val="pl-PL"/>
        </w:rPr>
        <w:t>:</w:t>
      </w:r>
    </w:p>
    <w:p w:rsidR="00E77CB3" w:rsidRPr="008F4C11" w:rsidRDefault="00E77CB3" w:rsidP="002E1693">
      <w:pPr>
        <w:pStyle w:val="JuListi"/>
        <w:rPr>
          <w:lang w:val="pl-PL" w:eastAsia="en-GB"/>
        </w:rPr>
      </w:pPr>
      <w:r w:rsidRPr="008F4C11">
        <w:rPr>
          <w:lang w:val="pl-PL" w:eastAsia="en-GB"/>
        </w:rPr>
        <w:t>i)  </w:t>
      </w:r>
      <w:r w:rsidR="00843CBA" w:rsidRPr="008F4C11">
        <w:rPr>
          <w:lang w:val="pl-PL" w:eastAsia="en-GB"/>
        </w:rPr>
        <w:t>3 250</w:t>
      </w:r>
      <w:r w:rsidRPr="008F4C11">
        <w:rPr>
          <w:lang w:val="pl-PL" w:eastAsia="en-GB"/>
        </w:rPr>
        <w:t xml:space="preserve"> EUR (</w:t>
      </w:r>
      <w:r w:rsidR="00C765A9" w:rsidRPr="008F4C11">
        <w:rPr>
          <w:lang w:val="pl-PL" w:eastAsia="en-GB"/>
        </w:rPr>
        <w:t>trzy tysiące dwieście pięćdziesiąt</w:t>
      </w:r>
      <w:r w:rsidRPr="008F4C11">
        <w:rPr>
          <w:lang w:val="pl-PL" w:eastAsia="en-GB"/>
        </w:rPr>
        <w:t xml:space="preserve"> euro), </w:t>
      </w:r>
      <w:r w:rsidR="00C765A9" w:rsidRPr="008F4C11">
        <w:rPr>
          <w:lang w:val="pl-PL" w:eastAsia="en-GB"/>
        </w:rPr>
        <w:t>plus wszelkie kwoty</w:t>
      </w:r>
      <w:r w:rsidR="008F4C11" w:rsidRPr="008F4C11">
        <w:rPr>
          <w:lang w:val="pl-PL" w:eastAsia="en-GB"/>
        </w:rPr>
        <w:t>, jakie mogą być</w:t>
      </w:r>
      <w:r w:rsidR="00C765A9" w:rsidRPr="008F4C11">
        <w:rPr>
          <w:lang w:val="pl-PL" w:eastAsia="en-GB"/>
        </w:rPr>
        <w:t xml:space="preserve"> należne </w:t>
      </w:r>
      <w:r w:rsidR="008F4C11" w:rsidRPr="008F4C11">
        <w:rPr>
          <w:lang w:val="pl-PL" w:eastAsia="en-GB"/>
        </w:rPr>
        <w:t>tytułem</w:t>
      </w:r>
      <w:r w:rsidR="00C765A9" w:rsidRPr="008F4C11">
        <w:rPr>
          <w:lang w:val="pl-PL" w:eastAsia="en-GB"/>
        </w:rPr>
        <w:t xml:space="preserve"> podatku, za szkodę moralną</w:t>
      </w:r>
      <w:r w:rsidRPr="008F4C11">
        <w:rPr>
          <w:lang w:val="pl-PL" w:eastAsia="en-GB"/>
        </w:rPr>
        <w:t>;</w:t>
      </w:r>
    </w:p>
    <w:p w:rsidR="00E77CB3" w:rsidRPr="008F4C11" w:rsidRDefault="00E77CB3" w:rsidP="002E1693">
      <w:pPr>
        <w:pStyle w:val="JuListi"/>
        <w:rPr>
          <w:lang w:val="pl-PL" w:eastAsia="en-GB"/>
        </w:rPr>
      </w:pPr>
      <w:r w:rsidRPr="008F4C11">
        <w:rPr>
          <w:lang w:val="pl-PL" w:eastAsia="en-GB"/>
        </w:rPr>
        <w:t>ii)  </w:t>
      </w:r>
      <w:r w:rsidR="001833AF" w:rsidRPr="008F4C11">
        <w:rPr>
          <w:lang w:val="pl-PL" w:eastAsia="en-GB"/>
        </w:rPr>
        <w:t>4</w:t>
      </w:r>
      <w:r w:rsidR="003B3E2D" w:rsidRPr="008F4C11">
        <w:rPr>
          <w:lang w:val="pl-PL" w:eastAsia="en-GB"/>
        </w:rPr>
        <w:t>63,</w:t>
      </w:r>
      <w:r w:rsidR="00843CBA" w:rsidRPr="008F4C11">
        <w:rPr>
          <w:lang w:val="pl-PL" w:eastAsia="en-GB"/>
        </w:rPr>
        <w:t>98</w:t>
      </w:r>
      <w:r w:rsidRPr="008F4C11">
        <w:rPr>
          <w:lang w:val="pl-PL" w:eastAsia="en-GB"/>
        </w:rPr>
        <w:t xml:space="preserve"> EUR (</w:t>
      </w:r>
      <w:r w:rsidR="00C765A9" w:rsidRPr="008F4C11">
        <w:rPr>
          <w:lang w:val="pl-PL" w:eastAsia="en-GB"/>
        </w:rPr>
        <w:t xml:space="preserve">czterysta sześćdziesiąt trzy </w:t>
      </w:r>
      <w:r w:rsidR="003F4D4A">
        <w:rPr>
          <w:lang w:val="pl-PL" w:eastAsia="en-GB"/>
        </w:rPr>
        <w:t>euro</w:t>
      </w:r>
      <w:r w:rsidR="00C765A9" w:rsidRPr="008F4C11">
        <w:rPr>
          <w:lang w:val="pl-PL" w:eastAsia="en-GB"/>
        </w:rPr>
        <w:t xml:space="preserve"> i dziewięćdziesiąt osiem </w:t>
      </w:r>
      <w:r w:rsidR="003F4D4A">
        <w:rPr>
          <w:lang w:val="pl-PL" w:eastAsia="en-GB"/>
        </w:rPr>
        <w:t>centów</w:t>
      </w:r>
      <w:r w:rsidRPr="008F4C11">
        <w:rPr>
          <w:lang w:val="pl-PL" w:eastAsia="en-GB"/>
        </w:rPr>
        <w:t xml:space="preserve">), plus </w:t>
      </w:r>
      <w:r w:rsidR="00C765A9" w:rsidRPr="008F4C11">
        <w:rPr>
          <w:lang w:val="pl-PL" w:eastAsia="en-GB"/>
        </w:rPr>
        <w:t>wszelkie kwoty</w:t>
      </w:r>
      <w:r w:rsidR="008F4C11" w:rsidRPr="008F4C11">
        <w:rPr>
          <w:lang w:val="pl-PL" w:eastAsia="en-GB"/>
        </w:rPr>
        <w:t>, jakie mogą być</w:t>
      </w:r>
      <w:r w:rsidR="00C765A9" w:rsidRPr="008F4C11">
        <w:rPr>
          <w:lang w:val="pl-PL" w:eastAsia="en-GB"/>
        </w:rPr>
        <w:t xml:space="preserve"> należne </w:t>
      </w:r>
      <w:r w:rsidR="001D7FE1">
        <w:rPr>
          <w:lang w:val="pl-PL" w:eastAsia="en-GB"/>
        </w:rPr>
        <w:t xml:space="preserve">od </w:t>
      </w:r>
      <w:r w:rsidR="00C765A9" w:rsidRPr="008F4C11">
        <w:rPr>
          <w:lang w:val="pl-PL" w:eastAsia="en-GB"/>
        </w:rPr>
        <w:t>skarżąc</w:t>
      </w:r>
      <w:r w:rsidR="001D7FE1">
        <w:rPr>
          <w:lang w:val="pl-PL" w:eastAsia="en-GB"/>
        </w:rPr>
        <w:t>ej</w:t>
      </w:r>
      <w:r w:rsidR="00C765A9" w:rsidRPr="008F4C11">
        <w:rPr>
          <w:lang w:val="pl-PL" w:eastAsia="en-GB"/>
        </w:rPr>
        <w:t xml:space="preserve"> tytułem podatku</w:t>
      </w:r>
      <w:r w:rsidR="005E37C6" w:rsidRPr="008F4C11">
        <w:rPr>
          <w:lang w:val="pl-PL" w:eastAsia="en-GB"/>
        </w:rPr>
        <w:t xml:space="preserve">, </w:t>
      </w:r>
      <w:r w:rsidR="00C765A9" w:rsidRPr="008F4C11">
        <w:rPr>
          <w:lang w:val="pl-PL" w:eastAsia="en-GB"/>
        </w:rPr>
        <w:t>z tytułu kosztów i wydatków</w:t>
      </w:r>
      <w:r w:rsidRPr="008F4C11">
        <w:rPr>
          <w:lang w:val="pl-PL" w:eastAsia="en-GB"/>
        </w:rPr>
        <w:t>;</w:t>
      </w:r>
    </w:p>
    <w:p w:rsidR="00E77CB3" w:rsidRPr="008F4C11" w:rsidRDefault="00FE279A" w:rsidP="002E1693">
      <w:pPr>
        <w:pStyle w:val="JuLista"/>
        <w:rPr>
          <w:lang w:val="pl-PL"/>
        </w:rPr>
      </w:pPr>
      <w:r w:rsidRPr="008F4C11">
        <w:rPr>
          <w:lang w:val="pl-PL"/>
        </w:rPr>
        <w:t>b)  </w:t>
      </w:r>
      <w:r w:rsidR="00C765A9" w:rsidRPr="008F4C11">
        <w:rPr>
          <w:lang w:val="pl-PL"/>
        </w:rPr>
        <w:t>od upłynięcia wyżej wspomnianego terminu do momentu płatności</w:t>
      </w:r>
      <w:r w:rsidR="001D7FE1">
        <w:rPr>
          <w:lang w:val="pl-PL"/>
        </w:rPr>
        <w:t>,</w:t>
      </w:r>
      <w:r w:rsidR="00C765A9" w:rsidRPr="008F4C11">
        <w:rPr>
          <w:lang w:val="pl-PL"/>
        </w:rPr>
        <w:t xml:space="preserve"> od kwot tych będą naliczane odsetki</w:t>
      </w:r>
      <w:r w:rsidR="00E77CB3" w:rsidRPr="008F4C11">
        <w:rPr>
          <w:lang w:val="pl-PL"/>
        </w:rPr>
        <w:t xml:space="preserve"> </w:t>
      </w:r>
      <w:r w:rsidR="00043230">
        <w:rPr>
          <w:lang w:val="pl-PL"/>
        </w:rPr>
        <w:t>zwykłe</w:t>
      </w:r>
      <w:r w:rsidR="00C765A9" w:rsidRPr="008F4C11">
        <w:rPr>
          <w:lang w:val="pl-PL"/>
        </w:rPr>
        <w:t xml:space="preserve"> równe </w:t>
      </w:r>
      <w:r w:rsidR="00804361">
        <w:rPr>
          <w:lang w:val="pl-PL"/>
        </w:rPr>
        <w:t>marginalnej stopie procentowej</w:t>
      </w:r>
      <w:r w:rsidR="00C765A9" w:rsidRPr="008F4C11">
        <w:rPr>
          <w:lang w:val="pl-PL"/>
        </w:rPr>
        <w:t xml:space="preserve"> Europejski</w:t>
      </w:r>
      <w:r w:rsidR="0063534A">
        <w:rPr>
          <w:lang w:val="pl-PL"/>
        </w:rPr>
        <w:t>ego</w:t>
      </w:r>
      <w:r w:rsidR="00C765A9" w:rsidRPr="008F4C11">
        <w:rPr>
          <w:lang w:val="pl-PL"/>
        </w:rPr>
        <w:t xml:space="preserve"> Banku Centraln</w:t>
      </w:r>
      <w:r w:rsidR="0063534A">
        <w:rPr>
          <w:lang w:val="pl-PL"/>
        </w:rPr>
        <w:t>ego</w:t>
      </w:r>
      <w:r w:rsidR="00C765A9" w:rsidRPr="008F4C11">
        <w:rPr>
          <w:lang w:val="pl-PL"/>
        </w:rPr>
        <w:t xml:space="preserve"> w tym okresie, powiększone</w:t>
      </w:r>
      <w:r w:rsidR="000A7578">
        <w:rPr>
          <w:lang w:val="pl-PL"/>
        </w:rPr>
        <w:t>j</w:t>
      </w:r>
      <w:r w:rsidR="00C765A9" w:rsidRPr="008F4C11">
        <w:rPr>
          <w:lang w:val="pl-PL"/>
        </w:rPr>
        <w:t xml:space="preserve"> o trzy </w:t>
      </w:r>
      <w:r w:rsidR="00D44DE6" w:rsidRPr="008F4C11">
        <w:rPr>
          <w:lang w:val="pl-PL"/>
        </w:rPr>
        <w:t>p</w:t>
      </w:r>
      <w:r w:rsidR="008F4C11" w:rsidRPr="008F4C11">
        <w:rPr>
          <w:lang w:val="pl-PL"/>
        </w:rPr>
        <w:t xml:space="preserve">unkty </w:t>
      </w:r>
      <w:r w:rsidR="00C765A9" w:rsidRPr="008F4C11">
        <w:rPr>
          <w:lang w:val="pl-PL"/>
        </w:rPr>
        <w:t>procentowe</w:t>
      </w:r>
      <w:r w:rsidR="00E77CB3" w:rsidRPr="008F4C11">
        <w:rPr>
          <w:lang w:val="pl-PL"/>
        </w:rPr>
        <w:t>;</w:t>
      </w:r>
    </w:p>
    <w:p w:rsidR="00E77CB3" w:rsidRPr="008F4C11" w:rsidRDefault="00E77CB3" w:rsidP="002E1693">
      <w:pPr>
        <w:pStyle w:val="JuLista"/>
        <w:rPr>
          <w:lang w:val="pl-PL"/>
        </w:rPr>
      </w:pPr>
    </w:p>
    <w:p w:rsidR="00E77CB3" w:rsidRPr="008F4C11" w:rsidRDefault="001833AF" w:rsidP="002E1693">
      <w:pPr>
        <w:pStyle w:val="JuList"/>
        <w:rPr>
          <w:lang w:val="pl-PL"/>
        </w:rPr>
      </w:pPr>
      <w:r w:rsidRPr="008F4C11">
        <w:rPr>
          <w:lang w:val="pl-PL"/>
        </w:rPr>
        <w:t>4</w:t>
      </w:r>
      <w:r w:rsidR="00E77CB3" w:rsidRPr="008F4C11">
        <w:rPr>
          <w:lang w:val="pl-PL"/>
        </w:rPr>
        <w:t>.  </w:t>
      </w:r>
      <w:r w:rsidR="00FE279A" w:rsidRPr="008F4C11">
        <w:rPr>
          <w:i/>
          <w:lang w:val="pl-PL"/>
        </w:rPr>
        <w:t>Oddala</w:t>
      </w:r>
      <w:r w:rsidR="00E77CB3" w:rsidRPr="008F4C11">
        <w:rPr>
          <w:lang w:val="pl-PL"/>
        </w:rPr>
        <w:t xml:space="preserve"> </w:t>
      </w:r>
      <w:r w:rsidR="00F9128F">
        <w:rPr>
          <w:lang w:val="pl-PL"/>
        </w:rPr>
        <w:t>żądnie</w:t>
      </w:r>
      <w:r w:rsidR="00C765A9" w:rsidRPr="008F4C11">
        <w:rPr>
          <w:lang w:val="pl-PL"/>
        </w:rPr>
        <w:t xml:space="preserve"> słuszne</w:t>
      </w:r>
      <w:r w:rsidR="00F9128F">
        <w:rPr>
          <w:lang w:val="pl-PL"/>
        </w:rPr>
        <w:t>go</w:t>
      </w:r>
      <w:r w:rsidR="00C765A9" w:rsidRPr="008F4C11">
        <w:rPr>
          <w:lang w:val="pl-PL"/>
        </w:rPr>
        <w:t xml:space="preserve"> zadośćuczynienie w pozostałym zakresie</w:t>
      </w:r>
      <w:r w:rsidR="00E77CB3" w:rsidRPr="008F4C11">
        <w:rPr>
          <w:lang w:val="pl-PL"/>
        </w:rPr>
        <w:t>.</w:t>
      </w:r>
    </w:p>
    <w:p w:rsidR="00DD69E5" w:rsidRPr="008F4C11" w:rsidRDefault="00FE279A" w:rsidP="002E1693">
      <w:pPr>
        <w:pStyle w:val="JuParaLast"/>
        <w:rPr>
          <w:lang w:val="pl-PL"/>
        </w:rPr>
      </w:pPr>
      <w:r w:rsidRPr="008F4C11">
        <w:rPr>
          <w:lang w:val="pl-PL"/>
        </w:rPr>
        <w:t>Sporządzo</w:t>
      </w:r>
      <w:r w:rsidR="000B421A" w:rsidRPr="008F4C11">
        <w:rPr>
          <w:lang w:val="pl-PL"/>
        </w:rPr>
        <w:t>n</w:t>
      </w:r>
      <w:r w:rsidR="000F27F5" w:rsidRPr="008F4C11">
        <w:rPr>
          <w:lang w:val="pl-PL"/>
        </w:rPr>
        <w:t>o</w:t>
      </w:r>
      <w:r w:rsidRPr="008F4C11">
        <w:rPr>
          <w:lang w:val="pl-PL"/>
        </w:rPr>
        <w:t xml:space="preserve"> w języku francuskim i </w:t>
      </w:r>
      <w:r w:rsidR="00F9128F" w:rsidRPr="00F9128F">
        <w:rPr>
          <w:lang w:val="pl-PL"/>
        </w:rPr>
        <w:t>obwieszczono</w:t>
      </w:r>
      <w:r w:rsidRPr="008F4C11">
        <w:rPr>
          <w:lang w:val="pl-PL"/>
        </w:rPr>
        <w:t xml:space="preserve"> pisemnie dnia</w:t>
      </w:r>
      <w:r w:rsidR="00E77CB3" w:rsidRPr="008F4C11">
        <w:rPr>
          <w:lang w:val="pl-PL"/>
        </w:rPr>
        <w:t> </w:t>
      </w:r>
      <w:r w:rsidRPr="008F4C11">
        <w:rPr>
          <w:lang w:val="pl-PL"/>
        </w:rPr>
        <w:br/>
      </w:r>
      <w:r w:rsidR="00DD69E5" w:rsidRPr="008F4C11">
        <w:rPr>
          <w:lang w:val="pl-PL"/>
        </w:rPr>
        <w:t>1</w:t>
      </w:r>
      <w:r w:rsidRPr="008F4C11">
        <w:rPr>
          <w:lang w:val="pl-PL"/>
        </w:rPr>
        <w:t xml:space="preserve"> grudnia</w:t>
      </w:r>
      <w:r w:rsidR="00DD69E5" w:rsidRPr="008F4C11">
        <w:rPr>
          <w:lang w:val="pl-PL"/>
        </w:rPr>
        <w:t xml:space="preserve"> 2015</w:t>
      </w:r>
      <w:r w:rsidRPr="008F4C11">
        <w:rPr>
          <w:lang w:val="pl-PL"/>
        </w:rPr>
        <w:t xml:space="preserve"> </w:t>
      </w:r>
      <w:r w:rsidR="00B13212" w:rsidRPr="008F4C11">
        <w:rPr>
          <w:lang w:val="pl-PL"/>
        </w:rPr>
        <w:t>r.</w:t>
      </w:r>
      <w:r w:rsidR="00E77CB3" w:rsidRPr="008F4C11">
        <w:rPr>
          <w:lang w:val="pl-PL"/>
        </w:rPr>
        <w:t xml:space="preserve">, </w:t>
      </w:r>
      <w:r w:rsidRPr="008F4C11">
        <w:rPr>
          <w:lang w:val="pl-PL"/>
        </w:rPr>
        <w:t xml:space="preserve">zgodnie z art. </w:t>
      </w:r>
      <w:r w:rsidR="00E77CB3" w:rsidRPr="008F4C11">
        <w:rPr>
          <w:lang w:val="pl-PL"/>
        </w:rPr>
        <w:t xml:space="preserve">77 §§ 2 </w:t>
      </w:r>
      <w:r w:rsidRPr="008F4C11">
        <w:rPr>
          <w:lang w:val="pl-PL"/>
        </w:rPr>
        <w:t>i</w:t>
      </w:r>
      <w:r w:rsidR="00E77CB3" w:rsidRPr="008F4C11">
        <w:rPr>
          <w:lang w:val="pl-PL"/>
        </w:rPr>
        <w:t xml:space="preserve"> 3 </w:t>
      </w:r>
      <w:r w:rsidRPr="008F4C11">
        <w:rPr>
          <w:lang w:val="pl-PL"/>
        </w:rPr>
        <w:t>Regulaminu</w:t>
      </w:r>
      <w:r w:rsidR="00AC0824" w:rsidRPr="008F4C11">
        <w:rPr>
          <w:lang w:val="pl-PL"/>
        </w:rPr>
        <w:t xml:space="preserve"> </w:t>
      </w:r>
      <w:r w:rsidRPr="008F4C11">
        <w:rPr>
          <w:lang w:val="pl-PL"/>
        </w:rPr>
        <w:t>Trybunału</w:t>
      </w:r>
      <w:r w:rsidR="00E77CB3" w:rsidRPr="008F4C11">
        <w:rPr>
          <w:lang w:val="pl-PL"/>
        </w:rPr>
        <w:t>.</w:t>
      </w:r>
    </w:p>
    <w:p w:rsidR="004D15F3" w:rsidRPr="00BB524B" w:rsidRDefault="00A64A73" w:rsidP="002E1693">
      <w:pPr>
        <w:pStyle w:val="JuSigned"/>
        <w:keepNext/>
        <w:keepLines/>
        <w:tabs>
          <w:tab w:val="clear" w:pos="6407"/>
          <w:tab w:val="center" w:pos="6521"/>
        </w:tabs>
        <w:rPr>
          <w:lang w:val="pl-PL"/>
        </w:rPr>
      </w:pPr>
      <w:r w:rsidRPr="008F4C11">
        <w:rPr>
          <w:lang w:val="pl-PL"/>
        </w:rPr>
        <w:tab/>
      </w:r>
      <w:proofErr w:type="spellStart"/>
      <w:r w:rsidR="00675009" w:rsidRPr="008F4C11">
        <w:rPr>
          <w:lang w:val="pl-PL"/>
        </w:rPr>
        <w:t>Françoise</w:t>
      </w:r>
      <w:proofErr w:type="spellEnd"/>
      <w:r w:rsidR="00675009" w:rsidRPr="008F4C11">
        <w:rPr>
          <w:lang w:val="pl-PL"/>
        </w:rPr>
        <w:t xml:space="preserve"> </w:t>
      </w:r>
      <w:proofErr w:type="spellStart"/>
      <w:r w:rsidR="00675009" w:rsidRPr="008F4C11">
        <w:rPr>
          <w:lang w:val="pl-PL"/>
        </w:rPr>
        <w:t>Elens</w:t>
      </w:r>
      <w:proofErr w:type="spellEnd"/>
      <w:r w:rsidR="00675009" w:rsidRPr="008F4C11">
        <w:rPr>
          <w:lang w:val="pl-PL"/>
        </w:rPr>
        <w:t>-Passos</w:t>
      </w:r>
      <w:r w:rsidR="00E77CB3" w:rsidRPr="00BB524B">
        <w:rPr>
          <w:lang w:val="pl-PL"/>
        </w:rPr>
        <w:tab/>
      </w:r>
      <w:proofErr w:type="spellStart"/>
      <w:r w:rsidRPr="00BB524B">
        <w:rPr>
          <w:szCs w:val="24"/>
          <w:lang w:val="pl-PL"/>
        </w:rPr>
        <w:t>András</w:t>
      </w:r>
      <w:proofErr w:type="spellEnd"/>
      <w:r w:rsidRPr="00BB524B">
        <w:rPr>
          <w:szCs w:val="24"/>
          <w:lang w:val="pl-PL"/>
        </w:rPr>
        <w:t xml:space="preserve"> </w:t>
      </w:r>
      <w:proofErr w:type="spellStart"/>
      <w:r w:rsidRPr="00BB524B">
        <w:rPr>
          <w:szCs w:val="24"/>
          <w:lang w:val="pl-PL"/>
        </w:rPr>
        <w:t>Sajó</w:t>
      </w:r>
      <w:proofErr w:type="spellEnd"/>
      <w:r w:rsidR="00E77CB3" w:rsidRPr="00BB524B">
        <w:rPr>
          <w:lang w:val="pl-PL"/>
        </w:rPr>
        <w:br/>
      </w:r>
      <w:r w:rsidR="00E77CB3" w:rsidRPr="00BB524B">
        <w:rPr>
          <w:lang w:val="pl-PL"/>
        </w:rPr>
        <w:tab/>
      </w:r>
      <w:r w:rsidR="00131AB5" w:rsidRPr="00BB524B">
        <w:rPr>
          <w:lang w:val="pl-PL"/>
        </w:rPr>
        <w:t>Kanclerz</w:t>
      </w:r>
      <w:r w:rsidR="00E77CB3" w:rsidRPr="00BB524B">
        <w:rPr>
          <w:lang w:val="pl-PL"/>
        </w:rPr>
        <w:tab/>
      </w:r>
      <w:r w:rsidR="00FE279A" w:rsidRPr="00BB524B">
        <w:rPr>
          <w:lang w:val="pl-PL"/>
        </w:rPr>
        <w:t>Przewodniczący</w:t>
      </w:r>
    </w:p>
    <w:p w:rsidR="002A7B04" w:rsidRPr="00BB524B" w:rsidRDefault="002A7B04" w:rsidP="002E1693">
      <w:pPr>
        <w:pStyle w:val="JuParaLast"/>
        <w:rPr>
          <w:lang w:val="pl-PL"/>
        </w:rPr>
      </w:pPr>
    </w:p>
    <w:sectPr w:rsidR="002A7B04" w:rsidRPr="00BB524B" w:rsidSect="00DD69E5">
      <w:headerReference w:type="even" r:id="rId15"/>
      <w:headerReference w:type="default" r:id="rId16"/>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5BF3" w:rsidRDefault="00275BF3" w:rsidP="00E77CB3">
      <w:r>
        <w:separator/>
      </w:r>
    </w:p>
  </w:endnote>
  <w:endnote w:type="continuationSeparator" w:id="0">
    <w:p w:rsidR="00275BF3" w:rsidRDefault="00275BF3" w:rsidP="00E77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D20" w:rsidRDefault="00462D2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D20" w:rsidRDefault="00462D20">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D20" w:rsidRPr="00150BFA" w:rsidRDefault="00462D20" w:rsidP="00F33A51">
    <w:pPr>
      <w:jc w:val="center"/>
    </w:pPr>
    <w:r>
      <w:rPr>
        <w:noProof/>
        <w:lang w:val="pl-PL" w:eastAsia="pl-PL"/>
      </w:rPr>
      <w:drawing>
        <wp:inline distT="0" distB="0" distL="0" distR="0" wp14:anchorId="55321FDA" wp14:editId="7EFCC841">
          <wp:extent cx="771525" cy="619125"/>
          <wp:effectExtent l="0" t="0" r="9525" b="9525"/>
          <wp:docPr id="23" name="Picture 2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462D20" w:rsidRDefault="00462D2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5BF3" w:rsidRDefault="00275BF3" w:rsidP="00E77CB3">
      <w:r>
        <w:separator/>
      </w:r>
    </w:p>
  </w:footnote>
  <w:footnote w:type="continuationSeparator" w:id="0">
    <w:p w:rsidR="00275BF3" w:rsidRDefault="00275BF3" w:rsidP="00E77C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D20" w:rsidRDefault="00462D2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D20" w:rsidRPr="00DD69E5" w:rsidRDefault="00462D20" w:rsidP="00DD69E5">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D20" w:rsidRPr="00A45145" w:rsidRDefault="00462D20" w:rsidP="00F33A51">
    <w:pPr>
      <w:jc w:val="center"/>
    </w:pPr>
    <w:r>
      <w:rPr>
        <w:noProof/>
        <w:lang w:val="pl-PL" w:eastAsia="pl-PL"/>
      </w:rPr>
      <w:drawing>
        <wp:inline distT="0" distB="0" distL="0" distR="0" wp14:anchorId="478E3F23" wp14:editId="3719006D">
          <wp:extent cx="2962275" cy="1219200"/>
          <wp:effectExtent l="0" t="0" r="9525" b="0"/>
          <wp:docPr id="12" name="Picture 1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462D20" w:rsidRDefault="00462D20">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D20" w:rsidRPr="00A64A73" w:rsidRDefault="00462D20" w:rsidP="00C611D8">
    <w:pPr>
      <w:pStyle w:val="ECHRHeader"/>
      <w:rPr>
        <w:lang w:val="pt-PT"/>
      </w:rPr>
    </w:pPr>
    <w:r>
      <w:rPr>
        <w:rStyle w:val="Numerstrony"/>
      </w:rPr>
      <w:fldChar w:fldCharType="begin"/>
    </w:r>
    <w:r w:rsidRPr="00A64A73">
      <w:rPr>
        <w:rStyle w:val="Numerstrony"/>
        <w:lang w:val="pt-PT"/>
      </w:rPr>
      <w:instrText xml:space="preserve"> PAGE </w:instrText>
    </w:r>
    <w:r>
      <w:rPr>
        <w:rStyle w:val="Numerstrony"/>
      </w:rPr>
      <w:fldChar w:fldCharType="separate"/>
    </w:r>
    <w:r w:rsidR="00290F96">
      <w:rPr>
        <w:rStyle w:val="Numerstrony"/>
        <w:noProof/>
        <w:lang w:val="pt-PT"/>
      </w:rPr>
      <w:t>18</w:t>
    </w:r>
    <w:r>
      <w:rPr>
        <w:rStyle w:val="Numerstrony"/>
      </w:rPr>
      <w:fldChar w:fldCharType="end"/>
    </w:r>
    <w:r w:rsidRPr="00A64A73">
      <w:rPr>
        <w:rStyle w:val="Numerstrony"/>
        <w:lang w:val="pt-PT"/>
      </w:rPr>
      <w:tab/>
    </w:r>
    <w:r>
      <w:rPr>
        <w:noProof/>
        <w:lang w:val="pt-PT"/>
      </w:rPr>
      <w:t>WYROK</w:t>
    </w:r>
    <w:r w:rsidRPr="00A64A73">
      <w:rPr>
        <w:lang w:val="pt-PT"/>
      </w:rPr>
      <w:t xml:space="preserve"> BRITO FERRINHO BEXIGA VILLA-</w:t>
    </w:r>
    <w:r>
      <w:rPr>
        <w:lang w:val="pt-PT"/>
      </w:rPr>
      <w:t>NO</w:t>
    </w:r>
    <w:r w:rsidRPr="00A64A73">
      <w:rPr>
        <w:lang w:val="pt-PT"/>
      </w:rPr>
      <w:t xml:space="preserve">VA </w:t>
    </w:r>
    <w:r>
      <w:rPr>
        <w:lang w:val="pt-PT"/>
      </w:rPr>
      <w:t>przeciwko Portugalii</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D20" w:rsidRPr="00A64A73" w:rsidRDefault="00462D20" w:rsidP="00C63990">
    <w:pPr>
      <w:pStyle w:val="ECHRHeader"/>
      <w:rPr>
        <w:lang w:val="pt-PT"/>
      </w:rPr>
    </w:pPr>
    <w:r w:rsidRPr="00C63990">
      <w:rPr>
        <w:lang w:val="fr-FR"/>
      </w:rPr>
      <w:tab/>
    </w:r>
    <w:r>
      <w:rPr>
        <w:noProof/>
        <w:lang w:val="pt-PT"/>
      </w:rPr>
      <w:t>WYROK</w:t>
    </w:r>
    <w:r w:rsidRPr="00A64A73">
      <w:rPr>
        <w:lang w:val="pt-PT"/>
      </w:rPr>
      <w:t xml:space="preserve"> BRITO FERRINHO BEXIGA VILLA-</w:t>
    </w:r>
    <w:r>
      <w:rPr>
        <w:lang w:val="pt-PT"/>
      </w:rPr>
      <w:t>NOV</w:t>
    </w:r>
    <w:r w:rsidRPr="00A64A73">
      <w:rPr>
        <w:lang w:val="pt-PT"/>
      </w:rPr>
      <w:t xml:space="preserve">A </w:t>
    </w:r>
    <w:r>
      <w:rPr>
        <w:lang w:val="pt-PT"/>
      </w:rPr>
      <w:t>przeciwko Portugalii</w:t>
    </w:r>
    <w:r w:rsidRPr="00A64A73">
      <w:rPr>
        <w:lang w:val="pt-PT"/>
      </w:rPr>
      <w:tab/>
    </w:r>
    <w:r>
      <w:rPr>
        <w:rStyle w:val="Numerstrony"/>
      </w:rPr>
      <w:fldChar w:fldCharType="begin"/>
    </w:r>
    <w:r w:rsidRPr="00A64A73">
      <w:rPr>
        <w:rStyle w:val="Numerstrony"/>
        <w:lang w:val="pt-PT"/>
      </w:rPr>
      <w:instrText xml:space="preserve"> PAGE </w:instrText>
    </w:r>
    <w:r>
      <w:rPr>
        <w:rStyle w:val="Numerstrony"/>
      </w:rPr>
      <w:fldChar w:fldCharType="separate"/>
    </w:r>
    <w:r w:rsidR="00290F96">
      <w:rPr>
        <w:rStyle w:val="Numerstrony"/>
        <w:noProof/>
        <w:lang w:val="pt-PT"/>
      </w:rPr>
      <w:t>17</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AA2222"/>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CFA0A71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D7306C"/>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1"/>
  </w:num>
  <w:num w:numId="3">
    <w:abstractNumId w:val="10"/>
  </w:num>
  <w:num w:numId="4">
    <w:abstractNumId w:val="1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A64A73"/>
    <w:rsid w:val="00001D07"/>
    <w:rsid w:val="00003574"/>
    <w:rsid w:val="00003E8A"/>
    <w:rsid w:val="000041F8"/>
    <w:rsid w:val="000042A8"/>
    <w:rsid w:val="00004308"/>
    <w:rsid w:val="000044CF"/>
    <w:rsid w:val="00004B73"/>
    <w:rsid w:val="00005BF0"/>
    <w:rsid w:val="00007154"/>
    <w:rsid w:val="000079A7"/>
    <w:rsid w:val="000103AE"/>
    <w:rsid w:val="00011D69"/>
    <w:rsid w:val="00012AD3"/>
    <w:rsid w:val="00015C2D"/>
    <w:rsid w:val="00015F00"/>
    <w:rsid w:val="000225A8"/>
    <w:rsid w:val="00022C1D"/>
    <w:rsid w:val="00022E22"/>
    <w:rsid w:val="00023C70"/>
    <w:rsid w:val="000240F2"/>
    <w:rsid w:val="00034987"/>
    <w:rsid w:val="00036616"/>
    <w:rsid w:val="00037DE1"/>
    <w:rsid w:val="00043230"/>
    <w:rsid w:val="000433FB"/>
    <w:rsid w:val="0004386B"/>
    <w:rsid w:val="000501EA"/>
    <w:rsid w:val="00050D8D"/>
    <w:rsid w:val="000539F6"/>
    <w:rsid w:val="00054277"/>
    <w:rsid w:val="000602DF"/>
    <w:rsid w:val="00061B05"/>
    <w:rsid w:val="000632D5"/>
    <w:rsid w:val="000644EE"/>
    <w:rsid w:val="00066A71"/>
    <w:rsid w:val="000677A8"/>
    <w:rsid w:val="000678D3"/>
    <w:rsid w:val="00074083"/>
    <w:rsid w:val="00080658"/>
    <w:rsid w:val="000850B1"/>
    <w:rsid w:val="000925AD"/>
    <w:rsid w:val="0009276E"/>
    <w:rsid w:val="00093FC6"/>
    <w:rsid w:val="00095A97"/>
    <w:rsid w:val="000A24EB"/>
    <w:rsid w:val="000A4E1F"/>
    <w:rsid w:val="000A599A"/>
    <w:rsid w:val="000A6727"/>
    <w:rsid w:val="000A70B7"/>
    <w:rsid w:val="000A7578"/>
    <w:rsid w:val="000B03AB"/>
    <w:rsid w:val="000B253A"/>
    <w:rsid w:val="000B421A"/>
    <w:rsid w:val="000B47BC"/>
    <w:rsid w:val="000B61FE"/>
    <w:rsid w:val="000B6923"/>
    <w:rsid w:val="000B7521"/>
    <w:rsid w:val="000C05B2"/>
    <w:rsid w:val="000C5F3C"/>
    <w:rsid w:val="000C6DCC"/>
    <w:rsid w:val="000D47AA"/>
    <w:rsid w:val="000D509B"/>
    <w:rsid w:val="000D59AE"/>
    <w:rsid w:val="000D5C59"/>
    <w:rsid w:val="000D6D7C"/>
    <w:rsid w:val="000D721F"/>
    <w:rsid w:val="000E069B"/>
    <w:rsid w:val="000E0E82"/>
    <w:rsid w:val="000E1DC5"/>
    <w:rsid w:val="000E223F"/>
    <w:rsid w:val="000E2C3E"/>
    <w:rsid w:val="000E49B0"/>
    <w:rsid w:val="000E734F"/>
    <w:rsid w:val="000E7D45"/>
    <w:rsid w:val="000F00EF"/>
    <w:rsid w:val="000F27F5"/>
    <w:rsid w:val="000F7851"/>
    <w:rsid w:val="000F7D7F"/>
    <w:rsid w:val="00104E23"/>
    <w:rsid w:val="00105A03"/>
    <w:rsid w:val="001114D0"/>
    <w:rsid w:val="00111B0C"/>
    <w:rsid w:val="0011295C"/>
    <w:rsid w:val="00112C47"/>
    <w:rsid w:val="00120D6C"/>
    <w:rsid w:val="001257EC"/>
    <w:rsid w:val="00127F9C"/>
    <w:rsid w:val="00131AB5"/>
    <w:rsid w:val="00133C6A"/>
    <w:rsid w:val="00133D33"/>
    <w:rsid w:val="00134D64"/>
    <w:rsid w:val="00135338"/>
    <w:rsid w:val="00135A30"/>
    <w:rsid w:val="0013612C"/>
    <w:rsid w:val="0013767E"/>
    <w:rsid w:val="00137FF6"/>
    <w:rsid w:val="00141650"/>
    <w:rsid w:val="0014454C"/>
    <w:rsid w:val="0014659A"/>
    <w:rsid w:val="0014791D"/>
    <w:rsid w:val="00150B83"/>
    <w:rsid w:val="00153799"/>
    <w:rsid w:val="0016174F"/>
    <w:rsid w:val="0016178E"/>
    <w:rsid w:val="00161BAD"/>
    <w:rsid w:val="00162A12"/>
    <w:rsid w:val="0016412B"/>
    <w:rsid w:val="0016644D"/>
    <w:rsid w:val="00166530"/>
    <w:rsid w:val="00167B14"/>
    <w:rsid w:val="00170809"/>
    <w:rsid w:val="00171036"/>
    <w:rsid w:val="001739D9"/>
    <w:rsid w:val="00177AD0"/>
    <w:rsid w:val="00181898"/>
    <w:rsid w:val="001832BD"/>
    <w:rsid w:val="001833AF"/>
    <w:rsid w:val="00183CA2"/>
    <w:rsid w:val="001943B5"/>
    <w:rsid w:val="00195134"/>
    <w:rsid w:val="00197C7D"/>
    <w:rsid w:val="001A145B"/>
    <w:rsid w:val="001A674C"/>
    <w:rsid w:val="001B3B24"/>
    <w:rsid w:val="001B6969"/>
    <w:rsid w:val="001B7251"/>
    <w:rsid w:val="001C0F98"/>
    <w:rsid w:val="001C2A42"/>
    <w:rsid w:val="001C7181"/>
    <w:rsid w:val="001C750E"/>
    <w:rsid w:val="001D151E"/>
    <w:rsid w:val="001D63ED"/>
    <w:rsid w:val="001D71D2"/>
    <w:rsid w:val="001D7348"/>
    <w:rsid w:val="001D7FE1"/>
    <w:rsid w:val="001E035B"/>
    <w:rsid w:val="001E085C"/>
    <w:rsid w:val="001E0961"/>
    <w:rsid w:val="001E2BB1"/>
    <w:rsid w:val="001E3EAE"/>
    <w:rsid w:val="001E6F32"/>
    <w:rsid w:val="001F2145"/>
    <w:rsid w:val="001F4E43"/>
    <w:rsid w:val="001F6262"/>
    <w:rsid w:val="001F6504"/>
    <w:rsid w:val="001F67B0"/>
    <w:rsid w:val="001F789E"/>
    <w:rsid w:val="001F7B3D"/>
    <w:rsid w:val="00205F9F"/>
    <w:rsid w:val="00210338"/>
    <w:rsid w:val="002115FC"/>
    <w:rsid w:val="0021423C"/>
    <w:rsid w:val="0021651E"/>
    <w:rsid w:val="00217698"/>
    <w:rsid w:val="0022117A"/>
    <w:rsid w:val="00223E98"/>
    <w:rsid w:val="0022518C"/>
    <w:rsid w:val="00227DD3"/>
    <w:rsid w:val="00230D00"/>
    <w:rsid w:val="00231DF7"/>
    <w:rsid w:val="00231FD1"/>
    <w:rsid w:val="002320A5"/>
    <w:rsid w:val="002339E0"/>
    <w:rsid w:val="002339F7"/>
    <w:rsid w:val="00233CF8"/>
    <w:rsid w:val="0023575D"/>
    <w:rsid w:val="00237148"/>
    <w:rsid w:val="00240126"/>
    <w:rsid w:val="0024222D"/>
    <w:rsid w:val="00244B0E"/>
    <w:rsid w:val="00244F6C"/>
    <w:rsid w:val="002468B9"/>
    <w:rsid w:val="00247EB3"/>
    <w:rsid w:val="0025024A"/>
    <w:rsid w:val="002532C5"/>
    <w:rsid w:val="00255F16"/>
    <w:rsid w:val="002570FB"/>
    <w:rsid w:val="00260C03"/>
    <w:rsid w:val="00262229"/>
    <w:rsid w:val="0026540E"/>
    <w:rsid w:val="00265425"/>
    <w:rsid w:val="00266D77"/>
    <w:rsid w:val="00267B17"/>
    <w:rsid w:val="00271248"/>
    <w:rsid w:val="0027392A"/>
    <w:rsid w:val="00275123"/>
    <w:rsid w:val="00275BF3"/>
    <w:rsid w:val="002768E1"/>
    <w:rsid w:val="0027793E"/>
    <w:rsid w:val="00282240"/>
    <w:rsid w:val="002835F5"/>
    <w:rsid w:val="00290F96"/>
    <w:rsid w:val="00291379"/>
    <w:rsid w:val="002948AD"/>
    <w:rsid w:val="002A01CC"/>
    <w:rsid w:val="002A1952"/>
    <w:rsid w:val="002A61B1"/>
    <w:rsid w:val="002A663C"/>
    <w:rsid w:val="002A7B04"/>
    <w:rsid w:val="002B0F71"/>
    <w:rsid w:val="002B444B"/>
    <w:rsid w:val="002B5887"/>
    <w:rsid w:val="002C0E27"/>
    <w:rsid w:val="002C2147"/>
    <w:rsid w:val="002C3040"/>
    <w:rsid w:val="002C576E"/>
    <w:rsid w:val="002C6E19"/>
    <w:rsid w:val="002D022D"/>
    <w:rsid w:val="002D24BB"/>
    <w:rsid w:val="002E02CB"/>
    <w:rsid w:val="002E1693"/>
    <w:rsid w:val="002E1DBF"/>
    <w:rsid w:val="002F2AF7"/>
    <w:rsid w:val="002F3D22"/>
    <w:rsid w:val="002F401A"/>
    <w:rsid w:val="002F54CC"/>
    <w:rsid w:val="002F6C94"/>
    <w:rsid w:val="002F7E1C"/>
    <w:rsid w:val="002F7F24"/>
    <w:rsid w:val="00301A75"/>
    <w:rsid w:val="0030202C"/>
    <w:rsid w:val="00302F70"/>
    <w:rsid w:val="0030336F"/>
    <w:rsid w:val="0030375E"/>
    <w:rsid w:val="00306C95"/>
    <w:rsid w:val="00312A30"/>
    <w:rsid w:val="00320F72"/>
    <w:rsid w:val="0032463E"/>
    <w:rsid w:val="00326224"/>
    <w:rsid w:val="003316AF"/>
    <w:rsid w:val="00337EE4"/>
    <w:rsid w:val="00340907"/>
    <w:rsid w:val="00340FFD"/>
    <w:rsid w:val="003506B1"/>
    <w:rsid w:val="00354F8C"/>
    <w:rsid w:val="00356AC7"/>
    <w:rsid w:val="003609FA"/>
    <w:rsid w:val="003615D9"/>
    <w:rsid w:val="0036513B"/>
    <w:rsid w:val="003710C8"/>
    <w:rsid w:val="0037288C"/>
    <w:rsid w:val="00373B1A"/>
    <w:rsid w:val="003750BE"/>
    <w:rsid w:val="00386DBC"/>
    <w:rsid w:val="00387B9D"/>
    <w:rsid w:val="00387D91"/>
    <w:rsid w:val="0039100F"/>
    <w:rsid w:val="00391AC2"/>
    <w:rsid w:val="0039364F"/>
    <w:rsid w:val="0039402E"/>
    <w:rsid w:val="003944DD"/>
    <w:rsid w:val="00394D7A"/>
    <w:rsid w:val="00396686"/>
    <w:rsid w:val="0039778E"/>
    <w:rsid w:val="003A0244"/>
    <w:rsid w:val="003B2814"/>
    <w:rsid w:val="003B3E2D"/>
    <w:rsid w:val="003B4941"/>
    <w:rsid w:val="003C051F"/>
    <w:rsid w:val="003C5714"/>
    <w:rsid w:val="003C6722"/>
    <w:rsid w:val="003C6B9F"/>
    <w:rsid w:val="003C6E2A"/>
    <w:rsid w:val="003D0299"/>
    <w:rsid w:val="003D0517"/>
    <w:rsid w:val="003D17F3"/>
    <w:rsid w:val="003D7C3D"/>
    <w:rsid w:val="003E2559"/>
    <w:rsid w:val="003E43A8"/>
    <w:rsid w:val="003E46FC"/>
    <w:rsid w:val="003E6D80"/>
    <w:rsid w:val="003E7577"/>
    <w:rsid w:val="003F00CA"/>
    <w:rsid w:val="003F05FA"/>
    <w:rsid w:val="003F1BFD"/>
    <w:rsid w:val="003F244A"/>
    <w:rsid w:val="003F30B8"/>
    <w:rsid w:val="003F4C45"/>
    <w:rsid w:val="003F4D4A"/>
    <w:rsid w:val="003F5F7B"/>
    <w:rsid w:val="003F7D64"/>
    <w:rsid w:val="00414300"/>
    <w:rsid w:val="0041447D"/>
    <w:rsid w:val="00414794"/>
    <w:rsid w:val="00417A9B"/>
    <w:rsid w:val="00422A3E"/>
    <w:rsid w:val="004236FD"/>
    <w:rsid w:val="0042403F"/>
    <w:rsid w:val="004244DB"/>
    <w:rsid w:val="004247BF"/>
    <w:rsid w:val="0042554C"/>
    <w:rsid w:val="00425C67"/>
    <w:rsid w:val="00427E7A"/>
    <w:rsid w:val="00431A24"/>
    <w:rsid w:val="004335D3"/>
    <w:rsid w:val="00434EC4"/>
    <w:rsid w:val="00436C49"/>
    <w:rsid w:val="004423A0"/>
    <w:rsid w:val="00445366"/>
    <w:rsid w:val="004479D6"/>
    <w:rsid w:val="00447F5B"/>
    <w:rsid w:val="00457D47"/>
    <w:rsid w:val="004607D1"/>
    <w:rsid w:val="00461513"/>
    <w:rsid w:val="00461DB0"/>
    <w:rsid w:val="00462D20"/>
    <w:rsid w:val="00463926"/>
    <w:rsid w:val="00464C9A"/>
    <w:rsid w:val="00466CF2"/>
    <w:rsid w:val="00467E1F"/>
    <w:rsid w:val="00470FBD"/>
    <w:rsid w:val="00471FE0"/>
    <w:rsid w:val="004735C0"/>
    <w:rsid w:val="004741F5"/>
    <w:rsid w:val="00474F3D"/>
    <w:rsid w:val="00477E3A"/>
    <w:rsid w:val="00483E5F"/>
    <w:rsid w:val="00485FF9"/>
    <w:rsid w:val="004907F0"/>
    <w:rsid w:val="0049140B"/>
    <w:rsid w:val="004923A5"/>
    <w:rsid w:val="00495BC3"/>
    <w:rsid w:val="00496BFB"/>
    <w:rsid w:val="004A15C7"/>
    <w:rsid w:val="004B013B"/>
    <w:rsid w:val="004B112B"/>
    <w:rsid w:val="004C01E4"/>
    <w:rsid w:val="004C072D"/>
    <w:rsid w:val="004C086C"/>
    <w:rsid w:val="004C1F56"/>
    <w:rsid w:val="004C27BC"/>
    <w:rsid w:val="004C47A5"/>
    <w:rsid w:val="004C53FB"/>
    <w:rsid w:val="004D079A"/>
    <w:rsid w:val="004D15F3"/>
    <w:rsid w:val="004D5311"/>
    <w:rsid w:val="004D567D"/>
    <w:rsid w:val="004D5DCC"/>
    <w:rsid w:val="004E1B72"/>
    <w:rsid w:val="004E319F"/>
    <w:rsid w:val="004E32BE"/>
    <w:rsid w:val="004F10AF"/>
    <w:rsid w:val="004F11A4"/>
    <w:rsid w:val="004F2389"/>
    <w:rsid w:val="004F2979"/>
    <w:rsid w:val="004F304D"/>
    <w:rsid w:val="004F61BE"/>
    <w:rsid w:val="004F66B1"/>
    <w:rsid w:val="00510B40"/>
    <w:rsid w:val="00511C07"/>
    <w:rsid w:val="00512DC7"/>
    <w:rsid w:val="005130E1"/>
    <w:rsid w:val="005173A6"/>
    <w:rsid w:val="00520BAA"/>
    <w:rsid w:val="005211D1"/>
    <w:rsid w:val="00521EE4"/>
    <w:rsid w:val="00525208"/>
    <w:rsid w:val="005257A5"/>
    <w:rsid w:val="005264C0"/>
    <w:rsid w:val="00526A8A"/>
    <w:rsid w:val="00531DF2"/>
    <w:rsid w:val="00535274"/>
    <w:rsid w:val="005442EE"/>
    <w:rsid w:val="00547353"/>
    <w:rsid w:val="005474E7"/>
    <w:rsid w:val="00550187"/>
    <w:rsid w:val="005512A3"/>
    <w:rsid w:val="005528A1"/>
    <w:rsid w:val="00556DEA"/>
    <w:rsid w:val="005578CE"/>
    <w:rsid w:val="0056205E"/>
    <w:rsid w:val="00562781"/>
    <w:rsid w:val="005657FC"/>
    <w:rsid w:val="00566959"/>
    <w:rsid w:val="005671AC"/>
    <w:rsid w:val="0057271C"/>
    <w:rsid w:val="00572845"/>
    <w:rsid w:val="00572D80"/>
    <w:rsid w:val="00574C83"/>
    <w:rsid w:val="00585B5A"/>
    <w:rsid w:val="00592772"/>
    <w:rsid w:val="00593578"/>
    <w:rsid w:val="005936DF"/>
    <w:rsid w:val="0059574A"/>
    <w:rsid w:val="00596468"/>
    <w:rsid w:val="00596EF3"/>
    <w:rsid w:val="005A02CB"/>
    <w:rsid w:val="005A1B9B"/>
    <w:rsid w:val="005A2033"/>
    <w:rsid w:val="005A5510"/>
    <w:rsid w:val="005A6751"/>
    <w:rsid w:val="005B092E"/>
    <w:rsid w:val="005B152C"/>
    <w:rsid w:val="005B1EE0"/>
    <w:rsid w:val="005B2B24"/>
    <w:rsid w:val="005B4425"/>
    <w:rsid w:val="005B4B94"/>
    <w:rsid w:val="005C014A"/>
    <w:rsid w:val="005C3EE8"/>
    <w:rsid w:val="005C6AD1"/>
    <w:rsid w:val="005D1328"/>
    <w:rsid w:val="005D34F9"/>
    <w:rsid w:val="005D4190"/>
    <w:rsid w:val="005D67A3"/>
    <w:rsid w:val="005D79AC"/>
    <w:rsid w:val="005E03A7"/>
    <w:rsid w:val="005E1DC4"/>
    <w:rsid w:val="005E2988"/>
    <w:rsid w:val="005E3085"/>
    <w:rsid w:val="005E37C6"/>
    <w:rsid w:val="005E43B2"/>
    <w:rsid w:val="005E54C2"/>
    <w:rsid w:val="005E73DB"/>
    <w:rsid w:val="005F03F4"/>
    <w:rsid w:val="005F0527"/>
    <w:rsid w:val="005F51E1"/>
    <w:rsid w:val="00600A01"/>
    <w:rsid w:val="00611AC6"/>
    <w:rsid w:val="00611C80"/>
    <w:rsid w:val="00613A11"/>
    <w:rsid w:val="0062031A"/>
    <w:rsid w:val="00620692"/>
    <w:rsid w:val="0062115B"/>
    <w:rsid w:val="006242CA"/>
    <w:rsid w:val="00627507"/>
    <w:rsid w:val="00633717"/>
    <w:rsid w:val="006344E1"/>
    <w:rsid w:val="0063534A"/>
    <w:rsid w:val="00635B79"/>
    <w:rsid w:val="0064028C"/>
    <w:rsid w:val="0064208A"/>
    <w:rsid w:val="006503EF"/>
    <w:rsid w:val="00650CA7"/>
    <w:rsid w:val="00651474"/>
    <w:rsid w:val="0065298D"/>
    <w:rsid w:val="006545C4"/>
    <w:rsid w:val="006566BA"/>
    <w:rsid w:val="00660BD9"/>
    <w:rsid w:val="00661971"/>
    <w:rsid w:val="00661CE8"/>
    <w:rsid w:val="00661E76"/>
    <w:rsid w:val="0066200F"/>
    <w:rsid w:val="006623D9"/>
    <w:rsid w:val="00663439"/>
    <w:rsid w:val="0066550C"/>
    <w:rsid w:val="00667B26"/>
    <w:rsid w:val="00670E0B"/>
    <w:rsid w:val="00671699"/>
    <w:rsid w:val="006716F2"/>
    <w:rsid w:val="00675009"/>
    <w:rsid w:val="0068082D"/>
    <w:rsid w:val="00682BF2"/>
    <w:rsid w:val="00685916"/>
    <w:rsid w:val="006859CE"/>
    <w:rsid w:val="00686D8D"/>
    <w:rsid w:val="00687D6C"/>
    <w:rsid w:val="00691270"/>
    <w:rsid w:val="006943CC"/>
    <w:rsid w:val="00694A2E"/>
    <w:rsid w:val="00694BA8"/>
    <w:rsid w:val="006A037C"/>
    <w:rsid w:val="006A36F4"/>
    <w:rsid w:val="006A3B9C"/>
    <w:rsid w:val="006A406F"/>
    <w:rsid w:val="006A4B64"/>
    <w:rsid w:val="006A4B6E"/>
    <w:rsid w:val="006A5D3A"/>
    <w:rsid w:val="006B607E"/>
    <w:rsid w:val="006C1BCB"/>
    <w:rsid w:val="006C23D4"/>
    <w:rsid w:val="006C2599"/>
    <w:rsid w:val="006C64BE"/>
    <w:rsid w:val="006C7BB0"/>
    <w:rsid w:val="006D3237"/>
    <w:rsid w:val="006E1285"/>
    <w:rsid w:val="006E1F24"/>
    <w:rsid w:val="006E245E"/>
    <w:rsid w:val="006E2E37"/>
    <w:rsid w:val="006E3CF1"/>
    <w:rsid w:val="006E4573"/>
    <w:rsid w:val="006E4BC6"/>
    <w:rsid w:val="006E53C3"/>
    <w:rsid w:val="006E7E80"/>
    <w:rsid w:val="006F1B80"/>
    <w:rsid w:val="006F1FCF"/>
    <w:rsid w:val="006F48CA"/>
    <w:rsid w:val="006F64DD"/>
    <w:rsid w:val="006F7813"/>
    <w:rsid w:val="0070572A"/>
    <w:rsid w:val="00710E20"/>
    <w:rsid w:val="00710F02"/>
    <w:rsid w:val="00711B9F"/>
    <w:rsid w:val="00714245"/>
    <w:rsid w:val="00715127"/>
    <w:rsid w:val="00715E8E"/>
    <w:rsid w:val="00722407"/>
    <w:rsid w:val="00723580"/>
    <w:rsid w:val="00723755"/>
    <w:rsid w:val="007273FF"/>
    <w:rsid w:val="007307C3"/>
    <w:rsid w:val="0073136C"/>
    <w:rsid w:val="00731F0F"/>
    <w:rsid w:val="00733250"/>
    <w:rsid w:val="007333F9"/>
    <w:rsid w:val="007369E4"/>
    <w:rsid w:val="00741404"/>
    <w:rsid w:val="007449E5"/>
    <w:rsid w:val="00747FF0"/>
    <w:rsid w:val="00764D4E"/>
    <w:rsid w:val="00765A1F"/>
    <w:rsid w:val="00765B11"/>
    <w:rsid w:val="0077479C"/>
    <w:rsid w:val="007751DB"/>
    <w:rsid w:val="00775B6D"/>
    <w:rsid w:val="00776D68"/>
    <w:rsid w:val="00783067"/>
    <w:rsid w:val="007850EE"/>
    <w:rsid w:val="00785B95"/>
    <w:rsid w:val="00786442"/>
    <w:rsid w:val="00786D41"/>
    <w:rsid w:val="00790E96"/>
    <w:rsid w:val="00793366"/>
    <w:rsid w:val="00793F0E"/>
    <w:rsid w:val="0079407E"/>
    <w:rsid w:val="0079508D"/>
    <w:rsid w:val="007952DA"/>
    <w:rsid w:val="007A49A5"/>
    <w:rsid w:val="007A5C0A"/>
    <w:rsid w:val="007A716F"/>
    <w:rsid w:val="007B11B2"/>
    <w:rsid w:val="007B270A"/>
    <w:rsid w:val="007B4B56"/>
    <w:rsid w:val="007C0695"/>
    <w:rsid w:val="007C1122"/>
    <w:rsid w:val="007C419A"/>
    <w:rsid w:val="007C4CC8"/>
    <w:rsid w:val="007C5426"/>
    <w:rsid w:val="007C5798"/>
    <w:rsid w:val="007C73E3"/>
    <w:rsid w:val="007D2938"/>
    <w:rsid w:val="007D4832"/>
    <w:rsid w:val="007D6D76"/>
    <w:rsid w:val="007E0552"/>
    <w:rsid w:val="007E0CEA"/>
    <w:rsid w:val="007E1AF3"/>
    <w:rsid w:val="007E1FD7"/>
    <w:rsid w:val="007E21B2"/>
    <w:rsid w:val="007E2C4E"/>
    <w:rsid w:val="007E3ED4"/>
    <w:rsid w:val="007E48C2"/>
    <w:rsid w:val="007E7469"/>
    <w:rsid w:val="007F1905"/>
    <w:rsid w:val="007F3C9F"/>
    <w:rsid w:val="007F44DE"/>
    <w:rsid w:val="007F5156"/>
    <w:rsid w:val="008007A5"/>
    <w:rsid w:val="00801300"/>
    <w:rsid w:val="00801440"/>
    <w:rsid w:val="00802C64"/>
    <w:rsid w:val="00804361"/>
    <w:rsid w:val="00805417"/>
    <w:rsid w:val="00805E52"/>
    <w:rsid w:val="008061D0"/>
    <w:rsid w:val="00810B38"/>
    <w:rsid w:val="008204C7"/>
    <w:rsid w:val="00820992"/>
    <w:rsid w:val="00823602"/>
    <w:rsid w:val="008255F5"/>
    <w:rsid w:val="00827EC4"/>
    <w:rsid w:val="0083014E"/>
    <w:rsid w:val="00830BF4"/>
    <w:rsid w:val="0083214A"/>
    <w:rsid w:val="00834220"/>
    <w:rsid w:val="0084351A"/>
    <w:rsid w:val="00843CBA"/>
    <w:rsid w:val="00844E2B"/>
    <w:rsid w:val="00845723"/>
    <w:rsid w:val="00846AFD"/>
    <w:rsid w:val="00850C19"/>
    <w:rsid w:val="00851EF9"/>
    <w:rsid w:val="00856A78"/>
    <w:rsid w:val="008577FD"/>
    <w:rsid w:val="00860B03"/>
    <w:rsid w:val="0086497A"/>
    <w:rsid w:val="008713A1"/>
    <w:rsid w:val="00873899"/>
    <w:rsid w:val="008754AB"/>
    <w:rsid w:val="0087637E"/>
    <w:rsid w:val="0088060C"/>
    <w:rsid w:val="0088213B"/>
    <w:rsid w:val="008829A1"/>
    <w:rsid w:val="008872F9"/>
    <w:rsid w:val="00893576"/>
    <w:rsid w:val="00893E73"/>
    <w:rsid w:val="008A6DBF"/>
    <w:rsid w:val="008B02DC"/>
    <w:rsid w:val="008B57CE"/>
    <w:rsid w:val="008B7A4E"/>
    <w:rsid w:val="008C252A"/>
    <w:rsid w:val="008C26DE"/>
    <w:rsid w:val="008C4C4F"/>
    <w:rsid w:val="008C527C"/>
    <w:rsid w:val="008D2225"/>
    <w:rsid w:val="008D2DE3"/>
    <w:rsid w:val="008D4752"/>
    <w:rsid w:val="008D7298"/>
    <w:rsid w:val="008E1D82"/>
    <w:rsid w:val="008E271C"/>
    <w:rsid w:val="008E418E"/>
    <w:rsid w:val="008E4F77"/>
    <w:rsid w:val="008E529B"/>
    <w:rsid w:val="008E5BC6"/>
    <w:rsid w:val="008E6574"/>
    <w:rsid w:val="008E6720"/>
    <w:rsid w:val="008E6A25"/>
    <w:rsid w:val="008F4C11"/>
    <w:rsid w:val="008F5193"/>
    <w:rsid w:val="009013A7"/>
    <w:rsid w:val="009017FB"/>
    <w:rsid w:val="009017FC"/>
    <w:rsid w:val="0090413A"/>
    <w:rsid w:val="00904546"/>
    <w:rsid w:val="0090506B"/>
    <w:rsid w:val="009050C9"/>
    <w:rsid w:val="009066FC"/>
    <w:rsid w:val="00906B0E"/>
    <w:rsid w:val="009140A3"/>
    <w:rsid w:val="009144A2"/>
    <w:rsid w:val="00914E31"/>
    <w:rsid w:val="0091510C"/>
    <w:rsid w:val="00922FCF"/>
    <w:rsid w:val="009259AC"/>
    <w:rsid w:val="00926AD5"/>
    <w:rsid w:val="00926F38"/>
    <w:rsid w:val="00933E67"/>
    <w:rsid w:val="00934301"/>
    <w:rsid w:val="00936C2D"/>
    <w:rsid w:val="00936CD1"/>
    <w:rsid w:val="00940A29"/>
    <w:rsid w:val="00941747"/>
    <w:rsid w:val="00941EFB"/>
    <w:rsid w:val="00944162"/>
    <w:rsid w:val="00947AFB"/>
    <w:rsid w:val="00950E81"/>
    <w:rsid w:val="00951B59"/>
    <w:rsid w:val="00951D7D"/>
    <w:rsid w:val="00954516"/>
    <w:rsid w:val="0095541D"/>
    <w:rsid w:val="00962F64"/>
    <w:rsid w:val="009630C7"/>
    <w:rsid w:val="00964197"/>
    <w:rsid w:val="00972B55"/>
    <w:rsid w:val="00972D16"/>
    <w:rsid w:val="0097323D"/>
    <w:rsid w:val="009743B7"/>
    <w:rsid w:val="00975628"/>
    <w:rsid w:val="0097766C"/>
    <w:rsid w:val="00980A94"/>
    <w:rsid w:val="0098228B"/>
    <w:rsid w:val="009828DA"/>
    <w:rsid w:val="0098409B"/>
    <w:rsid w:val="00985BAB"/>
    <w:rsid w:val="00985E08"/>
    <w:rsid w:val="00997238"/>
    <w:rsid w:val="009B1B5F"/>
    <w:rsid w:val="009B1CF6"/>
    <w:rsid w:val="009B4EB3"/>
    <w:rsid w:val="009B554E"/>
    <w:rsid w:val="009B5D5D"/>
    <w:rsid w:val="009B6673"/>
    <w:rsid w:val="009C191B"/>
    <w:rsid w:val="009C2BD6"/>
    <w:rsid w:val="009C5284"/>
    <w:rsid w:val="009C6576"/>
    <w:rsid w:val="009D3985"/>
    <w:rsid w:val="009E16CF"/>
    <w:rsid w:val="009E1F32"/>
    <w:rsid w:val="009E2212"/>
    <w:rsid w:val="009E2375"/>
    <w:rsid w:val="009E4F7F"/>
    <w:rsid w:val="009E702F"/>
    <w:rsid w:val="009E776C"/>
    <w:rsid w:val="009F13F2"/>
    <w:rsid w:val="00A00144"/>
    <w:rsid w:val="00A02068"/>
    <w:rsid w:val="00A03A9F"/>
    <w:rsid w:val="00A05550"/>
    <w:rsid w:val="00A064FD"/>
    <w:rsid w:val="00A11A81"/>
    <w:rsid w:val="00A123D7"/>
    <w:rsid w:val="00A1726E"/>
    <w:rsid w:val="00A204CF"/>
    <w:rsid w:val="00A2123B"/>
    <w:rsid w:val="00A227B0"/>
    <w:rsid w:val="00A23D49"/>
    <w:rsid w:val="00A243BF"/>
    <w:rsid w:val="00A27004"/>
    <w:rsid w:val="00A30C29"/>
    <w:rsid w:val="00A34DD6"/>
    <w:rsid w:val="00A36819"/>
    <w:rsid w:val="00A36989"/>
    <w:rsid w:val="00A41764"/>
    <w:rsid w:val="00A43308"/>
    <w:rsid w:val="00A43628"/>
    <w:rsid w:val="00A47C7A"/>
    <w:rsid w:val="00A52C56"/>
    <w:rsid w:val="00A54192"/>
    <w:rsid w:val="00A600FB"/>
    <w:rsid w:val="00A6035E"/>
    <w:rsid w:val="00A6144C"/>
    <w:rsid w:val="00A64A73"/>
    <w:rsid w:val="00A66617"/>
    <w:rsid w:val="00A671F8"/>
    <w:rsid w:val="00A673A4"/>
    <w:rsid w:val="00A71BC3"/>
    <w:rsid w:val="00A724AE"/>
    <w:rsid w:val="00A72BF6"/>
    <w:rsid w:val="00A73329"/>
    <w:rsid w:val="00A744DA"/>
    <w:rsid w:val="00A74BC1"/>
    <w:rsid w:val="00A74D4F"/>
    <w:rsid w:val="00A82359"/>
    <w:rsid w:val="00A83D9A"/>
    <w:rsid w:val="00A865D2"/>
    <w:rsid w:val="00A871A3"/>
    <w:rsid w:val="00A94C20"/>
    <w:rsid w:val="00A94C69"/>
    <w:rsid w:val="00A9725E"/>
    <w:rsid w:val="00AA1472"/>
    <w:rsid w:val="00AA227F"/>
    <w:rsid w:val="00AA2B95"/>
    <w:rsid w:val="00AA3BC7"/>
    <w:rsid w:val="00AA555A"/>
    <w:rsid w:val="00AA58EB"/>
    <w:rsid w:val="00AA754A"/>
    <w:rsid w:val="00AB099E"/>
    <w:rsid w:val="00AB4219"/>
    <w:rsid w:val="00AB4328"/>
    <w:rsid w:val="00AB72FD"/>
    <w:rsid w:val="00AC0824"/>
    <w:rsid w:val="00AC0CC4"/>
    <w:rsid w:val="00AD0260"/>
    <w:rsid w:val="00AD1B62"/>
    <w:rsid w:val="00AD2AFE"/>
    <w:rsid w:val="00AD412E"/>
    <w:rsid w:val="00AD7CF2"/>
    <w:rsid w:val="00AE0A2E"/>
    <w:rsid w:val="00AE354C"/>
    <w:rsid w:val="00AE5BF5"/>
    <w:rsid w:val="00AF34B6"/>
    <w:rsid w:val="00AF454E"/>
    <w:rsid w:val="00AF4B07"/>
    <w:rsid w:val="00AF5329"/>
    <w:rsid w:val="00AF6186"/>
    <w:rsid w:val="00AF6954"/>
    <w:rsid w:val="00AF77DE"/>
    <w:rsid w:val="00AF7A3A"/>
    <w:rsid w:val="00B04B31"/>
    <w:rsid w:val="00B12B4C"/>
    <w:rsid w:val="00B13212"/>
    <w:rsid w:val="00B13B47"/>
    <w:rsid w:val="00B160DB"/>
    <w:rsid w:val="00B20836"/>
    <w:rsid w:val="00B235BB"/>
    <w:rsid w:val="00B25A73"/>
    <w:rsid w:val="00B27A44"/>
    <w:rsid w:val="00B30BBF"/>
    <w:rsid w:val="00B33C03"/>
    <w:rsid w:val="00B3767C"/>
    <w:rsid w:val="00B4015F"/>
    <w:rsid w:val="00B422A8"/>
    <w:rsid w:val="00B44E56"/>
    <w:rsid w:val="00B46543"/>
    <w:rsid w:val="00B46953"/>
    <w:rsid w:val="00B47D33"/>
    <w:rsid w:val="00B52BE0"/>
    <w:rsid w:val="00B539B7"/>
    <w:rsid w:val="00B54133"/>
    <w:rsid w:val="00B54F2C"/>
    <w:rsid w:val="00B55A99"/>
    <w:rsid w:val="00B60ABD"/>
    <w:rsid w:val="00B62C4E"/>
    <w:rsid w:val="00B652A8"/>
    <w:rsid w:val="00B669A3"/>
    <w:rsid w:val="00B701ED"/>
    <w:rsid w:val="00B762E8"/>
    <w:rsid w:val="00B77A12"/>
    <w:rsid w:val="00B8086C"/>
    <w:rsid w:val="00B83C12"/>
    <w:rsid w:val="00B861B4"/>
    <w:rsid w:val="00B866A0"/>
    <w:rsid w:val="00B86DFE"/>
    <w:rsid w:val="00B87A73"/>
    <w:rsid w:val="00B90990"/>
    <w:rsid w:val="00B922FF"/>
    <w:rsid w:val="00B9281E"/>
    <w:rsid w:val="00B93925"/>
    <w:rsid w:val="00B93ECF"/>
    <w:rsid w:val="00B95187"/>
    <w:rsid w:val="00B96543"/>
    <w:rsid w:val="00B9776F"/>
    <w:rsid w:val="00BA2D55"/>
    <w:rsid w:val="00BA71B1"/>
    <w:rsid w:val="00BA7AE3"/>
    <w:rsid w:val="00BB0637"/>
    <w:rsid w:val="00BB345F"/>
    <w:rsid w:val="00BB524B"/>
    <w:rsid w:val="00BB68EA"/>
    <w:rsid w:val="00BC1C27"/>
    <w:rsid w:val="00BC308A"/>
    <w:rsid w:val="00BC4A8F"/>
    <w:rsid w:val="00BC69BE"/>
    <w:rsid w:val="00BC6BBF"/>
    <w:rsid w:val="00BD0CD5"/>
    <w:rsid w:val="00BD1572"/>
    <w:rsid w:val="00BE079D"/>
    <w:rsid w:val="00BE14E3"/>
    <w:rsid w:val="00BE1629"/>
    <w:rsid w:val="00BE3774"/>
    <w:rsid w:val="00BE41E5"/>
    <w:rsid w:val="00BF24B7"/>
    <w:rsid w:val="00BF4109"/>
    <w:rsid w:val="00BF4CC3"/>
    <w:rsid w:val="00BF588D"/>
    <w:rsid w:val="00C01BA7"/>
    <w:rsid w:val="00C03434"/>
    <w:rsid w:val="00C054C7"/>
    <w:rsid w:val="00C057B5"/>
    <w:rsid w:val="00C06E15"/>
    <w:rsid w:val="00C116DA"/>
    <w:rsid w:val="00C1262B"/>
    <w:rsid w:val="00C14197"/>
    <w:rsid w:val="00C17221"/>
    <w:rsid w:val="00C22687"/>
    <w:rsid w:val="00C32E4D"/>
    <w:rsid w:val="00C333A0"/>
    <w:rsid w:val="00C3453A"/>
    <w:rsid w:val="00C34D11"/>
    <w:rsid w:val="00C36408"/>
    <w:rsid w:val="00C36A81"/>
    <w:rsid w:val="00C40561"/>
    <w:rsid w:val="00C41974"/>
    <w:rsid w:val="00C43022"/>
    <w:rsid w:val="00C445C2"/>
    <w:rsid w:val="00C47ECC"/>
    <w:rsid w:val="00C52390"/>
    <w:rsid w:val="00C53F4A"/>
    <w:rsid w:val="00C54125"/>
    <w:rsid w:val="00C55039"/>
    <w:rsid w:val="00C55B54"/>
    <w:rsid w:val="00C571AF"/>
    <w:rsid w:val="00C6001E"/>
    <w:rsid w:val="00C6098E"/>
    <w:rsid w:val="00C611D8"/>
    <w:rsid w:val="00C6152C"/>
    <w:rsid w:val="00C63990"/>
    <w:rsid w:val="00C64EF6"/>
    <w:rsid w:val="00C65050"/>
    <w:rsid w:val="00C6643D"/>
    <w:rsid w:val="00C723AA"/>
    <w:rsid w:val="00C72E4C"/>
    <w:rsid w:val="00C74810"/>
    <w:rsid w:val="00C76551"/>
    <w:rsid w:val="00C765A9"/>
    <w:rsid w:val="00C81A73"/>
    <w:rsid w:val="00C81BF1"/>
    <w:rsid w:val="00C8505F"/>
    <w:rsid w:val="00C9061E"/>
    <w:rsid w:val="00C90D68"/>
    <w:rsid w:val="00C92A7E"/>
    <w:rsid w:val="00C939FE"/>
    <w:rsid w:val="00C96716"/>
    <w:rsid w:val="00CA4BDA"/>
    <w:rsid w:val="00CB1F66"/>
    <w:rsid w:val="00CB2346"/>
    <w:rsid w:val="00CB25E8"/>
    <w:rsid w:val="00CB2951"/>
    <w:rsid w:val="00CB2A77"/>
    <w:rsid w:val="00CB7B1D"/>
    <w:rsid w:val="00CC1404"/>
    <w:rsid w:val="00CC2002"/>
    <w:rsid w:val="00CC3FE5"/>
    <w:rsid w:val="00CC71E6"/>
    <w:rsid w:val="00CC740F"/>
    <w:rsid w:val="00CD282B"/>
    <w:rsid w:val="00CD2BDE"/>
    <w:rsid w:val="00CD4C35"/>
    <w:rsid w:val="00CD6090"/>
    <w:rsid w:val="00CD7369"/>
    <w:rsid w:val="00CE0B0E"/>
    <w:rsid w:val="00CE0BE6"/>
    <w:rsid w:val="00CE222E"/>
    <w:rsid w:val="00CE3831"/>
    <w:rsid w:val="00CE5574"/>
    <w:rsid w:val="00CF24A4"/>
    <w:rsid w:val="00CF46E4"/>
    <w:rsid w:val="00CF6DEA"/>
    <w:rsid w:val="00CF7DD9"/>
    <w:rsid w:val="00D00ABB"/>
    <w:rsid w:val="00D02EEC"/>
    <w:rsid w:val="00D03551"/>
    <w:rsid w:val="00D06A63"/>
    <w:rsid w:val="00D07E0E"/>
    <w:rsid w:val="00D11478"/>
    <w:rsid w:val="00D13EF4"/>
    <w:rsid w:val="00D15ED0"/>
    <w:rsid w:val="00D21B3E"/>
    <w:rsid w:val="00D21FED"/>
    <w:rsid w:val="00D24251"/>
    <w:rsid w:val="00D250D7"/>
    <w:rsid w:val="00D32694"/>
    <w:rsid w:val="00D343E2"/>
    <w:rsid w:val="00D357EE"/>
    <w:rsid w:val="00D361A2"/>
    <w:rsid w:val="00D3750D"/>
    <w:rsid w:val="00D375CA"/>
    <w:rsid w:val="00D37C1F"/>
    <w:rsid w:val="00D40089"/>
    <w:rsid w:val="00D42AFF"/>
    <w:rsid w:val="00D43FDD"/>
    <w:rsid w:val="00D44C2E"/>
    <w:rsid w:val="00D44DE6"/>
    <w:rsid w:val="00D45414"/>
    <w:rsid w:val="00D45942"/>
    <w:rsid w:val="00D47B43"/>
    <w:rsid w:val="00D501EB"/>
    <w:rsid w:val="00D51674"/>
    <w:rsid w:val="00D566BD"/>
    <w:rsid w:val="00D576CF"/>
    <w:rsid w:val="00D5794B"/>
    <w:rsid w:val="00D57A4D"/>
    <w:rsid w:val="00D60AA7"/>
    <w:rsid w:val="00D634B4"/>
    <w:rsid w:val="00D6435F"/>
    <w:rsid w:val="00D64455"/>
    <w:rsid w:val="00D70B69"/>
    <w:rsid w:val="00D7518C"/>
    <w:rsid w:val="00D75E28"/>
    <w:rsid w:val="00D772C2"/>
    <w:rsid w:val="00D77B5F"/>
    <w:rsid w:val="00D8008E"/>
    <w:rsid w:val="00D82C45"/>
    <w:rsid w:val="00D85F69"/>
    <w:rsid w:val="00D87A1B"/>
    <w:rsid w:val="00D908A8"/>
    <w:rsid w:val="00D908E4"/>
    <w:rsid w:val="00D90A5C"/>
    <w:rsid w:val="00D90FC2"/>
    <w:rsid w:val="00D936B4"/>
    <w:rsid w:val="00D96C76"/>
    <w:rsid w:val="00D97506"/>
    <w:rsid w:val="00D977B6"/>
    <w:rsid w:val="00DA06E8"/>
    <w:rsid w:val="00DA334C"/>
    <w:rsid w:val="00DA3F14"/>
    <w:rsid w:val="00DA4A31"/>
    <w:rsid w:val="00DA7B04"/>
    <w:rsid w:val="00DB36C2"/>
    <w:rsid w:val="00DB495C"/>
    <w:rsid w:val="00DB4E0F"/>
    <w:rsid w:val="00DB4F6A"/>
    <w:rsid w:val="00DB54A3"/>
    <w:rsid w:val="00DB6D9D"/>
    <w:rsid w:val="00DB6EF6"/>
    <w:rsid w:val="00DB7C78"/>
    <w:rsid w:val="00DC169B"/>
    <w:rsid w:val="00DC26F3"/>
    <w:rsid w:val="00DC2AB9"/>
    <w:rsid w:val="00DC63F0"/>
    <w:rsid w:val="00DC7318"/>
    <w:rsid w:val="00DD0F93"/>
    <w:rsid w:val="00DD4AAB"/>
    <w:rsid w:val="00DD5146"/>
    <w:rsid w:val="00DD69E5"/>
    <w:rsid w:val="00DD6EE5"/>
    <w:rsid w:val="00DE1575"/>
    <w:rsid w:val="00DE386C"/>
    <w:rsid w:val="00DE4D35"/>
    <w:rsid w:val="00DE6477"/>
    <w:rsid w:val="00DF098B"/>
    <w:rsid w:val="00DF11C4"/>
    <w:rsid w:val="00DF210C"/>
    <w:rsid w:val="00DF4B6A"/>
    <w:rsid w:val="00DF6877"/>
    <w:rsid w:val="00DF7F57"/>
    <w:rsid w:val="00E01562"/>
    <w:rsid w:val="00E01E65"/>
    <w:rsid w:val="00E02C09"/>
    <w:rsid w:val="00E04547"/>
    <w:rsid w:val="00E04D59"/>
    <w:rsid w:val="00E07DA1"/>
    <w:rsid w:val="00E12251"/>
    <w:rsid w:val="00E123CB"/>
    <w:rsid w:val="00E12B93"/>
    <w:rsid w:val="00E13DF3"/>
    <w:rsid w:val="00E14478"/>
    <w:rsid w:val="00E177C9"/>
    <w:rsid w:val="00E20E13"/>
    <w:rsid w:val="00E21DBC"/>
    <w:rsid w:val="00E23977"/>
    <w:rsid w:val="00E24318"/>
    <w:rsid w:val="00E24541"/>
    <w:rsid w:val="00E275D7"/>
    <w:rsid w:val="00E27DBE"/>
    <w:rsid w:val="00E3124C"/>
    <w:rsid w:val="00E32AB1"/>
    <w:rsid w:val="00E36C71"/>
    <w:rsid w:val="00E40404"/>
    <w:rsid w:val="00E40595"/>
    <w:rsid w:val="00E4258C"/>
    <w:rsid w:val="00E43E48"/>
    <w:rsid w:val="00E4529A"/>
    <w:rsid w:val="00E459C6"/>
    <w:rsid w:val="00E47589"/>
    <w:rsid w:val="00E63015"/>
    <w:rsid w:val="00E648D9"/>
    <w:rsid w:val="00E64915"/>
    <w:rsid w:val="00E661D4"/>
    <w:rsid w:val="00E70091"/>
    <w:rsid w:val="00E720F5"/>
    <w:rsid w:val="00E74DA0"/>
    <w:rsid w:val="00E76D47"/>
    <w:rsid w:val="00E77CB3"/>
    <w:rsid w:val="00E847EA"/>
    <w:rsid w:val="00E849F7"/>
    <w:rsid w:val="00E8637E"/>
    <w:rsid w:val="00E90302"/>
    <w:rsid w:val="00E91761"/>
    <w:rsid w:val="00E92ED4"/>
    <w:rsid w:val="00E97396"/>
    <w:rsid w:val="00EA185E"/>
    <w:rsid w:val="00EA592A"/>
    <w:rsid w:val="00EB14E4"/>
    <w:rsid w:val="00EB23DE"/>
    <w:rsid w:val="00EB32A5"/>
    <w:rsid w:val="00EB34ED"/>
    <w:rsid w:val="00EB4058"/>
    <w:rsid w:val="00EB4669"/>
    <w:rsid w:val="00EB7BE0"/>
    <w:rsid w:val="00EB7E63"/>
    <w:rsid w:val="00EC315E"/>
    <w:rsid w:val="00EC4CEA"/>
    <w:rsid w:val="00EC717A"/>
    <w:rsid w:val="00EC730E"/>
    <w:rsid w:val="00ED067B"/>
    <w:rsid w:val="00ED077C"/>
    <w:rsid w:val="00ED1190"/>
    <w:rsid w:val="00ED38FB"/>
    <w:rsid w:val="00ED41CA"/>
    <w:rsid w:val="00ED5386"/>
    <w:rsid w:val="00ED6544"/>
    <w:rsid w:val="00EE0277"/>
    <w:rsid w:val="00EE02A8"/>
    <w:rsid w:val="00EE3E00"/>
    <w:rsid w:val="00EE5DD2"/>
    <w:rsid w:val="00EF141A"/>
    <w:rsid w:val="00EF63C2"/>
    <w:rsid w:val="00EF6BBC"/>
    <w:rsid w:val="00F00A79"/>
    <w:rsid w:val="00F00E86"/>
    <w:rsid w:val="00F04CD0"/>
    <w:rsid w:val="00F0770B"/>
    <w:rsid w:val="00F07C1E"/>
    <w:rsid w:val="00F105DB"/>
    <w:rsid w:val="00F11781"/>
    <w:rsid w:val="00F12BBE"/>
    <w:rsid w:val="00F132BC"/>
    <w:rsid w:val="00F13773"/>
    <w:rsid w:val="00F137F2"/>
    <w:rsid w:val="00F13D80"/>
    <w:rsid w:val="00F1639F"/>
    <w:rsid w:val="00F16AAA"/>
    <w:rsid w:val="00F21161"/>
    <w:rsid w:val="00F218EF"/>
    <w:rsid w:val="00F21BC7"/>
    <w:rsid w:val="00F23C3F"/>
    <w:rsid w:val="00F266A2"/>
    <w:rsid w:val="00F2716C"/>
    <w:rsid w:val="00F30182"/>
    <w:rsid w:val="00F32269"/>
    <w:rsid w:val="00F33A51"/>
    <w:rsid w:val="00F37EE5"/>
    <w:rsid w:val="00F46ACC"/>
    <w:rsid w:val="00F538C1"/>
    <w:rsid w:val="00F56A6F"/>
    <w:rsid w:val="00F5709C"/>
    <w:rsid w:val="00F64719"/>
    <w:rsid w:val="00F647A1"/>
    <w:rsid w:val="00F64EF1"/>
    <w:rsid w:val="00F65293"/>
    <w:rsid w:val="00F65ABF"/>
    <w:rsid w:val="00F65C67"/>
    <w:rsid w:val="00F72BE4"/>
    <w:rsid w:val="00F74F17"/>
    <w:rsid w:val="00F801B3"/>
    <w:rsid w:val="00F8765F"/>
    <w:rsid w:val="00F87840"/>
    <w:rsid w:val="00F90767"/>
    <w:rsid w:val="00F9128F"/>
    <w:rsid w:val="00FA426C"/>
    <w:rsid w:val="00FA516C"/>
    <w:rsid w:val="00FA685B"/>
    <w:rsid w:val="00FB0C01"/>
    <w:rsid w:val="00FB15CF"/>
    <w:rsid w:val="00FB2049"/>
    <w:rsid w:val="00FB2B45"/>
    <w:rsid w:val="00FB2BA8"/>
    <w:rsid w:val="00FB5DB2"/>
    <w:rsid w:val="00FB77BF"/>
    <w:rsid w:val="00FC0400"/>
    <w:rsid w:val="00FC18F2"/>
    <w:rsid w:val="00FC39E5"/>
    <w:rsid w:val="00FC3A78"/>
    <w:rsid w:val="00FC5DC7"/>
    <w:rsid w:val="00FD1005"/>
    <w:rsid w:val="00FD30C4"/>
    <w:rsid w:val="00FD54B8"/>
    <w:rsid w:val="00FD6C75"/>
    <w:rsid w:val="00FE06CE"/>
    <w:rsid w:val="00FE1328"/>
    <w:rsid w:val="00FE279A"/>
    <w:rsid w:val="00FE4AEF"/>
    <w:rsid w:val="00FE71B3"/>
    <w:rsid w:val="00FF42C5"/>
  </w:rsids>
  <m:mathPr>
    <m:mathFont m:val="Cambria Math"/>
    <m:brkBin m:val="before"/>
    <m:brkBinSub m:val="--"/>
    <m:smallFrac/>
    <m:dispDef/>
    <m:lMargin m:val="0"/>
    <m:rMargin m:val="0"/>
    <m:defJc m:val="centerGroup"/>
    <m:wrapIndent m:val="1440"/>
    <m:intLim m:val="subSup"/>
    <m:naryLim m:val="undOvr"/>
  </m:mathPr>
  <w:themeFontLang w:val="pl-PL"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header" w:uiPriority="57" w:unhideWhenUsed="1"/>
    <w:lsdException w:name="footer" w:uiPriority="57" w:unhideWhenUsed="1"/>
    <w:lsdException w:name="caption" w:qFormat="1"/>
    <w:lsdException w:name="footnote reference" w:unhideWhenUsed="1"/>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uiPriority="2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ny">
    <w:name w:val="Normal"/>
    <w:semiHidden/>
    <w:rsid w:val="000850B1"/>
    <w:pPr>
      <w:jc w:val="both"/>
    </w:pPr>
    <w:rPr>
      <w:rFonts w:eastAsiaTheme="minorEastAsia"/>
      <w:sz w:val="24"/>
    </w:rPr>
  </w:style>
  <w:style w:type="paragraph" w:styleId="Nagwek1">
    <w:name w:val="heading 1"/>
    <w:basedOn w:val="Normalny"/>
    <w:next w:val="Normalny"/>
    <w:link w:val="Nagwek1Znak"/>
    <w:uiPriority w:val="99"/>
    <w:semiHidden/>
    <w:rsid w:val="00D64455"/>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64455"/>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64455"/>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64455"/>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850B1"/>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D64455"/>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850B1"/>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0850B1"/>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850B1"/>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64455"/>
    <w:rPr>
      <w:rFonts w:ascii="Tahoma" w:hAnsi="Tahoma" w:cs="Tahoma"/>
      <w:sz w:val="16"/>
      <w:szCs w:val="16"/>
    </w:rPr>
  </w:style>
  <w:style w:type="character" w:customStyle="1" w:styleId="TekstdymkaZnak">
    <w:name w:val="Tekst dymka Znak"/>
    <w:basedOn w:val="Domylnaczcionkaakapitu"/>
    <w:link w:val="Tekstdymka"/>
    <w:uiPriority w:val="99"/>
    <w:semiHidden/>
    <w:rsid w:val="00D64455"/>
    <w:rPr>
      <w:rFonts w:ascii="Tahoma" w:eastAsiaTheme="minorEastAsia" w:hAnsi="Tahoma" w:cs="Tahoma"/>
      <w:sz w:val="16"/>
      <w:szCs w:val="16"/>
    </w:rPr>
  </w:style>
  <w:style w:type="character" w:styleId="Tytuksiki">
    <w:name w:val="Book Title"/>
    <w:uiPriority w:val="99"/>
    <w:semiHidden/>
    <w:qFormat/>
    <w:rsid w:val="000850B1"/>
    <w:rPr>
      <w:i/>
      <w:iCs/>
      <w:smallCaps/>
      <w:spacing w:val="5"/>
    </w:rPr>
  </w:style>
  <w:style w:type="paragraph" w:customStyle="1" w:styleId="ECHRHeader">
    <w:name w:val="ECHR_Header"/>
    <w:aliases w:val="Ju_Header"/>
    <w:basedOn w:val="Nagwek"/>
    <w:uiPriority w:val="4"/>
    <w:qFormat/>
    <w:rsid w:val="000850B1"/>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D64455"/>
    <w:pPr>
      <w:jc w:val="left"/>
    </w:pPr>
    <w:rPr>
      <w:sz w:val="8"/>
    </w:rPr>
  </w:style>
  <w:style w:type="character" w:styleId="Pogrubienie">
    <w:name w:val="Strong"/>
    <w:uiPriority w:val="99"/>
    <w:semiHidden/>
    <w:qFormat/>
    <w:rsid w:val="000850B1"/>
    <w:rPr>
      <w:b/>
      <w:bCs/>
    </w:rPr>
  </w:style>
  <w:style w:type="paragraph" w:styleId="Bezodstpw">
    <w:name w:val="No Spacing"/>
    <w:basedOn w:val="Normalny"/>
    <w:link w:val="BezodstpwZnak"/>
    <w:semiHidden/>
    <w:qFormat/>
    <w:rsid w:val="000850B1"/>
    <w:rPr>
      <w:sz w:val="22"/>
    </w:rPr>
  </w:style>
  <w:style w:type="character" w:customStyle="1" w:styleId="BezodstpwZnak">
    <w:name w:val="Bez odstępów Znak"/>
    <w:basedOn w:val="Domylnaczcionkaakapitu"/>
    <w:link w:val="Bezodstpw"/>
    <w:semiHidden/>
    <w:rsid w:val="000850B1"/>
    <w:rPr>
      <w:rFonts w:eastAsiaTheme="minorEastAsia"/>
    </w:rPr>
  </w:style>
  <w:style w:type="paragraph" w:customStyle="1" w:styleId="ECHRFooterLine">
    <w:name w:val="ECHR_Footer_Line"/>
    <w:aliases w:val="Footer_Line"/>
    <w:basedOn w:val="Normalny"/>
    <w:next w:val="ECHRFooter"/>
    <w:uiPriority w:val="57"/>
    <w:semiHidden/>
    <w:rsid w:val="00D64455"/>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D64455"/>
    <w:pPr>
      <w:numPr>
        <w:numId w:val="14"/>
      </w:numPr>
      <w:jc w:val="left"/>
    </w:pPr>
    <w:rPr>
      <w:b/>
    </w:rPr>
  </w:style>
  <w:style w:type="paragraph" w:customStyle="1" w:styleId="OpiPara">
    <w:name w:val="Opi_Para"/>
    <w:basedOn w:val="ECHRPara"/>
    <w:uiPriority w:val="46"/>
    <w:qFormat/>
    <w:rsid w:val="000850B1"/>
  </w:style>
  <w:style w:type="paragraph" w:customStyle="1" w:styleId="JuParaSub">
    <w:name w:val="Ju_Para_Sub"/>
    <w:basedOn w:val="ECHRPara"/>
    <w:uiPriority w:val="13"/>
    <w:qFormat/>
    <w:rsid w:val="000850B1"/>
    <w:pPr>
      <w:ind w:left="284"/>
    </w:pPr>
  </w:style>
  <w:style w:type="paragraph" w:customStyle="1" w:styleId="ECHRTitleCentre3">
    <w:name w:val="ECHR_Title_Centre_3"/>
    <w:aliases w:val="Ju_H_Article"/>
    <w:basedOn w:val="Normalny"/>
    <w:next w:val="ECHRParaQuote"/>
    <w:uiPriority w:val="27"/>
    <w:qFormat/>
    <w:rsid w:val="000850B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850B1"/>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0850B1"/>
  </w:style>
  <w:style w:type="paragraph" w:customStyle="1" w:styleId="OpiQuot">
    <w:name w:val="Opi_Quot"/>
    <w:basedOn w:val="ECHRParaQuote"/>
    <w:uiPriority w:val="48"/>
    <w:qFormat/>
    <w:rsid w:val="000850B1"/>
  </w:style>
  <w:style w:type="paragraph" w:customStyle="1" w:styleId="OpiQuotSub">
    <w:name w:val="Opi_Quot_Sub"/>
    <w:basedOn w:val="JuQuotSub"/>
    <w:uiPriority w:val="49"/>
    <w:qFormat/>
    <w:rsid w:val="000850B1"/>
  </w:style>
  <w:style w:type="paragraph" w:customStyle="1" w:styleId="ECHRTitleCentre2">
    <w:name w:val="ECHR_Title_Centre_2"/>
    <w:aliases w:val="Dec_H_Case"/>
    <w:basedOn w:val="Normalny"/>
    <w:next w:val="ECHRPara"/>
    <w:uiPriority w:val="8"/>
    <w:rsid w:val="00D64455"/>
    <w:pPr>
      <w:spacing w:after="240"/>
      <w:jc w:val="center"/>
      <w:outlineLvl w:val="0"/>
    </w:pPr>
    <w:rPr>
      <w:rFonts w:asciiTheme="majorHAnsi" w:hAnsiTheme="majorHAnsi"/>
    </w:rPr>
  </w:style>
  <w:style w:type="paragraph" w:customStyle="1" w:styleId="JuTitle">
    <w:name w:val="Ju_Title"/>
    <w:basedOn w:val="Normalny"/>
    <w:next w:val="ECHRPara"/>
    <w:uiPriority w:val="3"/>
    <w:rsid w:val="00D64455"/>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0850B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850B1"/>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0850B1"/>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0850B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0850B1"/>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0850B1"/>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0850B1"/>
    <w:pPr>
      <w:keepNext/>
      <w:keepLines/>
      <w:spacing w:before="240" w:after="120"/>
      <w:ind w:left="1236"/>
    </w:pPr>
    <w:rPr>
      <w:sz w:val="20"/>
    </w:rPr>
  </w:style>
  <w:style w:type="paragraph" w:customStyle="1" w:styleId="JuQuotSub">
    <w:name w:val="Ju_Quot_Sub"/>
    <w:basedOn w:val="ECHRParaQuote"/>
    <w:uiPriority w:val="15"/>
    <w:qFormat/>
    <w:rsid w:val="000850B1"/>
    <w:pPr>
      <w:ind w:left="567"/>
    </w:pPr>
  </w:style>
  <w:style w:type="paragraph" w:customStyle="1" w:styleId="JuInitialled">
    <w:name w:val="Ju_Initialled"/>
    <w:basedOn w:val="Normalny"/>
    <w:uiPriority w:val="31"/>
    <w:qFormat/>
    <w:rsid w:val="000850B1"/>
    <w:pPr>
      <w:tabs>
        <w:tab w:val="center" w:pos="6407"/>
      </w:tabs>
      <w:spacing w:before="720"/>
      <w:jc w:val="right"/>
    </w:pPr>
  </w:style>
  <w:style w:type="paragraph" w:customStyle="1" w:styleId="OpiHA">
    <w:name w:val="Opi_H_A"/>
    <w:basedOn w:val="ECHRHeading1"/>
    <w:next w:val="OpiPara"/>
    <w:uiPriority w:val="41"/>
    <w:qFormat/>
    <w:rsid w:val="000850B1"/>
    <w:pPr>
      <w:tabs>
        <w:tab w:val="clear" w:pos="357"/>
      </w:tabs>
      <w:outlineLvl w:val="1"/>
    </w:pPr>
    <w:rPr>
      <w:b/>
    </w:rPr>
  </w:style>
  <w:style w:type="paragraph" w:styleId="Nagwek">
    <w:name w:val="header"/>
    <w:basedOn w:val="Normalny"/>
    <w:link w:val="NagwekZnak"/>
    <w:uiPriority w:val="57"/>
    <w:semiHidden/>
    <w:rsid w:val="00D64455"/>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64455"/>
    <w:rPr>
      <w:sz w:val="24"/>
    </w:rPr>
  </w:style>
  <w:style w:type="character" w:customStyle="1" w:styleId="Nagwek1Znak">
    <w:name w:val="Nagłówek 1 Znak"/>
    <w:basedOn w:val="Domylnaczcionkaakapitu"/>
    <w:link w:val="Nagwek1"/>
    <w:uiPriority w:val="99"/>
    <w:semiHidden/>
    <w:rsid w:val="00D64455"/>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0850B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0850B1"/>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D64455"/>
    <w:rPr>
      <w:rFonts w:asciiTheme="majorHAnsi" w:eastAsiaTheme="majorEastAsia" w:hAnsiTheme="majorHAnsi" w:cstheme="majorBidi"/>
      <w:b/>
      <w:bCs/>
      <w:color w:val="4D4D4D"/>
      <w:sz w:val="26"/>
      <w:szCs w:val="26"/>
    </w:rPr>
  </w:style>
  <w:style w:type="character" w:customStyle="1" w:styleId="JUNAMES">
    <w:name w:val="JU_NAMES"/>
    <w:uiPriority w:val="17"/>
    <w:qFormat/>
    <w:rsid w:val="000850B1"/>
    <w:rPr>
      <w:caps w:val="0"/>
      <w:smallCaps/>
    </w:rPr>
  </w:style>
  <w:style w:type="paragraph" w:customStyle="1" w:styleId="ECHRDecisionBody">
    <w:name w:val="ECHR_Decision_Body"/>
    <w:aliases w:val="Ju_Judges"/>
    <w:basedOn w:val="Normalny"/>
    <w:uiPriority w:val="11"/>
    <w:qFormat/>
    <w:rsid w:val="000850B1"/>
    <w:pPr>
      <w:tabs>
        <w:tab w:val="left" w:pos="567"/>
        <w:tab w:val="left" w:pos="1134"/>
      </w:tabs>
      <w:jc w:val="left"/>
    </w:pPr>
  </w:style>
  <w:style w:type="character" w:customStyle="1" w:styleId="Nagwek3Znak">
    <w:name w:val="Nagłówek 3 Znak"/>
    <w:basedOn w:val="Domylnaczcionkaakapitu"/>
    <w:link w:val="Nagwek3"/>
    <w:uiPriority w:val="99"/>
    <w:semiHidden/>
    <w:rsid w:val="00D64455"/>
    <w:rPr>
      <w:rFonts w:asciiTheme="majorHAnsi" w:eastAsiaTheme="majorEastAsia" w:hAnsiTheme="majorHAnsi" w:cstheme="majorBidi"/>
      <w:b/>
      <w:bCs/>
      <w:color w:val="5F5F5F"/>
      <w:sz w:val="24"/>
    </w:rPr>
  </w:style>
  <w:style w:type="paragraph" w:customStyle="1" w:styleId="ECHRPara">
    <w:name w:val="ECHR_Para"/>
    <w:aliases w:val="Ju_Para"/>
    <w:basedOn w:val="Normalny"/>
    <w:link w:val="ECHRParaChar"/>
    <w:uiPriority w:val="12"/>
    <w:qFormat/>
    <w:rsid w:val="000850B1"/>
    <w:pPr>
      <w:ind w:firstLine="284"/>
    </w:pPr>
  </w:style>
  <w:style w:type="character" w:customStyle="1" w:styleId="Nagwek4Znak">
    <w:name w:val="Nagłówek 4 Znak"/>
    <w:basedOn w:val="Domylnaczcionkaakapitu"/>
    <w:link w:val="Nagwek4"/>
    <w:uiPriority w:val="99"/>
    <w:semiHidden/>
    <w:rsid w:val="00D64455"/>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0850B1"/>
    <w:rPr>
      <w:rFonts w:asciiTheme="majorHAnsi" w:eastAsiaTheme="majorEastAsia" w:hAnsiTheme="majorHAnsi" w:cstheme="majorBidi"/>
      <w:b/>
      <w:bCs/>
      <w:color w:val="808080"/>
    </w:rPr>
  </w:style>
  <w:style w:type="character" w:styleId="Wyrnieniedelikatne">
    <w:name w:val="Subtle Emphasis"/>
    <w:uiPriority w:val="99"/>
    <w:semiHidden/>
    <w:qFormat/>
    <w:rsid w:val="000850B1"/>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18"/>
    <w:qFormat/>
    <w:rsid w:val="000850B1"/>
    <w:pPr>
      <w:keepNext/>
      <w:keepLines/>
      <w:spacing w:before="720" w:after="240"/>
      <w:outlineLvl w:val="0"/>
    </w:pPr>
    <w:rPr>
      <w:rFonts w:asciiTheme="majorHAnsi" w:hAnsiTheme="majorHAnsi"/>
      <w:sz w:val="28"/>
    </w:rPr>
  </w:style>
  <w:style w:type="character" w:styleId="Uwydatnienie">
    <w:name w:val="Emphasis"/>
    <w:uiPriority w:val="20"/>
    <w:qFormat/>
    <w:rsid w:val="000850B1"/>
    <w:rPr>
      <w:b/>
      <w:bCs/>
      <w:i/>
      <w:iCs/>
      <w:spacing w:val="10"/>
      <w:bdr w:val="none" w:sz="0" w:space="0" w:color="auto"/>
      <w:shd w:val="clear" w:color="auto" w:fill="auto"/>
    </w:rPr>
  </w:style>
  <w:style w:type="paragraph" w:styleId="Stopka">
    <w:name w:val="footer"/>
    <w:basedOn w:val="Normalny"/>
    <w:link w:val="StopkaZnak"/>
    <w:uiPriority w:val="57"/>
    <w:semiHidden/>
    <w:rsid w:val="00D64455"/>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64455"/>
    <w:rPr>
      <w:sz w:val="24"/>
    </w:rPr>
  </w:style>
  <w:style w:type="character" w:styleId="Odwoanieprzypisudolnego">
    <w:name w:val="footnote reference"/>
    <w:basedOn w:val="Domylnaczcionkaakapitu"/>
    <w:uiPriority w:val="99"/>
    <w:semiHidden/>
    <w:rsid w:val="00D64455"/>
    <w:rPr>
      <w:vertAlign w:val="superscript"/>
    </w:rPr>
  </w:style>
  <w:style w:type="paragraph" w:styleId="Tekstprzypisudolnego">
    <w:name w:val="footnote text"/>
    <w:basedOn w:val="Normalny"/>
    <w:link w:val="TekstprzypisudolnegoZnak"/>
    <w:uiPriority w:val="99"/>
    <w:semiHidden/>
    <w:rsid w:val="00D64455"/>
    <w:rPr>
      <w:sz w:val="20"/>
      <w:szCs w:val="20"/>
    </w:rPr>
  </w:style>
  <w:style w:type="character" w:customStyle="1" w:styleId="TekstprzypisudolnegoZnak">
    <w:name w:val="Tekst przypisu dolnego Znak"/>
    <w:basedOn w:val="Domylnaczcionkaakapitu"/>
    <w:link w:val="Tekstprzypisudolnego"/>
    <w:uiPriority w:val="99"/>
    <w:semiHidden/>
    <w:rsid w:val="00D64455"/>
    <w:rPr>
      <w:rFonts w:eastAsiaTheme="minorEastAsia"/>
      <w:sz w:val="20"/>
      <w:szCs w:val="20"/>
    </w:rPr>
  </w:style>
  <w:style w:type="character" w:customStyle="1" w:styleId="Nagwek6Znak">
    <w:name w:val="Nagłówek 6 Znak"/>
    <w:basedOn w:val="Domylnaczcionkaakapitu"/>
    <w:link w:val="Nagwek6"/>
    <w:uiPriority w:val="99"/>
    <w:semiHidden/>
    <w:rsid w:val="00D64455"/>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0850B1"/>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850B1"/>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850B1"/>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64455"/>
    <w:rPr>
      <w:color w:val="0072BC" w:themeColor="hyperlink"/>
      <w:u w:val="single"/>
    </w:rPr>
  </w:style>
  <w:style w:type="character" w:styleId="Wyrnienieintensywne">
    <w:name w:val="Intense Emphasis"/>
    <w:uiPriority w:val="99"/>
    <w:semiHidden/>
    <w:qFormat/>
    <w:rsid w:val="000850B1"/>
    <w:rPr>
      <w:b/>
      <w:bCs/>
    </w:rPr>
  </w:style>
  <w:style w:type="paragraph" w:styleId="Cytatintensywny">
    <w:name w:val="Intense Quote"/>
    <w:basedOn w:val="Normalny"/>
    <w:next w:val="Normalny"/>
    <w:link w:val="CytatintensywnyZnak"/>
    <w:uiPriority w:val="99"/>
    <w:semiHidden/>
    <w:qFormat/>
    <w:rsid w:val="000850B1"/>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0850B1"/>
    <w:rPr>
      <w:rFonts w:eastAsiaTheme="minorEastAsia"/>
      <w:b/>
      <w:bCs/>
      <w:i/>
      <w:iCs/>
      <w:lang w:bidi="en-US"/>
    </w:rPr>
  </w:style>
  <w:style w:type="character" w:styleId="Odwoanieintensywne">
    <w:name w:val="Intense Reference"/>
    <w:uiPriority w:val="99"/>
    <w:semiHidden/>
    <w:qFormat/>
    <w:rsid w:val="000850B1"/>
    <w:rPr>
      <w:smallCaps/>
      <w:spacing w:val="5"/>
      <w:u w:val="single"/>
    </w:rPr>
  </w:style>
  <w:style w:type="paragraph" w:styleId="Akapitzlist">
    <w:name w:val="List Paragraph"/>
    <w:basedOn w:val="Normalny"/>
    <w:uiPriority w:val="99"/>
    <w:semiHidden/>
    <w:qFormat/>
    <w:rsid w:val="000850B1"/>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0850B1"/>
    <w:pPr>
      <w:spacing w:before="200"/>
      <w:ind w:left="360" w:right="360"/>
    </w:pPr>
    <w:rPr>
      <w:i/>
      <w:iCs/>
      <w:sz w:val="22"/>
      <w:lang w:bidi="en-US"/>
    </w:rPr>
  </w:style>
  <w:style w:type="character" w:customStyle="1" w:styleId="CytatZnak">
    <w:name w:val="Cytat Znak"/>
    <w:basedOn w:val="Domylnaczcionkaakapitu"/>
    <w:link w:val="Cytat"/>
    <w:uiPriority w:val="99"/>
    <w:semiHidden/>
    <w:rsid w:val="000850B1"/>
    <w:rPr>
      <w:rFonts w:eastAsiaTheme="minorEastAsia"/>
      <w:i/>
      <w:iCs/>
      <w:lang w:bidi="en-US"/>
    </w:rPr>
  </w:style>
  <w:style w:type="character" w:styleId="Odwoaniedelikatne">
    <w:name w:val="Subtle Reference"/>
    <w:uiPriority w:val="99"/>
    <w:semiHidden/>
    <w:qFormat/>
    <w:rsid w:val="000850B1"/>
    <w:rPr>
      <w:smallCaps/>
    </w:rPr>
  </w:style>
  <w:style w:type="table" w:styleId="Tabela-Siatka">
    <w:name w:val="Table Grid"/>
    <w:basedOn w:val="Standardowy"/>
    <w:uiPriority w:val="59"/>
    <w:semiHidden/>
    <w:rsid w:val="00D64455"/>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D64455"/>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D64455"/>
    <w:pPr>
      <w:spacing w:after="60"/>
      <w:ind w:left="680" w:right="340" w:hanging="340"/>
    </w:pPr>
  </w:style>
  <w:style w:type="paragraph" w:styleId="Spistreci3">
    <w:name w:val="toc 3"/>
    <w:basedOn w:val="Normalny"/>
    <w:next w:val="Normalny"/>
    <w:autoRedefine/>
    <w:uiPriority w:val="99"/>
    <w:semiHidden/>
    <w:rsid w:val="00D64455"/>
    <w:pPr>
      <w:spacing w:after="60"/>
      <w:ind w:left="1020" w:right="340" w:hanging="340"/>
    </w:pPr>
  </w:style>
  <w:style w:type="paragraph" w:styleId="Spistreci4">
    <w:name w:val="toc 4"/>
    <w:basedOn w:val="Normalny"/>
    <w:next w:val="Normalny"/>
    <w:autoRedefine/>
    <w:uiPriority w:val="99"/>
    <w:semiHidden/>
    <w:rsid w:val="00D64455"/>
    <w:pPr>
      <w:tabs>
        <w:tab w:val="right" w:leader="dot" w:pos="9017"/>
      </w:tabs>
      <w:spacing w:after="60"/>
      <w:ind w:left="1361" w:right="340" w:hanging="340"/>
    </w:pPr>
  </w:style>
  <w:style w:type="paragraph" w:styleId="Spistreci5">
    <w:name w:val="toc 5"/>
    <w:basedOn w:val="Normalny"/>
    <w:next w:val="Normalny"/>
    <w:autoRedefine/>
    <w:uiPriority w:val="99"/>
    <w:semiHidden/>
    <w:rsid w:val="00D64455"/>
    <w:pPr>
      <w:spacing w:after="60"/>
      <w:ind w:left="1701" w:right="340" w:hanging="340"/>
    </w:pPr>
  </w:style>
  <w:style w:type="paragraph" w:styleId="Nagwekspisutreci">
    <w:name w:val="TOC Heading"/>
    <w:basedOn w:val="Nagwek1"/>
    <w:next w:val="Normalny"/>
    <w:uiPriority w:val="99"/>
    <w:semiHidden/>
    <w:qFormat/>
    <w:rsid w:val="000850B1"/>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64455"/>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uiPriority w:val="14"/>
    <w:qFormat/>
    <w:rsid w:val="000850B1"/>
    <w:pPr>
      <w:spacing w:before="120" w:after="120"/>
      <w:ind w:left="425" w:firstLine="142"/>
    </w:pPr>
    <w:rPr>
      <w:sz w:val="20"/>
    </w:r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64455"/>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0850B1"/>
    <w:pPr>
      <w:tabs>
        <w:tab w:val="center" w:pos="851"/>
        <w:tab w:val="center" w:pos="6407"/>
      </w:tabs>
      <w:spacing w:before="720"/>
      <w:jc w:val="left"/>
    </w:pPr>
  </w:style>
  <w:style w:type="paragraph" w:customStyle="1" w:styleId="JuParaLast">
    <w:name w:val="Ju_Para_Last"/>
    <w:basedOn w:val="Normalny"/>
    <w:next w:val="ECHRPara"/>
    <w:uiPriority w:val="30"/>
    <w:qFormat/>
    <w:rsid w:val="000850B1"/>
    <w:pPr>
      <w:keepNext/>
      <w:keepLines/>
      <w:spacing w:before="240"/>
      <w:ind w:firstLine="284"/>
    </w:pPr>
  </w:style>
  <w:style w:type="paragraph" w:customStyle="1" w:styleId="JuCase">
    <w:name w:val="Ju_Case"/>
    <w:basedOn w:val="Normalny"/>
    <w:next w:val="ECHRPara"/>
    <w:uiPriority w:val="10"/>
    <w:rsid w:val="00D64455"/>
    <w:pPr>
      <w:ind w:firstLine="284"/>
    </w:pPr>
    <w:rPr>
      <w:b/>
    </w:rPr>
  </w:style>
  <w:style w:type="paragraph" w:customStyle="1" w:styleId="JuList">
    <w:name w:val="Ju_List"/>
    <w:basedOn w:val="Normalny"/>
    <w:uiPriority w:val="28"/>
    <w:qFormat/>
    <w:rsid w:val="000850B1"/>
    <w:pPr>
      <w:ind w:left="340" w:hanging="340"/>
    </w:pPr>
  </w:style>
  <w:style w:type="character" w:customStyle="1" w:styleId="JuITMark">
    <w:name w:val="Ju_ITMark"/>
    <w:basedOn w:val="Domylnaczcionkaakapitu"/>
    <w:uiPriority w:val="38"/>
    <w:qFormat/>
    <w:rsid w:val="000850B1"/>
    <w:rPr>
      <w:vanish w:val="0"/>
      <w:color w:val="auto"/>
      <w:sz w:val="14"/>
    </w:rPr>
  </w:style>
  <w:style w:type="character" w:styleId="Numerstrony">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0850B1"/>
    <w:pPr>
      <w:ind w:left="346" w:firstLine="0"/>
    </w:pPr>
  </w:style>
  <w:style w:type="paragraph" w:customStyle="1" w:styleId="JuListi">
    <w:name w:val="Ju_List_i"/>
    <w:basedOn w:val="Normalny"/>
    <w:next w:val="JuLista"/>
    <w:uiPriority w:val="28"/>
    <w:qFormat/>
    <w:rsid w:val="000850B1"/>
    <w:pPr>
      <w:ind w:left="794"/>
    </w:pPr>
  </w:style>
  <w:style w:type="character" w:styleId="Odwoaniedokomentarza">
    <w:name w:val="annotation reference"/>
    <w:uiPriority w:val="99"/>
    <w:semiHidden/>
    <w:rsid w:val="00E77CB3"/>
    <w:rPr>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uiPriority w:val="99"/>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E77CB3"/>
    <w:rPr>
      <w:sz w:val="20"/>
    </w:rPr>
  </w:style>
  <w:style w:type="character" w:customStyle="1" w:styleId="TekstprzypisukocowegoZnak">
    <w:name w:val="Tekst przypisu końcowego Znak"/>
    <w:basedOn w:val="Domylnaczcionkaakapitu"/>
    <w:link w:val="Tekstprzypisukocowego"/>
    <w:uiPriority w:val="99"/>
    <w:semiHidden/>
    <w:rsid w:val="00E77CB3"/>
    <w:rPr>
      <w:rFonts w:eastAsiaTheme="minorEastAsia"/>
      <w:sz w:val="20"/>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OpiTranslation">
    <w:name w:val="Opi_Translation"/>
    <w:basedOn w:val="Normalny"/>
    <w:next w:val="OpiPara"/>
    <w:uiPriority w:val="40"/>
    <w:qFormat/>
    <w:rsid w:val="000850B1"/>
    <w:pPr>
      <w:jc w:val="center"/>
      <w:outlineLvl w:val="0"/>
    </w:pPr>
    <w:rPr>
      <w:i/>
    </w:r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paragraph" w:customStyle="1" w:styleId="DecHTitle">
    <w:name w:val="Dec_H_Title"/>
    <w:basedOn w:val="ECHRTitleCentre1"/>
    <w:uiPriority w:val="7"/>
    <w:qFormat/>
    <w:rsid w:val="00D64455"/>
  </w:style>
  <w:style w:type="paragraph" w:styleId="Podtytu">
    <w:name w:val="Subtitle"/>
    <w:basedOn w:val="Normalny"/>
    <w:next w:val="Normalny"/>
    <w:link w:val="PodtytuZnak"/>
    <w:uiPriority w:val="99"/>
    <w:semiHidden/>
    <w:qFormat/>
    <w:rsid w:val="000850B1"/>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850B1"/>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E77CB3"/>
    <w:rPr>
      <w:color w:val="808080"/>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E77CB3"/>
    <w:pPr>
      <w:jc w:val="both"/>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77CB3"/>
    <w:pPr>
      <w:spacing w:after="100"/>
      <w:ind w:left="1200"/>
    </w:pPr>
  </w:style>
  <w:style w:type="paragraph" w:styleId="Spistreci7">
    <w:name w:val="toc 7"/>
    <w:basedOn w:val="Normalny"/>
    <w:next w:val="Normalny"/>
    <w:autoRedefine/>
    <w:uiPriority w:val="99"/>
    <w:semiHidden/>
    <w:rsid w:val="00E77CB3"/>
    <w:pPr>
      <w:spacing w:after="100"/>
      <w:ind w:left="1440"/>
    </w:p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JuCourt">
    <w:name w:val="Ju_Court"/>
    <w:basedOn w:val="Normalny"/>
    <w:next w:val="Normalny"/>
    <w:uiPriority w:val="16"/>
    <w:qFormat/>
    <w:rsid w:val="000850B1"/>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rsid w:val="00D64455"/>
    <w:pPr>
      <w:spacing w:before="240"/>
      <w:ind w:left="284"/>
    </w:pPr>
  </w:style>
  <w:style w:type="paragraph" w:customStyle="1" w:styleId="OpiH1">
    <w:name w:val="Opi_H_1"/>
    <w:basedOn w:val="ECHRHeading2"/>
    <w:uiPriority w:val="42"/>
    <w:qFormat/>
    <w:rsid w:val="000850B1"/>
    <w:pPr>
      <w:ind w:left="635" w:hanging="357"/>
      <w:outlineLvl w:val="2"/>
    </w:pPr>
  </w:style>
  <w:style w:type="paragraph" w:customStyle="1" w:styleId="OpiHa0">
    <w:name w:val="Opi_H_a"/>
    <w:basedOn w:val="ECHRHeading3"/>
    <w:uiPriority w:val="43"/>
    <w:qFormat/>
    <w:rsid w:val="000850B1"/>
    <w:pPr>
      <w:ind w:left="833" w:hanging="357"/>
      <w:outlineLvl w:val="3"/>
    </w:pPr>
    <w:rPr>
      <w:b/>
      <w:i w:val="0"/>
      <w:sz w:val="20"/>
    </w:rPr>
  </w:style>
  <w:style w:type="paragraph" w:customStyle="1" w:styleId="OpiHi">
    <w:name w:val="Opi_H_i"/>
    <w:basedOn w:val="ECHRHeading4"/>
    <w:uiPriority w:val="44"/>
    <w:qFormat/>
    <w:rsid w:val="000850B1"/>
    <w:pPr>
      <w:ind w:left="1037" w:hanging="357"/>
      <w:outlineLvl w:val="4"/>
    </w:pPr>
    <w:rPr>
      <w:b w:val="0"/>
      <w:i/>
    </w:rPr>
  </w:style>
  <w:style w:type="paragraph" w:customStyle="1" w:styleId="DummyStyle">
    <w:name w:val="Dummy_Style"/>
    <w:basedOn w:val="Normalny"/>
    <w:semiHidden/>
    <w:qFormat/>
    <w:rsid w:val="000850B1"/>
    <w:rPr>
      <w:color w:val="00B050"/>
    </w:rPr>
  </w:style>
  <w:style w:type="character" w:customStyle="1" w:styleId="ECHRParaChar">
    <w:name w:val="ECHR_Para Char"/>
    <w:aliases w:val="Ju_Para Char"/>
    <w:basedOn w:val="Domylnaczcionkaakapitu"/>
    <w:link w:val="ECHRPara"/>
    <w:uiPriority w:val="12"/>
    <w:rsid w:val="008E4F77"/>
    <w:rPr>
      <w:rFonts w:eastAsiaTheme="minorEastAsia"/>
      <w:sz w:val="24"/>
    </w:rPr>
  </w:style>
  <w:style w:type="paragraph" w:customStyle="1" w:styleId="jupara">
    <w:name w:val="jupara"/>
    <w:basedOn w:val="Normalny"/>
    <w:rsid w:val="002E1693"/>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2E1693"/>
    <w:pPr>
      <w:ind w:firstLine="284"/>
    </w:pPr>
    <w:rPr>
      <w:rFonts w:ascii="Times New Roman" w:eastAsia="Times New Roman" w:hAnsi="Times New Roman" w:cs="Times New Roman"/>
      <w:b/>
      <w:bCs/>
      <w:szCs w:val="24"/>
      <w:lang w:val="en-GB" w:eastAsia="en-GB"/>
    </w:rPr>
  </w:style>
  <w:style w:type="character" w:customStyle="1" w:styleId="apple-converted-space">
    <w:name w:val="apple-converted-space"/>
    <w:basedOn w:val="Domylnaczcionkaakapitu"/>
    <w:rsid w:val="006203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header" w:uiPriority="57" w:unhideWhenUsed="1"/>
    <w:lsdException w:name="footer" w:uiPriority="57" w:unhideWhenUsed="1"/>
    <w:lsdException w:name="caption" w:qFormat="1"/>
    <w:lsdException w:name="footnote reference" w:unhideWhenUsed="1"/>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uiPriority="2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ny">
    <w:name w:val="Normal"/>
    <w:semiHidden/>
    <w:rsid w:val="000850B1"/>
    <w:pPr>
      <w:jc w:val="both"/>
    </w:pPr>
    <w:rPr>
      <w:rFonts w:eastAsiaTheme="minorEastAsia"/>
      <w:sz w:val="24"/>
    </w:rPr>
  </w:style>
  <w:style w:type="paragraph" w:styleId="Nagwek1">
    <w:name w:val="heading 1"/>
    <w:basedOn w:val="Normalny"/>
    <w:next w:val="Normalny"/>
    <w:link w:val="Nagwek1Znak"/>
    <w:uiPriority w:val="99"/>
    <w:semiHidden/>
    <w:rsid w:val="00D64455"/>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64455"/>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64455"/>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64455"/>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850B1"/>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D64455"/>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850B1"/>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0850B1"/>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850B1"/>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64455"/>
    <w:rPr>
      <w:rFonts w:ascii="Tahoma" w:hAnsi="Tahoma" w:cs="Tahoma"/>
      <w:sz w:val="16"/>
      <w:szCs w:val="16"/>
    </w:rPr>
  </w:style>
  <w:style w:type="character" w:customStyle="1" w:styleId="TekstdymkaZnak">
    <w:name w:val="Tekst dymka Znak"/>
    <w:basedOn w:val="Domylnaczcionkaakapitu"/>
    <w:link w:val="Tekstdymka"/>
    <w:uiPriority w:val="99"/>
    <w:semiHidden/>
    <w:rsid w:val="00D64455"/>
    <w:rPr>
      <w:rFonts w:ascii="Tahoma" w:eastAsiaTheme="minorEastAsia" w:hAnsi="Tahoma" w:cs="Tahoma"/>
      <w:sz w:val="16"/>
      <w:szCs w:val="16"/>
    </w:rPr>
  </w:style>
  <w:style w:type="character" w:styleId="Tytuksiki">
    <w:name w:val="Book Title"/>
    <w:uiPriority w:val="99"/>
    <w:semiHidden/>
    <w:qFormat/>
    <w:rsid w:val="000850B1"/>
    <w:rPr>
      <w:i/>
      <w:iCs/>
      <w:smallCaps/>
      <w:spacing w:val="5"/>
    </w:rPr>
  </w:style>
  <w:style w:type="paragraph" w:customStyle="1" w:styleId="ECHRHeader">
    <w:name w:val="ECHR_Header"/>
    <w:aliases w:val="Ju_Header"/>
    <w:basedOn w:val="Nagwek"/>
    <w:uiPriority w:val="4"/>
    <w:qFormat/>
    <w:rsid w:val="000850B1"/>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D64455"/>
    <w:pPr>
      <w:jc w:val="left"/>
    </w:pPr>
    <w:rPr>
      <w:sz w:val="8"/>
    </w:rPr>
  </w:style>
  <w:style w:type="character" w:styleId="Pogrubienie">
    <w:name w:val="Strong"/>
    <w:uiPriority w:val="99"/>
    <w:semiHidden/>
    <w:qFormat/>
    <w:rsid w:val="000850B1"/>
    <w:rPr>
      <w:b/>
      <w:bCs/>
    </w:rPr>
  </w:style>
  <w:style w:type="paragraph" w:styleId="Bezodstpw">
    <w:name w:val="No Spacing"/>
    <w:basedOn w:val="Normalny"/>
    <w:link w:val="BezodstpwZnak"/>
    <w:semiHidden/>
    <w:qFormat/>
    <w:rsid w:val="000850B1"/>
    <w:rPr>
      <w:sz w:val="22"/>
    </w:rPr>
  </w:style>
  <w:style w:type="character" w:customStyle="1" w:styleId="BezodstpwZnak">
    <w:name w:val="Bez odstępów Znak"/>
    <w:basedOn w:val="Domylnaczcionkaakapitu"/>
    <w:link w:val="Bezodstpw"/>
    <w:semiHidden/>
    <w:rsid w:val="000850B1"/>
    <w:rPr>
      <w:rFonts w:eastAsiaTheme="minorEastAsia"/>
    </w:rPr>
  </w:style>
  <w:style w:type="paragraph" w:customStyle="1" w:styleId="ECHRFooterLine">
    <w:name w:val="ECHR_Footer_Line"/>
    <w:aliases w:val="Footer_Line"/>
    <w:basedOn w:val="Normalny"/>
    <w:next w:val="ECHRFooter"/>
    <w:uiPriority w:val="57"/>
    <w:semiHidden/>
    <w:rsid w:val="00D64455"/>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D64455"/>
    <w:pPr>
      <w:numPr>
        <w:numId w:val="14"/>
      </w:numPr>
      <w:jc w:val="left"/>
    </w:pPr>
    <w:rPr>
      <w:b/>
    </w:rPr>
  </w:style>
  <w:style w:type="paragraph" w:customStyle="1" w:styleId="OpiPara">
    <w:name w:val="Opi_Para"/>
    <w:basedOn w:val="ECHRPara"/>
    <w:uiPriority w:val="46"/>
    <w:qFormat/>
    <w:rsid w:val="000850B1"/>
  </w:style>
  <w:style w:type="paragraph" w:customStyle="1" w:styleId="JuParaSub">
    <w:name w:val="Ju_Para_Sub"/>
    <w:basedOn w:val="ECHRPara"/>
    <w:uiPriority w:val="13"/>
    <w:qFormat/>
    <w:rsid w:val="000850B1"/>
    <w:pPr>
      <w:ind w:left="284"/>
    </w:pPr>
  </w:style>
  <w:style w:type="paragraph" w:customStyle="1" w:styleId="ECHRTitleCentre3">
    <w:name w:val="ECHR_Title_Centre_3"/>
    <w:aliases w:val="Ju_H_Article"/>
    <w:basedOn w:val="Normalny"/>
    <w:next w:val="ECHRParaQuote"/>
    <w:uiPriority w:val="27"/>
    <w:qFormat/>
    <w:rsid w:val="000850B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850B1"/>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0850B1"/>
  </w:style>
  <w:style w:type="paragraph" w:customStyle="1" w:styleId="OpiQuot">
    <w:name w:val="Opi_Quot"/>
    <w:basedOn w:val="ECHRParaQuote"/>
    <w:uiPriority w:val="48"/>
    <w:qFormat/>
    <w:rsid w:val="000850B1"/>
  </w:style>
  <w:style w:type="paragraph" w:customStyle="1" w:styleId="OpiQuotSub">
    <w:name w:val="Opi_Quot_Sub"/>
    <w:basedOn w:val="JuQuotSub"/>
    <w:uiPriority w:val="49"/>
    <w:qFormat/>
    <w:rsid w:val="000850B1"/>
  </w:style>
  <w:style w:type="paragraph" w:customStyle="1" w:styleId="ECHRTitleCentre2">
    <w:name w:val="ECHR_Title_Centre_2"/>
    <w:aliases w:val="Dec_H_Case"/>
    <w:basedOn w:val="Normalny"/>
    <w:next w:val="ECHRPara"/>
    <w:uiPriority w:val="8"/>
    <w:rsid w:val="00D64455"/>
    <w:pPr>
      <w:spacing w:after="240"/>
      <w:jc w:val="center"/>
      <w:outlineLvl w:val="0"/>
    </w:pPr>
    <w:rPr>
      <w:rFonts w:asciiTheme="majorHAnsi" w:hAnsiTheme="majorHAnsi"/>
    </w:rPr>
  </w:style>
  <w:style w:type="paragraph" w:customStyle="1" w:styleId="JuTitle">
    <w:name w:val="Ju_Title"/>
    <w:basedOn w:val="Normalny"/>
    <w:next w:val="ECHRPara"/>
    <w:uiPriority w:val="3"/>
    <w:rsid w:val="00D64455"/>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0850B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850B1"/>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0850B1"/>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0850B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0850B1"/>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0850B1"/>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0850B1"/>
    <w:pPr>
      <w:keepNext/>
      <w:keepLines/>
      <w:spacing w:before="240" w:after="120"/>
      <w:ind w:left="1236"/>
    </w:pPr>
    <w:rPr>
      <w:sz w:val="20"/>
    </w:rPr>
  </w:style>
  <w:style w:type="paragraph" w:customStyle="1" w:styleId="JuQuotSub">
    <w:name w:val="Ju_Quot_Sub"/>
    <w:basedOn w:val="ECHRParaQuote"/>
    <w:uiPriority w:val="15"/>
    <w:qFormat/>
    <w:rsid w:val="000850B1"/>
    <w:pPr>
      <w:ind w:left="567"/>
    </w:pPr>
  </w:style>
  <w:style w:type="paragraph" w:customStyle="1" w:styleId="JuInitialled">
    <w:name w:val="Ju_Initialled"/>
    <w:basedOn w:val="Normalny"/>
    <w:uiPriority w:val="31"/>
    <w:qFormat/>
    <w:rsid w:val="000850B1"/>
    <w:pPr>
      <w:tabs>
        <w:tab w:val="center" w:pos="6407"/>
      </w:tabs>
      <w:spacing w:before="720"/>
      <w:jc w:val="right"/>
    </w:pPr>
  </w:style>
  <w:style w:type="paragraph" w:customStyle="1" w:styleId="OpiHA">
    <w:name w:val="Opi_H_A"/>
    <w:basedOn w:val="ECHRHeading1"/>
    <w:next w:val="OpiPara"/>
    <w:uiPriority w:val="41"/>
    <w:qFormat/>
    <w:rsid w:val="000850B1"/>
    <w:pPr>
      <w:tabs>
        <w:tab w:val="clear" w:pos="357"/>
      </w:tabs>
      <w:outlineLvl w:val="1"/>
    </w:pPr>
    <w:rPr>
      <w:b/>
    </w:rPr>
  </w:style>
  <w:style w:type="paragraph" w:styleId="Nagwek">
    <w:name w:val="header"/>
    <w:basedOn w:val="Normalny"/>
    <w:link w:val="NagwekZnak"/>
    <w:uiPriority w:val="57"/>
    <w:semiHidden/>
    <w:rsid w:val="00D64455"/>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64455"/>
    <w:rPr>
      <w:sz w:val="24"/>
    </w:rPr>
  </w:style>
  <w:style w:type="character" w:customStyle="1" w:styleId="Nagwek1Znak">
    <w:name w:val="Nagłówek 1 Znak"/>
    <w:basedOn w:val="Domylnaczcionkaakapitu"/>
    <w:link w:val="Nagwek1"/>
    <w:uiPriority w:val="99"/>
    <w:semiHidden/>
    <w:rsid w:val="00D64455"/>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0850B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0850B1"/>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D64455"/>
    <w:rPr>
      <w:rFonts w:asciiTheme="majorHAnsi" w:eastAsiaTheme="majorEastAsia" w:hAnsiTheme="majorHAnsi" w:cstheme="majorBidi"/>
      <w:b/>
      <w:bCs/>
      <w:color w:val="4D4D4D"/>
      <w:sz w:val="26"/>
      <w:szCs w:val="26"/>
    </w:rPr>
  </w:style>
  <w:style w:type="character" w:customStyle="1" w:styleId="JUNAMES">
    <w:name w:val="JU_NAMES"/>
    <w:uiPriority w:val="17"/>
    <w:qFormat/>
    <w:rsid w:val="000850B1"/>
    <w:rPr>
      <w:caps w:val="0"/>
      <w:smallCaps/>
    </w:rPr>
  </w:style>
  <w:style w:type="paragraph" w:customStyle="1" w:styleId="ECHRDecisionBody">
    <w:name w:val="ECHR_Decision_Body"/>
    <w:aliases w:val="Ju_Judges"/>
    <w:basedOn w:val="Normalny"/>
    <w:uiPriority w:val="11"/>
    <w:qFormat/>
    <w:rsid w:val="000850B1"/>
    <w:pPr>
      <w:tabs>
        <w:tab w:val="left" w:pos="567"/>
        <w:tab w:val="left" w:pos="1134"/>
      </w:tabs>
      <w:jc w:val="left"/>
    </w:pPr>
  </w:style>
  <w:style w:type="character" w:customStyle="1" w:styleId="Nagwek3Znak">
    <w:name w:val="Nagłówek 3 Znak"/>
    <w:basedOn w:val="Domylnaczcionkaakapitu"/>
    <w:link w:val="Nagwek3"/>
    <w:uiPriority w:val="99"/>
    <w:semiHidden/>
    <w:rsid w:val="00D64455"/>
    <w:rPr>
      <w:rFonts w:asciiTheme="majorHAnsi" w:eastAsiaTheme="majorEastAsia" w:hAnsiTheme="majorHAnsi" w:cstheme="majorBidi"/>
      <w:b/>
      <w:bCs/>
      <w:color w:val="5F5F5F"/>
      <w:sz w:val="24"/>
    </w:rPr>
  </w:style>
  <w:style w:type="paragraph" w:customStyle="1" w:styleId="ECHRPara">
    <w:name w:val="ECHR_Para"/>
    <w:aliases w:val="Ju_Para"/>
    <w:basedOn w:val="Normalny"/>
    <w:link w:val="ECHRParaChar"/>
    <w:uiPriority w:val="12"/>
    <w:qFormat/>
    <w:rsid w:val="000850B1"/>
    <w:pPr>
      <w:ind w:firstLine="284"/>
    </w:pPr>
  </w:style>
  <w:style w:type="character" w:customStyle="1" w:styleId="Nagwek4Znak">
    <w:name w:val="Nagłówek 4 Znak"/>
    <w:basedOn w:val="Domylnaczcionkaakapitu"/>
    <w:link w:val="Nagwek4"/>
    <w:uiPriority w:val="99"/>
    <w:semiHidden/>
    <w:rsid w:val="00D64455"/>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0850B1"/>
    <w:rPr>
      <w:rFonts w:asciiTheme="majorHAnsi" w:eastAsiaTheme="majorEastAsia" w:hAnsiTheme="majorHAnsi" w:cstheme="majorBidi"/>
      <w:b/>
      <w:bCs/>
      <w:color w:val="808080"/>
    </w:rPr>
  </w:style>
  <w:style w:type="character" w:styleId="Wyrnieniedelikatne">
    <w:name w:val="Subtle Emphasis"/>
    <w:uiPriority w:val="99"/>
    <w:semiHidden/>
    <w:qFormat/>
    <w:rsid w:val="000850B1"/>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18"/>
    <w:qFormat/>
    <w:rsid w:val="000850B1"/>
    <w:pPr>
      <w:keepNext/>
      <w:keepLines/>
      <w:spacing w:before="720" w:after="240"/>
      <w:outlineLvl w:val="0"/>
    </w:pPr>
    <w:rPr>
      <w:rFonts w:asciiTheme="majorHAnsi" w:hAnsiTheme="majorHAnsi"/>
      <w:sz w:val="28"/>
    </w:rPr>
  </w:style>
  <w:style w:type="character" w:styleId="Uwydatnienie">
    <w:name w:val="Emphasis"/>
    <w:uiPriority w:val="20"/>
    <w:qFormat/>
    <w:rsid w:val="000850B1"/>
    <w:rPr>
      <w:b/>
      <w:bCs/>
      <w:i/>
      <w:iCs/>
      <w:spacing w:val="10"/>
      <w:bdr w:val="none" w:sz="0" w:space="0" w:color="auto"/>
      <w:shd w:val="clear" w:color="auto" w:fill="auto"/>
    </w:rPr>
  </w:style>
  <w:style w:type="paragraph" w:styleId="Stopka">
    <w:name w:val="footer"/>
    <w:basedOn w:val="Normalny"/>
    <w:link w:val="StopkaZnak"/>
    <w:uiPriority w:val="57"/>
    <w:semiHidden/>
    <w:rsid w:val="00D64455"/>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64455"/>
    <w:rPr>
      <w:sz w:val="24"/>
    </w:rPr>
  </w:style>
  <w:style w:type="character" w:styleId="Odwoanieprzypisudolnego">
    <w:name w:val="footnote reference"/>
    <w:basedOn w:val="Domylnaczcionkaakapitu"/>
    <w:uiPriority w:val="99"/>
    <w:semiHidden/>
    <w:rsid w:val="00D64455"/>
    <w:rPr>
      <w:vertAlign w:val="superscript"/>
    </w:rPr>
  </w:style>
  <w:style w:type="paragraph" w:styleId="Tekstprzypisudolnego">
    <w:name w:val="footnote text"/>
    <w:basedOn w:val="Normalny"/>
    <w:link w:val="TekstprzypisudolnegoZnak"/>
    <w:uiPriority w:val="99"/>
    <w:semiHidden/>
    <w:rsid w:val="00D64455"/>
    <w:rPr>
      <w:sz w:val="20"/>
      <w:szCs w:val="20"/>
    </w:rPr>
  </w:style>
  <w:style w:type="character" w:customStyle="1" w:styleId="TekstprzypisudolnegoZnak">
    <w:name w:val="Tekst przypisu dolnego Znak"/>
    <w:basedOn w:val="Domylnaczcionkaakapitu"/>
    <w:link w:val="Tekstprzypisudolnego"/>
    <w:uiPriority w:val="99"/>
    <w:semiHidden/>
    <w:rsid w:val="00D64455"/>
    <w:rPr>
      <w:rFonts w:eastAsiaTheme="minorEastAsia"/>
      <w:sz w:val="20"/>
      <w:szCs w:val="20"/>
    </w:rPr>
  </w:style>
  <w:style w:type="character" w:customStyle="1" w:styleId="Nagwek6Znak">
    <w:name w:val="Nagłówek 6 Znak"/>
    <w:basedOn w:val="Domylnaczcionkaakapitu"/>
    <w:link w:val="Nagwek6"/>
    <w:uiPriority w:val="99"/>
    <w:semiHidden/>
    <w:rsid w:val="00D64455"/>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0850B1"/>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850B1"/>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850B1"/>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64455"/>
    <w:rPr>
      <w:color w:val="0072BC" w:themeColor="hyperlink"/>
      <w:u w:val="single"/>
    </w:rPr>
  </w:style>
  <w:style w:type="character" w:styleId="Wyrnienieintensywne">
    <w:name w:val="Intense Emphasis"/>
    <w:uiPriority w:val="99"/>
    <w:semiHidden/>
    <w:qFormat/>
    <w:rsid w:val="000850B1"/>
    <w:rPr>
      <w:b/>
      <w:bCs/>
    </w:rPr>
  </w:style>
  <w:style w:type="paragraph" w:styleId="Cytatintensywny">
    <w:name w:val="Intense Quote"/>
    <w:basedOn w:val="Normalny"/>
    <w:next w:val="Normalny"/>
    <w:link w:val="CytatintensywnyZnak"/>
    <w:uiPriority w:val="99"/>
    <w:semiHidden/>
    <w:qFormat/>
    <w:rsid w:val="000850B1"/>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0850B1"/>
    <w:rPr>
      <w:rFonts w:eastAsiaTheme="minorEastAsia"/>
      <w:b/>
      <w:bCs/>
      <w:i/>
      <w:iCs/>
      <w:lang w:bidi="en-US"/>
    </w:rPr>
  </w:style>
  <w:style w:type="character" w:styleId="Odwoanieintensywne">
    <w:name w:val="Intense Reference"/>
    <w:uiPriority w:val="99"/>
    <w:semiHidden/>
    <w:qFormat/>
    <w:rsid w:val="000850B1"/>
    <w:rPr>
      <w:smallCaps/>
      <w:spacing w:val="5"/>
      <w:u w:val="single"/>
    </w:rPr>
  </w:style>
  <w:style w:type="paragraph" w:styleId="Akapitzlist">
    <w:name w:val="List Paragraph"/>
    <w:basedOn w:val="Normalny"/>
    <w:uiPriority w:val="99"/>
    <w:semiHidden/>
    <w:qFormat/>
    <w:rsid w:val="000850B1"/>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0850B1"/>
    <w:pPr>
      <w:spacing w:before="200"/>
      <w:ind w:left="360" w:right="360"/>
    </w:pPr>
    <w:rPr>
      <w:i/>
      <w:iCs/>
      <w:sz w:val="22"/>
      <w:lang w:bidi="en-US"/>
    </w:rPr>
  </w:style>
  <w:style w:type="character" w:customStyle="1" w:styleId="CytatZnak">
    <w:name w:val="Cytat Znak"/>
    <w:basedOn w:val="Domylnaczcionkaakapitu"/>
    <w:link w:val="Cytat"/>
    <w:uiPriority w:val="99"/>
    <w:semiHidden/>
    <w:rsid w:val="000850B1"/>
    <w:rPr>
      <w:rFonts w:eastAsiaTheme="minorEastAsia"/>
      <w:i/>
      <w:iCs/>
      <w:lang w:bidi="en-US"/>
    </w:rPr>
  </w:style>
  <w:style w:type="character" w:styleId="Odwoaniedelikatne">
    <w:name w:val="Subtle Reference"/>
    <w:uiPriority w:val="99"/>
    <w:semiHidden/>
    <w:qFormat/>
    <w:rsid w:val="000850B1"/>
    <w:rPr>
      <w:smallCaps/>
    </w:rPr>
  </w:style>
  <w:style w:type="table" w:styleId="Tabela-Siatka">
    <w:name w:val="Table Grid"/>
    <w:basedOn w:val="Standardowy"/>
    <w:uiPriority w:val="59"/>
    <w:semiHidden/>
    <w:rsid w:val="00D64455"/>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D64455"/>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D64455"/>
    <w:pPr>
      <w:spacing w:after="60"/>
      <w:ind w:left="680" w:right="340" w:hanging="340"/>
    </w:pPr>
  </w:style>
  <w:style w:type="paragraph" w:styleId="Spistreci3">
    <w:name w:val="toc 3"/>
    <w:basedOn w:val="Normalny"/>
    <w:next w:val="Normalny"/>
    <w:autoRedefine/>
    <w:uiPriority w:val="99"/>
    <w:semiHidden/>
    <w:rsid w:val="00D64455"/>
    <w:pPr>
      <w:spacing w:after="60"/>
      <w:ind w:left="1020" w:right="340" w:hanging="340"/>
    </w:pPr>
  </w:style>
  <w:style w:type="paragraph" w:styleId="Spistreci4">
    <w:name w:val="toc 4"/>
    <w:basedOn w:val="Normalny"/>
    <w:next w:val="Normalny"/>
    <w:autoRedefine/>
    <w:uiPriority w:val="99"/>
    <w:semiHidden/>
    <w:rsid w:val="00D64455"/>
    <w:pPr>
      <w:tabs>
        <w:tab w:val="right" w:leader="dot" w:pos="9017"/>
      </w:tabs>
      <w:spacing w:after="60"/>
      <w:ind w:left="1361" w:right="340" w:hanging="340"/>
    </w:pPr>
  </w:style>
  <w:style w:type="paragraph" w:styleId="Spistreci5">
    <w:name w:val="toc 5"/>
    <w:basedOn w:val="Normalny"/>
    <w:next w:val="Normalny"/>
    <w:autoRedefine/>
    <w:uiPriority w:val="99"/>
    <w:semiHidden/>
    <w:rsid w:val="00D64455"/>
    <w:pPr>
      <w:spacing w:after="60"/>
      <w:ind w:left="1701" w:right="340" w:hanging="340"/>
    </w:pPr>
  </w:style>
  <w:style w:type="paragraph" w:styleId="Nagwekspisutreci">
    <w:name w:val="TOC Heading"/>
    <w:basedOn w:val="Nagwek1"/>
    <w:next w:val="Normalny"/>
    <w:uiPriority w:val="99"/>
    <w:semiHidden/>
    <w:qFormat/>
    <w:rsid w:val="000850B1"/>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64455"/>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uiPriority w:val="14"/>
    <w:qFormat/>
    <w:rsid w:val="000850B1"/>
    <w:pPr>
      <w:spacing w:before="120" w:after="120"/>
      <w:ind w:left="425" w:firstLine="142"/>
    </w:pPr>
    <w:rPr>
      <w:sz w:val="20"/>
    </w:r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64455"/>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0850B1"/>
    <w:pPr>
      <w:tabs>
        <w:tab w:val="center" w:pos="851"/>
        <w:tab w:val="center" w:pos="6407"/>
      </w:tabs>
      <w:spacing w:before="720"/>
      <w:jc w:val="left"/>
    </w:pPr>
  </w:style>
  <w:style w:type="paragraph" w:customStyle="1" w:styleId="JuParaLast">
    <w:name w:val="Ju_Para_Last"/>
    <w:basedOn w:val="Normalny"/>
    <w:next w:val="ECHRPara"/>
    <w:uiPriority w:val="30"/>
    <w:qFormat/>
    <w:rsid w:val="000850B1"/>
    <w:pPr>
      <w:keepNext/>
      <w:keepLines/>
      <w:spacing w:before="240"/>
      <w:ind w:firstLine="284"/>
    </w:pPr>
  </w:style>
  <w:style w:type="paragraph" w:customStyle="1" w:styleId="JuCase">
    <w:name w:val="Ju_Case"/>
    <w:basedOn w:val="Normalny"/>
    <w:next w:val="ECHRPara"/>
    <w:uiPriority w:val="10"/>
    <w:rsid w:val="00D64455"/>
    <w:pPr>
      <w:ind w:firstLine="284"/>
    </w:pPr>
    <w:rPr>
      <w:b/>
    </w:rPr>
  </w:style>
  <w:style w:type="paragraph" w:customStyle="1" w:styleId="JuList">
    <w:name w:val="Ju_List"/>
    <w:basedOn w:val="Normalny"/>
    <w:uiPriority w:val="28"/>
    <w:qFormat/>
    <w:rsid w:val="000850B1"/>
    <w:pPr>
      <w:ind w:left="340" w:hanging="340"/>
    </w:pPr>
  </w:style>
  <w:style w:type="character" w:customStyle="1" w:styleId="JuITMark">
    <w:name w:val="Ju_ITMark"/>
    <w:basedOn w:val="Domylnaczcionkaakapitu"/>
    <w:uiPriority w:val="38"/>
    <w:qFormat/>
    <w:rsid w:val="000850B1"/>
    <w:rPr>
      <w:vanish w:val="0"/>
      <w:color w:val="auto"/>
      <w:sz w:val="14"/>
    </w:rPr>
  </w:style>
  <w:style w:type="character" w:styleId="Numerstrony">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0850B1"/>
    <w:pPr>
      <w:ind w:left="346" w:firstLine="0"/>
    </w:pPr>
  </w:style>
  <w:style w:type="paragraph" w:customStyle="1" w:styleId="JuListi">
    <w:name w:val="Ju_List_i"/>
    <w:basedOn w:val="Normalny"/>
    <w:next w:val="JuLista"/>
    <w:uiPriority w:val="28"/>
    <w:qFormat/>
    <w:rsid w:val="000850B1"/>
    <w:pPr>
      <w:ind w:left="794"/>
    </w:pPr>
  </w:style>
  <w:style w:type="character" w:styleId="Odwoaniedokomentarza">
    <w:name w:val="annotation reference"/>
    <w:uiPriority w:val="99"/>
    <w:semiHidden/>
    <w:rsid w:val="00E77CB3"/>
    <w:rPr>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uiPriority w:val="99"/>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E77CB3"/>
    <w:rPr>
      <w:sz w:val="20"/>
    </w:rPr>
  </w:style>
  <w:style w:type="character" w:customStyle="1" w:styleId="TekstprzypisukocowegoZnak">
    <w:name w:val="Tekst przypisu końcowego Znak"/>
    <w:basedOn w:val="Domylnaczcionkaakapitu"/>
    <w:link w:val="Tekstprzypisukocowego"/>
    <w:uiPriority w:val="99"/>
    <w:semiHidden/>
    <w:rsid w:val="00E77CB3"/>
    <w:rPr>
      <w:rFonts w:eastAsiaTheme="minorEastAsia"/>
      <w:sz w:val="20"/>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OpiTranslation">
    <w:name w:val="Opi_Translation"/>
    <w:basedOn w:val="Normalny"/>
    <w:next w:val="OpiPara"/>
    <w:uiPriority w:val="40"/>
    <w:qFormat/>
    <w:rsid w:val="000850B1"/>
    <w:pPr>
      <w:jc w:val="center"/>
      <w:outlineLvl w:val="0"/>
    </w:pPr>
    <w:rPr>
      <w:i/>
    </w:r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paragraph" w:customStyle="1" w:styleId="DecHTitle">
    <w:name w:val="Dec_H_Title"/>
    <w:basedOn w:val="ECHRTitleCentre1"/>
    <w:uiPriority w:val="7"/>
    <w:qFormat/>
    <w:rsid w:val="00D64455"/>
  </w:style>
  <w:style w:type="paragraph" w:styleId="Podtytu">
    <w:name w:val="Subtitle"/>
    <w:basedOn w:val="Normalny"/>
    <w:next w:val="Normalny"/>
    <w:link w:val="PodtytuZnak"/>
    <w:uiPriority w:val="99"/>
    <w:semiHidden/>
    <w:qFormat/>
    <w:rsid w:val="000850B1"/>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850B1"/>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E77CB3"/>
    <w:rPr>
      <w:color w:val="808080"/>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E77CB3"/>
    <w:pPr>
      <w:jc w:val="both"/>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77CB3"/>
    <w:pPr>
      <w:spacing w:after="100"/>
      <w:ind w:left="1200"/>
    </w:pPr>
  </w:style>
  <w:style w:type="paragraph" w:styleId="Spistreci7">
    <w:name w:val="toc 7"/>
    <w:basedOn w:val="Normalny"/>
    <w:next w:val="Normalny"/>
    <w:autoRedefine/>
    <w:uiPriority w:val="99"/>
    <w:semiHidden/>
    <w:rsid w:val="00E77CB3"/>
    <w:pPr>
      <w:spacing w:after="100"/>
      <w:ind w:left="1440"/>
    </w:p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JuCourt">
    <w:name w:val="Ju_Court"/>
    <w:basedOn w:val="Normalny"/>
    <w:next w:val="Normalny"/>
    <w:uiPriority w:val="16"/>
    <w:qFormat/>
    <w:rsid w:val="000850B1"/>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rsid w:val="00D64455"/>
    <w:pPr>
      <w:spacing w:before="240"/>
      <w:ind w:left="284"/>
    </w:pPr>
  </w:style>
  <w:style w:type="paragraph" w:customStyle="1" w:styleId="OpiH1">
    <w:name w:val="Opi_H_1"/>
    <w:basedOn w:val="ECHRHeading2"/>
    <w:uiPriority w:val="42"/>
    <w:qFormat/>
    <w:rsid w:val="000850B1"/>
    <w:pPr>
      <w:ind w:left="635" w:hanging="357"/>
      <w:outlineLvl w:val="2"/>
    </w:pPr>
  </w:style>
  <w:style w:type="paragraph" w:customStyle="1" w:styleId="OpiHa0">
    <w:name w:val="Opi_H_a"/>
    <w:basedOn w:val="ECHRHeading3"/>
    <w:uiPriority w:val="43"/>
    <w:qFormat/>
    <w:rsid w:val="000850B1"/>
    <w:pPr>
      <w:ind w:left="833" w:hanging="357"/>
      <w:outlineLvl w:val="3"/>
    </w:pPr>
    <w:rPr>
      <w:b/>
      <w:i w:val="0"/>
      <w:sz w:val="20"/>
    </w:rPr>
  </w:style>
  <w:style w:type="paragraph" w:customStyle="1" w:styleId="OpiHi">
    <w:name w:val="Opi_H_i"/>
    <w:basedOn w:val="ECHRHeading4"/>
    <w:uiPriority w:val="44"/>
    <w:qFormat/>
    <w:rsid w:val="000850B1"/>
    <w:pPr>
      <w:ind w:left="1037" w:hanging="357"/>
      <w:outlineLvl w:val="4"/>
    </w:pPr>
    <w:rPr>
      <w:b w:val="0"/>
      <w:i/>
    </w:rPr>
  </w:style>
  <w:style w:type="paragraph" w:customStyle="1" w:styleId="DummyStyle">
    <w:name w:val="Dummy_Style"/>
    <w:basedOn w:val="Normalny"/>
    <w:semiHidden/>
    <w:qFormat/>
    <w:rsid w:val="000850B1"/>
    <w:rPr>
      <w:color w:val="00B050"/>
    </w:rPr>
  </w:style>
  <w:style w:type="character" w:customStyle="1" w:styleId="ECHRParaChar">
    <w:name w:val="ECHR_Para Char"/>
    <w:aliases w:val="Ju_Para Char"/>
    <w:basedOn w:val="Domylnaczcionkaakapitu"/>
    <w:link w:val="ECHRPara"/>
    <w:uiPriority w:val="12"/>
    <w:rsid w:val="008E4F77"/>
    <w:rPr>
      <w:rFonts w:eastAsiaTheme="minorEastAsia"/>
      <w:sz w:val="24"/>
    </w:rPr>
  </w:style>
  <w:style w:type="paragraph" w:customStyle="1" w:styleId="jupara">
    <w:name w:val="jupara"/>
    <w:basedOn w:val="Normalny"/>
    <w:rsid w:val="002E1693"/>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2E1693"/>
    <w:pPr>
      <w:ind w:firstLine="284"/>
    </w:pPr>
    <w:rPr>
      <w:rFonts w:ascii="Times New Roman" w:eastAsia="Times New Roman" w:hAnsi="Times New Roman" w:cs="Times New Roman"/>
      <w:b/>
      <w:bCs/>
      <w:szCs w:val="24"/>
      <w:lang w:val="en-GB" w:eastAsia="en-GB"/>
    </w:rPr>
  </w:style>
  <w:style w:type="character" w:customStyle="1" w:styleId="apple-converted-space">
    <w:name w:val="apple-converted-space"/>
    <w:basedOn w:val="Domylnaczcionkaakapitu"/>
    <w:rsid w:val="006203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564377">
      <w:bodyDiv w:val="1"/>
      <w:marLeft w:val="0"/>
      <w:marRight w:val="0"/>
      <w:marTop w:val="0"/>
      <w:marBottom w:val="0"/>
      <w:divBdr>
        <w:top w:val="none" w:sz="0" w:space="0" w:color="auto"/>
        <w:left w:val="none" w:sz="0" w:space="0" w:color="auto"/>
        <w:bottom w:val="none" w:sz="0" w:space="0" w:color="auto"/>
        <w:right w:val="none" w:sz="0" w:space="0" w:color="auto"/>
      </w:divBdr>
    </w:div>
    <w:div w:id="526261589">
      <w:bodyDiv w:val="1"/>
      <w:marLeft w:val="0"/>
      <w:marRight w:val="0"/>
      <w:marTop w:val="0"/>
      <w:marBottom w:val="0"/>
      <w:divBdr>
        <w:top w:val="none" w:sz="0" w:space="0" w:color="auto"/>
        <w:left w:val="none" w:sz="0" w:space="0" w:color="auto"/>
        <w:bottom w:val="none" w:sz="0" w:space="0" w:color="auto"/>
        <w:right w:val="none" w:sz="0" w:space="0" w:color="auto"/>
      </w:divBdr>
    </w:div>
    <w:div w:id="644746732">
      <w:bodyDiv w:val="1"/>
      <w:marLeft w:val="0"/>
      <w:marRight w:val="0"/>
      <w:marTop w:val="0"/>
      <w:marBottom w:val="0"/>
      <w:divBdr>
        <w:top w:val="none" w:sz="0" w:space="0" w:color="auto"/>
        <w:left w:val="none" w:sz="0" w:space="0" w:color="auto"/>
        <w:bottom w:val="none" w:sz="0" w:space="0" w:color="auto"/>
        <w:right w:val="none" w:sz="0" w:space="0" w:color="auto"/>
      </w:divBdr>
    </w:div>
    <w:div w:id="723989780">
      <w:bodyDiv w:val="1"/>
      <w:marLeft w:val="0"/>
      <w:marRight w:val="0"/>
      <w:marTop w:val="0"/>
      <w:marBottom w:val="0"/>
      <w:divBdr>
        <w:top w:val="none" w:sz="0" w:space="0" w:color="auto"/>
        <w:left w:val="none" w:sz="0" w:space="0" w:color="auto"/>
        <w:bottom w:val="none" w:sz="0" w:space="0" w:color="auto"/>
        <w:right w:val="none" w:sz="0" w:space="0" w:color="auto"/>
      </w:divBdr>
      <w:divsChild>
        <w:div w:id="2005621847">
          <w:marLeft w:val="0"/>
          <w:marRight w:val="0"/>
          <w:marTop w:val="0"/>
          <w:marBottom w:val="0"/>
          <w:divBdr>
            <w:top w:val="none" w:sz="0" w:space="0" w:color="auto"/>
            <w:left w:val="none" w:sz="0" w:space="0" w:color="auto"/>
            <w:bottom w:val="none" w:sz="0" w:space="0" w:color="auto"/>
            <w:right w:val="none" w:sz="0" w:space="0" w:color="auto"/>
          </w:divBdr>
          <w:divsChild>
            <w:div w:id="1523128748">
              <w:marLeft w:val="0"/>
              <w:marRight w:val="0"/>
              <w:marTop w:val="0"/>
              <w:marBottom w:val="0"/>
              <w:divBdr>
                <w:top w:val="none" w:sz="0" w:space="0" w:color="auto"/>
                <w:left w:val="none" w:sz="0" w:space="0" w:color="auto"/>
                <w:bottom w:val="none" w:sz="0" w:space="0" w:color="auto"/>
                <w:right w:val="none" w:sz="0" w:space="0" w:color="auto"/>
              </w:divBdr>
              <w:divsChild>
                <w:div w:id="321351847">
                  <w:marLeft w:val="0"/>
                  <w:marRight w:val="0"/>
                  <w:marTop w:val="0"/>
                  <w:marBottom w:val="0"/>
                  <w:divBdr>
                    <w:top w:val="none" w:sz="0" w:space="0" w:color="auto"/>
                    <w:left w:val="none" w:sz="0" w:space="0" w:color="auto"/>
                    <w:bottom w:val="none" w:sz="0" w:space="0" w:color="auto"/>
                    <w:right w:val="none" w:sz="0" w:space="0" w:color="auto"/>
                  </w:divBdr>
                  <w:divsChild>
                    <w:div w:id="1836339189">
                      <w:marLeft w:val="0"/>
                      <w:marRight w:val="0"/>
                      <w:marTop w:val="0"/>
                      <w:marBottom w:val="0"/>
                      <w:divBdr>
                        <w:top w:val="none" w:sz="0" w:space="0" w:color="auto"/>
                        <w:left w:val="none" w:sz="0" w:space="0" w:color="auto"/>
                        <w:bottom w:val="none" w:sz="0" w:space="0" w:color="auto"/>
                        <w:right w:val="none" w:sz="0" w:space="0" w:color="auto"/>
                      </w:divBdr>
                      <w:divsChild>
                        <w:div w:id="1879467922">
                          <w:marLeft w:val="0"/>
                          <w:marRight w:val="0"/>
                          <w:marTop w:val="0"/>
                          <w:marBottom w:val="0"/>
                          <w:divBdr>
                            <w:top w:val="none" w:sz="0" w:space="0" w:color="auto"/>
                            <w:left w:val="none" w:sz="0" w:space="0" w:color="auto"/>
                            <w:bottom w:val="none" w:sz="0" w:space="0" w:color="auto"/>
                            <w:right w:val="none" w:sz="0" w:space="0" w:color="auto"/>
                          </w:divBdr>
                          <w:divsChild>
                            <w:div w:id="246504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8598495">
      <w:bodyDiv w:val="1"/>
      <w:marLeft w:val="0"/>
      <w:marRight w:val="0"/>
      <w:marTop w:val="0"/>
      <w:marBottom w:val="0"/>
      <w:divBdr>
        <w:top w:val="none" w:sz="0" w:space="0" w:color="auto"/>
        <w:left w:val="none" w:sz="0" w:space="0" w:color="auto"/>
        <w:bottom w:val="none" w:sz="0" w:space="0" w:color="auto"/>
        <w:right w:val="none" w:sz="0" w:space="0" w:color="auto"/>
      </w:divBdr>
      <w:divsChild>
        <w:div w:id="768355986">
          <w:marLeft w:val="0"/>
          <w:marRight w:val="0"/>
          <w:marTop w:val="0"/>
          <w:marBottom w:val="0"/>
          <w:divBdr>
            <w:top w:val="none" w:sz="0" w:space="0" w:color="auto"/>
            <w:left w:val="none" w:sz="0" w:space="0" w:color="auto"/>
            <w:bottom w:val="none" w:sz="0" w:space="0" w:color="auto"/>
            <w:right w:val="none" w:sz="0" w:space="0" w:color="auto"/>
          </w:divBdr>
          <w:divsChild>
            <w:div w:id="803085405">
              <w:marLeft w:val="0"/>
              <w:marRight w:val="0"/>
              <w:marTop w:val="0"/>
              <w:marBottom w:val="0"/>
              <w:divBdr>
                <w:top w:val="none" w:sz="0" w:space="0" w:color="auto"/>
                <w:left w:val="none" w:sz="0" w:space="0" w:color="auto"/>
                <w:bottom w:val="none" w:sz="0" w:space="0" w:color="auto"/>
                <w:right w:val="none" w:sz="0" w:space="0" w:color="auto"/>
              </w:divBdr>
              <w:divsChild>
                <w:div w:id="1058698950">
                  <w:marLeft w:val="0"/>
                  <w:marRight w:val="0"/>
                  <w:marTop w:val="0"/>
                  <w:marBottom w:val="0"/>
                  <w:divBdr>
                    <w:top w:val="none" w:sz="0" w:space="0" w:color="auto"/>
                    <w:left w:val="none" w:sz="0" w:space="0" w:color="auto"/>
                    <w:bottom w:val="none" w:sz="0" w:space="0" w:color="auto"/>
                    <w:right w:val="none" w:sz="0" w:space="0" w:color="auto"/>
                  </w:divBdr>
                  <w:divsChild>
                    <w:div w:id="1863351930">
                      <w:marLeft w:val="0"/>
                      <w:marRight w:val="0"/>
                      <w:marTop w:val="0"/>
                      <w:marBottom w:val="0"/>
                      <w:divBdr>
                        <w:top w:val="none" w:sz="0" w:space="0" w:color="auto"/>
                        <w:left w:val="none" w:sz="0" w:space="0" w:color="auto"/>
                        <w:bottom w:val="none" w:sz="0" w:space="0" w:color="auto"/>
                        <w:right w:val="none" w:sz="0" w:space="0" w:color="auto"/>
                      </w:divBdr>
                      <w:divsChild>
                        <w:div w:id="790321645">
                          <w:marLeft w:val="0"/>
                          <w:marRight w:val="0"/>
                          <w:marTop w:val="0"/>
                          <w:marBottom w:val="0"/>
                          <w:divBdr>
                            <w:top w:val="none" w:sz="0" w:space="0" w:color="auto"/>
                            <w:left w:val="none" w:sz="0" w:space="0" w:color="auto"/>
                            <w:bottom w:val="none" w:sz="0" w:space="0" w:color="auto"/>
                            <w:right w:val="none" w:sz="0" w:space="0" w:color="auto"/>
                          </w:divBdr>
                          <w:divsChild>
                            <w:div w:id="133549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4500609">
      <w:bodyDiv w:val="1"/>
      <w:marLeft w:val="0"/>
      <w:marRight w:val="0"/>
      <w:marTop w:val="0"/>
      <w:marBottom w:val="0"/>
      <w:divBdr>
        <w:top w:val="none" w:sz="0" w:space="0" w:color="auto"/>
        <w:left w:val="none" w:sz="0" w:space="0" w:color="auto"/>
        <w:bottom w:val="none" w:sz="0" w:space="0" w:color="auto"/>
        <w:right w:val="none" w:sz="0" w:space="0" w:color="auto"/>
      </w:divBdr>
      <w:divsChild>
        <w:div w:id="270557523">
          <w:marLeft w:val="0"/>
          <w:marRight w:val="0"/>
          <w:marTop w:val="0"/>
          <w:marBottom w:val="0"/>
          <w:divBdr>
            <w:top w:val="none" w:sz="0" w:space="0" w:color="auto"/>
            <w:left w:val="none" w:sz="0" w:space="0" w:color="auto"/>
            <w:bottom w:val="none" w:sz="0" w:space="0" w:color="auto"/>
            <w:right w:val="none" w:sz="0" w:space="0" w:color="auto"/>
          </w:divBdr>
          <w:divsChild>
            <w:div w:id="1268074244">
              <w:marLeft w:val="0"/>
              <w:marRight w:val="0"/>
              <w:marTop w:val="0"/>
              <w:marBottom w:val="0"/>
              <w:divBdr>
                <w:top w:val="none" w:sz="0" w:space="0" w:color="auto"/>
                <w:left w:val="none" w:sz="0" w:space="0" w:color="auto"/>
                <w:bottom w:val="none" w:sz="0" w:space="0" w:color="auto"/>
                <w:right w:val="none" w:sz="0" w:space="0" w:color="auto"/>
              </w:divBdr>
              <w:divsChild>
                <w:div w:id="1335761417">
                  <w:marLeft w:val="0"/>
                  <w:marRight w:val="0"/>
                  <w:marTop w:val="0"/>
                  <w:marBottom w:val="0"/>
                  <w:divBdr>
                    <w:top w:val="none" w:sz="0" w:space="0" w:color="auto"/>
                    <w:left w:val="none" w:sz="0" w:space="0" w:color="auto"/>
                    <w:bottom w:val="none" w:sz="0" w:space="0" w:color="auto"/>
                    <w:right w:val="none" w:sz="0" w:space="0" w:color="auto"/>
                  </w:divBdr>
                  <w:divsChild>
                    <w:div w:id="2122526145">
                      <w:marLeft w:val="0"/>
                      <w:marRight w:val="0"/>
                      <w:marTop w:val="0"/>
                      <w:marBottom w:val="0"/>
                      <w:divBdr>
                        <w:top w:val="none" w:sz="0" w:space="0" w:color="auto"/>
                        <w:left w:val="none" w:sz="0" w:space="0" w:color="auto"/>
                        <w:bottom w:val="none" w:sz="0" w:space="0" w:color="auto"/>
                        <w:right w:val="none" w:sz="0" w:space="0" w:color="auto"/>
                      </w:divBdr>
                      <w:divsChild>
                        <w:div w:id="1467116648">
                          <w:marLeft w:val="0"/>
                          <w:marRight w:val="0"/>
                          <w:marTop w:val="0"/>
                          <w:marBottom w:val="0"/>
                          <w:divBdr>
                            <w:top w:val="none" w:sz="0" w:space="0" w:color="auto"/>
                            <w:left w:val="none" w:sz="0" w:space="0" w:color="auto"/>
                            <w:bottom w:val="none" w:sz="0" w:space="0" w:color="auto"/>
                            <w:right w:val="none" w:sz="0" w:space="0" w:color="auto"/>
                          </w:divBdr>
                          <w:divsChild>
                            <w:div w:id="1747411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3200870">
      <w:bodyDiv w:val="1"/>
      <w:marLeft w:val="0"/>
      <w:marRight w:val="0"/>
      <w:marTop w:val="0"/>
      <w:marBottom w:val="0"/>
      <w:divBdr>
        <w:top w:val="none" w:sz="0" w:space="0" w:color="auto"/>
        <w:left w:val="none" w:sz="0" w:space="0" w:color="auto"/>
        <w:bottom w:val="none" w:sz="0" w:space="0" w:color="auto"/>
        <w:right w:val="none" w:sz="0" w:space="0" w:color="auto"/>
      </w:divBdr>
    </w:div>
    <w:div w:id="1536386402">
      <w:bodyDiv w:val="1"/>
      <w:marLeft w:val="0"/>
      <w:marRight w:val="0"/>
      <w:marTop w:val="0"/>
      <w:marBottom w:val="0"/>
      <w:divBdr>
        <w:top w:val="none" w:sz="0" w:space="0" w:color="auto"/>
        <w:left w:val="none" w:sz="0" w:space="0" w:color="auto"/>
        <w:bottom w:val="none" w:sz="0" w:space="0" w:color="auto"/>
        <w:right w:val="none" w:sz="0" w:space="0" w:color="auto"/>
      </w:divBdr>
      <w:divsChild>
        <w:div w:id="1436559842">
          <w:marLeft w:val="0"/>
          <w:marRight w:val="0"/>
          <w:marTop w:val="0"/>
          <w:marBottom w:val="0"/>
          <w:divBdr>
            <w:top w:val="none" w:sz="0" w:space="0" w:color="auto"/>
            <w:left w:val="none" w:sz="0" w:space="0" w:color="auto"/>
            <w:bottom w:val="none" w:sz="0" w:space="0" w:color="auto"/>
            <w:right w:val="none" w:sz="0" w:space="0" w:color="auto"/>
          </w:divBdr>
          <w:divsChild>
            <w:div w:id="68314094">
              <w:marLeft w:val="0"/>
              <w:marRight w:val="0"/>
              <w:marTop w:val="0"/>
              <w:marBottom w:val="0"/>
              <w:divBdr>
                <w:top w:val="none" w:sz="0" w:space="0" w:color="auto"/>
                <w:left w:val="none" w:sz="0" w:space="0" w:color="auto"/>
                <w:bottom w:val="none" w:sz="0" w:space="0" w:color="auto"/>
                <w:right w:val="none" w:sz="0" w:space="0" w:color="auto"/>
              </w:divBdr>
              <w:divsChild>
                <w:div w:id="1035928223">
                  <w:marLeft w:val="0"/>
                  <w:marRight w:val="0"/>
                  <w:marTop w:val="0"/>
                  <w:marBottom w:val="0"/>
                  <w:divBdr>
                    <w:top w:val="none" w:sz="0" w:space="0" w:color="auto"/>
                    <w:left w:val="none" w:sz="0" w:space="0" w:color="auto"/>
                    <w:bottom w:val="none" w:sz="0" w:space="0" w:color="auto"/>
                    <w:right w:val="none" w:sz="0" w:space="0" w:color="auto"/>
                  </w:divBdr>
                  <w:divsChild>
                    <w:div w:id="303853581">
                      <w:marLeft w:val="0"/>
                      <w:marRight w:val="0"/>
                      <w:marTop w:val="0"/>
                      <w:marBottom w:val="0"/>
                      <w:divBdr>
                        <w:top w:val="none" w:sz="0" w:space="0" w:color="auto"/>
                        <w:left w:val="none" w:sz="0" w:space="0" w:color="auto"/>
                        <w:bottom w:val="none" w:sz="0" w:space="0" w:color="auto"/>
                        <w:right w:val="none" w:sz="0" w:space="0" w:color="auto"/>
                      </w:divBdr>
                      <w:divsChild>
                        <w:div w:id="1468358092">
                          <w:marLeft w:val="0"/>
                          <w:marRight w:val="0"/>
                          <w:marTop w:val="0"/>
                          <w:marBottom w:val="0"/>
                          <w:divBdr>
                            <w:top w:val="none" w:sz="0" w:space="0" w:color="auto"/>
                            <w:left w:val="none" w:sz="0" w:space="0" w:color="auto"/>
                            <w:bottom w:val="none" w:sz="0" w:space="0" w:color="auto"/>
                            <w:right w:val="none" w:sz="0" w:space="0" w:color="auto"/>
                          </w:divBdr>
                          <w:divsChild>
                            <w:div w:id="974143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55069681">
      <w:bodyDiv w:val="1"/>
      <w:marLeft w:val="0"/>
      <w:marRight w:val="0"/>
      <w:marTop w:val="0"/>
      <w:marBottom w:val="0"/>
      <w:divBdr>
        <w:top w:val="none" w:sz="0" w:space="0" w:color="auto"/>
        <w:left w:val="none" w:sz="0" w:space="0" w:color="auto"/>
        <w:bottom w:val="none" w:sz="0" w:space="0" w:color="auto"/>
        <w:right w:val="none" w:sz="0" w:space="0" w:color="auto"/>
      </w:divBdr>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A81BBF-077F-46BC-BB1B-FC73A71CC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6323</Words>
  <Characters>37941</Characters>
  <Application>Microsoft Office Word</Application>
  <DocSecurity>0</DocSecurity>
  <Lines>316</Lines>
  <Paragraphs>88</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44176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2017-05-13T13:36:00Z</dcterms:created>
  <dcterms:modified xsi:type="dcterms:W3CDTF">2017-05-13T13:36:00Z</dcterms:modified>
</cp:coreProperties>
</file>