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D175B" w14:textId="77777777" w:rsidR="00276699" w:rsidRPr="000D329C" w:rsidRDefault="00EB63B4" w:rsidP="0033629C">
      <w:pPr>
        <w:suppressAutoHyphens/>
        <w:spacing w:before="240" w:beforeAutospacing="0" w:after="0" w:afterAutospacing="0"/>
        <w:jc w:val="center"/>
        <w:rPr>
          <w:szCs w:val="20"/>
          <w:lang w:val="pl-PL" w:eastAsia="fr-FR"/>
        </w:rPr>
      </w:pPr>
      <w:r w:rsidRPr="000D329C">
        <w:rPr>
          <w:szCs w:val="20"/>
          <w:lang w:val="pl-PL" w:eastAsia="fr-FR"/>
        </w:rPr>
        <w:t>RADA EUROPY</w:t>
      </w:r>
    </w:p>
    <w:p w14:paraId="18D5B728" w14:textId="77777777" w:rsidR="00EB63B4" w:rsidRPr="000D329C" w:rsidRDefault="00EB63B4" w:rsidP="0033629C">
      <w:pPr>
        <w:suppressAutoHyphens/>
        <w:spacing w:before="0" w:beforeAutospacing="0" w:after="0" w:afterAutospacing="0"/>
        <w:jc w:val="center"/>
        <w:rPr>
          <w:szCs w:val="20"/>
          <w:lang w:val="pl-PL" w:eastAsia="fr-FR"/>
        </w:rPr>
      </w:pPr>
    </w:p>
    <w:p w14:paraId="59E0483E" w14:textId="3E8C0379" w:rsidR="00EB63B4" w:rsidRPr="00EB63B4" w:rsidRDefault="00B118E9" w:rsidP="00B118E9">
      <w:pPr>
        <w:suppressAutoHyphens/>
        <w:spacing w:before="0" w:beforeAutospacing="0" w:after="0" w:afterAutospacing="0"/>
        <w:jc w:val="center"/>
        <w:rPr>
          <w:szCs w:val="20"/>
          <w:lang w:val="pl-PL" w:eastAsia="fr-FR"/>
        </w:rPr>
      </w:pPr>
      <w:r w:rsidRPr="00EB63B4">
        <w:rPr>
          <w:szCs w:val="20"/>
          <w:lang w:val="pl-PL" w:eastAsia="fr-FR"/>
        </w:rPr>
        <w:t>EUROPEJSKI TRYBUNAŁ PRAW CZŁOWIEKA</w:t>
      </w:r>
    </w:p>
    <w:p w14:paraId="0C405864" w14:textId="77777777" w:rsidR="00F71A6A" w:rsidRPr="000D329C" w:rsidRDefault="00F71A6A" w:rsidP="0033629C">
      <w:pPr>
        <w:suppressAutoHyphens/>
        <w:spacing w:before="0" w:beforeAutospacing="0" w:after="0" w:afterAutospacing="0"/>
        <w:jc w:val="center"/>
        <w:rPr>
          <w:szCs w:val="20"/>
          <w:lang w:val="pl-PL" w:eastAsia="fr-FR"/>
        </w:rPr>
      </w:pPr>
    </w:p>
    <w:p w14:paraId="1B8BB8AA" w14:textId="25D15300" w:rsidR="00F71A6A" w:rsidRDefault="00F5601F" w:rsidP="0033629C">
      <w:pPr>
        <w:suppressAutoHyphens/>
        <w:spacing w:before="0" w:beforeAutospacing="0" w:after="0" w:afterAutospacing="0"/>
        <w:jc w:val="center"/>
        <w:rPr>
          <w:szCs w:val="20"/>
          <w:lang w:val="pl-PL" w:eastAsia="fr-FR"/>
        </w:rPr>
      </w:pPr>
      <w:r w:rsidRPr="00011318">
        <w:rPr>
          <w:szCs w:val="20"/>
          <w:lang w:val="pl-PL" w:eastAsia="fr-FR"/>
        </w:rPr>
        <w:t>CZWARTA SEKCJA</w:t>
      </w:r>
    </w:p>
    <w:p w14:paraId="6A69E21E" w14:textId="08736CB0" w:rsidR="008E1962" w:rsidRDefault="008E1962" w:rsidP="0033629C">
      <w:pPr>
        <w:suppressAutoHyphens/>
        <w:spacing w:before="0" w:beforeAutospacing="0" w:after="0" w:afterAutospacing="0"/>
        <w:jc w:val="center"/>
        <w:rPr>
          <w:szCs w:val="20"/>
          <w:lang w:val="pl-PL" w:eastAsia="fr-FR"/>
        </w:rPr>
      </w:pPr>
    </w:p>
    <w:p w14:paraId="4F1D43F3" w14:textId="30C49AF8" w:rsidR="008E1962" w:rsidRDefault="008E1962" w:rsidP="0033629C">
      <w:pPr>
        <w:suppressAutoHyphens/>
        <w:spacing w:before="0" w:beforeAutospacing="0" w:after="0" w:afterAutospacing="0"/>
        <w:jc w:val="center"/>
        <w:rPr>
          <w:szCs w:val="20"/>
          <w:lang w:val="pl-PL" w:eastAsia="fr-FR"/>
        </w:rPr>
      </w:pPr>
    </w:p>
    <w:p w14:paraId="0179DFD5" w14:textId="77777777" w:rsidR="008E1962" w:rsidRPr="00011318" w:rsidRDefault="008E1962" w:rsidP="00B118E9">
      <w:pPr>
        <w:suppressAutoHyphens/>
        <w:spacing w:before="0" w:beforeAutospacing="0" w:after="0" w:afterAutospacing="0"/>
        <w:jc w:val="center"/>
        <w:rPr>
          <w:szCs w:val="20"/>
          <w:lang w:val="pl-PL" w:eastAsia="fr-FR"/>
        </w:rPr>
      </w:pPr>
    </w:p>
    <w:p w14:paraId="5A381E68" w14:textId="77777777" w:rsidR="00276699" w:rsidRPr="00011318" w:rsidRDefault="00276699" w:rsidP="00B118E9">
      <w:pPr>
        <w:suppressAutoHyphens/>
        <w:spacing w:before="0" w:beforeAutospacing="0" w:after="0" w:afterAutospacing="0"/>
        <w:jc w:val="center"/>
        <w:rPr>
          <w:szCs w:val="20"/>
          <w:lang w:val="pl-PL" w:eastAsia="fr-FR"/>
        </w:rPr>
      </w:pPr>
    </w:p>
    <w:p w14:paraId="35F37504" w14:textId="77777777" w:rsidR="00F71A6A" w:rsidRPr="00011318" w:rsidRDefault="00F71A6A" w:rsidP="00B118E9">
      <w:pPr>
        <w:suppressAutoHyphens/>
        <w:spacing w:before="0" w:beforeAutospacing="0" w:after="0" w:afterAutospacing="0"/>
        <w:jc w:val="center"/>
        <w:rPr>
          <w:szCs w:val="20"/>
          <w:lang w:val="pl-PL" w:eastAsia="fr-FR"/>
        </w:rPr>
      </w:pPr>
    </w:p>
    <w:p w14:paraId="57DCF03F" w14:textId="64E5EA63" w:rsidR="00F71A6A" w:rsidRPr="00F5601F" w:rsidRDefault="00F5601F" w:rsidP="0033629C">
      <w:pPr>
        <w:suppressAutoHyphens/>
        <w:spacing w:before="0" w:beforeAutospacing="0" w:after="0" w:afterAutospacing="0"/>
        <w:jc w:val="center"/>
        <w:rPr>
          <w:b/>
          <w:szCs w:val="20"/>
          <w:lang w:val="pl-PL" w:eastAsia="fr-FR"/>
        </w:rPr>
      </w:pPr>
      <w:bookmarkStart w:id="0" w:name="To"/>
      <w:r w:rsidRPr="00F5601F">
        <w:rPr>
          <w:b/>
          <w:szCs w:val="20"/>
          <w:lang w:val="pl-PL" w:eastAsia="fr-FR"/>
        </w:rPr>
        <w:t>SPRAWA</w:t>
      </w:r>
      <w:r w:rsidR="00BE5073">
        <w:rPr>
          <w:b/>
          <w:szCs w:val="20"/>
          <w:lang w:val="pl-PL" w:eastAsia="fr-FR"/>
        </w:rPr>
        <w:t xml:space="preserve"> </w:t>
      </w:r>
      <w:bookmarkEnd w:id="0"/>
      <w:r>
        <w:rPr>
          <w:b/>
          <w:szCs w:val="20"/>
          <w:lang w:val="pl-PL" w:eastAsia="fr-FR"/>
        </w:rPr>
        <w:t>KULIŚ p. POLSCE</w:t>
      </w:r>
    </w:p>
    <w:p w14:paraId="51F979E7" w14:textId="77777777" w:rsidR="00F71A6A" w:rsidRPr="00F5601F" w:rsidRDefault="00F71A6A" w:rsidP="0033629C">
      <w:pPr>
        <w:suppressAutoHyphens/>
        <w:spacing w:before="0" w:beforeAutospacing="0" w:after="0" w:afterAutospacing="0"/>
        <w:jc w:val="center"/>
        <w:rPr>
          <w:szCs w:val="20"/>
          <w:lang w:val="pl-PL" w:eastAsia="fr-FR"/>
        </w:rPr>
      </w:pPr>
    </w:p>
    <w:p w14:paraId="6AC664AA" w14:textId="77777777" w:rsidR="00AC4762" w:rsidRPr="00F5601F" w:rsidRDefault="00AC4762" w:rsidP="0033629C">
      <w:pPr>
        <w:suppressAutoHyphens/>
        <w:spacing w:before="0" w:beforeAutospacing="0" w:after="0" w:afterAutospacing="0"/>
        <w:jc w:val="center"/>
        <w:rPr>
          <w:szCs w:val="20"/>
          <w:lang w:val="pl-PL" w:eastAsia="fr-FR"/>
        </w:rPr>
      </w:pPr>
    </w:p>
    <w:p w14:paraId="5810AE1D" w14:textId="77777777" w:rsidR="00F71A6A" w:rsidRPr="00F5601F" w:rsidRDefault="00F71A6A" w:rsidP="0033629C">
      <w:pPr>
        <w:suppressAutoHyphens/>
        <w:spacing w:before="0" w:beforeAutospacing="0" w:after="0" w:afterAutospacing="0"/>
        <w:jc w:val="center"/>
        <w:rPr>
          <w:i/>
          <w:szCs w:val="20"/>
          <w:lang w:val="pl-PL" w:eastAsia="fr-FR"/>
        </w:rPr>
      </w:pPr>
      <w:r w:rsidRPr="00F5601F">
        <w:rPr>
          <w:i/>
          <w:szCs w:val="20"/>
          <w:lang w:val="pl-PL" w:eastAsia="fr-FR"/>
        </w:rPr>
        <w:t>(</w:t>
      </w:r>
      <w:r w:rsidR="00F5601F" w:rsidRPr="00F5601F">
        <w:rPr>
          <w:i/>
          <w:szCs w:val="20"/>
          <w:lang w:val="pl-PL" w:eastAsia="fr-FR"/>
        </w:rPr>
        <w:t>Skarga nr</w:t>
      </w:r>
      <w:r w:rsidR="00D73C89" w:rsidRPr="00F5601F">
        <w:rPr>
          <w:i/>
          <w:szCs w:val="20"/>
          <w:lang w:val="pl-PL" w:eastAsia="fr-FR"/>
        </w:rPr>
        <w:t xml:space="preserve"> 15601/02</w:t>
      </w:r>
      <w:r w:rsidRPr="00F5601F">
        <w:rPr>
          <w:i/>
          <w:szCs w:val="20"/>
          <w:lang w:val="pl-PL" w:eastAsia="fr-FR"/>
        </w:rPr>
        <w:t>)</w:t>
      </w:r>
    </w:p>
    <w:p w14:paraId="12F47F28" w14:textId="77777777" w:rsidR="00276699" w:rsidRPr="00F5601F" w:rsidRDefault="00276699" w:rsidP="0033629C">
      <w:pPr>
        <w:suppressAutoHyphens/>
        <w:spacing w:before="0" w:beforeAutospacing="0" w:after="0" w:afterAutospacing="0"/>
        <w:jc w:val="center"/>
        <w:rPr>
          <w:sz w:val="22"/>
          <w:szCs w:val="20"/>
          <w:lang w:val="pl-PL" w:eastAsia="fr-FR"/>
        </w:rPr>
      </w:pPr>
    </w:p>
    <w:p w14:paraId="48BED53B" w14:textId="77692319" w:rsidR="00276699" w:rsidRDefault="00276699" w:rsidP="0033629C">
      <w:pPr>
        <w:suppressAutoHyphens/>
        <w:spacing w:before="0" w:beforeAutospacing="0" w:after="0" w:afterAutospacing="0"/>
        <w:jc w:val="center"/>
        <w:rPr>
          <w:sz w:val="22"/>
          <w:szCs w:val="20"/>
          <w:lang w:val="pl-PL" w:eastAsia="fr-FR"/>
        </w:rPr>
      </w:pPr>
    </w:p>
    <w:p w14:paraId="17746D12" w14:textId="77777777" w:rsidR="008E1962" w:rsidRPr="00F5601F" w:rsidRDefault="008E1962" w:rsidP="00B118E9">
      <w:pPr>
        <w:suppressAutoHyphens/>
        <w:spacing w:before="0" w:beforeAutospacing="0" w:after="0" w:afterAutospacing="0"/>
        <w:jc w:val="center"/>
        <w:rPr>
          <w:sz w:val="22"/>
          <w:szCs w:val="20"/>
          <w:lang w:val="pl-PL" w:eastAsia="fr-FR"/>
        </w:rPr>
      </w:pPr>
    </w:p>
    <w:p w14:paraId="5C071F02" w14:textId="77777777" w:rsidR="00276699" w:rsidRPr="00F5601F" w:rsidRDefault="00F5601F" w:rsidP="0033629C">
      <w:pPr>
        <w:suppressAutoHyphens/>
        <w:spacing w:before="0" w:beforeAutospacing="0" w:after="0" w:afterAutospacing="0"/>
        <w:jc w:val="center"/>
        <w:rPr>
          <w:lang w:val="pl-PL" w:eastAsia="fr-FR"/>
        </w:rPr>
      </w:pPr>
      <w:r w:rsidRPr="00F5601F">
        <w:rPr>
          <w:lang w:val="pl-PL" w:eastAsia="fr-FR"/>
        </w:rPr>
        <w:t>WYROK</w:t>
      </w:r>
    </w:p>
    <w:p w14:paraId="183D831E" w14:textId="77777777" w:rsidR="00276699" w:rsidRPr="00F5601F" w:rsidRDefault="00276699" w:rsidP="0033629C">
      <w:pPr>
        <w:suppressAutoHyphens/>
        <w:spacing w:before="0" w:beforeAutospacing="0" w:after="0" w:afterAutospacing="0"/>
        <w:jc w:val="center"/>
        <w:rPr>
          <w:lang w:val="pl-PL" w:eastAsia="fr-FR"/>
        </w:rPr>
      </w:pPr>
    </w:p>
    <w:p w14:paraId="0ADBE540" w14:textId="77777777" w:rsidR="00276699" w:rsidRPr="00F5601F" w:rsidRDefault="00276699" w:rsidP="0033629C">
      <w:pPr>
        <w:suppressAutoHyphens/>
        <w:spacing w:before="0" w:beforeAutospacing="0" w:after="0" w:afterAutospacing="0"/>
        <w:jc w:val="center"/>
        <w:rPr>
          <w:lang w:val="pl-PL" w:eastAsia="fr-FR"/>
        </w:rPr>
      </w:pPr>
    </w:p>
    <w:p w14:paraId="30F68970" w14:textId="635DC00A" w:rsidR="00276699" w:rsidRPr="00011318" w:rsidRDefault="000C3250" w:rsidP="0033629C">
      <w:pPr>
        <w:suppressAutoHyphens/>
        <w:spacing w:before="0" w:beforeAutospacing="0" w:after="0" w:afterAutospacing="0"/>
        <w:jc w:val="center"/>
        <w:rPr>
          <w:lang w:val="pl-PL" w:eastAsia="fr-FR"/>
        </w:rPr>
      </w:pPr>
      <w:r>
        <w:rPr>
          <w:lang w:val="pl-PL" w:eastAsia="fr-FR"/>
        </w:rPr>
        <w:t>STRASB</w:t>
      </w:r>
      <w:r w:rsidR="00276699" w:rsidRPr="00011318">
        <w:rPr>
          <w:lang w:val="pl-PL" w:eastAsia="fr-FR"/>
        </w:rPr>
        <w:t>URG</w:t>
      </w:r>
    </w:p>
    <w:p w14:paraId="7D036892" w14:textId="77777777" w:rsidR="00276699" w:rsidRPr="00011318" w:rsidRDefault="00276699" w:rsidP="0033629C">
      <w:pPr>
        <w:suppressAutoHyphens/>
        <w:spacing w:before="0" w:beforeAutospacing="0" w:after="0" w:afterAutospacing="0"/>
        <w:jc w:val="center"/>
        <w:rPr>
          <w:lang w:val="pl-PL" w:eastAsia="fr-FR"/>
        </w:rPr>
      </w:pPr>
    </w:p>
    <w:p w14:paraId="06CFB5E8" w14:textId="77777777" w:rsidR="00AC4762" w:rsidRPr="00011318" w:rsidRDefault="00AC4762" w:rsidP="0033629C">
      <w:pPr>
        <w:suppressAutoHyphens/>
        <w:spacing w:before="0" w:beforeAutospacing="0" w:after="0" w:afterAutospacing="0"/>
        <w:jc w:val="center"/>
        <w:rPr>
          <w:lang w:val="pl-PL" w:eastAsia="fr-FR"/>
        </w:rPr>
      </w:pPr>
    </w:p>
    <w:p w14:paraId="69824B56" w14:textId="0D9ED4D8" w:rsidR="00276699" w:rsidRPr="00011318" w:rsidRDefault="00276699" w:rsidP="0033629C">
      <w:pPr>
        <w:suppressAutoHyphens/>
        <w:spacing w:before="0" w:beforeAutospacing="0" w:after="0" w:afterAutospacing="0"/>
        <w:jc w:val="center"/>
        <w:rPr>
          <w:lang w:val="pl-PL" w:eastAsia="fr-FR"/>
        </w:rPr>
      </w:pPr>
      <w:r w:rsidRPr="00011318">
        <w:rPr>
          <w:lang w:val="pl-PL" w:eastAsia="fr-FR"/>
        </w:rPr>
        <w:t>1</w:t>
      </w:r>
      <w:r w:rsidR="00F5601F" w:rsidRPr="00011318">
        <w:rPr>
          <w:lang w:val="pl-PL" w:eastAsia="fr-FR"/>
        </w:rPr>
        <w:t>8</w:t>
      </w:r>
      <w:r w:rsidR="00BE5073">
        <w:rPr>
          <w:lang w:val="pl-PL" w:eastAsia="fr-FR"/>
        </w:rPr>
        <w:t xml:space="preserve"> </w:t>
      </w:r>
      <w:r w:rsidR="00F5601F" w:rsidRPr="00011318">
        <w:rPr>
          <w:lang w:val="pl-PL" w:eastAsia="fr-FR"/>
        </w:rPr>
        <w:t>marca</w:t>
      </w:r>
      <w:r w:rsidR="00BE5073">
        <w:rPr>
          <w:lang w:val="pl-PL" w:eastAsia="fr-FR"/>
        </w:rPr>
        <w:t xml:space="preserve"> </w:t>
      </w:r>
      <w:r w:rsidRPr="00011318">
        <w:rPr>
          <w:lang w:val="pl-PL" w:eastAsia="fr-FR"/>
        </w:rPr>
        <w:t>2008</w:t>
      </w:r>
      <w:r w:rsidR="005C3120">
        <w:rPr>
          <w:lang w:val="pl-PL" w:eastAsia="fr-FR"/>
        </w:rPr>
        <w:t xml:space="preserve"> r.</w:t>
      </w:r>
    </w:p>
    <w:p w14:paraId="46911C13" w14:textId="77777777" w:rsidR="00276699" w:rsidRPr="0033629C" w:rsidRDefault="00276699" w:rsidP="0033629C">
      <w:pPr>
        <w:suppressAutoHyphens/>
        <w:spacing w:before="0" w:beforeAutospacing="0" w:after="0" w:afterAutospacing="0"/>
        <w:jc w:val="center"/>
        <w:rPr>
          <w:sz w:val="22"/>
          <w:lang w:val="pl-PL"/>
        </w:rPr>
      </w:pPr>
    </w:p>
    <w:p w14:paraId="47EEEC14" w14:textId="77777777" w:rsidR="00276699" w:rsidRPr="0033629C" w:rsidRDefault="00276699" w:rsidP="0033629C">
      <w:pPr>
        <w:suppressAutoHyphens/>
        <w:spacing w:before="0" w:beforeAutospacing="0" w:after="0" w:afterAutospacing="0"/>
        <w:jc w:val="center"/>
        <w:rPr>
          <w:sz w:val="22"/>
          <w:lang w:val="pl-PL"/>
        </w:rPr>
      </w:pPr>
    </w:p>
    <w:p w14:paraId="2585C968" w14:textId="41002296" w:rsidR="00A74669" w:rsidRDefault="00AF76F1" w:rsidP="0033629C">
      <w:pPr>
        <w:suppressAutoHyphens/>
        <w:spacing w:before="0" w:beforeAutospacing="0" w:after="0" w:afterAutospacing="0"/>
        <w:jc w:val="center"/>
        <w:rPr>
          <w:b/>
          <w:color w:val="FF0000"/>
          <w:sz w:val="36"/>
          <w:szCs w:val="20"/>
          <w:u w:val="single"/>
          <w:lang w:val="pl-PL" w:eastAsia="fr-FR"/>
        </w:rPr>
      </w:pPr>
      <w:r>
        <w:rPr>
          <w:b/>
          <w:color w:val="FF0000"/>
          <w:sz w:val="36"/>
          <w:szCs w:val="20"/>
          <w:u w:val="single"/>
          <w:lang w:val="pl-PL" w:eastAsia="fr-FR"/>
        </w:rPr>
        <w:t>OSTATECZNY</w:t>
      </w:r>
    </w:p>
    <w:p w14:paraId="188C5980" w14:textId="77777777" w:rsidR="00AF76F1" w:rsidRDefault="00AF76F1" w:rsidP="0033629C">
      <w:pPr>
        <w:suppressAutoHyphens/>
        <w:spacing w:before="0" w:beforeAutospacing="0" w:after="0" w:afterAutospacing="0"/>
        <w:jc w:val="center"/>
        <w:rPr>
          <w:b/>
          <w:color w:val="FF0000"/>
          <w:sz w:val="36"/>
          <w:szCs w:val="20"/>
          <w:u w:val="single"/>
          <w:lang w:val="pl-PL" w:eastAsia="fr-FR"/>
        </w:rPr>
      </w:pPr>
    </w:p>
    <w:p w14:paraId="5B523840" w14:textId="77777777" w:rsidR="00AC4762" w:rsidRPr="00A74669" w:rsidRDefault="00AC4762" w:rsidP="0033629C">
      <w:pPr>
        <w:suppressAutoHyphens/>
        <w:spacing w:before="0" w:beforeAutospacing="0" w:after="0" w:afterAutospacing="0"/>
        <w:jc w:val="center"/>
        <w:rPr>
          <w:b/>
          <w:color w:val="FF0000"/>
          <w:sz w:val="36"/>
          <w:szCs w:val="20"/>
          <w:u w:val="single"/>
          <w:lang w:val="pl-PL" w:eastAsia="fr-FR"/>
        </w:rPr>
      </w:pPr>
      <w:r w:rsidRPr="00011318">
        <w:rPr>
          <w:i/>
          <w:color w:val="FF0000"/>
          <w:sz w:val="36"/>
          <w:szCs w:val="20"/>
          <w:lang w:val="pl-PL" w:eastAsia="fr-FR"/>
        </w:rPr>
        <w:t>18/06/2008</w:t>
      </w:r>
    </w:p>
    <w:p w14:paraId="7C44C44A" w14:textId="77777777" w:rsidR="00AC4762" w:rsidRPr="00011318" w:rsidRDefault="00AC4762" w:rsidP="0033629C">
      <w:pPr>
        <w:suppressAutoHyphens/>
        <w:spacing w:before="0" w:beforeAutospacing="0" w:after="0" w:afterAutospacing="0"/>
        <w:jc w:val="center"/>
        <w:rPr>
          <w:color w:val="FF0000"/>
          <w:szCs w:val="20"/>
          <w:lang w:val="pl-PL" w:eastAsia="fr-FR"/>
        </w:rPr>
      </w:pPr>
      <w:bookmarkStart w:id="1" w:name="OLE_LINK1"/>
      <w:bookmarkStart w:id="2" w:name="OLE_LINK2"/>
      <w:bookmarkEnd w:id="1"/>
      <w:bookmarkEnd w:id="2"/>
    </w:p>
    <w:p w14:paraId="19DAF215" w14:textId="77777777" w:rsidR="00A74669" w:rsidRPr="00011318" w:rsidRDefault="00A74669" w:rsidP="0033629C">
      <w:pPr>
        <w:suppressAutoHyphens/>
        <w:spacing w:before="0" w:beforeAutospacing="0" w:after="0" w:afterAutospacing="0"/>
        <w:jc w:val="center"/>
        <w:rPr>
          <w:sz w:val="22"/>
          <w:szCs w:val="20"/>
          <w:lang w:val="pl-PL" w:eastAsia="fr-FR"/>
        </w:rPr>
      </w:pPr>
    </w:p>
    <w:p w14:paraId="7F85D3E3" w14:textId="77777777" w:rsidR="00F5601F" w:rsidRPr="0033629C" w:rsidRDefault="00F5601F" w:rsidP="0033629C">
      <w:pPr>
        <w:pStyle w:val="JuPara"/>
        <w:jc w:val="center"/>
        <w:rPr>
          <w:lang w:val="pl-PL"/>
        </w:rPr>
      </w:pPr>
    </w:p>
    <w:p w14:paraId="4C1E9783" w14:textId="21582B27" w:rsidR="00F5601F" w:rsidRPr="0033629C" w:rsidRDefault="00F5601F" w:rsidP="0033629C">
      <w:pPr>
        <w:pStyle w:val="JuPara"/>
        <w:ind w:firstLine="0"/>
        <w:jc w:val="center"/>
        <w:rPr>
          <w:i/>
          <w:sz w:val="22"/>
          <w:lang w:val="pl-PL"/>
        </w:rPr>
      </w:pPr>
      <w:r w:rsidRPr="0033629C">
        <w:rPr>
          <w:i/>
          <w:sz w:val="22"/>
          <w:lang w:val="pl-PL"/>
        </w:rPr>
        <w:t>Wyrok ten sta</w:t>
      </w:r>
      <w:r w:rsidR="00C71DE9">
        <w:rPr>
          <w:i/>
          <w:sz w:val="22"/>
          <w:lang w:val="pl-PL"/>
        </w:rPr>
        <w:t>ł</w:t>
      </w:r>
      <w:r w:rsidRPr="0033629C">
        <w:rPr>
          <w:i/>
          <w:sz w:val="22"/>
          <w:lang w:val="pl-PL"/>
        </w:rPr>
        <w:t xml:space="preserve"> się </w:t>
      </w:r>
      <w:r w:rsidR="00AF76F1" w:rsidRPr="0033629C">
        <w:rPr>
          <w:i/>
          <w:sz w:val="22"/>
          <w:lang w:val="pl-PL"/>
        </w:rPr>
        <w:t>ostateczny w okolicznościach</w:t>
      </w:r>
      <w:r w:rsidRPr="0033629C">
        <w:rPr>
          <w:i/>
          <w:sz w:val="22"/>
          <w:lang w:val="pl-PL"/>
        </w:rPr>
        <w:t xml:space="preserve"> określony</w:t>
      </w:r>
      <w:r w:rsidR="00AF76F1" w:rsidRPr="0033629C">
        <w:rPr>
          <w:i/>
          <w:sz w:val="22"/>
          <w:lang w:val="pl-PL"/>
        </w:rPr>
        <w:t>ch</w:t>
      </w:r>
      <w:r w:rsidR="00BE5073" w:rsidRPr="0033629C">
        <w:rPr>
          <w:i/>
          <w:sz w:val="22"/>
          <w:lang w:val="pl-PL"/>
        </w:rPr>
        <w:t xml:space="preserve"> </w:t>
      </w:r>
      <w:r w:rsidR="00AF76F1" w:rsidRPr="0033629C">
        <w:rPr>
          <w:i/>
          <w:sz w:val="22"/>
          <w:lang w:val="pl-PL"/>
        </w:rPr>
        <w:t xml:space="preserve">w art. </w:t>
      </w:r>
      <w:r w:rsidRPr="0033629C">
        <w:rPr>
          <w:i/>
          <w:sz w:val="22"/>
          <w:lang w:val="pl-PL"/>
        </w:rPr>
        <w:t xml:space="preserve">44 </w:t>
      </w:r>
      <w:r w:rsidR="00AF76F1" w:rsidRPr="0033629C">
        <w:rPr>
          <w:i/>
          <w:sz w:val="22"/>
          <w:lang w:val="pl-PL"/>
        </w:rPr>
        <w:t>ust.</w:t>
      </w:r>
      <w:r w:rsidRPr="0033629C">
        <w:rPr>
          <w:i/>
          <w:sz w:val="22"/>
          <w:lang w:val="pl-PL"/>
        </w:rPr>
        <w:t xml:space="preserve"> 2 Konwencji. </w:t>
      </w:r>
      <w:r w:rsidR="00AF76F1" w:rsidRPr="0033629C">
        <w:rPr>
          <w:i/>
          <w:sz w:val="22"/>
          <w:lang w:val="pl-PL"/>
        </w:rPr>
        <w:t xml:space="preserve">Może </w:t>
      </w:r>
      <w:r w:rsidRPr="0033629C">
        <w:rPr>
          <w:i/>
          <w:sz w:val="22"/>
          <w:lang w:val="pl-PL"/>
        </w:rPr>
        <w:t>podlega</w:t>
      </w:r>
      <w:r w:rsidR="00AF76F1" w:rsidRPr="0033629C">
        <w:rPr>
          <w:i/>
          <w:sz w:val="22"/>
          <w:lang w:val="pl-PL"/>
        </w:rPr>
        <w:t>ć</w:t>
      </w:r>
      <w:r w:rsidRPr="0033629C">
        <w:rPr>
          <w:i/>
          <w:sz w:val="22"/>
          <w:lang w:val="pl-PL"/>
        </w:rPr>
        <w:t xml:space="preserve"> korekcie wydawniczej</w:t>
      </w:r>
      <w:r w:rsidR="00AF76F1" w:rsidRPr="0033629C">
        <w:rPr>
          <w:i/>
          <w:sz w:val="22"/>
          <w:lang w:val="pl-PL"/>
        </w:rPr>
        <w:t>.</w:t>
      </w:r>
    </w:p>
    <w:p w14:paraId="4CA753BB" w14:textId="77777777" w:rsidR="00276699" w:rsidRPr="00F5601F" w:rsidRDefault="00276699" w:rsidP="0033629C">
      <w:pPr>
        <w:pStyle w:val="JuCase"/>
        <w:spacing w:line="360" w:lineRule="auto"/>
        <w:rPr>
          <w:lang w:val="pl-PL"/>
        </w:rPr>
        <w:sectPr w:rsidR="00276699" w:rsidRPr="00F5601F" w:rsidSect="0033629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pgSz w:w="11906" w:h="16838" w:code="9"/>
          <w:pgMar w:top="2274" w:right="2274" w:bottom="2274" w:left="2274" w:header="1701" w:footer="709" w:gutter="0"/>
          <w:pgNumType w:start="1"/>
          <w:cols w:space="708"/>
          <w:titlePg/>
          <w:docGrid w:linePitch="326"/>
        </w:sectPr>
      </w:pPr>
    </w:p>
    <w:p w14:paraId="4A44104A" w14:textId="77777777" w:rsidR="00F71A6A" w:rsidRPr="00F5601F" w:rsidRDefault="00F5601F" w:rsidP="0033629C">
      <w:pPr>
        <w:pStyle w:val="JuCase"/>
        <w:rPr>
          <w:lang w:val="pl-PL"/>
        </w:rPr>
      </w:pPr>
      <w:r w:rsidRPr="00F5601F">
        <w:rPr>
          <w:lang w:val="pl-PL"/>
        </w:rPr>
        <w:lastRenderedPageBreak/>
        <w:t>W sprawie</w:t>
      </w:r>
      <w:r w:rsidR="00F71A6A" w:rsidRPr="00F5601F">
        <w:rPr>
          <w:lang w:val="pl-PL"/>
        </w:rPr>
        <w:t xml:space="preserve"> </w:t>
      </w:r>
      <w:r>
        <w:rPr>
          <w:lang w:val="pl-PL"/>
        </w:rPr>
        <w:t>Kuliś v. Polsce</w:t>
      </w:r>
      <w:r w:rsidR="00F71A6A" w:rsidRPr="00F5601F">
        <w:rPr>
          <w:lang w:val="pl-PL"/>
        </w:rPr>
        <w:t>,</w:t>
      </w:r>
    </w:p>
    <w:p w14:paraId="3031BB2E" w14:textId="18694844" w:rsidR="00F5601F" w:rsidRDefault="00F5601F" w:rsidP="0033629C">
      <w:pPr>
        <w:pStyle w:val="JuPara"/>
        <w:rPr>
          <w:lang w:val="pl-PL"/>
        </w:rPr>
      </w:pPr>
      <w:r>
        <w:rPr>
          <w:lang w:val="pl-PL"/>
        </w:rPr>
        <w:t>Europejski Trybunał Praw Człowieka (Czwarta Sekcja), zasiadając jako Izba w składzie:</w:t>
      </w:r>
    </w:p>
    <w:p w14:paraId="7EE69472" w14:textId="77777777" w:rsidR="00F5601F" w:rsidRDefault="00C16279" w:rsidP="0033629C">
      <w:pPr>
        <w:pStyle w:val="JuJudges"/>
        <w:keepNext/>
        <w:keepLines/>
        <w:tabs>
          <w:tab w:val="clear" w:pos="567"/>
          <w:tab w:val="left" w:pos="0"/>
        </w:tabs>
        <w:rPr>
          <w:rStyle w:val="JuJudgesChar"/>
          <w:i/>
          <w:lang w:val="pl-PL"/>
        </w:rPr>
      </w:pPr>
      <w:r w:rsidRPr="00F5601F">
        <w:rPr>
          <w:rStyle w:val="JuJudgesChar"/>
          <w:lang w:val="pl-PL"/>
        </w:rPr>
        <w:tab/>
        <w:t xml:space="preserve">Nicolas </w:t>
      </w:r>
      <w:proofErr w:type="spellStart"/>
      <w:r w:rsidRPr="00F5601F">
        <w:rPr>
          <w:rStyle w:val="JuJudgesChar"/>
          <w:lang w:val="pl-PL"/>
        </w:rPr>
        <w:t>Bratza</w:t>
      </w:r>
      <w:proofErr w:type="spellEnd"/>
      <w:r w:rsidRPr="00F5601F">
        <w:rPr>
          <w:rStyle w:val="JuJudgesChar"/>
          <w:lang w:val="pl-PL"/>
        </w:rPr>
        <w:t>,</w:t>
      </w:r>
      <w:r w:rsidR="0091545B">
        <w:rPr>
          <w:rStyle w:val="JuJudgesChar"/>
          <w:i/>
          <w:lang w:val="pl-PL"/>
        </w:rPr>
        <w:t xml:space="preserve"> Przewodniczący</w:t>
      </w:r>
      <w:r w:rsidRPr="00F5601F">
        <w:rPr>
          <w:rStyle w:val="JuJudgesChar"/>
          <w:i/>
          <w:lang w:val="pl-PL"/>
        </w:rPr>
        <w:t>,</w:t>
      </w:r>
      <w:r w:rsidRPr="00F5601F">
        <w:rPr>
          <w:rStyle w:val="JuJudgesChar"/>
          <w:i/>
          <w:lang w:val="pl-PL"/>
        </w:rPr>
        <w:br/>
      </w:r>
      <w:r w:rsidRPr="00F5601F">
        <w:rPr>
          <w:rStyle w:val="JuJudgesChar"/>
          <w:lang w:val="pl-PL"/>
        </w:rPr>
        <w:tab/>
        <w:t>Lech Garlicki,</w:t>
      </w:r>
      <w:r w:rsidRPr="00F5601F">
        <w:rPr>
          <w:rStyle w:val="JuJudgesChar"/>
          <w:i/>
          <w:lang w:val="pl-PL"/>
        </w:rPr>
        <w:br/>
      </w:r>
      <w:r w:rsidRPr="00F5601F">
        <w:rPr>
          <w:rStyle w:val="JuJudgesChar"/>
          <w:lang w:val="pl-PL"/>
        </w:rPr>
        <w:tab/>
        <w:t xml:space="preserve">Giovanni </w:t>
      </w:r>
      <w:proofErr w:type="spellStart"/>
      <w:r w:rsidRPr="00F5601F">
        <w:rPr>
          <w:rStyle w:val="JuJudgesChar"/>
          <w:lang w:val="pl-PL"/>
        </w:rPr>
        <w:t>Bonello</w:t>
      </w:r>
      <w:proofErr w:type="spellEnd"/>
      <w:r w:rsidRPr="00F5601F">
        <w:rPr>
          <w:rStyle w:val="JuJudgesChar"/>
          <w:lang w:val="pl-PL"/>
        </w:rPr>
        <w:t>,</w:t>
      </w:r>
      <w:r w:rsidRPr="00F5601F">
        <w:rPr>
          <w:rStyle w:val="JuJudgesChar"/>
          <w:i/>
          <w:lang w:val="pl-PL"/>
        </w:rPr>
        <w:br/>
      </w:r>
      <w:r w:rsidRPr="00F5601F">
        <w:rPr>
          <w:rStyle w:val="JuJudgesChar"/>
          <w:lang w:val="pl-PL"/>
        </w:rPr>
        <w:tab/>
      </w:r>
      <w:proofErr w:type="spellStart"/>
      <w:r w:rsidRPr="00F5601F">
        <w:rPr>
          <w:rStyle w:val="JuJudgesChar"/>
          <w:lang w:val="pl-PL"/>
        </w:rPr>
        <w:t>Stanislav</w:t>
      </w:r>
      <w:proofErr w:type="spellEnd"/>
      <w:r w:rsidRPr="00F5601F">
        <w:rPr>
          <w:rStyle w:val="JuJudgesChar"/>
          <w:lang w:val="pl-PL"/>
        </w:rPr>
        <w:t xml:space="preserve"> </w:t>
      </w:r>
      <w:proofErr w:type="spellStart"/>
      <w:r w:rsidRPr="00F5601F">
        <w:rPr>
          <w:rStyle w:val="JuJudgesChar"/>
          <w:lang w:val="pl-PL"/>
        </w:rPr>
        <w:t>Pavlovschi</w:t>
      </w:r>
      <w:proofErr w:type="spellEnd"/>
      <w:r w:rsidRPr="00F5601F">
        <w:rPr>
          <w:rStyle w:val="JuJudgesChar"/>
          <w:lang w:val="pl-PL"/>
        </w:rPr>
        <w:t>,</w:t>
      </w:r>
      <w:r w:rsidRPr="00F5601F">
        <w:rPr>
          <w:rStyle w:val="JuJudgesChar"/>
          <w:i/>
          <w:lang w:val="pl-PL"/>
        </w:rPr>
        <w:br/>
      </w:r>
      <w:r w:rsidRPr="00F5601F">
        <w:rPr>
          <w:rStyle w:val="JuJudgesChar"/>
          <w:i/>
          <w:lang w:val="pl-PL"/>
        </w:rPr>
        <w:tab/>
      </w:r>
      <w:proofErr w:type="spellStart"/>
      <w:r w:rsidRPr="00F5601F">
        <w:rPr>
          <w:rStyle w:val="JuJudgesChar"/>
          <w:lang w:val="pl-PL"/>
        </w:rPr>
        <w:t>Ljiljana</w:t>
      </w:r>
      <w:proofErr w:type="spellEnd"/>
      <w:r w:rsidRPr="00F5601F">
        <w:rPr>
          <w:rStyle w:val="JuJudgesChar"/>
          <w:lang w:val="pl-PL"/>
        </w:rPr>
        <w:t xml:space="preserve"> </w:t>
      </w:r>
      <w:proofErr w:type="spellStart"/>
      <w:r w:rsidRPr="00F5601F">
        <w:rPr>
          <w:rStyle w:val="JuJudgesChar"/>
          <w:lang w:val="pl-PL"/>
        </w:rPr>
        <w:t>Mijović</w:t>
      </w:r>
      <w:proofErr w:type="spellEnd"/>
      <w:r w:rsidRPr="00F5601F">
        <w:rPr>
          <w:rStyle w:val="JuJudgesChar"/>
          <w:lang w:val="pl-PL"/>
        </w:rPr>
        <w:t>,</w:t>
      </w:r>
      <w:r w:rsidRPr="00F5601F">
        <w:rPr>
          <w:rStyle w:val="JuJudgesChar"/>
          <w:i/>
          <w:lang w:val="pl-PL"/>
        </w:rPr>
        <w:br/>
      </w:r>
      <w:r w:rsidRPr="00F5601F">
        <w:rPr>
          <w:rStyle w:val="JuJudgesChar"/>
          <w:lang w:val="pl-PL"/>
        </w:rPr>
        <w:tab/>
      </w:r>
      <w:proofErr w:type="spellStart"/>
      <w:r w:rsidRPr="00F5601F">
        <w:rPr>
          <w:rStyle w:val="JuJudgesChar"/>
          <w:lang w:val="pl-PL"/>
        </w:rPr>
        <w:t>Ján</w:t>
      </w:r>
      <w:proofErr w:type="spellEnd"/>
      <w:r w:rsidRPr="00F5601F">
        <w:rPr>
          <w:rStyle w:val="JuJudgesChar"/>
          <w:lang w:val="pl-PL"/>
        </w:rPr>
        <w:t xml:space="preserve"> </w:t>
      </w:r>
      <w:proofErr w:type="spellStart"/>
      <w:r w:rsidRPr="00F5601F">
        <w:rPr>
          <w:rStyle w:val="JuJudgesChar"/>
          <w:lang w:val="pl-PL"/>
        </w:rPr>
        <w:t>Šikuta</w:t>
      </w:r>
      <w:proofErr w:type="spellEnd"/>
      <w:r w:rsidRPr="00F5601F">
        <w:rPr>
          <w:rStyle w:val="JuJudgesChar"/>
          <w:lang w:val="pl-PL"/>
        </w:rPr>
        <w:t>,</w:t>
      </w:r>
      <w:r w:rsidRPr="00F5601F">
        <w:rPr>
          <w:rStyle w:val="JuJudgesChar"/>
          <w:i/>
          <w:lang w:val="pl-PL"/>
        </w:rPr>
        <w:br/>
      </w:r>
      <w:r w:rsidRPr="00F5601F">
        <w:rPr>
          <w:rStyle w:val="JuJudgesChar"/>
          <w:lang w:val="pl-PL"/>
        </w:rPr>
        <w:tab/>
      </w:r>
      <w:proofErr w:type="spellStart"/>
      <w:r w:rsidRPr="00F5601F">
        <w:rPr>
          <w:rStyle w:val="JuJudgesChar"/>
          <w:lang w:val="pl-PL"/>
        </w:rPr>
        <w:t>Päivi</w:t>
      </w:r>
      <w:proofErr w:type="spellEnd"/>
      <w:r w:rsidRPr="00F5601F">
        <w:rPr>
          <w:rStyle w:val="JuJudgesChar"/>
          <w:lang w:val="pl-PL"/>
        </w:rPr>
        <w:t xml:space="preserve"> </w:t>
      </w:r>
      <w:proofErr w:type="spellStart"/>
      <w:r w:rsidRPr="00F5601F">
        <w:rPr>
          <w:rStyle w:val="JuJudgesChar"/>
          <w:lang w:val="pl-PL"/>
        </w:rPr>
        <w:t>Hirvelä</w:t>
      </w:r>
      <w:proofErr w:type="spellEnd"/>
      <w:r w:rsidRPr="00F5601F">
        <w:rPr>
          <w:rStyle w:val="JuJudgesChar"/>
          <w:lang w:val="pl-PL"/>
        </w:rPr>
        <w:t>,</w:t>
      </w:r>
      <w:r w:rsidRPr="00F5601F">
        <w:rPr>
          <w:rStyle w:val="JuJudgesChar"/>
          <w:i/>
          <w:lang w:val="pl-PL"/>
        </w:rPr>
        <w:t xml:space="preserve"> </w:t>
      </w:r>
      <w:r w:rsidR="00F5601F">
        <w:rPr>
          <w:rStyle w:val="JuJudgesChar"/>
          <w:i/>
          <w:lang w:val="pl-PL"/>
        </w:rPr>
        <w:t>sędziowie</w:t>
      </w:r>
    </w:p>
    <w:p w14:paraId="6ED9D737" w14:textId="77777777" w:rsidR="00F71A6A" w:rsidRPr="00F5601F" w:rsidRDefault="00F5601F" w:rsidP="0033629C">
      <w:pPr>
        <w:pStyle w:val="JuJudges"/>
        <w:keepNext/>
        <w:keepLines/>
        <w:tabs>
          <w:tab w:val="clear" w:pos="567"/>
          <w:tab w:val="left" w:pos="0"/>
        </w:tabs>
        <w:rPr>
          <w:i/>
          <w:lang w:val="pl-PL"/>
        </w:rPr>
      </w:pPr>
      <w:r>
        <w:rPr>
          <w:rStyle w:val="JuJudgesChar"/>
          <w:i/>
          <w:lang w:val="pl-PL"/>
        </w:rPr>
        <w:tab/>
      </w:r>
      <w:r>
        <w:rPr>
          <w:lang w:val="pl-PL"/>
        </w:rPr>
        <w:t xml:space="preserve">i </w:t>
      </w:r>
      <w:r w:rsidR="00FF1B84" w:rsidRPr="00F5601F">
        <w:rPr>
          <w:lang w:val="pl-PL"/>
        </w:rPr>
        <w:t xml:space="preserve">Lawrence </w:t>
      </w:r>
      <w:proofErr w:type="spellStart"/>
      <w:r w:rsidR="00FF1B84" w:rsidRPr="00F5601F">
        <w:rPr>
          <w:lang w:val="pl-PL"/>
        </w:rPr>
        <w:t>Early</w:t>
      </w:r>
      <w:proofErr w:type="spellEnd"/>
      <w:r w:rsidR="00F71A6A" w:rsidRPr="00F5601F">
        <w:rPr>
          <w:lang w:val="pl-PL"/>
        </w:rPr>
        <w:t xml:space="preserve">, </w:t>
      </w:r>
      <w:r>
        <w:rPr>
          <w:i/>
          <w:lang w:val="pl-PL"/>
        </w:rPr>
        <w:t>Kanclerz Sekcji,</w:t>
      </w:r>
      <w:r w:rsidR="00F71A6A" w:rsidRPr="00F5601F">
        <w:rPr>
          <w:lang w:val="pl-PL"/>
        </w:rPr>
        <w:t>,</w:t>
      </w:r>
    </w:p>
    <w:p w14:paraId="36225849" w14:textId="0D9680F1" w:rsidR="00F71A6A" w:rsidRPr="00F5601F" w:rsidRDefault="00F5601F" w:rsidP="0033629C">
      <w:pPr>
        <w:pStyle w:val="JuPara"/>
        <w:rPr>
          <w:lang w:val="pl-PL"/>
        </w:rPr>
      </w:pPr>
      <w:r>
        <w:rPr>
          <w:lang w:val="pl-PL"/>
        </w:rPr>
        <w:t xml:space="preserve">Obradując na posiedzeniu </w:t>
      </w:r>
      <w:r w:rsidR="00BF05A9">
        <w:rPr>
          <w:lang w:val="pl-PL"/>
        </w:rPr>
        <w:t>niejawnym</w:t>
      </w:r>
      <w:r>
        <w:rPr>
          <w:lang w:val="pl-PL"/>
        </w:rPr>
        <w:t xml:space="preserve"> w dniu </w:t>
      </w:r>
      <w:r w:rsidRPr="00F5601F">
        <w:rPr>
          <w:lang w:val="pl-PL"/>
        </w:rPr>
        <w:t>26</w:t>
      </w:r>
      <w:r w:rsidR="00BE5073">
        <w:rPr>
          <w:lang w:val="pl-PL"/>
        </w:rPr>
        <w:t xml:space="preserve"> </w:t>
      </w:r>
      <w:r w:rsidRPr="00F5601F">
        <w:rPr>
          <w:lang w:val="pl-PL"/>
        </w:rPr>
        <w:t>lutego</w:t>
      </w:r>
      <w:r w:rsidR="00AF6DC7" w:rsidRPr="00F5601F">
        <w:rPr>
          <w:lang w:val="pl-PL"/>
        </w:rPr>
        <w:t xml:space="preserve"> 2008</w:t>
      </w:r>
      <w:r w:rsidR="002D4998">
        <w:rPr>
          <w:lang w:val="pl-PL"/>
        </w:rPr>
        <w:t xml:space="preserve"> r.</w:t>
      </w:r>
      <w:r w:rsidR="00F71A6A" w:rsidRPr="00F5601F">
        <w:rPr>
          <w:lang w:val="pl-PL"/>
        </w:rPr>
        <w:t>,</w:t>
      </w:r>
    </w:p>
    <w:p w14:paraId="5EA1B35F" w14:textId="77777777" w:rsidR="00F71A6A" w:rsidRDefault="00F6401A" w:rsidP="0033629C">
      <w:pPr>
        <w:pStyle w:val="JuPara"/>
        <w:spacing w:after="120"/>
        <w:rPr>
          <w:lang w:val="pl-PL"/>
        </w:rPr>
      </w:pPr>
      <w:r>
        <w:rPr>
          <w:lang w:val="pl-PL"/>
        </w:rPr>
        <w:t>Wydaje następujący wyrok, który został przyjęty w tym dniu</w:t>
      </w:r>
      <w:r w:rsidR="00F71A6A" w:rsidRPr="00F6401A">
        <w:rPr>
          <w:lang w:val="pl-PL"/>
        </w:rPr>
        <w:t>:</w:t>
      </w:r>
    </w:p>
    <w:p w14:paraId="7C6B2EF5" w14:textId="77777777" w:rsidR="00192212" w:rsidRPr="00F6401A" w:rsidRDefault="00192212" w:rsidP="0033629C">
      <w:pPr>
        <w:pStyle w:val="JuPara"/>
        <w:spacing w:after="120"/>
        <w:rPr>
          <w:lang w:val="pl-PL"/>
        </w:rPr>
      </w:pPr>
    </w:p>
    <w:p w14:paraId="36F558FA" w14:textId="77777777" w:rsidR="00F71A6A" w:rsidRPr="00F6401A" w:rsidRDefault="000D329C" w:rsidP="0033629C">
      <w:pPr>
        <w:pStyle w:val="JuHHead"/>
        <w:spacing w:before="0" w:after="120" w:line="360" w:lineRule="auto"/>
        <w:rPr>
          <w:lang w:val="pl-PL"/>
        </w:rPr>
      </w:pPr>
      <w:r>
        <w:rPr>
          <w:lang w:val="pl-PL"/>
        </w:rPr>
        <w:t>POSTĘ</w:t>
      </w:r>
      <w:r w:rsidR="00F6401A" w:rsidRPr="00F6401A">
        <w:rPr>
          <w:lang w:val="pl-PL"/>
        </w:rPr>
        <w:t>POWANIE</w:t>
      </w:r>
    </w:p>
    <w:p w14:paraId="7D633EEA" w14:textId="16C8CA68" w:rsidR="002F10BF" w:rsidRPr="00F6401A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1</w:t>
      </w:r>
      <w:r w:rsidR="00F71A6A" w:rsidRPr="00F6401A">
        <w:rPr>
          <w:lang w:val="pl-PL"/>
        </w:rPr>
        <w:t>.</w:t>
      </w:r>
      <w:r w:rsidR="00BE5073">
        <w:rPr>
          <w:lang w:val="pl-PL"/>
        </w:rPr>
        <w:t xml:space="preserve"> </w:t>
      </w:r>
      <w:r w:rsidR="00F6401A">
        <w:rPr>
          <w:lang w:val="pl-PL"/>
        </w:rPr>
        <w:t>Sprawa wywodzi się ze skargi (n</w:t>
      </w:r>
      <w:r w:rsidR="002D4998">
        <w:rPr>
          <w:lang w:val="pl-PL"/>
        </w:rPr>
        <w:t>r</w:t>
      </w:r>
      <w:r w:rsidR="00F6401A">
        <w:rPr>
          <w:lang w:val="pl-PL"/>
        </w:rPr>
        <w:t xml:space="preserve"> 18235/02) wniesionej w dniu 8</w:t>
      </w:r>
      <w:r w:rsidR="00F36858">
        <w:rPr>
          <w:lang w:val="pl-PL"/>
        </w:rPr>
        <w:t> </w:t>
      </w:r>
      <w:r w:rsidR="00F6401A">
        <w:rPr>
          <w:lang w:val="pl-PL"/>
        </w:rPr>
        <w:t>kwietnia 2002 r. przeciwko Rzeczypospolitej Polskiej do Trybunału na</w:t>
      </w:r>
      <w:r w:rsidR="00F36858">
        <w:rPr>
          <w:lang w:val="pl-PL"/>
        </w:rPr>
        <w:t> </w:t>
      </w:r>
      <w:r w:rsidR="00F6401A">
        <w:rPr>
          <w:lang w:val="pl-PL"/>
        </w:rPr>
        <w:t xml:space="preserve">podstawie </w:t>
      </w:r>
      <w:r w:rsidR="002D4998">
        <w:rPr>
          <w:lang w:val="pl-PL"/>
        </w:rPr>
        <w:t xml:space="preserve">art. </w:t>
      </w:r>
      <w:r w:rsidR="00F6401A">
        <w:rPr>
          <w:lang w:val="pl-PL"/>
        </w:rPr>
        <w:t xml:space="preserve">34 Konwencji o </w:t>
      </w:r>
      <w:r w:rsidR="002D4998">
        <w:rPr>
          <w:lang w:val="pl-PL"/>
        </w:rPr>
        <w:t>o</w:t>
      </w:r>
      <w:r w:rsidR="00F6401A">
        <w:rPr>
          <w:lang w:val="pl-PL"/>
        </w:rPr>
        <w:t xml:space="preserve">chronie </w:t>
      </w:r>
      <w:r w:rsidR="002D4998">
        <w:rPr>
          <w:lang w:val="pl-PL"/>
        </w:rPr>
        <w:t>p</w:t>
      </w:r>
      <w:r w:rsidR="00F6401A">
        <w:rPr>
          <w:lang w:val="pl-PL"/>
        </w:rPr>
        <w:t xml:space="preserve">raw </w:t>
      </w:r>
      <w:r w:rsidR="002D4998">
        <w:rPr>
          <w:lang w:val="pl-PL"/>
        </w:rPr>
        <w:t>c</w:t>
      </w:r>
      <w:r w:rsidR="00F6401A">
        <w:rPr>
          <w:lang w:val="pl-PL"/>
        </w:rPr>
        <w:t xml:space="preserve">złowieka i </w:t>
      </w:r>
      <w:r w:rsidR="002D4998">
        <w:rPr>
          <w:lang w:val="pl-PL"/>
        </w:rPr>
        <w:t>p</w:t>
      </w:r>
      <w:r w:rsidR="00F6401A">
        <w:rPr>
          <w:lang w:val="pl-PL"/>
        </w:rPr>
        <w:t xml:space="preserve">odstawowych </w:t>
      </w:r>
      <w:r w:rsidR="002D4998">
        <w:rPr>
          <w:lang w:val="pl-PL"/>
        </w:rPr>
        <w:t>w</w:t>
      </w:r>
      <w:r w:rsidR="00F6401A">
        <w:rPr>
          <w:lang w:val="pl-PL"/>
        </w:rPr>
        <w:t xml:space="preserve">olności („Konwencja”) przez polskiego obywatela pana </w:t>
      </w:r>
      <w:r w:rsidR="00D73C89" w:rsidRPr="00F6401A">
        <w:rPr>
          <w:lang w:val="pl-PL"/>
        </w:rPr>
        <w:t>Mirosław</w:t>
      </w:r>
      <w:r w:rsidR="00F6401A">
        <w:rPr>
          <w:lang w:val="pl-PL"/>
        </w:rPr>
        <w:t xml:space="preserve">a </w:t>
      </w:r>
      <w:proofErr w:type="spellStart"/>
      <w:r w:rsidR="00F6401A">
        <w:rPr>
          <w:lang w:val="pl-PL"/>
        </w:rPr>
        <w:t>Kulisia</w:t>
      </w:r>
      <w:proofErr w:type="spellEnd"/>
      <w:r w:rsidR="00F6401A">
        <w:rPr>
          <w:lang w:val="pl-PL"/>
        </w:rPr>
        <w:t xml:space="preserve"> </w:t>
      </w:r>
      <w:r w:rsidR="002D4998">
        <w:rPr>
          <w:lang w:val="pl-PL"/>
        </w:rPr>
        <w:t>(</w:t>
      </w:r>
      <w:r w:rsidR="00B71DB7">
        <w:rPr>
          <w:lang w:val="pl-PL"/>
        </w:rPr>
        <w:t>„</w:t>
      </w:r>
      <w:r w:rsidR="00F6401A">
        <w:rPr>
          <w:lang w:val="pl-PL"/>
        </w:rPr>
        <w:t>skarżący”</w:t>
      </w:r>
      <w:r w:rsidR="002D4998">
        <w:rPr>
          <w:lang w:val="pl-PL"/>
        </w:rPr>
        <w:t>)</w:t>
      </w:r>
      <w:r w:rsidR="00F6401A">
        <w:rPr>
          <w:lang w:val="pl-PL"/>
        </w:rPr>
        <w:t>.</w:t>
      </w:r>
    </w:p>
    <w:p w14:paraId="63719DE0" w14:textId="0D384DE6" w:rsidR="003164C9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2</w:t>
      </w:r>
      <w:r w:rsidR="00F71A6A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F6401A" w:rsidRPr="00F6401A">
        <w:rPr>
          <w:lang w:val="pl-PL"/>
        </w:rPr>
        <w:t>Skarżący był reprezentowany prze</w:t>
      </w:r>
      <w:r w:rsidR="0091545B">
        <w:rPr>
          <w:lang w:val="pl-PL"/>
        </w:rPr>
        <w:t>z Panią A.</w:t>
      </w:r>
      <w:r w:rsidR="00BE5073">
        <w:rPr>
          <w:lang w:val="pl-PL"/>
        </w:rPr>
        <w:t xml:space="preserve"> </w:t>
      </w:r>
      <w:proofErr w:type="spellStart"/>
      <w:r w:rsidR="0091545B">
        <w:rPr>
          <w:lang w:val="pl-PL"/>
        </w:rPr>
        <w:t>Wyrozumską</w:t>
      </w:r>
      <w:proofErr w:type="spellEnd"/>
      <w:r w:rsidR="0091545B">
        <w:rPr>
          <w:lang w:val="pl-PL"/>
        </w:rPr>
        <w:t>, profesor prawa na U</w:t>
      </w:r>
      <w:r w:rsidR="00F6401A" w:rsidRPr="00F6401A">
        <w:rPr>
          <w:lang w:val="pl-PL"/>
        </w:rPr>
        <w:t xml:space="preserve">niwersytecie </w:t>
      </w:r>
      <w:r w:rsidR="002D4998">
        <w:rPr>
          <w:lang w:val="pl-PL"/>
        </w:rPr>
        <w:t>Łódzkim</w:t>
      </w:r>
      <w:r w:rsidR="00F6401A" w:rsidRPr="00F6401A">
        <w:rPr>
          <w:lang w:val="pl-PL"/>
        </w:rPr>
        <w:t xml:space="preserve">. </w:t>
      </w:r>
      <w:r w:rsidR="003164C9">
        <w:rPr>
          <w:lang w:val="pl-PL"/>
        </w:rPr>
        <w:t>Rząd Polski (</w:t>
      </w:r>
      <w:r w:rsidR="002D4998">
        <w:rPr>
          <w:lang w:val="pl-PL"/>
        </w:rPr>
        <w:t>„</w:t>
      </w:r>
      <w:r w:rsidR="003164C9">
        <w:rPr>
          <w:lang w:val="pl-PL"/>
        </w:rPr>
        <w:t>Rząd”) reprezentowany był przez swojego Pełnomocnika, pana J. Wołąsiewicza z Ministerstwa Spraw Zagranicznych.</w:t>
      </w:r>
    </w:p>
    <w:p w14:paraId="18C298C8" w14:textId="0DC93757" w:rsidR="003164C9" w:rsidRPr="00E06079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3</w:t>
      </w:r>
      <w:r w:rsidR="001B62B1" w:rsidRPr="003164C9">
        <w:rPr>
          <w:lang w:val="pl-PL"/>
        </w:rPr>
        <w:t>.</w:t>
      </w:r>
      <w:r w:rsidR="00BE5073">
        <w:rPr>
          <w:lang w:val="pl-PL"/>
        </w:rPr>
        <w:t xml:space="preserve"> </w:t>
      </w:r>
      <w:r w:rsidR="003164C9">
        <w:rPr>
          <w:lang w:val="pl-PL"/>
        </w:rPr>
        <w:t xml:space="preserve">Skarżący </w:t>
      </w:r>
      <w:r w:rsidR="002D4998">
        <w:rPr>
          <w:lang w:val="pl-PL"/>
        </w:rPr>
        <w:t>zarzucał</w:t>
      </w:r>
      <w:r w:rsidR="003164C9">
        <w:rPr>
          <w:lang w:val="pl-PL"/>
        </w:rPr>
        <w:t xml:space="preserve"> naruszeni</w:t>
      </w:r>
      <w:r w:rsidR="002D4998">
        <w:rPr>
          <w:lang w:val="pl-PL"/>
        </w:rPr>
        <w:t>e</w:t>
      </w:r>
      <w:r w:rsidR="003164C9">
        <w:rPr>
          <w:lang w:val="pl-PL"/>
        </w:rPr>
        <w:t xml:space="preserve"> jego prawa </w:t>
      </w:r>
      <w:r w:rsidR="002D4998">
        <w:rPr>
          <w:lang w:val="pl-PL"/>
        </w:rPr>
        <w:t xml:space="preserve">do </w:t>
      </w:r>
      <w:r w:rsidR="003164C9">
        <w:rPr>
          <w:lang w:val="pl-PL"/>
        </w:rPr>
        <w:t xml:space="preserve">wolności </w:t>
      </w:r>
      <w:r w:rsidR="005C3120" w:rsidRPr="005C3120">
        <w:rPr>
          <w:lang w:val="pl-PL"/>
        </w:rPr>
        <w:t xml:space="preserve">wyrażania opinii </w:t>
      </w:r>
      <w:r w:rsidR="002D4998">
        <w:rPr>
          <w:lang w:val="pl-PL"/>
        </w:rPr>
        <w:t xml:space="preserve">gwarantowanego art. </w:t>
      </w:r>
      <w:r w:rsidR="003164C9" w:rsidRPr="00E06079">
        <w:rPr>
          <w:lang w:val="pl-PL"/>
        </w:rPr>
        <w:t xml:space="preserve">10 Konwencji. </w:t>
      </w:r>
    </w:p>
    <w:p w14:paraId="7C6BF48A" w14:textId="197974B4" w:rsidR="003164C9" w:rsidRDefault="001865BA" w:rsidP="0033629C">
      <w:pPr>
        <w:spacing w:before="0" w:beforeAutospacing="0" w:after="0" w:afterAutospacing="0"/>
        <w:ind w:firstLine="284"/>
        <w:jc w:val="both"/>
        <w:rPr>
          <w:szCs w:val="20"/>
          <w:lang w:val="pl-PL" w:eastAsia="fr-FR"/>
        </w:rPr>
      </w:pPr>
      <w:r>
        <w:rPr>
          <w:noProof/>
          <w:szCs w:val="20"/>
          <w:lang w:val="pl-PL" w:eastAsia="fr-FR"/>
        </w:rPr>
        <w:t>4</w:t>
      </w:r>
      <w:r w:rsidR="00F71A6A" w:rsidRPr="00E06079">
        <w:rPr>
          <w:szCs w:val="20"/>
          <w:lang w:val="pl-PL" w:eastAsia="fr-FR"/>
        </w:rPr>
        <w:t>.</w:t>
      </w:r>
      <w:r w:rsidR="00BE5073">
        <w:rPr>
          <w:szCs w:val="20"/>
          <w:lang w:val="pl-PL" w:eastAsia="fr-FR"/>
        </w:rPr>
        <w:t xml:space="preserve"> </w:t>
      </w:r>
      <w:r w:rsidR="00E06079" w:rsidRPr="00E06079">
        <w:rPr>
          <w:szCs w:val="20"/>
          <w:lang w:val="pl-PL" w:eastAsia="fr-FR"/>
        </w:rPr>
        <w:t>D</w:t>
      </w:r>
      <w:r w:rsidR="003164C9" w:rsidRPr="00E06079">
        <w:rPr>
          <w:szCs w:val="20"/>
          <w:lang w:val="pl-PL" w:eastAsia="fr-FR"/>
        </w:rPr>
        <w:t>nia 4 kwietnia 2006</w:t>
      </w:r>
      <w:r w:rsidR="002D4998">
        <w:rPr>
          <w:szCs w:val="20"/>
          <w:lang w:val="pl-PL" w:eastAsia="fr-FR"/>
        </w:rPr>
        <w:t xml:space="preserve"> </w:t>
      </w:r>
      <w:r w:rsidR="003164C9" w:rsidRPr="00E06079">
        <w:rPr>
          <w:szCs w:val="20"/>
          <w:lang w:val="pl-PL" w:eastAsia="fr-FR"/>
        </w:rPr>
        <w:t xml:space="preserve">r. </w:t>
      </w:r>
      <w:r w:rsidR="00E06079">
        <w:rPr>
          <w:szCs w:val="20"/>
          <w:lang w:val="pl-PL" w:eastAsia="fr-FR"/>
        </w:rPr>
        <w:t xml:space="preserve">Trybunał zdecydował </w:t>
      </w:r>
      <w:r w:rsidR="002D4998">
        <w:rPr>
          <w:szCs w:val="20"/>
          <w:lang w:val="pl-PL" w:eastAsia="fr-FR"/>
        </w:rPr>
        <w:t xml:space="preserve">o </w:t>
      </w:r>
      <w:r w:rsidR="003164C9" w:rsidRPr="003164C9">
        <w:rPr>
          <w:szCs w:val="20"/>
          <w:lang w:val="pl-PL" w:eastAsia="fr-FR"/>
        </w:rPr>
        <w:t>zakomunikowa</w:t>
      </w:r>
      <w:r w:rsidR="002D4998">
        <w:rPr>
          <w:szCs w:val="20"/>
          <w:lang w:val="pl-PL" w:eastAsia="fr-FR"/>
        </w:rPr>
        <w:t>niu</w:t>
      </w:r>
      <w:r w:rsidR="003164C9" w:rsidRPr="003164C9">
        <w:rPr>
          <w:szCs w:val="20"/>
          <w:lang w:val="pl-PL" w:eastAsia="fr-FR"/>
        </w:rPr>
        <w:t xml:space="preserve"> skarg</w:t>
      </w:r>
      <w:r w:rsidR="002D4998">
        <w:rPr>
          <w:szCs w:val="20"/>
          <w:lang w:val="pl-PL" w:eastAsia="fr-FR"/>
        </w:rPr>
        <w:t>i</w:t>
      </w:r>
      <w:r w:rsidR="003164C9" w:rsidRPr="003164C9">
        <w:rPr>
          <w:szCs w:val="20"/>
          <w:lang w:val="pl-PL" w:eastAsia="fr-FR"/>
        </w:rPr>
        <w:t xml:space="preserve"> Rządowi. </w:t>
      </w:r>
      <w:r w:rsidR="003164C9">
        <w:rPr>
          <w:szCs w:val="20"/>
          <w:lang w:val="pl-PL" w:eastAsia="fr-FR"/>
        </w:rPr>
        <w:t xml:space="preserve">Na podstawie art. 29 </w:t>
      </w:r>
      <w:r w:rsidR="00C0449A">
        <w:rPr>
          <w:szCs w:val="20"/>
          <w:lang w:val="pl-PL" w:eastAsia="fr-FR"/>
        </w:rPr>
        <w:t>ust.</w:t>
      </w:r>
      <w:r w:rsidR="003164C9">
        <w:rPr>
          <w:szCs w:val="20"/>
          <w:lang w:val="pl-PL" w:eastAsia="fr-FR"/>
        </w:rPr>
        <w:t xml:space="preserve"> 3 Konwencji Trybunał zdecydował</w:t>
      </w:r>
      <w:r w:rsidR="00C0449A">
        <w:rPr>
          <w:szCs w:val="20"/>
          <w:lang w:val="pl-PL" w:eastAsia="fr-FR"/>
        </w:rPr>
        <w:t xml:space="preserve"> o rozpoznaniu w tym samym terminie</w:t>
      </w:r>
      <w:r w:rsidR="00CB667A">
        <w:rPr>
          <w:szCs w:val="20"/>
          <w:lang w:val="pl-PL" w:eastAsia="fr-FR"/>
        </w:rPr>
        <w:t xml:space="preserve"> przedmiotu</w:t>
      </w:r>
      <w:r w:rsidR="00C0449A">
        <w:rPr>
          <w:szCs w:val="20"/>
          <w:lang w:val="pl-PL" w:eastAsia="fr-FR"/>
        </w:rPr>
        <w:t xml:space="preserve"> skargi i jej dopuszczalności.</w:t>
      </w:r>
    </w:p>
    <w:p w14:paraId="549141B3" w14:textId="77777777" w:rsidR="00E06079" w:rsidRDefault="00E06079" w:rsidP="0033629C">
      <w:pPr>
        <w:spacing w:before="0" w:beforeAutospacing="0" w:after="0" w:afterAutospacing="0" w:line="360" w:lineRule="auto"/>
        <w:ind w:firstLine="284"/>
        <w:jc w:val="both"/>
        <w:rPr>
          <w:szCs w:val="20"/>
          <w:lang w:val="pl-PL" w:eastAsia="fr-FR"/>
        </w:rPr>
      </w:pPr>
    </w:p>
    <w:p w14:paraId="63925BB3" w14:textId="77777777" w:rsidR="00F71A6A" w:rsidRPr="00522A97" w:rsidRDefault="00E06079" w:rsidP="0033629C">
      <w:pPr>
        <w:pStyle w:val="JuPara"/>
        <w:spacing w:line="360" w:lineRule="auto"/>
        <w:rPr>
          <w:bCs/>
          <w:sz w:val="28"/>
          <w:szCs w:val="28"/>
          <w:lang w:val="pl-PL"/>
        </w:rPr>
      </w:pPr>
      <w:r w:rsidRPr="00522A97">
        <w:rPr>
          <w:bCs/>
          <w:sz w:val="28"/>
          <w:szCs w:val="28"/>
          <w:lang w:val="pl-PL"/>
        </w:rPr>
        <w:t>FAKTY</w:t>
      </w:r>
    </w:p>
    <w:p w14:paraId="00D4BC8B" w14:textId="637EE3F9" w:rsidR="00D353F4" w:rsidRPr="00522A97" w:rsidRDefault="007352DD" w:rsidP="0033629C">
      <w:pPr>
        <w:pStyle w:val="JuHIRoman"/>
        <w:keepNext w:val="0"/>
        <w:keepLines w:val="0"/>
        <w:ind w:left="0" w:hanging="51"/>
        <w:rPr>
          <w:bCs/>
          <w:lang w:val="pl-PL"/>
        </w:rPr>
      </w:pPr>
      <w:r w:rsidRPr="00522A97">
        <w:rPr>
          <w:bCs/>
          <w:lang w:val="pl-PL"/>
        </w:rPr>
        <w:t>I.</w:t>
      </w:r>
      <w:r w:rsidR="00BE5073">
        <w:rPr>
          <w:bCs/>
          <w:lang w:val="pl-PL"/>
        </w:rPr>
        <w:t xml:space="preserve"> </w:t>
      </w:r>
      <w:r w:rsidR="00E06079" w:rsidRPr="00522A97">
        <w:rPr>
          <w:bCs/>
          <w:lang w:val="pl-PL"/>
        </w:rPr>
        <w:t>OKOLICZNOŚCI SPRAWY</w:t>
      </w:r>
    </w:p>
    <w:p w14:paraId="7C51E427" w14:textId="185FEB4D" w:rsidR="00F71A6A" w:rsidRPr="00873273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5</w:t>
      </w:r>
      <w:r w:rsidR="00F71A6A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055F54" w:rsidRPr="00873273">
        <w:rPr>
          <w:lang w:val="pl-PL"/>
        </w:rPr>
        <w:t xml:space="preserve">Skarżący </w:t>
      </w:r>
      <w:r w:rsidR="00873273">
        <w:rPr>
          <w:lang w:val="pl-PL"/>
        </w:rPr>
        <w:t>urodził się</w:t>
      </w:r>
      <w:r w:rsidR="00055F54" w:rsidRPr="00873273">
        <w:rPr>
          <w:lang w:val="pl-PL"/>
        </w:rPr>
        <w:t xml:space="preserve"> w 1956 r</w:t>
      </w:r>
      <w:r w:rsidR="00C0449A">
        <w:rPr>
          <w:lang w:val="pl-PL"/>
        </w:rPr>
        <w:t>.</w:t>
      </w:r>
      <w:r w:rsidR="00055F54" w:rsidRPr="00873273">
        <w:rPr>
          <w:lang w:val="pl-PL"/>
        </w:rPr>
        <w:t xml:space="preserve"> </w:t>
      </w:r>
      <w:r w:rsidR="00873273" w:rsidRPr="00873273">
        <w:rPr>
          <w:lang w:val="pl-PL"/>
        </w:rPr>
        <w:t>i</w:t>
      </w:r>
      <w:r w:rsidR="00873273">
        <w:rPr>
          <w:lang w:val="pl-PL"/>
        </w:rPr>
        <w:t xml:space="preserve"> mieszka w Łodzi, w Polsce. </w:t>
      </w:r>
    </w:p>
    <w:p w14:paraId="6CAAAD31" w14:textId="55DCAD08" w:rsidR="002F10BF" w:rsidRDefault="001865BA" w:rsidP="0033629C">
      <w:pPr>
        <w:pStyle w:val="JuPara"/>
        <w:spacing w:after="240"/>
        <w:rPr>
          <w:lang w:val="pl-PL"/>
        </w:rPr>
      </w:pPr>
      <w:r>
        <w:rPr>
          <w:noProof/>
          <w:lang w:val="pl-PL"/>
        </w:rPr>
        <w:t>6</w:t>
      </w:r>
      <w:r w:rsidR="00F71A6A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873273" w:rsidRPr="00873273">
        <w:rPr>
          <w:lang w:val="pl-PL"/>
        </w:rPr>
        <w:t>Oko</w:t>
      </w:r>
      <w:r w:rsidR="0091545B">
        <w:rPr>
          <w:lang w:val="pl-PL"/>
        </w:rPr>
        <w:t xml:space="preserve">liczności sprawy przedstawione </w:t>
      </w:r>
      <w:r w:rsidR="00873273" w:rsidRPr="00873273">
        <w:rPr>
          <w:lang w:val="pl-PL"/>
        </w:rPr>
        <w:t>przez skarżącego mo</w:t>
      </w:r>
      <w:r w:rsidR="00C0449A">
        <w:rPr>
          <w:lang w:val="pl-PL"/>
        </w:rPr>
        <w:t>gą zostać</w:t>
      </w:r>
      <w:r w:rsidR="00873273" w:rsidRPr="00873273">
        <w:rPr>
          <w:lang w:val="pl-PL"/>
        </w:rPr>
        <w:t xml:space="preserve"> </w:t>
      </w:r>
      <w:r w:rsidR="00873273">
        <w:rPr>
          <w:lang w:val="pl-PL"/>
        </w:rPr>
        <w:t>podsumowane w nastę</w:t>
      </w:r>
      <w:r w:rsidR="00873273" w:rsidRPr="00873273">
        <w:rPr>
          <w:lang w:val="pl-PL"/>
        </w:rPr>
        <w:t xml:space="preserve">pujący sposób. </w:t>
      </w:r>
    </w:p>
    <w:p w14:paraId="5DBA3F6B" w14:textId="0DE6FFAD" w:rsidR="002F10BF" w:rsidRPr="00011318" w:rsidRDefault="006A4295" w:rsidP="0033629C">
      <w:pPr>
        <w:pStyle w:val="JuHA"/>
        <w:keepNext w:val="0"/>
        <w:keepLines w:val="0"/>
        <w:rPr>
          <w:lang w:val="pl-PL"/>
        </w:rPr>
      </w:pPr>
      <w:r w:rsidRPr="00011318">
        <w:rPr>
          <w:lang w:val="pl-PL"/>
        </w:rPr>
        <w:lastRenderedPageBreak/>
        <w:t>A</w:t>
      </w:r>
      <w:r w:rsidR="00873273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873273" w:rsidRPr="00011318">
        <w:rPr>
          <w:lang w:val="pl-PL"/>
        </w:rPr>
        <w:t xml:space="preserve">Tło sprawy </w:t>
      </w:r>
    </w:p>
    <w:p w14:paraId="4D1FD6B8" w14:textId="67691102" w:rsidR="00B35102" w:rsidRPr="00E06079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7</w:t>
      </w:r>
      <w:r w:rsidR="002F10BF" w:rsidRPr="00E06079">
        <w:rPr>
          <w:lang w:val="pl-PL"/>
        </w:rPr>
        <w:t>.</w:t>
      </w:r>
      <w:r w:rsidR="00BE5073">
        <w:rPr>
          <w:lang w:val="pl-PL"/>
        </w:rPr>
        <w:t xml:space="preserve"> </w:t>
      </w:r>
      <w:r w:rsidR="00881908" w:rsidRPr="00E06079">
        <w:rPr>
          <w:lang w:val="pl-PL"/>
        </w:rPr>
        <w:t>Dnia 10 czerwca 1992</w:t>
      </w:r>
      <w:r w:rsidR="00873273" w:rsidRPr="00E06079">
        <w:rPr>
          <w:lang w:val="pl-PL"/>
        </w:rPr>
        <w:t xml:space="preserve"> r. Pan Andrzej Kern, podówczas </w:t>
      </w:r>
      <w:r w:rsidR="00C0449A">
        <w:rPr>
          <w:lang w:val="pl-PL"/>
        </w:rPr>
        <w:t>W</w:t>
      </w:r>
      <w:r w:rsidR="00873273" w:rsidRPr="00E06079">
        <w:rPr>
          <w:lang w:val="pl-PL"/>
        </w:rPr>
        <w:t>icemarszałek Sejmu, z</w:t>
      </w:r>
      <w:r w:rsidR="0091545B">
        <w:rPr>
          <w:lang w:val="pl-PL"/>
        </w:rPr>
        <w:t>awiadomił prokuratora wojewódzkiego</w:t>
      </w:r>
      <w:r w:rsidR="00873273" w:rsidRPr="00E06079">
        <w:rPr>
          <w:lang w:val="pl-PL"/>
        </w:rPr>
        <w:t xml:space="preserve">, że niejaki Pan Gąsior </w:t>
      </w:r>
      <w:r w:rsidR="00C0449A">
        <w:rPr>
          <w:lang w:val="pl-PL"/>
        </w:rPr>
        <w:t>i</w:t>
      </w:r>
      <w:r w:rsidR="00C0449A" w:rsidRPr="00E06079">
        <w:rPr>
          <w:lang w:val="pl-PL"/>
        </w:rPr>
        <w:t xml:space="preserve"> </w:t>
      </w:r>
      <w:r w:rsidR="00873273" w:rsidRPr="00E06079">
        <w:rPr>
          <w:lang w:val="pl-PL"/>
        </w:rPr>
        <w:t xml:space="preserve">Pani Izabela </w:t>
      </w:r>
      <w:proofErr w:type="spellStart"/>
      <w:r w:rsidR="00D04020" w:rsidRPr="00E06079">
        <w:rPr>
          <w:lang w:val="pl-PL"/>
        </w:rPr>
        <w:t>Malisiewicz</w:t>
      </w:r>
      <w:proofErr w:type="spellEnd"/>
      <w:r w:rsidR="00D04020" w:rsidRPr="00E06079">
        <w:rPr>
          <w:lang w:val="pl-PL"/>
        </w:rPr>
        <w:t xml:space="preserve"> –</w:t>
      </w:r>
      <w:r w:rsidR="00C0449A">
        <w:rPr>
          <w:lang w:val="pl-PL"/>
        </w:rPr>
        <w:t xml:space="preserve"> </w:t>
      </w:r>
      <w:r w:rsidR="00D04020" w:rsidRPr="00E06079">
        <w:rPr>
          <w:lang w:val="pl-PL"/>
        </w:rPr>
        <w:t xml:space="preserve">Gąsior porwali jego 17-letnią córkę, M. K. </w:t>
      </w:r>
      <w:r w:rsidR="005D68CD" w:rsidRPr="00E06079">
        <w:rPr>
          <w:lang w:val="pl-PL"/>
        </w:rPr>
        <w:t xml:space="preserve">Jednakże Pan </w:t>
      </w:r>
      <w:r w:rsidR="00881908" w:rsidRPr="00E06079">
        <w:rPr>
          <w:lang w:val="pl-PL"/>
        </w:rPr>
        <w:t>G</w:t>
      </w:r>
      <w:r w:rsidR="005D68CD" w:rsidRPr="00E06079">
        <w:rPr>
          <w:lang w:val="pl-PL"/>
        </w:rPr>
        <w:t xml:space="preserve">ąsior </w:t>
      </w:r>
      <w:r w:rsidR="008C6925">
        <w:rPr>
          <w:lang w:val="pl-PL"/>
        </w:rPr>
        <w:t>i</w:t>
      </w:r>
      <w:r w:rsidR="008C6925" w:rsidRPr="00E06079">
        <w:rPr>
          <w:lang w:val="pl-PL"/>
        </w:rPr>
        <w:t xml:space="preserve"> </w:t>
      </w:r>
      <w:r w:rsidR="005D68CD" w:rsidRPr="00E06079">
        <w:rPr>
          <w:lang w:val="pl-PL"/>
        </w:rPr>
        <w:t xml:space="preserve">Pani </w:t>
      </w:r>
      <w:proofErr w:type="spellStart"/>
      <w:r w:rsidR="005D68CD" w:rsidRPr="00E06079">
        <w:rPr>
          <w:lang w:val="pl-PL"/>
        </w:rPr>
        <w:t>Malisiewicz</w:t>
      </w:r>
      <w:proofErr w:type="spellEnd"/>
      <w:r w:rsidR="005D68CD" w:rsidRPr="00E06079">
        <w:rPr>
          <w:lang w:val="pl-PL"/>
        </w:rPr>
        <w:t xml:space="preserve">-Gąsior </w:t>
      </w:r>
      <w:r w:rsidR="008C6925">
        <w:rPr>
          <w:lang w:val="pl-PL"/>
        </w:rPr>
        <w:t>stwierdzili</w:t>
      </w:r>
      <w:r w:rsidR="005D68CD" w:rsidRPr="00E06079">
        <w:rPr>
          <w:lang w:val="pl-PL"/>
        </w:rPr>
        <w:t>, że zarzut ten był fałszywy</w:t>
      </w:r>
      <w:r w:rsidR="00DB5A74">
        <w:rPr>
          <w:lang w:val="pl-PL"/>
        </w:rPr>
        <w:t>,</w:t>
      </w:r>
      <w:r w:rsidR="005D68CD" w:rsidRPr="00E06079">
        <w:rPr>
          <w:lang w:val="pl-PL"/>
        </w:rPr>
        <w:t xml:space="preserve"> ponieważ M. K. w istocie uciekła z domu w towarzystwie ich syna Macieja, który był jej chłopakiem od dłuższego czasu.</w:t>
      </w:r>
      <w:r w:rsidR="002F10BF" w:rsidRPr="00E06079">
        <w:rPr>
          <w:lang w:val="pl-PL"/>
        </w:rPr>
        <w:t xml:space="preserve"> M.K. </w:t>
      </w:r>
      <w:r w:rsidR="008C6925" w:rsidRPr="00E06079">
        <w:rPr>
          <w:lang w:val="pl-PL"/>
        </w:rPr>
        <w:t xml:space="preserve">wcześniej </w:t>
      </w:r>
      <w:r w:rsidR="005D68CD" w:rsidRPr="00E06079">
        <w:rPr>
          <w:lang w:val="pl-PL"/>
        </w:rPr>
        <w:t xml:space="preserve">wielokrotnie uciekała z domu z powodu konfliktów z rodzicami. </w:t>
      </w:r>
    </w:p>
    <w:p w14:paraId="597D2B6E" w14:textId="44BE5690" w:rsidR="00240AF0" w:rsidRPr="00E06079" w:rsidRDefault="005D68CD" w:rsidP="0033629C">
      <w:pPr>
        <w:pStyle w:val="JuPara"/>
        <w:rPr>
          <w:lang w:val="pl-PL"/>
        </w:rPr>
      </w:pPr>
      <w:r w:rsidRPr="00E06079">
        <w:rPr>
          <w:lang w:val="pl-PL"/>
        </w:rPr>
        <w:t xml:space="preserve">Tego samego dnia </w:t>
      </w:r>
      <w:r w:rsidR="008C6925">
        <w:rPr>
          <w:lang w:val="pl-PL"/>
        </w:rPr>
        <w:t>P</w:t>
      </w:r>
      <w:r w:rsidR="00881908" w:rsidRPr="00E06079">
        <w:rPr>
          <w:lang w:val="pl-PL"/>
        </w:rPr>
        <w:t>rok</w:t>
      </w:r>
      <w:r w:rsidR="0091545B">
        <w:rPr>
          <w:lang w:val="pl-PL"/>
        </w:rPr>
        <w:t xml:space="preserve">urator </w:t>
      </w:r>
      <w:r w:rsidR="008C6925">
        <w:rPr>
          <w:lang w:val="pl-PL"/>
        </w:rPr>
        <w:t>W</w:t>
      </w:r>
      <w:r w:rsidR="0091545B">
        <w:rPr>
          <w:lang w:val="pl-PL"/>
        </w:rPr>
        <w:t>ojewódzki</w:t>
      </w:r>
      <w:r w:rsidR="008C6925">
        <w:rPr>
          <w:lang w:val="pl-PL"/>
        </w:rPr>
        <w:t xml:space="preserve"> w Łodzi</w:t>
      </w:r>
      <w:r w:rsidR="0091545B">
        <w:rPr>
          <w:lang w:val="pl-PL"/>
        </w:rPr>
        <w:t xml:space="preserve"> </w:t>
      </w:r>
      <w:r w:rsidRPr="00E06079">
        <w:rPr>
          <w:lang w:val="pl-PL"/>
        </w:rPr>
        <w:t xml:space="preserve">wszczął dochodzenie pod zarzutem </w:t>
      </w:r>
      <w:r w:rsidR="00DB5A74">
        <w:rPr>
          <w:lang w:val="pl-PL"/>
        </w:rPr>
        <w:t xml:space="preserve">porwania przeciwko Panu Gąsior </w:t>
      </w:r>
      <w:r w:rsidR="008C6925">
        <w:rPr>
          <w:lang w:val="pl-PL"/>
        </w:rPr>
        <w:t>i</w:t>
      </w:r>
      <w:r w:rsidR="008C6925" w:rsidRPr="00E06079">
        <w:rPr>
          <w:lang w:val="pl-PL"/>
        </w:rPr>
        <w:t xml:space="preserve"> </w:t>
      </w:r>
      <w:r w:rsidRPr="00E06079">
        <w:rPr>
          <w:lang w:val="pl-PL"/>
        </w:rPr>
        <w:t xml:space="preserve">Pani </w:t>
      </w:r>
      <w:proofErr w:type="spellStart"/>
      <w:r w:rsidRPr="00E06079">
        <w:rPr>
          <w:lang w:val="pl-PL"/>
        </w:rPr>
        <w:t>Malisiewicz</w:t>
      </w:r>
      <w:proofErr w:type="spellEnd"/>
      <w:r w:rsidRPr="00E06079">
        <w:rPr>
          <w:lang w:val="pl-PL"/>
        </w:rPr>
        <w:t xml:space="preserve">-Gąsior. </w:t>
      </w:r>
      <w:r w:rsidR="00881908" w:rsidRPr="00E06079">
        <w:rPr>
          <w:lang w:val="pl-PL"/>
        </w:rPr>
        <w:t>W dniach 10 oraz 11 czerw</w:t>
      </w:r>
      <w:r w:rsidR="00626760">
        <w:rPr>
          <w:lang w:val="pl-PL"/>
        </w:rPr>
        <w:t>ca 1992 r</w:t>
      </w:r>
      <w:r w:rsidR="008E1962">
        <w:rPr>
          <w:lang w:val="pl-PL"/>
        </w:rPr>
        <w:t>.</w:t>
      </w:r>
      <w:r w:rsidR="00626760">
        <w:rPr>
          <w:lang w:val="pl-PL"/>
        </w:rPr>
        <w:t xml:space="preserve"> </w:t>
      </w:r>
      <w:r w:rsidR="008C6925">
        <w:rPr>
          <w:lang w:val="pl-PL"/>
        </w:rPr>
        <w:t>p</w:t>
      </w:r>
      <w:r w:rsidR="00626760">
        <w:rPr>
          <w:lang w:val="pl-PL"/>
        </w:rPr>
        <w:t xml:space="preserve">rokurator </w:t>
      </w:r>
      <w:r w:rsidR="00881908" w:rsidRPr="00E06079">
        <w:rPr>
          <w:lang w:val="pl-PL"/>
        </w:rPr>
        <w:t xml:space="preserve">wydał nakaz przeszukania ich mieszkania oraz </w:t>
      </w:r>
      <w:r w:rsidR="008C6925">
        <w:rPr>
          <w:lang w:val="pl-PL"/>
        </w:rPr>
        <w:t>podsłuchu</w:t>
      </w:r>
      <w:r w:rsidR="008C6925" w:rsidRPr="00E06079">
        <w:rPr>
          <w:lang w:val="pl-PL"/>
        </w:rPr>
        <w:t xml:space="preserve"> </w:t>
      </w:r>
      <w:r w:rsidR="00881908" w:rsidRPr="00E06079">
        <w:rPr>
          <w:lang w:val="pl-PL"/>
        </w:rPr>
        <w:t>ich telefon</w:t>
      </w:r>
      <w:r w:rsidR="008C6925">
        <w:rPr>
          <w:lang w:val="pl-PL"/>
        </w:rPr>
        <w:t>u</w:t>
      </w:r>
      <w:r w:rsidR="00881908" w:rsidRPr="00E06079">
        <w:rPr>
          <w:lang w:val="pl-PL"/>
        </w:rPr>
        <w:t>. Państwo Gąsior zostali zatrzymani i aresztowani</w:t>
      </w:r>
      <w:r w:rsidR="00626760">
        <w:rPr>
          <w:lang w:val="pl-PL"/>
        </w:rPr>
        <w:t>. W</w:t>
      </w:r>
      <w:r w:rsidR="00881908" w:rsidRPr="00E06079">
        <w:rPr>
          <w:lang w:val="pl-PL"/>
        </w:rPr>
        <w:t xml:space="preserve"> sierpn</w:t>
      </w:r>
      <w:r w:rsidR="00626760">
        <w:rPr>
          <w:lang w:val="pl-PL"/>
        </w:rPr>
        <w:t>iu 1992 r. sprawa została przejęta przez Prokuraturę Wojewódzką</w:t>
      </w:r>
      <w:r w:rsidR="00881908" w:rsidRPr="00E06079">
        <w:rPr>
          <w:lang w:val="pl-PL"/>
        </w:rPr>
        <w:t xml:space="preserve"> w Poznaniu, która umorzyła postępowanie karne przeciwko nim stwierdzając, ż</w:t>
      </w:r>
      <w:r w:rsidR="0072038A">
        <w:rPr>
          <w:lang w:val="pl-PL"/>
        </w:rPr>
        <w:t>e</w:t>
      </w:r>
      <w:r w:rsidR="00881908" w:rsidRPr="00E06079">
        <w:rPr>
          <w:lang w:val="pl-PL"/>
        </w:rPr>
        <w:t xml:space="preserve"> zarzut porwania był bezzasadny.</w:t>
      </w:r>
      <w:r w:rsidR="0001135D" w:rsidRPr="00E06079">
        <w:rPr>
          <w:lang w:val="pl-PL"/>
        </w:rPr>
        <w:t xml:space="preserve"> Wszczęto natomiast postępowanie dyscyplinarne przeciwko dwóm prokuratorom, którzy wszczęli postępowanie karne w sprawie. </w:t>
      </w:r>
    </w:p>
    <w:p w14:paraId="31F80BF4" w14:textId="3C25C259" w:rsidR="002F10BF" w:rsidRPr="00E06079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8</w:t>
      </w:r>
      <w:r w:rsidR="002F10BF" w:rsidRPr="00E06079">
        <w:rPr>
          <w:lang w:val="pl-PL"/>
        </w:rPr>
        <w:t>.</w:t>
      </w:r>
      <w:r w:rsidR="00BE5073">
        <w:rPr>
          <w:lang w:val="pl-PL"/>
        </w:rPr>
        <w:t xml:space="preserve"> </w:t>
      </w:r>
      <w:r w:rsidR="00626760">
        <w:rPr>
          <w:lang w:val="pl-PL"/>
        </w:rPr>
        <w:t>Dnia 29 czerwca 1992</w:t>
      </w:r>
      <w:r w:rsidR="0072038A">
        <w:rPr>
          <w:lang w:val="pl-PL"/>
        </w:rPr>
        <w:t xml:space="preserve"> r. P</w:t>
      </w:r>
      <w:r w:rsidR="0001135D" w:rsidRPr="00E06079">
        <w:rPr>
          <w:lang w:val="pl-PL"/>
        </w:rPr>
        <w:t>an</w:t>
      </w:r>
      <w:r w:rsidR="002F10BF" w:rsidRPr="00E06079">
        <w:rPr>
          <w:lang w:val="pl-PL"/>
        </w:rPr>
        <w:t xml:space="preserve"> A. </w:t>
      </w:r>
      <w:r w:rsidR="00AC1615" w:rsidRPr="00E06079">
        <w:rPr>
          <w:lang w:val="pl-PL"/>
        </w:rPr>
        <w:t xml:space="preserve">Kern </w:t>
      </w:r>
      <w:r w:rsidR="0001135D" w:rsidRPr="00E06079">
        <w:rPr>
          <w:lang w:val="pl-PL"/>
        </w:rPr>
        <w:t>wygłosił oświadczenie w telewizji publicznej, w którym poinformował, ż</w:t>
      </w:r>
      <w:r w:rsidR="0072038A">
        <w:rPr>
          <w:lang w:val="pl-PL"/>
        </w:rPr>
        <w:t>e</w:t>
      </w:r>
      <w:r w:rsidR="0001135D" w:rsidRPr="00E06079">
        <w:rPr>
          <w:lang w:val="pl-PL"/>
        </w:rPr>
        <w:t xml:space="preserve"> jego córka została porw</w:t>
      </w:r>
      <w:r w:rsidR="00626760">
        <w:rPr>
          <w:lang w:val="pl-PL"/>
        </w:rPr>
        <w:t xml:space="preserve">ana </w:t>
      </w:r>
      <w:r w:rsidR="0072038A">
        <w:rPr>
          <w:lang w:val="pl-PL"/>
        </w:rPr>
        <w:t xml:space="preserve">oraz </w:t>
      </w:r>
      <w:r w:rsidR="0001135D" w:rsidRPr="00E06079">
        <w:rPr>
          <w:lang w:val="pl-PL"/>
        </w:rPr>
        <w:t>poprosił o pomoc</w:t>
      </w:r>
      <w:r w:rsidR="0072038A">
        <w:rPr>
          <w:lang w:val="pl-PL"/>
        </w:rPr>
        <w:t xml:space="preserve"> w</w:t>
      </w:r>
      <w:r w:rsidR="0001135D" w:rsidRPr="00E06079">
        <w:rPr>
          <w:lang w:val="pl-PL"/>
        </w:rPr>
        <w:t xml:space="preserve"> odnalezieniu</w:t>
      </w:r>
      <w:r w:rsidR="0072038A">
        <w:rPr>
          <w:lang w:val="pl-PL"/>
        </w:rPr>
        <w:t xml:space="preserve"> jego</w:t>
      </w:r>
      <w:r w:rsidR="0001135D" w:rsidRPr="00E06079">
        <w:rPr>
          <w:lang w:val="pl-PL"/>
        </w:rPr>
        <w:t xml:space="preserve"> dziecka. </w:t>
      </w:r>
    </w:p>
    <w:p w14:paraId="13EF6630" w14:textId="2F1785D7" w:rsidR="002F10BF" w:rsidRPr="00E06079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9</w:t>
      </w:r>
      <w:r w:rsidR="002F10BF" w:rsidRPr="00E06079">
        <w:rPr>
          <w:lang w:val="pl-PL"/>
        </w:rPr>
        <w:t>.</w:t>
      </w:r>
      <w:r w:rsidR="00BE5073">
        <w:rPr>
          <w:lang w:val="pl-PL"/>
        </w:rPr>
        <w:t xml:space="preserve"> </w:t>
      </w:r>
      <w:r w:rsidR="005A5AC0" w:rsidRPr="00E06079">
        <w:rPr>
          <w:lang w:val="pl-PL"/>
        </w:rPr>
        <w:t>Sprawa dotycząca</w:t>
      </w:r>
      <w:r w:rsidR="0072038A">
        <w:rPr>
          <w:lang w:val="pl-PL"/>
        </w:rPr>
        <w:t xml:space="preserve"> rzekomego</w:t>
      </w:r>
      <w:r w:rsidR="005A5AC0" w:rsidRPr="00E06079">
        <w:rPr>
          <w:lang w:val="pl-PL"/>
        </w:rPr>
        <w:t xml:space="preserve"> porwani</w:t>
      </w:r>
      <w:r w:rsidR="0072038A">
        <w:rPr>
          <w:lang w:val="pl-PL"/>
        </w:rPr>
        <w:t>a</w:t>
      </w:r>
      <w:r w:rsidR="005A5AC0" w:rsidRPr="00E06079">
        <w:rPr>
          <w:lang w:val="pl-PL"/>
        </w:rPr>
        <w:t xml:space="preserve"> M. K. odbiła się szerokim echem w mediach. </w:t>
      </w:r>
    </w:p>
    <w:p w14:paraId="622FEB0B" w14:textId="34764280" w:rsidR="002F10BF" w:rsidRPr="00E06079" w:rsidRDefault="006A4295" w:rsidP="0033629C">
      <w:pPr>
        <w:pStyle w:val="JuHA"/>
        <w:keepNext w:val="0"/>
        <w:keepLines w:val="0"/>
        <w:rPr>
          <w:lang w:val="pl-PL"/>
        </w:rPr>
      </w:pPr>
      <w:r w:rsidRPr="00E06079">
        <w:rPr>
          <w:lang w:val="pl-PL"/>
        </w:rPr>
        <w:t>B</w:t>
      </w:r>
      <w:r w:rsidR="005A5AC0" w:rsidRPr="00E06079">
        <w:rPr>
          <w:lang w:val="pl-PL"/>
        </w:rPr>
        <w:t>.</w:t>
      </w:r>
      <w:r w:rsidR="00BE5073">
        <w:rPr>
          <w:lang w:val="pl-PL"/>
        </w:rPr>
        <w:t xml:space="preserve"> </w:t>
      </w:r>
      <w:r w:rsidR="005A5AC0" w:rsidRPr="00E06079">
        <w:rPr>
          <w:lang w:val="pl-PL"/>
        </w:rPr>
        <w:t>Artykuł w gazecie</w:t>
      </w:r>
    </w:p>
    <w:p w14:paraId="6358FA42" w14:textId="7549CC39" w:rsidR="002F10BF" w:rsidRPr="00E06079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10</w:t>
      </w:r>
      <w:r w:rsidR="002F10BF" w:rsidRPr="00E06079">
        <w:rPr>
          <w:lang w:val="pl-PL"/>
        </w:rPr>
        <w:t>.</w:t>
      </w:r>
      <w:r w:rsidR="00BE5073">
        <w:rPr>
          <w:lang w:val="pl-PL"/>
        </w:rPr>
        <w:t xml:space="preserve"> </w:t>
      </w:r>
      <w:r w:rsidR="005A5AC0" w:rsidRPr="00E06079">
        <w:rPr>
          <w:lang w:val="pl-PL"/>
        </w:rPr>
        <w:t xml:space="preserve">Skarżący jest właścicielem wydawnictwa </w:t>
      </w:r>
      <w:r w:rsidR="00686EB4">
        <w:rPr>
          <w:lang w:val="pl-PL"/>
        </w:rPr>
        <w:t>„</w:t>
      </w:r>
      <w:r w:rsidR="002F10BF" w:rsidRPr="00E06079">
        <w:rPr>
          <w:lang w:val="pl-PL"/>
        </w:rPr>
        <w:t>Westa-Druk”</w:t>
      </w:r>
      <w:r w:rsidR="005A5AC0" w:rsidRPr="00E06079">
        <w:rPr>
          <w:lang w:val="pl-PL"/>
        </w:rPr>
        <w:t>, które wydaje tygodnik</w:t>
      </w:r>
      <w:r w:rsidR="002F10BF" w:rsidRPr="00E06079">
        <w:rPr>
          <w:lang w:val="pl-PL"/>
        </w:rPr>
        <w:t xml:space="preserve"> </w:t>
      </w:r>
      <w:r w:rsidR="00686EB4">
        <w:rPr>
          <w:lang w:val="pl-PL"/>
        </w:rPr>
        <w:t>„</w:t>
      </w:r>
      <w:r w:rsidR="002F10BF" w:rsidRPr="00E06079">
        <w:rPr>
          <w:lang w:val="pl-PL"/>
        </w:rPr>
        <w:t>Angora”.</w:t>
      </w:r>
    </w:p>
    <w:p w14:paraId="67859A14" w14:textId="67FE2D91" w:rsidR="002F10BF" w:rsidRPr="00E06079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11</w:t>
      </w:r>
      <w:r w:rsidR="002F10BF" w:rsidRPr="00E06079">
        <w:rPr>
          <w:lang w:val="pl-PL"/>
        </w:rPr>
        <w:t>.</w:t>
      </w:r>
      <w:r w:rsidR="00BE5073">
        <w:rPr>
          <w:lang w:val="pl-PL"/>
        </w:rPr>
        <w:t xml:space="preserve"> </w:t>
      </w:r>
      <w:r w:rsidR="005A5AC0" w:rsidRPr="00E06079">
        <w:rPr>
          <w:lang w:val="pl-PL"/>
        </w:rPr>
        <w:t>Dnia 16 sierpnia</w:t>
      </w:r>
      <w:r w:rsidR="002F10BF" w:rsidRPr="00E06079">
        <w:rPr>
          <w:lang w:val="pl-PL"/>
        </w:rPr>
        <w:t xml:space="preserve"> 1992</w:t>
      </w:r>
      <w:r w:rsidR="00686EB4">
        <w:rPr>
          <w:lang w:val="pl-PL"/>
        </w:rPr>
        <w:t xml:space="preserve"> r.</w:t>
      </w:r>
      <w:r w:rsidR="002F10BF" w:rsidRPr="00E06079">
        <w:rPr>
          <w:lang w:val="pl-PL"/>
        </w:rPr>
        <w:t xml:space="preserve"> </w:t>
      </w:r>
      <w:r w:rsidR="005A5AC0" w:rsidRPr="00E06079">
        <w:rPr>
          <w:lang w:val="pl-PL"/>
        </w:rPr>
        <w:t xml:space="preserve">skarżący opublikował w </w:t>
      </w:r>
      <w:r w:rsidR="00686EB4">
        <w:rPr>
          <w:lang w:val="pl-PL"/>
        </w:rPr>
        <w:t>„</w:t>
      </w:r>
      <w:r w:rsidR="005A5AC0" w:rsidRPr="00E06079">
        <w:rPr>
          <w:lang w:val="pl-PL"/>
        </w:rPr>
        <w:t xml:space="preserve">Angorze” </w:t>
      </w:r>
      <w:r w:rsidR="00626760">
        <w:rPr>
          <w:lang w:val="pl-PL"/>
        </w:rPr>
        <w:t xml:space="preserve">wywiad z Panem Michałem </w:t>
      </w:r>
      <w:proofErr w:type="spellStart"/>
      <w:r w:rsidR="00626760">
        <w:rPr>
          <w:lang w:val="pl-PL"/>
        </w:rPr>
        <w:t>Pliseckim</w:t>
      </w:r>
      <w:proofErr w:type="spellEnd"/>
      <w:r w:rsidR="00626760">
        <w:rPr>
          <w:lang w:val="pl-PL"/>
        </w:rPr>
        <w:t xml:space="preserve">, adwokatem, </w:t>
      </w:r>
      <w:r w:rsidR="005A5AC0" w:rsidRPr="00E06079">
        <w:rPr>
          <w:lang w:val="pl-PL"/>
        </w:rPr>
        <w:t xml:space="preserve">który wtedy reprezentował Pana Gąsior </w:t>
      </w:r>
      <w:r w:rsidR="00686EB4">
        <w:rPr>
          <w:lang w:val="pl-PL"/>
        </w:rPr>
        <w:t>i</w:t>
      </w:r>
      <w:r w:rsidR="00686EB4" w:rsidRPr="00E06079">
        <w:rPr>
          <w:lang w:val="pl-PL"/>
        </w:rPr>
        <w:t xml:space="preserve"> </w:t>
      </w:r>
      <w:r w:rsidR="005A5AC0" w:rsidRPr="00E06079">
        <w:rPr>
          <w:lang w:val="pl-PL"/>
        </w:rPr>
        <w:t xml:space="preserve">Panią </w:t>
      </w:r>
      <w:r w:rsidR="00686EB4">
        <w:rPr>
          <w:lang w:val="pl-PL"/>
        </w:rPr>
        <w:t xml:space="preserve">Izabelę </w:t>
      </w:r>
      <w:proofErr w:type="spellStart"/>
      <w:r w:rsidR="005A5AC0" w:rsidRPr="00E06079">
        <w:rPr>
          <w:lang w:val="pl-PL"/>
        </w:rPr>
        <w:t>Malisiewicz</w:t>
      </w:r>
      <w:proofErr w:type="spellEnd"/>
      <w:r w:rsidR="00686EB4">
        <w:rPr>
          <w:lang w:val="pl-PL"/>
        </w:rPr>
        <w:t xml:space="preserve"> </w:t>
      </w:r>
      <w:r w:rsidR="005A5AC0" w:rsidRPr="00E06079">
        <w:rPr>
          <w:lang w:val="pl-PL"/>
        </w:rPr>
        <w:t>-</w:t>
      </w:r>
      <w:r w:rsidR="00686EB4">
        <w:rPr>
          <w:lang w:val="pl-PL"/>
        </w:rPr>
        <w:t xml:space="preserve"> </w:t>
      </w:r>
      <w:r w:rsidR="005A5AC0" w:rsidRPr="00E06079">
        <w:rPr>
          <w:lang w:val="pl-PL"/>
        </w:rPr>
        <w:t xml:space="preserve">Gąsior </w:t>
      </w:r>
      <w:r w:rsidR="00FD681F" w:rsidRPr="00E06079">
        <w:rPr>
          <w:lang w:val="pl-PL"/>
        </w:rPr>
        <w:t xml:space="preserve">w postępowaniu karnym dotyczącym rzekomego porwania. Artykuł był zatytułowany: </w:t>
      </w:r>
      <w:r w:rsidR="00686EB4">
        <w:rPr>
          <w:lang w:val="pl-PL"/>
        </w:rPr>
        <w:t>„</w:t>
      </w:r>
      <w:r w:rsidR="00FD681F" w:rsidRPr="00E06079">
        <w:rPr>
          <w:lang w:val="pl-PL"/>
        </w:rPr>
        <w:t xml:space="preserve">Gdyby było cicho” i opublikowany został w formie pytań </w:t>
      </w:r>
      <w:r w:rsidR="00626760">
        <w:rPr>
          <w:lang w:val="pl-PL"/>
        </w:rPr>
        <w:t xml:space="preserve">zadawanych przez dziennikarza i </w:t>
      </w:r>
      <w:r w:rsidR="00FD681F" w:rsidRPr="00E06079">
        <w:rPr>
          <w:lang w:val="pl-PL"/>
        </w:rPr>
        <w:t>odpowiedzi udzielanych przez Pana M. P. Artykuł</w:t>
      </w:r>
      <w:r w:rsidR="00686EB4">
        <w:rPr>
          <w:lang w:val="pl-PL"/>
        </w:rPr>
        <w:t>,</w:t>
      </w:r>
      <w:r w:rsidR="00FD681F" w:rsidRPr="00E06079">
        <w:rPr>
          <w:lang w:val="pl-PL"/>
        </w:rPr>
        <w:t xml:space="preserve"> w </w:t>
      </w:r>
      <w:r w:rsidR="00686EB4">
        <w:rPr>
          <w:lang w:val="pl-PL"/>
        </w:rPr>
        <w:t xml:space="preserve">istotnej </w:t>
      </w:r>
      <w:r w:rsidR="00626760">
        <w:rPr>
          <w:lang w:val="pl-PL"/>
        </w:rPr>
        <w:t>części</w:t>
      </w:r>
      <w:r w:rsidR="00686EB4">
        <w:rPr>
          <w:lang w:val="pl-PL"/>
        </w:rPr>
        <w:t>,</w:t>
      </w:r>
      <w:r w:rsidR="00626760">
        <w:rPr>
          <w:lang w:val="pl-PL"/>
        </w:rPr>
        <w:t xml:space="preserve"> </w:t>
      </w:r>
      <w:r w:rsidR="00686EB4">
        <w:rPr>
          <w:lang w:val="pl-PL"/>
        </w:rPr>
        <w:t xml:space="preserve">brzmiał </w:t>
      </w:r>
      <w:r w:rsidR="00FD681F" w:rsidRPr="00E06079">
        <w:rPr>
          <w:lang w:val="pl-PL"/>
        </w:rPr>
        <w:t>następująco:</w:t>
      </w:r>
    </w:p>
    <w:p w14:paraId="0B74E4E2" w14:textId="1D26FC6E" w:rsidR="0011101B" w:rsidRPr="00522A97" w:rsidRDefault="00655885" w:rsidP="0033629C">
      <w:pPr>
        <w:pStyle w:val="JuQuot"/>
        <w:ind w:left="0" w:firstLine="283"/>
        <w:rPr>
          <w:b/>
          <w:lang w:val="pl-PL"/>
        </w:rPr>
      </w:pPr>
      <w:r>
        <w:rPr>
          <w:b/>
          <w:lang w:val="pl-PL"/>
        </w:rPr>
        <w:t>„</w:t>
      </w:r>
      <w:r w:rsidR="002F10BF" w:rsidRPr="00522A97">
        <w:rPr>
          <w:b/>
          <w:lang w:val="pl-PL"/>
        </w:rPr>
        <w:t>A[</w:t>
      </w:r>
      <w:proofErr w:type="spellStart"/>
      <w:r w:rsidR="002F10BF" w:rsidRPr="00522A97">
        <w:rPr>
          <w:b/>
          <w:lang w:val="pl-PL"/>
        </w:rPr>
        <w:t>ngora</w:t>
      </w:r>
      <w:proofErr w:type="spellEnd"/>
      <w:r w:rsidR="002F10BF" w:rsidRPr="00522A97">
        <w:rPr>
          <w:b/>
          <w:lang w:val="pl-PL"/>
        </w:rPr>
        <w:t>]</w:t>
      </w:r>
      <w:r w:rsidR="00AC4762" w:rsidRPr="00F46A6A">
        <w:rPr>
          <w:b/>
          <w:lang w:val="pl-PL"/>
        </w:rPr>
        <w:t>’</w:t>
      </w:r>
      <w:r w:rsidR="002F10BF" w:rsidRPr="00522A97">
        <w:rPr>
          <w:b/>
          <w:lang w:val="pl-PL"/>
        </w:rPr>
        <w:t>:-</w:t>
      </w:r>
      <w:r w:rsidR="00626760" w:rsidRPr="00522A97">
        <w:rPr>
          <w:b/>
          <w:lang w:val="pl-PL"/>
        </w:rPr>
        <w:t>P</w:t>
      </w:r>
      <w:r w:rsidR="00E21423" w:rsidRPr="00522A97">
        <w:rPr>
          <w:b/>
          <w:lang w:val="pl-PL"/>
        </w:rPr>
        <w:t>rzywiozłem panu najś</w:t>
      </w:r>
      <w:r w:rsidR="003E0C93" w:rsidRPr="00522A97">
        <w:rPr>
          <w:b/>
          <w:lang w:val="pl-PL"/>
        </w:rPr>
        <w:t>wieższe wiadomości z Łodzi.: list gończy rozes</w:t>
      </w:r>
      <w:r w:rsidR="0011101B" w:rsidRPr="00522A97">
        <w:rPr>
          <w:b/>
          <w:lang w:val="pl-PL"/>
        </w:rPr>
        <w:t>łany za Maćkiem [Maciej Gąsior] został cofnięty, dzieci jednak do domu nie</w:t>
      </w:r>
      <w:r w:rsidR="00F36858">
        <w:rPr>
          <w:b/>
          <w:lang w:val="pl-PL"/>
        </w:rPr>
        <w:t> </w:t>
      </w:r>
      <w:r w:rsidR="0011101B" w:rsidRPr="00522A97">
        <w:rPr>
          <w:b/>
          <w:lang w:val="pl-PL"/>
        </w:rPr>
        <w:t xml:space="preserve">wróciły. </w:t>
      </w:r>
    </w:p>
    <w:p w14:paraId="1E7D6FFF" w14:textId="2C0BAA76" w:rsidR="00413C92" w:rsidRDefault="002F10BF" w:rsidP="0033629C">
      <w:pPr>
        <w:pStyle w:val="JuQuot"/>
        <w:ind w:left="0" w:firstLine="425"/>
        <w:rPr>
          <w:lang w:val="pl-PL"/>
        </w:rPr>
      </w:pPr>
      <w:r w:rsidRPr="00522A97">
        <w:rPr>
          <w:lang w:val="pl-PL"/>
        </w:rPr>
        <w:t>M.P.</w:t>
      </w:r>
      <w:r w:rsidR="00B35102" w:rsidRPr="00522A97">
        <w:rPr>
          <w:lang w:val="pl-PL"/>
        </w:rPr>
        <w:t xml:space="preserve"> [Michał </w:t>
      </w:r>
      <w:proofErr w:type="spellStart"/>
      <w:r w:rsidR="00B35102" w:rsidRPr="00522A97">
        <w:rPr>
          <w:lang w:val="pl-PL"/>
        </w:rPr>
        <w:t>Plisecki</w:t>
      </w:r>
      <w:proofErr w:type="spellEnd"/>
      <w:r w:rsidR="00B35102" w:rsidRPr="00522A97">
        <w:rPr>
          <w:lang w:val="pl-PL"/>
        </w:rPr>
        <w:t>]</w:t>
      </w:r>
      <w:r w:rsidRPr="00522A97">
        <w:rPr>
          <w:lang w:val="pl-PL"/>
        </w:rPr>
        <w:t xml:space="preserve">:- </w:t>
      </w:r>
      <w:r w:rsidR="0011101B" w:rsidRPr="00522A97">
        <w:rPr>
          <w:lang w:val="pl-PL"/>
        </w:rPr>
        <w:t xml:space="preserve">nie chce wgłębiać się - </w:t>
      </w:r>
      <w:r w:rsidR="00251288" w:rsidRPr="00522A97">
        <w:rPr>
          <w:lang w:val="pl-PL"/>
        </w:rPr>
        <w:t xml:space="preserve">publicznie </w:t>
      </w:r>
      <w:r w:rsidR="00251288" w:rsidRPr="00F46A6A">
        <w:rPr>
          <w:lang w:val="pl-PL"/>
        </w:rPr>
        <w:t>–</w:t>
      </w:r>
      <w:r w:rsidR="00251288" w:rsidRPr="00522A97">
        <w:rPr>
          <w:lang w:val="pl-PL"/>
        </w:rPr>
        <w:t xml:space="preserve"> </w:t>
      </w:r>
      <w:r w:rsidR="00686EB4">
        <w:rPr>
          <w:lang w:val="pl-PL"/>
        </w:rPr>
        <w:t xml:space="preserve">w szczegóły </w:t>
      </w:r>
      <w:r w:rsidR="00251288" w:rsidRPr="00522A97">
        <w:rPr>
          <w:lang w:val="pl-PL"/>
        </w:rPr>
        <w:t>o liście gończym i jego cofnięciu</w:t>
      </w:r>
      <w:r w:rsidR="0011101B" w:rsidRPr="00522A97">
        <w:rPr>
          <w:lang w:val="pl-PL"/>
        </w:rPr>
        <w:t xml:space="preserve">. Pozwoli </w:t>
      </w:r>
      <w:r w:rsidR="00251288" w:rsidRPr="00522A97">
        <w:rPr>
          <w:lang w:val="pl-PL"/>
        </w:rPr>
        <w:t>pan, ż</w:t>
      </w:r>
      <w:r w:rsidR="0011101B" w:rsidRPr="00522A97">
        <w:rPr>
          <w:lang w:val="pl-PL"/>
        </w:rPr>
        <w:t>e nie będę tego dalej komentował, musiałbym używać bardzo dosadnych określeń. Odnios</w:t>
      </w:r>
      <w:r w:rsidR="00810C5E" w:rsidRPr="00522A97">
        <w:rPr>
          <w:lang w:val="pl-PL"/>
        </w:rPr>
        <w:t>ę</w:t>
      </w:r>
      <w:r w:rsidR="0011101B" w:rsidRPr="00522A97">
        <w:rPr>
          <w:lang w:val="pl-PL"/>
        </w:rPr>
        <w:t xml:space="preserve"> się </w:t>
      </w:r>
      <w:r w:rsidR="00810C5E" w:rsidRPr="00522A97">
        <w:rPr>
          <w:lang w:val="pl-PL"/>
        </w:rPr>
        <w:t xml:space="preserve">do </w:t>
      </w:r>
      <w:r w:rsidR="00251288" w:rsidRPr="00522A97">
        <w:rPr>
          <w:lang w:val="pl-PL"/>
        </w:rPr>
        <w:t>innej kwestii: o ile prawdą jest, ż</w:t>
      </w:r>
      <w:r w:rsidR="0011101B" w:rsidRPr="00522A97">
        <w:rPr>
          <w:lang w:val="pl-PL"/>
        </w:rPr>
        <w:t>e</w:t>
      </w:r>
      <w:r w:rsidR="00F36858">
        <w:rPr>
          <w:lang w:val="pl-PL"/>
        </w:rPr>
        <w:t> </w:t>
      </w:r>
      <w:r w:rsidR="0011101B" w:rsidRPr="00522A97">
        <w:rPr>
          <w:lang w:val="pl-PL"/>
        </w:rPr>
        <w:t>po</w:t>
      </w:r>
      <w:r w:rsidR="00F36858">
        <w:rPr>
          <w:lang w:val="pl-PL"/>
        </w:rPr>
        <w:t> </w:t>
      </w:r>
      <w:r w:rsidR="0011101B" w:rsidRPr="00522A97">
        <w:rPr>
          <w:lang w:val="pl-PL"/>
        </w:rPr>
        <w:t>nieudanej próbie umieszczenia M</w:t>
      </w:r>
      <w:r w:rsidR="00686EB4">
        <w:rPr>
          <w:lang w:val="pl-PL"/>
        </w:rPr>
        <w:t>.</w:t>
      </w:r>
      <w:r w:rsidR="0011101B" w:rsidRPr="00522A97">
        <w:rPr>
          <w:lang w:val="pl-PL"/>
        </w:rPr>
        <w:t>K</w:t>
      </w:r>
      <w:r w:rsidR="00686EB4">
        <w:rPr>
          <w:lang w:val="pl-PL"/>
        </w:rPr>
        <w:t>.</w:t>
      </w:r>
      <w:r w:rsidR="0011101B" w:rsidRPr="00522A97">
        <w:rPr>
          <w:lang w:val="pl-PL"/>
        </w:rPr>
        <w:t xml:space="preserve"> </w:t>
      </w:r>
      <w:r w:rsidR="00810C5E" w:rsidRPr="00522A97">
        <w:rPr>
          <w:lang w:val="pl-PL"/>
        </w:rPr>
        <w:t>w szpitalu psychiatrycznym</w:t>
      </w:r>
      <w:r w:rsidR="00BE5073">
        <w:rPr>
          <w:lang w:val="pl-PL"/>
        </w:rPr>
        <w:t xml:space="preserve"> </w:t>
      </w:r>
      <w:r w:rsidR="00810C5E" w:rsidRPr="00522A97">
        <w:rPr>
          <w:lang w:val="pl-PL"/>
        </w:rPr>
        <w:t>- i to przez jej rodziców, zostawiają oni ją samą, tylko pod opieką</w:t>
      </w:r>
      <w:r w:rsidR="00251288" w:rsidRPr="00522A97">
        <w:rPr>
          <w:lang w:val="pl-PL"/>
        </w:rPr>
        <w:t xml:space="preserve"> babci, gdzieś na wsi, to </w:t>
      </w:r>
      <w:r w:rsidR="00686EB4">
        <w:rPr>
          <w:lang w:val="pl-PL"/>
        </w:rPr>
        <w:t xml:space="preserve">czy </w:t>
      </w:r>
      <w:r w:rsidR="00251288" w:rsidRPr="00522A97">
        <w:rPr>
          <w:lang w:val="pl-PL"/>
        </w:rPr>
        <w:t xml:space="preserve">ja - </w:t>
      </w:r>
      <w:r w:rsidR="00810C5E" w:rsidRPr="00522A97">
        <w:rPr>
          <w:lang w:val="pl-PL"/>
        </w:rPr>
        <w:t xml:space="preserve">jako rodzic </w:t>
      </w:r>
      <w:r w:rsidR="00686EB4">
        <w:rPr>
          <w:lang w:val="pl-PL"/>
        </w:rPr>
        <w:t>powinienem być</w:t>
      </w:r>
      <w:r w:rsidR="00686EB4" w:rsidRPr="00522A97">
        <w:rPr>
          <w:lang w:val="pl-PL"/>
        </w:rPr>
        <w:t xml:space="preserve"> </w:t>
      </w:r>
      <w:r w:rsidR="00810C5E" w:rsidRPr="00522A97">
        <w:rPr>
          <w:lang w:val="pl-PL"/>
        </w:rPr>
        <w:t>oburzony takim postępowaniem?</w:t>
      </w:r>
      <w:r w:rsidR="0011101B" w:rsidRPr="00522A97">
        <w:rPr>
          <w:lang w:val="pl-PL"/>
        </w:rPr>
        <w:t xml:space="preserve"> </w:t>
      </w:r>
      <w:r w:rsidR="00EB3117" w:rsidRPr="00522A97">
        <w:rPr>
          <w:lang w:val="pl-PL"/>
        </w:rPr>
        <w:t xml:space="preserve">Z tego faktu płynie jeden wniosek: </w:t>
      </w:r>
      <w:r w:rsidR="00EB3117" w:rsidRPr="00522A97">
        <w:rPr>
          <w:lang w:val="pl-PL"/>
        </w:rPr>
        <w:lastRenderedPageBreak/>
        <w:t>oni jej po prostu nie kochają. Nie to, że jej nie rozumieją, bo o tym świadc</w:t>
      </w:r>
      <w:r w:rsidR="00251288" w:rsidRPr="00522A97">
        <w:rPr>
          <w:lang w:val="pl-PL"/>
        </w:rPr>
        <w:t>zy całe ich postępowanie, ale ż</w:t>
      </w:r>
      <w:r w:rsidR="00EB3117" w:rsidRPr="00522A97">
        <w:rPr>
          <w:lang w:val="pl-PL"/>
        </w:rPr>
        <w:t>e chęć odseparowania M</w:t>
      </w:r>
      <w:r w:rsidR="00413C92">
        <w:rPr>
          <w:lang w:val="pl-PL"/>
        </w:rPr>
        <w:t>.</w:t>
      </w:r>
      <w:r w:rsidR="00EB3117" w:rsidRPr="00522A97">
        <w:rPr>
          <w:lang w:val="pl-PL"/>
        </w:rPr>
        <w:t xml:space="preserve"> od świata leży w interesie tych ludzi.</w:t>
      </w:r>
      <w:r w:rsidR="00BE5073">
        <w:rPr>
          <w:lang w:val="pl-PL"/>
        </w:rPr>
        <w:t xml:space="preserve"> </w:t>
      </w:r>
      <w:r w:rsidR="00EB3117" w:rsidRPr="00522A97">
        <w:rPr>
          <w:lang w:val="pl-PL"/>
        </w:rPr>
        <w:t xml:space="preserve">Wypowiedź </w:t>
      </w:r>
      <w:r w:rsidR="00413C92">
        <w:rPr>
          <w:lang w:val="pl-PL"/>
        </w:rPr>
        <w:t>P</w:t>
      </w:r>
      <w:r w:rsidR="00EB3117" w:rsidRPr="00522A97">
        <w:rPr>
          <w:lang w:val="pl-PL"/>
        </w:rPr>
        <w:t>ana Kerna o tym, że podejrzewa swoją córkę o to, że szpiegowała go przez cały okres znajomości z Maćkiem, a zwłaszcza wypowiedź samej matki M</w:t>
      </w:r>
      <w:r w:rsidR="00413C92">
        <w:rPr>
          <w:lang w:val="pl-PL"/>
        </w:rPr>
        <w:t>.</w:t>
      </w:r>
      <w:r w:rsidR="00EB3117" w:rsidRPr="00522A97">
        <w:rPr>
          <w:lang w:val="pl-PL"/>
        </w:rPr>
        <w:t xml:space="preserve">, że jej córka służy Maćkowi za materac </w:t>
      </w:r>
      <w:r w:rsidR="00EB3117" w:rsidRPr="00F46A6A">
        <w:rPr>
          <w:lang w:val="pl-PL"/>
        </w:rPr>
        <w:t>–</w:t>
      </w:r>
      <w:r w:rsidR="00EB3117" w:rsidRPr="00522A97">
        <w:rPr>
          <w:lang w:val="pl-PL"/>
        </w:rPr>
        <w:t xml:space="preserve"> to jest straszne! Pewnie to legło u podstaw decyzji pana </w:t>
      </w:r>
      <w:r w:rsidR="00413C92">
        <w:rPr>
          <w:lang w:val="pl-PL"/>
        </w:rPr>
        <w:t>P</w:t>
      </w:r>
      <w:r w:rsidR="00EB3117" w:rsidRPr="00522A97">
        <w:rPr>
          <w:lang w:val="pl-PL"/>
        </w:rPr>
        <w:t>osła Kołodziejczyka</w:t>
      </w:r>
      <w:r w:rsidR="00FF4B01" w:rsidRPr="00522A97">
        <w:rPr>
          <w:lang w:val="pl-PL"/>
        </w:rPr>
        <w:t xml:space="preserve">, który reprezentuje interesy ogółu obywateli i złożył wniosek do </w:t>
      </w:r>
      <w:r w:rsidR="00E70B0B" w:rsidRPr="00522A97">
        <w:rPr>
          <w:lang w:val="pl-PL"/>
        </w:rPr>
        <w:t>sądu r</w:t>
      </w:r>
      <w:r w:rsidR="00FF4B01" w:rsidRPr="00522A97">
        <w:rPr>
          <w:lang w:val="pl-PL"/>
        </w:rPr>
        <w:t>odzinnego, by rozwiązał tragiczny problem rodziny Kern i M</w:t>
      </w:r>
      <w:r w:rsidR="00413C92">
        <w:rPr>
          <w:lang w:val="pl-PL"/>
        </w:rPr>
        <w:t>.</w:t>
      </w:r>
      <w:r w:rsidR="00FF4B01" w:rsidRPr="00522A97">
        <w:rPr>
          <w:lang w:val="pl-PL"/>
        </w:rPr>
        <w:t xml:space="preserve"> Ja też, jeżeli mogę wyrazić tu prywatna opinię, uważam, że należałoby się zast</w:t>
      </w:r>
      <w:r w:rsidR="00303B06" w:rsidRPr="00522A97">
        <w:rPr>
          <w:lang w:val="pl-PL"/>
        </w:rPr>
        <w:t>anowić</w:t>
      </w:r>
      <w:r w:rsidR="00BE5073">
        <w:rPr>
          <w:lang w:val="pl-PL"/>
        </w:rPr>
        <w:t xml:space="preserve"> </w:t>
      </w:r>
      <w:r w:rsidR="00FF4B01" w:rsidRPr="00522A97">
        <w:rPr>
          <w:lang w:val="pl-PL"/>
        </w:rPr>
        <w:t>nad tym, w jaki sposób urządzić w przyszłości życie M</w:t>
      </w:r>
      <w:r w:rsidR="00413C92">
        <w:rPr>
          <w:lang w:val="pl-PL"/>
        </w:rPr>
        <w:t>.</w:t>
      </w:r>
    </w:p>
    <w:p w14:paraId="4D3E3E76" w14:textId="00D7A88E" w:rsidR="002F10BF" w:rsidRPr="00522A97" w:rsidRDefault="002F10BF" w:rsidP="0033629C">
      <w:pPr>
        <w:pStyle w:val="JuQuot"/>
        <w:ind w:left="0" w:firstLine="799"/>
        <w:rPr>
          <w:lang w:val="pl-PL"/>
        </w:rPr>
      </w:pPr>
      <w:r w:rsidRPr="00522A97">
        <w:rPr>
          <w:lang w:val="pl-PL"/>
        </w:rPr>
        <w:t>(...)</w:t>
      </w:r>
    </w:p>
    <w:p w14:paraId="67EF10E1" w14:textId="77777777" w:rsidR="000F1895" w:rsidRPr="00522A97" w:rsidRDefault="00AC4762" w:rsidP="0033629C">
      <w:pPr>
        <w:pStyle w:val="JuQuot"/>
        <w:spacing w:before="0" w:line="360" w:lineRule="auto"/>
        <w:ind w:left="0" w:firstLine="799"/>
        <w:rPr>
          <w:b/>
          <w:lang w:val="pl-PL"/>
        </w:rPr>
      </w:pPr>
      <w:r w:rsidRPr="00F46A6A">
        <w:rPr>
          <w:b/>
          <w:lang w:val="pl-PL"/>
        </w:rPr>
        <w:t>‘</w:t>
      </w:r>
      <w:r w:rsidR="002F10BF" w:rsidRPr="00522A97">
        <w:rPr>
          <w:b/>
          <w:lang w:val="pl-PL"/>
        </w:rPr>
        <w:t>A</w:t>
      </w:r>
      <w:r w:rsidRPr="00F46A6A">
        <w:rPr>
          <w:b/>
          <w:lang w:val="pl-PL"/>
        </w:rPr>
        <w:t>’</w:t>
      </w:r>
      <w:r w:rsidR="002F10BF" w:rsidRPr="00522A97">
        <w:rPr>
          <w:b/>
          <w:lang w:val="pl-PL"/>
        </w:rPr>
        <w:t xml:space="preserve">:- </w:t>
      </w:r>
      <w:r w:rsidR="000F1895" w:rsidRPr="00522A97">
        <w:rPr>
          <w:b/>
          <w:lang w:val="pl-PL"/>
        </w:rPr>
        <w:t>Za</w:t>
      </w:r>
      <w:r w:rsidR="00E06079" w:rsidRPr="00522A97">
        <w:rPr>
          <w:b/>
          <w:lang w:val="pl-PL"/>
        </w:rPr>
        <w:t>tem, gdyby nie dziennikarze, był</w:t>
      </w:r>
      <w:r w:rsidR="000F1895" w:rsidRPr="00522A97">
        <w:rPr>
          <w:b/>
          <w:lang w:val="pl-PL"/>
        </w:rPr>
        <w:t>oby inaczej? Może ciszej?</w:t>
      </w:r>
    </w:p>
    <w:p w14:paraId="596763AD" w14:textId="03E92123" w:rsidR="002F10BF" w:rsidRPr="00522A97" w:rsidRDefault="000F1895" w:rsidP="0033629C">
      <w:pPr>
        <w:pStyle w:val="JuQuot"/>
        <w:ind w:left="0" w:firstLine="283"/>
        <w:rPr>
          <w:lang w:val="pl-PL"/>
        </w:rPr>
      </w:pPr>
      <w:r w:rsidRPr="00C9777A">
        <w:rPr>
          <w:sz w:val="24"/>
          <w:szCs w:val="24"/>
          <w:lang w:val="pl-PL"/>
        </w:rPr>
        <w:t xml:space="preserve"> </w:t>
      </w:r>
      <w:r w:rsidR="002F10BF" w:rsidRPr="00522A97">
        <w:rPr>
          <w:lang w:val="pl-PL"/>
        </w:rPr>
        <w:t xml:space="preserve">M.P. </w:t>
      </w:r>
      <w:r w:rsidRPr="00522A97">
        <w:rPr>
          <w:lang w:val="pl-PL"/>
        </w:rPr>
        <w:t xml:space="preserve">Z mojego punktu widzenia-gdyby było </w:t>
      </w:r>
      <w:r w:rsidR="00F72E6A" w:rsidRPr="00522A97">
        <w:rPr>
          <w:lang w:val="pl-PL"/>
        </w:rPr>
        <w:t>cicho po nagłośnieniu tej spraw</w:t>
      </w:r>
      <w:r w:rsidR="00413C92">
        <w:rPr>
          <w:lang w:val="pl-PL"/>
        </w:rPr>
        <w:t>y</w:t>
      </w:r>
      <w:r w:rsidR="00F72E6A" w:rsidRPr="00522A97">
        <w:rPr>
          <w:lang w:val="pl-PL"/>
        </w:rPr>
        <w:t>, w</w:t>
      </w:r>
      <w:r w:rsidR="00F36858">
        <w:rPr>
          <w:lang w:val="pl-PL"/>
        </w:rPr>
        <w:t> </w:t>
      </w:r>
      <w:r w:rsidR="00F72E6A" w:rsidRPr="00522A97">
        <w:rPr>
          <w:lang w:val="pl-PL"/>
        </w:rPr>
        <w:t xml:space="preserve">określonym kontekście przez pana mecenasa Kerna, to nie </w:t>
      </w:r>
      <w:r w:rsidR="00251288" w:rsidRPr="00522A97">
        <w:rPr>
          <w:lang w:val="pl-PL"/>
        </w:rPr>
        <w:t xml:space="preserve">wykluczam, </w:t>
      </w:r>
      <w:r w:rsidR="00E70B0B" w:rsidRPr="00522A97">
        <w:rPr>
          <w:lang w:val="pl-PL"/>
        </w:rPr>
        <w:t>ż</w:t>
      </w:r>
      <w:r w:rsidR="00E06079" w:rsidRPr="00522A97">
        <w:rPr>
          <w:lang w:val="pl-PL"/>
        </w:rPr>
        <w:t>e moja klientka [Pani</w:t>
      </w:r>
      <w:r w:rsidR="00BE5073">
        <w:rPr>
          <w:lang w:val="pl-PL"/>
        </w:rPr>
        <w:t xml:space="preserve"> </w:t>
      </w:r>
      <w:proofErr w:type="spellStart"/>
      <w:r w:rsidR="00F72E6A" w:rsidRPr="00522A97">
        <w:rPr>
          <w:lang w:val="pl-PL"/>
        </w:rPr>
        <w:t>Malisiewicz</w:t>
      </w:r>
      <w:proofErr w:type="spellEnd"/>
      <w:r w:rsidR="00F72E6A" w:rsidRPr="00522A97">
        <w:rPr>
          <w:lang w:val="pl-PL"/>
        </w:rPr>
        <w:t xml:space="preserve">-Gąsior] byłaby nadal w areszcie śledczym. Nie wykluczam, że i </w:t>
      </w:r>
      <w:r w:rsidR="00413C92">
        <w:rPr>
          <w:lang w:val="pl-PL"/>
        </w:rPr>
        <w:t>P</w:t>
      </w:r>
      <w:r w:rsidR="00F72E6A" w:rsidRPr="00522A97">
        <w:rPr>
          <w:lang w:val="pl-PL"/>
        </w:rPr>
        <w:t>an Gąsior byłby też aresztowany</w:t>
      </w:r>
      <w:r w:rsidR="00251288" w:rsidRPr="00522A97">
        <w:rPr>
          <w:lang w:val="pl-PL"/>
        </w:rPr>
        <w:t>. T</w:t>
      </w:r>
      <w:r w:rsidR="00F72E6A" w:rsidRPr="00522A97">
        <w:rPr>
          <w:lang w:val="pl-PL"/>
        </w:rPr>
        <w:t xml:space="preserve">ylko presji opinii publicznej zawdzięczam fakt, że moi klienci są na wolności. </w:t>
      </w:r>
      <w:r w:rsidR="002F10BF" w:rsidRPr="00522A97">
        <w:rPr>
          <w:lang w:val="pl-PL"/>
        </w:rPr>
        <w:t>(...)</w:t>
      </w:r>
    </w:p>
    <w:p w14:paraId="6E67B8D0" w14:textId="21A8FD94" w:rsidR="002F10BF" w:rsidRPr="00522A97" w:rsidRDefault="00AC4762" w:rsidP="0033629C">
      <w:pPr>
        <w:pStyle w:val="JuQuot"/>
        <w:ind w:left="0" w:firstLine="799"/>
        <w:rPr>
          <w:b/>
          <w:lang w:val="pl-PL"/>
        </w:rPr>
      </w:pPr>
      <w:r w:rsidRPr="00F46A6A">
        <w:rPr>
          <w:b/>
          <w:lang w:val="pl-PL"/>
        </w:rPr>
        <w:t>‘</w:t>
      </w:r>
      <w:r w:rsidR="002F10BF" w:rsidRPr="00522A97">
        <w:rPr>
          <w:b/>
          <w:lang w:val="pl-PL"/>
        </w:rPr>
        <w:t>A</w:t>
      </w:r>
      <w:r w:rsidRPr="00F46A6A">
        <w:rPr>
          <w:b/>
          <w:lang w:val="pl-PL"/>
        </w:rPr>
        <w:t>’</w:t>
      </w:r>
      <w:r w:rsidR="002F10BF" w:rsidRPr="00522A97">
        <w:rPr>
          <w:b/>
          <w:lang w:val="pl-PL"/>
        </w:rPr>
        <w:t xml:space="preserve">:- </w:t>
      </w:r>
      <w:r w:rsidR="00E06079" w:rsidRPr="00522A97">
        <w:rPr>
          <w:b/>
          <w:lang w:val="pl-PL"/>
        </w:rPr>
        <w:t xml:space="preserve">Powiedział </w:t>
      </w:r>
      <w:r w:rsidR="00F72E6A" w:rsidRPr="00522A97">
        <w:rPr>
          <w:b/>
          <w:lang w:val="pl-PL"/>
        </w:rPr>
        <w:t>pan</w:t>
      </w:r>
      <w:r w:rsidR="002F10BF" w:rsidRPr="00522A97">
        <w:rPr>
          <w:b/>
          <w:lang w:val="pl-PL"/>
        </w:rPr>
        <w:t xml:space="preserve">: </w:t>
      </w:r>
      <w:r w:rsidRPr="00F46A6A">
        <w:rPr>
          <w:b/>
          <w:lang w:val="pl-PL"/>
        </w:rPr>
        <w:t>‘</w:t>
      </w:r>
      <w:r w:rsidR="002F10BF" w:rsidRPr="00522A97">
        <w:rPr>
          <w:b/>
          <w:lang w:val="pl-PL"/>
        </w:rPr>
        <w:t xml:space="preserve">M.K. </w:t>
      </w:r>
      <w:r w:rsidR="008D4D3B" w:rsidRPr="00522A97">
        <w:rPr>
          <w:b/>
          <w:lang w:val="pl-PL"/>
        </w:rPr>
        <w:t>uciekła</w:t>
      </w:r>
      <w:r w:rsidRPr="00F46A6A">
        <w:rPr>
          <w:b/>
          <w:lang w:val="pl-PL"/>
        </w:rPr>
        <w:t>’</w:t>
      </w:r>
      <w:r w:rsidR="002F10BF" w:rsidRPr="00522A97">
        <w:rPr>
          <w:b/>
          <w:lang w:val="pl-PL"/>
        </w:rPr>
        <w:t xml:space="preserve">. </w:t>
      </w:r>
      <w:r w:rsidR="008D4D3B" w:rsidRPr="00522A97">
        <w:rPr>
          <w:b/>
          <w:lang w:val="pl-PL"/>
        </w:rPr>
        <w:t>Mówi</w:t>
      </w:r>
      <w:r w:rsidR="00E06079" w:rsidRPr="00522A97">
        <w:rPr>
          <w:b/>
          <w:lang w:val="pl-PL"/>
        </w:rPr>
        <w:t xml:space="preserve"> się</w:t>
      </w:r>
      <w:r w:rsidR="008D4D3B" w:rsidRPr="00522A97">
        <w:rPr>
          <w:b/>
          <w:lang w:val="pl-PL"/>
        </w:rPr>
        <w:t xml:space="preserve"> jednak o uprowadzeniu</w:t>
      </w:r>
      <w:r w:rsidR="00E70B0B" w:rsidRPr="00522A97">
        <w:rPr>
          <w:b/>
          <w:lang w:val="pl-PL"/>
        </w:rPr>
        <w:t>,</w:t>
      </w:r>
      <w:r w:rsidR="008D4D3B" w:rsidRPr="00522A97">
        <w:rPr>
          <w:b/>
          <w:lang w:val="pl-PL"/>
        </w:rPr>
        <w:t xml:space="preserve"> a</w:t>
      </w:r>
      <w:r w:rsidR="00F36858">
        <w:rPr>
          <w:b/>
          <w:lang w:val="pl-PL"/>
        </w:rPr>
        <w:t> </w:t>
      </w:r>
      <w:r w:rsidR="008D4D3B" w:rsidRPr="00522A97">
        <w:rPr>
          <w:b/>
          <w:lang w:val="pl-PL"/>
        </w:rPr>
        <w:t xml:space="preserve">nawet porwaniu. </w:t>
      </w:r>
    </w:p>
    <w:p w14:paraId="1C2A0305" w14:textId="6B14E3A4" w:rsidR="002F10BF" w:rsidRPr="00522A97" w:rsidRDefault="002F10BF" w:rsidP="0033629C">
      <w:pPr>
        <w:pStyle w:val="JuQuot"/>
        <w:ind w:left="0" w:firstLine="425"/>
        <w:rPr>
          <w:lang w:val="pl-PL"/>
        </w:rPr>
      </w:pPr>
      <w:r w:rsidRPr="00522A97">
        <w:rPr>
          <w:lang w:val="pl-PL"/>
        </w:rPr>
        <w:t>M.P.</w:t>
      </w:r>
      <w:r w:rsidR="00251288" w:rsidRPr="00522A97">
        <w:rPr>
          <w:lang w:val="pl-PL"/>
        </w:rPr>
        <w:t>:</w:t>
      </w:r>
      <w:r w:rsidRPr="00522A97">
        <w:rPr>
          <w:lang w:val="pl-PL"/>
        </w:rPr>
        <w:t xml:space="preserve"> </w:t>
      </w:r>
      <w:r w:rsidR="00251288" w:rsidRPr="00522A97">
        <w:rPr>
          <w:lang w:val="pl-PL"/>
        </w:rPr>
        <w:t>O tym, ż</w:t>
      </w:r>
      <w:r w:rsidR="008D4D3B" w:rsidRPr="00522A97">
        <w:rPr>
          <w:lang w:val="pl-PL"/>
        </w:rPr>
        <w:t>e M. K. uciekła wie prokurator i jego zastępca. Zostało to udowodnione świadkami (...) [M.K.] poprosiła</w:t>
      </w:r>
      <w:r w:rsidR="00BE5073">
        <w:rPr>
          <w:lang w:val="pl-PL"/>
        </w:rPr>
        <w:t xml:space="preserve"> </w:t>
      </w:r>
      <w:r w:rsidRPr="00522A97">
        <w:rPr>
          <w:lang w:val="pl-PL"/>
        </w:rPr>
        <w:t>M</w:t>
      </w:r>
      <w:r w:rsidR="008D6899" w:rsidRPr="00522A97">
        <w:rPr>
          <w:lang w:val="pl-PL"/>
        </w:rPr>
        <w:t>aciej</w:t>
      </w:r>
      <w:r w:rsidR="008D4D3B" w:rsidRPr="00522A97">
        <w:rPr>
          <w:lang w:val="pl-PL"/>
        </w:rPr>
        <w:t>a, żeby jej towarzyszył i</w:t>
      </w:r>
      <w:r w:rsidR="006C4A5A" w:rsidRPr="00522A97">
        <w:rPr>
          <w:lang w:val="pl-PL"/>
        </w:rPr>
        <w:t xml:space="preserve"> tak się </w:t>
      </w:r>
      <w:r w:rsidR="008D4D3B" w:rsidRPr="00522A97">
        <w:rPr>
          <w:lang w:val="pl-PL"/>
        </w:rPr>
        <w:t>stało. To nie jest przestępstwo!</w:t>
      </w:r>
    </w:p>
    <w:p w14:paraId="12C2893F" w14:textId="77777777" w:rsidR="002F10BF" w:rsidRPr="00522A97" w:rsidRDefault="00AC4762" w:rsidP="0033629C">
      <w:pPr>
        <w:pStyle w:val="JuQuot"/>
        <w:ind w:left="0" w:firstLine="799"/>
        <w:rPr>
          <w:b/>
          <w:lang w:val="pl-PL"/>
        </w:rPr>
      </w:pPr>
      <w:r w:rsidRPr="00F46A6A">
        <w:rPr>
          <w:b/>
          <w:lang w:val="pl-PL"/>
        </w:rPr>
        <w:t>‘</w:t>
      </w:r>
      <w:r w:rsidR="002F10BF" w:rsidRPr="00522A97">
        <w:rPr>
          <w:b/>
          <w:lang w:val="pl-PL"/>
        </w:rPr>
        <w:t>A</w:t>
      </w:r>
      <w:r w:rsidRPr="00F46A6A">
        <w:rPr>
          <w:b/>
          <w:lang w:val="pl-PL"/>
        </w:rPr>
        <w:t>’</w:t>
      </w:r>
      <w:r w:rsidR="008D4D3B" w:rsidRPr="00522A97">
        <w:rPr>
          <w:b/>
          <w:lang w:val="pl-PL"/>
        </w:rPr>
        <w:t>:- Komitet Helsiński [Praw Człowieka], Rzecznik Praw Obywatelskich</w:t>
      </w:r>
      <w:r w:rsidR="002F10BF" w:rsidRPr="00522A97">
        <w:rPr>
          <w:b/>
          <w:lang w:val="pl-PL"/>
        </w:rPr>
        <w:t xml:space="preserve">, </w:t>
      </w:r>
      <w:r w:rsidR="008D4D3B" w:rsidRPr="00522A97">
        <w:rPr>
          <w:b/>
          <w:lang w:val="pl-PL"/>
        </w:rPr>
        <w:t>prezydent</w:t>
      </w:r>
      <w:r w:rsidR="002F10BF" w:rsidRPr="00522A97">
        <w:rPr>
          <w:b/>
          <w:lang w:val="pl-PL"/>
        </w:rPr>
        <w:t>...</w:t>
      </w:r>
    </w:p>
    <w:p w14:paraId="4C17F2BA" w14:textId="22C0B36C" w:rsidR="006C4A5A" w:rsidRPr="00522A97" w:rsidRDefault="002F10BF" w:rsidP="0033629C">
      <w:pPr>
        <w:pStyle w:val="JuQuot"/>
        <w:ind w:left="0" w:firstLine="425"/>
        <w:rPr>
          <w:lang w:val="pl-PL"/>
        </w:rPr>
      </w:pPr>
      <w:r w:rsidRPr="00522A97">
        <w:rPr>
          <w:lang w:val="pl-PL"/>
        </w:rPr>
        <w:t xml:space="preserve">M.P. ... </w:t>
      </w:r>
      <w:r w:rsidR="008D4D3B" w:rsidRPr="00522A97">
        <w:rPr>
          <w:lang w:val="pl-PL"/>
        </w:rPr>
        <w:t xml:space="preserve">uzupełnię.: Klub Parlamentarny Porozumienie Centrum. </w:t>
      </w:r>
      <w:r w:rsidR="007D297F" w:rsidRPr="00522A97">
        <w:rPr>
          <w:lang w:val="pl-PL"/>
        </w:rPr>
        <w:t xml:space="preserve">Ostatnio Klub zaapelował </w:t>
      </w:r>
      <w:r w:rsidR="00251288" w:rsidRPr="00522A97">
        <w:rPr>
          <w:lang w:val="pl-PL"/>
        </w:rPr>
        <w:t xml:space="preserve">o pomoc dla </w:t>
      </w:r>
      <w:r w:rsidR="00EA6628">
        <w:rPr>
          <w:lang w:val="pl-PL"/>
        </w:rPr>
        <w:t>P</w:t>
      </w:r>
      <w:r w:rsidR="00251288" w:rsidRPr="00522A97">
        <w:rPr>
          <w:lang w:val="pl-PL"/>
        </w:rPr>
        <w:t>ana mecenasa Kerna</w:t>
      </w:r>
      <w:r w:rsidR="007D297F" w:rsidRPr="00522A97">
        <w:rPr>
          <w:lang w:val="pl-PL"/>
        </w:rPr>
        <w:t xml:space="preserve"> </w:t>
      </w:r>
      <w:r w:rsidR="007D297F" w:rsidRPr="00F46A6A">
        <w:rPr>
          <w:lang w:val="pl-PL"/>
        </w:rPr>
        <w:t>–</w:t>
      </w:r>
      <w:r w:rsidR="007D297F" w:rsidRPr="00522A97">
        <w:rPr>
          <w:lang w:val="pl-PL"/>
        </w:rPr>
        <w:t xml:space="preserve"> zwracając się z tym do szefów resortów sprawiedliwości i spraw wewnętrznych</w:t>
      </w:r>
      <w:r w:rsidR="00BE5073">
        <w:rPr>
          <w:lang w:val="pl-PL"/>
        </w:rPr>
        <w:t xml:space="preserve"> </w:t>
      </w:r>
      <w:r w:rsidR="00D33764" w:rsidRPr="00522A97">
        <w:rPr>
          <w:lang w:val="pl-PL"/>
        </w:rPr>
        <w:t xml:space="preserve">- w prywatnej sprawie </w:t>
      </w:r>
      <w:r w:rsidR="00EA6628">
        <w:rPr>
          <w:lang w:val="pl-PL"/>
        </w:rPr>
        <w:t>P</w:t>
      </w:r>
      <w:r w:rsidR="00D33764" w:rsidRPr="00522A97">
        <w:rPr>
          <w:lang w:val="pl-PL"/>
        </w:rPr>
        <w:t>ana Kerna. Uważam, że</w:t>
      </w:r>
      <w:r w:rsidR="00F36858">
        <w:rPr>
          <w:lang w:val="pl-PL"/>
        </w:rPr>
        <w:t> </w:t>
      </w:r>
      <w:r w:rsidR="00D33764" w:rsidRPr="00522A97">
        <w:rPr>
          <w:lang w:val="pl-PL"/>
        </w:rPr>
        <w:t xml:space="preserve">skoro </w:t>
      </w:r>
      <w:r w:rsidR="00EA6628">
        <w:rPr>
          <w:lang w:val="pl-PL"/>
        </w:rPr>
        <w:t>P</w:t>
      </w:r>
      <w:r w:rsidR="00D33764" w:rsidRPr="00522A97">
        <w:rPr>
          <w:lang w:val="pl-PL"/>
        </w:rPr>
        <w:t>ana mecenas Kern nadużył władzy</w:t>
      </w:r>
      <w:r w:rsidR="00BE5073">
        <w:rPr>
          <w:lang w:val="pl-PL"/>
        </w:rPr>
        <w:t xml:space="preserve"> </w:t>
      </w:r>
      <w:r w:rsidR="00D33764" w:rsidRPr="00522A97">
        <w:rPr>
          <w:lang w:val="pl-PL"/>
        </w:rPr>
        <w:t xml:space="preserve">i doprowadził do takiego bezprawia </w:t>
      </w:r>
      <w:r w:rsidR="00DA1546" w:rsidRPr="00522A97">
        <w:rPr>
          <w:lang w:val="pl-PL"/>
        </w:rPr>
        <w:t>i spotkało się to</w:t>
      </w:r>
      <w:r w:rsidR="00251288" w:rsidRPr="00522A97">
        <w:rPr>
          <w:lang w:val="pl-PL"/>
        </w:rPr>
        <w:t xml:space="preserve"> z poparciem wspomnianego Klubu</w:t>
      </w:r>
      <w:r w:rsidR="00DA1546" w:rsidRPr="00522A97">
        <w:rPr>
          <w:lang w:val="pl-PL"/>
        </w:rPr>
        <w:t xml:space="preserve">, to znaczy, </w:t>
      </w:r>
      <w:r w:rsidR="00251288" w:rsidRPr="00522A97">
        <w:rPr>
          <w:lang w:val="pl-PL"/>
        </w:rPr>
        <w:t>ż</w:t>
      </w:r>
      <w:r w:rsidR="00DA1546" w:rsidRPr="00522A97">
        <w:rPr>
          <w:lang w:val="pl-PL"/>
        </w:rPr>
        <w:t xml:space="preserve">e Porozumienie Centrum popiera tego rodzaju walki </w:t>
      </w:r>
      <w:r w:rsidR="00251288" w:rsidRPr="00522A97">
        <w:rPr>
          <w:lang w:val="pl-PL"/>
        </w:rPr>
        <w:t xml:space="preserve">i </w:t>
      </w:r>
      <w:r w:rsidR="00DA1546" w:rsidRPr="00522A97">
        <w:rPr>
          <w:lang w:val="pl-PL"/>
        </w:rPr>
        <w:t xml:space="preserve">działania. </w:t>
      </w:r>
    </w:p>
    <w:p w14:paraId="4DC7B64A" w14:textId="55AFF94B" w:rsidR="006C4A5A" w:rsidRPr="00522A97" w:rsidRDefault="00AC4762" w:rsidP="0033629C">
      <w:pPr>
        <w:pStyle w:val="JuQuot"/>
        <w:ind w:left="0" w:firstLine="799"/>
        <w:rPr>
          <w:lang w:val="pl-PL"/>
        </w:rPr>
      </w:pPr>
      <w:r w:rsidRPr="00F46A6A">
        <w:rPr>
          <w:b/>
          <w:lang w:val="pl-PL"/>
        </w:rPr>
        <w:t>‘</w:t>
      </w:r>
      <w:r w:rsidR="002F10BF" w:rsidRPr="00522A97">
        <w:rPr>
          <w:b/>
          <w:lang w:val="pl-PL"/>
        </w:rPr>
        <w:t>A</w:t>
      </w:r>
      <w:r w:rsidRPr="00F46A6A">
        <w:rPr>
          <w:b/>
          <w:lang w:val="pl-PL"/>
        </w:rPr>
        <w:t>’</w:t>
      </w:r>
      <w:r w:rsidR="002F10BF" w:rsidRPr="00522A97">
        <w:rPr>
          <w:b/>
          <w:lang w:val="pl-PL"/>
        </w:rPr>
        <w:t>: -</w:t>
      </w:r>
      <w:r w:rsidR="006C4A5A" w:rsidRPr="00522A97">
        <w:rPr>
          <w:b/>
          <w:lang w:val="pl-PL"/>
        </w:rPr>
        <w:t xml:space="preserve">Powiedział </w:t>
      </w:r>
      <w:r w:rsidR="00EA6628">
        <w:rPr>
          <w:b/>
          <w:lang w:val="pl-PL"/>
        </w:rPr>
        <w:t>P</w:t>
      </w:r>
      <w:r w:rsidR="006C4A5A" w:rsidRPr="00522A97">
        <w:rPr>
          <w:b/>
          <w:lang w:val="pl-PL"/>
        </w:rPr>
        <w:t>an: Mecenas Kern nadużył władzy. To pytanie czy</w:t>
      </w:r>
      <w:r w:rsidR="00F36858">
        <w:rPr>
          <w:b/>
          <w:lang w:val="pl-PL"/>
        </w:rPr>
        <w:t> </w:t>
      </w:r>
      <w:r w:rsidR="006C4A5A" w:rsidRPr="00522A97">
        <w:rPr>
          <w:b/>
          <w:lang w:val="pl-PL"/>
        </w:rPr>
        <w:t>stwierdzenie?</w:t>
      </w:r>
      <w:r w:rsidR="006C4A5A" w:rsidRPr="00522A97">
        <w:rPr>
          <w:lang w:val="pl-PL"/>
        </w:rPr>
        <w:t xml:space="preserve"> </w:t>
      </w:r>
    </w:p>
    <w:p w14:paraId="01A9243B" w14:textId="2FA8DFED" w:rsidR="00A935BB" w:rsidRPr="00522A97" w:rsidRDefault="002F10BF" w:rsidP="0033629C">
      <w:pPr>
        <w:pStyle w:val="JuQuot"/>
        <w:ind w:left="0" w:firstLine="425"/>
        <w:rPr>
          <w:lang w:val="pl-PL"/>
        </w:rPr>
      </w:pPr>
      <w:r w:rsidRPr="00522A97">
        <w:rPr>
          <w:lang w:val="pl-PL"/>
        </w:rPr>
        <w:t>M.P.:</w:t>
      </w:r>
      <w:r w:rsidR="00E06079" w:rsidRPr="00522A97">
        <w:rPr>
          <w:lang w:val="pl-PL"/>
        </w:rPr>
        <w:t xml:space="preserve"> </w:t>
      </w:r>
      <w:r w:rsidRPr="00522A97">
        <w:rPr>
          <w:lang w:val="pl-PL"/>
        </w:rPr>
        <w:t>-</w:t>
      </w:r>
      <w:r w:rsidR="00A935BB" w:rsidRPr="00522A97">
        <w:rPr>
          <w:lang w:val="pl-PL"/>
        </w:rPr>
        <w:t>W sposób ewidentny naduż</w:t>
      </w:r>
      <w:r w:rsidR="006C4A5A" w:rsidRPr="00522A97">
        <w:rPr>
          <w:lang w:val="pl-PL"/>
        </w:rPr>
        <w:t xml:space="preserve">ył władzy, bowiem jako marszałek Sejmu miał dostęp do środków masowego przekazu </w:t>
      </w:r>
      <w:r w:rsidR="006D2E5A" w:rsidRPr="00522A97">
        <w:rPr>
          <w:lang w:val="pl-PL"/>
        </w:rPr>
        <w:t>i</w:t>
      </w:r>
      <w:r w:rsidR="006C4A5A" w:rsidRPr="00522A97">
        <w:rPr>
          <w:lang w:val="pl-PL"/>
        </w:rPr>
        <w:t xml:space="preserve"> przekazał informacje fałszywe, a że jest kłamcą </w:t>
      </w:r>
      <w:r w:rsidR="006C4A5A" w:rsidRPr="00F46A6A">
        <w:rPr>
          <w:lang w:val="pl-PL"/>
        </w:rPr>
        <w:t>–</w:t>
      </w:r>
      <w:r w:rsidR="006C4A5A" w:rsidRPr="00522A97">
        <w:rPr>
          <w:lang w:val="pl-PL"/>
        </w:rPr>
        <w:t xml:space="preserve"> gdyby zaistniała tego rodzaju potrzeba </w:t>
      </w:r>
      <w:r w:rsidR="00A935BB" w:rsidRPr="00F46A6A">
        <w:rPr>
          <w:lang w:val="pl-PL"/>
        </w:rPr>
        <w:t>–</w:t>
      </w:r>
      <w:r w:rsidR="00A935BB" w:rsidRPr="00522A97">
        <w:rPr>
          <w:lang w:val="pl-PL"/>
        </w:rPr>
        <w:t xml:space="preserve"> jestem w stanie udowodnić </w:t>
      </w:r>
      <w:r w:rsidR="006D2E5A" w:rsidRPr="00522A97">
        <w:rPr>
          <w:lang w:val="pl-PL"/>
        </w:rPr>
        <w:t xml:space="preserve">to </w:t>
      </w:r>
      <w:r w:rsidR="00A935BB" w:rsidRPr="00522A97">
        <w:rPr>
          <w:lang w:val="pl-PL"/>
        </w:rPr>
        <w:t>przed sądem.</w:t>
      </w:r>
      <w:r w:rsidR="006D2E5A" w:rsidRPr="00522A97">
        <w:rPr>
          <w:lang w:val="pl-PL"/>
        </w:rPr>
        <w:t xml:space="preserve"> Jeżeli </w:t>
      </w:r>
      <w:r w:rsidR="00EA6628">
        <w:rPr>
          <w:lang w:val="pl-PL"/>
        </w:rPr>
        <w:t>P</w:t>
      </w:r>
      <w:r w:rsidR="006D2E5A" w:rsidRPr="00522A97">
        <w:rPr>
          <w:lang w:val="pl-PL"/>
        </w:rPr>
        <w:t>an Kern twierdzi, ż</w:t>
      </w:r>
      <w:r w:rsidR="00A935BB" w:rsidRPr="00522A97">
        <w:rPr>
          <w:lang w:val="pl-PL"/>
        </w:rPr>
        <w:t xml:space="preserve">e nie jest kłamcą, to ja przeprowadzę dowód prawdy w sądzie. </w:t>
      </w:r>
    </w:p>
    <w:p w14:paraId="50DF9BC3" w14:textId="7CA3510C" w:rsidR="00A935BB" w:rsidRPr="00522A97" w:rsidRDefault="00AC4762" w:rsidP="0033629C">
      <w:pPr>
        <w:pStyle w:val="JuQuot"/>
        <w:ind w:left="0" w:firstLine="799"/>
        <w:rPr>
          <w:b/>
          <w:lang w:val="pl-PL"/>
        </w:rPr>
      </w:pPr>
      <w:r w:rsidRPr="00F46A6A">
        <w:rPr>
          <w:b/>
          <w:lang w:val="pl-PL"/>
        </w:rPr>
        <w:t>‘</w:t>
      </w:r>
      <w:r w:rsidR="002F10BF" w:rsidRPr="00522A97">
        <w:rPr>
          <w:b/>
          <w:lang w:val="pl-PL"/>
        </w:rPr>
        <w:t>A</w:t>
      </w:r>
      <w:r w:rsidRPr="00F46A6A">
        <w:rPr>
          <w:b/>
          <w:lang w:val="pl-PL"/>
        </w:rPr>
        <w:t>’</w:t>
      </w:r>
      <w:r w:rsidR="002F10BF" w:rsidRPr="00522A97">
        <w:rPr>
          <w:b/>
          <w:lang w:val="pl-PL"/>
        </w:rPr>
        <w:t>:</w:t>
      </w:r>
      <w:r w:rsidR="00E06079" w:rsidRPr="00522A97">
        <w:rPr>
          <w:b/>
          <w:lang w:val="pl-PL"/>
        </w:rPr>
        <w:t xml:space="preserve"> </w:t>
      </w:r>
      <w:r w:rsidR="002F10BF" w:rsidRPr="00522A97">
        <w:rPr>
          <w:b/>
          <w:lang w:val="pl-PL"/>
        </w:rPr>
        <w:t>-</w:t>
      </w:r>
      <w:r w:rsidR="00A935BB" w:rsidRPr="00522A97">
        <w:rPr>
          <w:b/>
          <w:lang w:val="pl-PL"/>
        </w:rPr>
        <w:t xml:space="preserve">Jak ocenia </w:t>
      </w:r>
      <w:r w:rsidR="00EA6628">
        <w:rPr>
          <w:b/>
          <w:lang w:val="pl-PL"/>
        </w:rPr>
        <w:t>P</w:t>
      </w:r>
      <w:r w:rsidR="00A935BB" w:rsidRPr="00522A97">
        <w:rPr>
          <w:b/>
          <w:lang w:val="pl-PL"/>
        </w:rPr>
        <w:t>an wystąpienie posła Kołodziejczyka do Sądu Rejonowego w Łodzi?</w:t>
      </w:r>
    </w:p>
    <w:p w14:paraId="2D6767C0" w14:textId="43A36E0A" w:rsidR="002F10BF" w:rsidRPr="00522A97" w:rsidRDefault="00A935BB" w:rsidP="0033629C">
      <w:pPr>
        <w:pStyle w:val="JuQuot"/>
        <w:ind w:left="0" w:firstLine="425"/>
        <w:rPr>
          <w:lang w:val="pl-PL"/>
        </w:rPr>
      </w:pPr>
      <w:r w:rsidRPr="00522A97">
        <w:rPr>
          <w:lang w:val="pl-PL"/>
        </w:rPr>
        <w:t xml:space="preserve"> </w:t>
      </w:r>
      <w:r w:rsidR="002F10BF" w:rsidRPr="00522A97">
        <w:rPr>
          <w:lang w:val="pl-PL"/>
        </w:rPr>
        <w:t>M.P.:</w:t>
      </w:r>
      <w:r w:rsidR="00E06079" w:rsidRPr="00522A97">
        <w:rPr>
          <w:lang w:val="pl-PL"/>
        </w:rPr>
        <w:t xml:space="preserve"> </w:t>
      </w:r>
      <w:r w:rsidR="002F10BF" w:rsidRPr="00522A97">
        <w:rPr>
          <w:lang w:val="pl-PL"/>
        </w:rPr>
        <w:t xml:space="preserve">- </w:t>
      </w:r>
      <w:r w:rsidR="006D2E5A" w:rsidRPr="00522A97">
        <w:rPr>
          <w:lang w:val="pl-PL"/>
        </w:rPr>
        <w:t>W</w:t>
      </w:r>
      <w:r w:rsidRPr="00522A97">
        <w:rPr>
          <w:lang w:val="pl-PL"/>
        </w:rPr>
        <w:t xml:space="preserve"> każdej sprawie rodzinnej, to sąd decyduje, z którym z rodziców zostaje dziecko. </w:t>
      </w:r>
      <w:r w:rsidR="003A1178" w:rsidRPr="00522A97">
        <w:rPr>
          <w:lang w:val="pl-PL"/>
        </w:rPr>
        <w:t>Często w takich przypadkach, zarówno dziecko jak i rodzice</w:t>
      </w:r>
      <w:r w:rsidR="004A222D" w:rsidRPr="00522A97">
        <w:rPr>
          <w:lang w:val="pl-PL"/>
        </w:rPr>
        <w:t>,</w:t>
      </w:r>
      <w:r w:rsidR="003A1178" w:rsidRPr="00522A97">
        <w:rPr>
          <w:lang w:val="pl-PL"/>
        </w:rPr>
        <w:t xml:space="preserve"> poddawani są niezbędnym badaniom psychologiczno-psychiatryc</w:t>
      </w:r>
      <w:r w:rsidR="006D2E5A" w:rsidRPr="00522A97">
        <w:rPr>
          <w:lang w:val="pl-PL"/>
        </w:rPr>
        <w:t>znym</w:t>
      </w:r>
      <w:r w:rsidR="003A1178" w:rsidRPr="00522A97">
        <w:rPr>
          <w:lang w:val="pl-PL"/>
        </w:rPr>
        <w:t xml:space="preserve"> </w:t>
      </w:r>
      <w:r w:rsidR="003A1178" w:rsidRPr="00F46A6A">
        <w:rPr>
          <w:lang w:val="pl-PL"/>
        </w:rPr>
        <w:t>–</w:t>
      </w:r>
      <w:r w:rsidR="003A1178" w:rsidRPr="00522A97">
        <w:rPr>
          <w:lang w:val="pl-PL"/>
        </w:rPr>
        <w:t xml:space="preserve"> na wniosek sądu oczywiście. To</w:t>
      </w:r>
      <w:r w:rsidR="00F36858">
        <w:rPr>
          <w:lang w:val="pl-PL"/>
        </w:rPr>
        <w:t> </w:t>
      </w:r>
      <w:r w:rsidR="003A1178" w:rsidRPr="00522A97">
        <w:rPr>
          <w:lang w:val="pl-PL"/>
        </w:rPr>
        <w:t>jest klasyczna sprawa: s</w:t>
      </w:r>
      <w:r w:rsidR="004A222D" w:rsidRPr="00522A97">
        <w:rPr>
          <w:lang w:val="pl-PL"/>
        </w:rPr>
        <w:t>ą</w:t>
      </w:r>
      <w:r w:rsidR="003A1178" w:rsidRPr="00522A97">
        <w:rPr>
          <w:lang w:val="pl-PL"/>
        </w:rPr>
        <w:t>d może zdecydować o stosunkach rodzin</w:t>
      </w:r>
      <w:r w:rsidR="006D2E5A" w:rsidRPr="00522A97">
        <w:rPr>
          <w:lang w:val="pl-PL"/>
        </w:rPr>
        <w:t xml:space="preserve">nych u państwa Kern. </w:t>
      </w:r>
      <w:r w:rsidR="006D2E5A" w:rsidRPr="00522A97">
        <w:rPr>
          <w:lang w:val="pl-PL"/>
        </w:rPr>
        <w:lastRenderedPageBreak/>
        <w:t>Zatem trzeba</w:t>
      </w:r>
      <w:r w:rsidR="003A1178" w:rsidRPr="00522A97">
        <w:rPr>
          <w:lang w:val="pl-PL"/>
        </w:rPr>
        <w:t xml:space="preserve"> poddać stosownym badaniom rodziców i</w:t>
      </w:r>
      <w:r w:rsidR="00763523" w:rsidRPr="00522A97">
        <w:rPr>
          <w:lang w:val="pl-PL"/>
        </w:rPr>
        <w:t xml:space="preserve"> </w:t>
      </w:r>
      <w:r w:rsidR="006D2E5A" w:rsidRPr="00522A97">
        <w:rPr>
          <w:lang w:val="pl-PL"/>
        </w:rPr>
        <w:t>samą M. K. S</w:t>
      </w:r>
      <w:r w:rsidR="003A1178" w:rsidRPr="00522A97">
        <w:rPr>
          <w:lang w:val="pl-PL"/>
        </w:rPr>
        <w:t>ą to normalne, rutynowe czynności. To z kolei świa</w:t>
      </w:r>
      <w:r w:rsidR="00763523" w:rsidRPr="00522A97">
        <w:rPr>
          <w:lang w:val="pl-PL"/>
        </w:rPr>
        <w:t>d</w:t>
      </w:r>
      <w:r w:rsidR="003A1178" w:rsidRPr="00522A97">
        <w:rPr>
          <w:lang w:val="pl-PL"/>
        </w:rPr>
        <w:t xml:space="preserve">czy jak bardzo rzetelnie </w:t>
      </w:r>
      <w:r w:rsidR="00763523" w:rsidRPr="00522A97">
        <w:rPr>
          <w:lang w:val="pl-PL"/>
        </w:rPr>
        <w:t>podszedł do sprawy poseł Koł</w:t>
      </w:r>
      <w:r w:rsidR="003A1178" w:rsidRPr="00522A97">
        <w:rPr>
          <w:lang w:val="pl-PL"/>
        </w:rPr>
        <w:t xml:space="preserve">odziejczyk. To do niego zwróciła się M.K. obdarzając </w:t>
      </w:r>
      <w:r w:rsidR="006D2E5A" w:rsidRPr="00522A97">
        <w:rPr>
          <w:lang w:val="pl-PL"/>
        </w:rPr>
        <w:t xml:space="preserve">go </w:t>
      </w:r>
      <w:r w:rsidR="003A1178" w:rsidRPr="00522A97">
        <w:rPr>
          <w:lang w:val="pl-PL"/>
        </w:rPr>
        <w:t xml:space="preserve">zaufaniem. </w:t>
      </w:r>
      <w:r w:rsidR="00763523" w:rsidRPr="00522A97">
        <w:rPr>
          <w:lang w:val="pl-PL"/>
        </w:rPr>
        <w:t>W związku z tym skontaktował się, jak wiem z wieloma osobami, między innymi z</w:t>
      </w:r>
      <w:r w:rsidR="00ED3A80" w:rsidRPr="00522A97">
        <w:rPr>
          <w:lang w:val="pl-PL"/>
        </w:rPr>
        <w:t>e mną</w:t>
      </w:r>
      <w:r w:rsidR="00763523" w:rsidRPr="00522A97">
        <w:rPr>
          <w:lang w:val="pl-PL"/>
        </w:rPr>
        <w:t>, ale ja nie potrafiłem rozwiązać jego wątpliwości. Zwróciłem się zatem o pomoc do specjalistów - psychologów. Usłyszał, że zanim podejmą oni decyzję, muszą rozmawiać z rodzicami i z dzi</w:t>
      </w:r>
      <w:r w:rsidR="004B6EA0" w:rsidRPr="00522A97">
        <w:rPr>
          <w:lang w:val="pl-PL"/>
        </w:rPr>
        <w:t>eckiem</w:t>
      </w:r>
      <w:r w:rsidR="00ED3A80" w:rsidRPr="00522A97">
        <w:rPr>
          <w:lang w:val="pl-PL"/>
        </w:rPr>
        <w:t>. I</w:t>
      </w:r>
      <w:r w:rsidR="00F36858">
        <w:rPr>
          <w:lang w:val="pl-PL"/>
        </w:rPr>
        <w:t> </w:t>
      </w:r>
      <w:r w:rsidR="00763523" w:rsidRPr="00522A97">
        <w:rPr>
          <w:lang w:val="pl-PL"/>
        </w:rPr>
        <w:t>w</w:t>
      </w:r>
      <w:r w:rsidR="00F36858">
        <w:rPr>
          <w:lang w:val="pl-PL"/>
        </w:rPr>
        <w:t> </w:t>
      </w:r>
      <w:r w:rsidR="00763523" w:rsidRPr="00522A97">
        <w:rPr>
          <w:lang w:val="pl-PL"/>
        </w:rPr>
        <w:t>związku z tym</w:t>
      </w:r>
      <w:r w:rsidR="00ED3A80" w:rsidRPr="00522A97">
        <w:rPr>
          <w:lang w:val="pl-PL"/>
        </w:rPr>
        <w:t>,</w:t>
      </w:r>
      <w:r w:rsidR="00763523" w:rsidRPr="00522A97">
        <w:rPr>
          <w:lang w:val="pl-PL"/>
        </w:rPr>
        <w:t xml:space="preserve"> wykazując tak bard</w:t>
      </w:r>
      <w:r w:rsidR="004B6EA0" w:rsidRPr="00522A97">
        <w:rPr>
          <w:lang w:val="pl-PL"/>
        </w:rPr>
        <w:t>zo daleko posunięt</w:t>
      </w:r>
      <w:r w:rsidR="004A222D" w:rsidRPr="00522A97">
        <w:rPr>
          <w:lang w:val="pl-PL"/>
        </w:rPr>
        <w:t>ą</w:t>
      </w:r>
      <w:r w:rsidR="004B6EA0" w:rsidRPr="00522A97">
        <w:rPr>
          <w:lang w:val="pl-PL"/>
        </w:rPr>
        <w:t xml:space="preserve"> delikatność</w:t>
      </w:r>
      <w:r w:rsidR="00763523" w:rsidRPr="00522A97">
        <w:rPr>
          <w:lang w:val="pl-PL"/>
        </w:rPr>
        <w:t xml:space="preserve">, poprosił pana marszałka Chrzanowskiego o przekazanie tych </w:t>
      </w:r>
      <w:r w:rsidR="004B6EA0" w:rsidRPr="00522A97">
        <w:rPr>
          <w:lang w:val="pl-PL"/>
        </w:rPr>
        <w:t xml:space="preserve">sugestii panu Kernowi. A ponieważ mecenas Kern odmówił, </w:t>
      </w:r>
      <w:r w:rsidR="00EA6628">
        <w:rPr>
          <w:lang w:val="pl-PL"/>
        </w:rPr>
        <w:t>P</w:t>
      </w:r>
      <w:r w:rsidR="004B6EA0" w:rsidRPr="00522A97">
        <w:rPr>
          <w:lang w:val="pl-PL"/>
        </w:rPr>
        <w:t>an poseł Kołodziejczyk zrobił to, co powinien zrobić człowiek uczciwy</w:t>
      </w:r>
      <w:r w:rsidR="00EA6628">
        <w:rPr>
          <w:lang w:val="pl-PL"/>
        </w:rPr>
        <w:t xml:space="preserve"> </w:t>
      </w:r>
      <w:r w:rsidR="004B6EA0" w:rsidRPr="00522A97">
        <w:rPr>
          <w:lang w:val="pl-PL"/>
        </w:rPr>
        <w:t>i</w:t>
      </w:r>
      <w:r w:rsidR="00F36858">
        <w:rPr>
          <w:lang w:val="pl-PL"/>
        </w:rPr>
        <w:t> </w:t>
      </w:r>
      <w:r w:rsidR="006D2E5A" w:rsidRPr="00522A97">
        <w:rPr>
          <w:lang w:val="pl-PL"/>
        </w:rPr>
        <w:t>przyzwoity, zawiadomił sąd, ż</w:t>
      </w:r>
      <w:r w:rsidR="004B6EA0" w:rsidRPr="00522A97">
        <w:rPr>
          <w:lang w:val="pl-PL"/>
        </w:rPr>
        <w:t>e w rodzinie Kern dzieją się rzeczy niedobre. Kłamstwem jest to, że poseł Kołodziejczyk kazał przeprowadzić specjalistyczne badania.</w:t>
      </w:r>
      <w:r w:rsidR="00BE5073">
        <w:rPr>
          <w:lang w:val="pl-PL"/>
        </w:rPr>
        <w:t xml:space="preserve"> </w:t>
      </w:r>
      <w:r w:rsidR="00ED3A80" w:rsidRPr="00522A97">
        <w:rPr>
          <w:lang w:val="pl-PL"/>
        </w:rPr>
        <w:t>On nie może tego kazać! Poprosił jedynie o podjęcie stosownych działań.</w:t>
      </w:r>
      <w:r w:rsidR="002F10BF" w:rsidRPr="00522A97">
        <w:rPr>
          <w:lang w:val="pl-PL"/>
        </w:rPr>
        <w:t xml:space="preserve"> (...)”</w:t>
      </w:r>
    </w:p>
    <w:p w14:paraId="7BEF01D8" w14:textId="07658E46" w:rsidR="00645977" w:rsidRDefault="001865BA" w:rsidP="0033629C">
      <w:pPr>
        <w:pStyle w:val="JuPara"/>
        <w:spacing w:after="120"/>
        <w:rPr>
          <w:lang w:val="pl-PL"/>
        </w:rPr>
      </w:pPr>
      <w:r>
        <w:rPr>
          <w:noProof/>
          <w:lang w:val="pl-PL"/>
        </w:rPr>
        <w:t>12</w:t>
      </w:r>
      <w:r w:rsidR="002F10BF" w:rsidRPr="00E06079">
        <w:rPr>
          <w:lang w:val="pl-PL"/>
        </w:rPr>
        <w:t>.</w:t>
      </w:r>
      <w:r w:rsidR="00BE5073">
        <w:rPr>
          <w:lang w:val="pl-PL"/>
        </w:rPr>
        <w:t xml:space="preserve"> </w:t>
      </w:r>
      <w:r w:rsidR="00C86E5F" w:rsidRPr="005A3EA9">
        <w:rPr>
          <w:lang w:val="pl-PL"/>
        </w:rPr>
        <w:t xml:space="preserve">Jednocześnie w związku z powyższym artykułem zostało wszczęte postępowanie </w:t>
      </w:r>
      <w:r w:rsidR="005A3EA9" w:rsidRPr="005A3EA9">
        <w:rPr>
          <w:lang w:val="pl-PL"/>
        </w:rPr>
        <w:t>dyscyplinarn</w:t>
      </w:r>
      <w:r w:rsidR="006D2E5A">
        <w:rPr>
          <w:color w:val="000000"/>
          <w:lang w:val="pl-PL"/>
        </w:rPr>
        <w:t xml:space="preserve">e przeciwko </w:t>
      </w:r>
      <w:r w:rsidR="00EA6628">
        <w:rPr>
          <w:color w:val="000000"/>
          <w:lang w:val="pl-PL"/>
        </w:rPr>
        <w:t>P</w:t>
      </w:r>
      <w:r w:rsidR="005A3EA9" w:rsidRPr="00907016">
        <w:rPr>
          <w:color w:val="000000"/>
          <w:lang w:val="pl-PL"/>
        </w:rPr>
        <w:t xml:space="preserve">anu Michałowi Pileckiemu przez </w:t>
      </w:r>
      <w:r w:rsidR="00E06079" w:rsidRPr="00907016">
        <w:rPr>
          <w:color w:val="000000"/>
          <w:lang w:val="pl-PL"/>
        </w:rPr>
        <w:t>lokalną Izbę</w:t>
      </w:r>
      <w:r w:rsidR="005A3EA9" w:rsidRPr="00907016">
        <w:rPr>
          <w:color w:val="000000"/>
          <w:lang w:val="pl-PL"/>
        </w:rPr>
        <w:t xml:space="preserve"> Adwokacką. </w:t>
      </w:r>
      <w:r w:rsidR="00E06079" w:rsidRPr="00907016">
        <w:rPr>
          <w:color w:val="000000"/>
          <w:lang w:val="pl-PL"/>
        </w:rPr>
        <w:t>Dnia 24 czerwca 1995</w:t>
      </w:r>
      <w:r w:rsidR="00F61FB7">
        <w:rPr>
          <w:color w:val="000000"/>
          <w:lang w:val="pl-PL"/>
        </w:rPr>
        <w:t xml:space="preserve"> </w:t>
      </w:r>
      <w:r w:rsidR="00E06079" w:rsidRPr="00907016">
        <w:rPr>
          <w:color w:val="000000"/>
          <w:lang w:val="pl-PL"/>
        </w:rPr>
        <w:t>r.</w:t>
      </w:r>
      <w:r w:rsidR="00F61FB7">
        <w:rPr>
          <w:color w:val="000000"/>
          <w:lang w:val="pl-PL"/>
        </w:rPr>
        <w:t xml:space="preserve"> </w:t>
      </w:r>
      <w:r w:rsidR="002F10BF" w:rsidRPr="00907016">
        <w:rPr>
          <w:color w:val="000000"/>
          <w:lang w:val="pl-PL"/>
        </w:rPr>
        <w:t xml:space="preserve">Wyższy Sąd Dyscyplinarny </w:t>
      </w:r>
      <w:r w:rsidR="006D2E5A">
        <w:rPr>
          <w:color w:val="000000"/>
          <w:lang w:val="pl-PL"/>
        </w:rPr>
        <w:t xml:space="preserve">orzekł, iż </w:t>
      </w:r>
      <w:r w:rsidR="00EA6628">
        <w:rPr>
          <w:color w:val="000000"/>
          <w:lang w:val="pl-PL"/>
        </w:rPr>
        <w:t>P</w:t>
      </w:r>
      <w:r w:rsidR="005A3EA9" w:rsidRPr="00907016">
        <w:rPr>
          <w:color w:val="000000"/>
          <w:lang w:val="pl-PL"/>
        </w:rPr>
        <w:t xml:space="preserve">an </w:t>
      </w:r>
      <w:r w:rsidR="00B35102" w:rsidRPr="00907016">
        <w:rPr>
          <w:color w:val="000000"/>
          <w:lang w:val="pl-PL"/>
        </w:rPr>
        <w:t xml:space="preserve">Michał </w:t>
      </w:r>
      <w:proofErr w:type="spellStart"/>
      <w:r w:rsidR="00B35102" w:rsidRPr="00907016">
        <w:rPr>
          <w:color w:val="000000"/>
          <w:lang w:val="pl-PL"/>
        </w:rPr>
        <w:t>Plisecki</w:t>
      </w:r>
      <w:proofErr w:type="spellEnd"/>
      <w:r w:rsidR="00B35102" w:rsidRPr="00907016">
        <w:rPr>
          <w:color w:val="000000"/>
          <w:lang w:val="pl-PL"/>
        </w:rPr>
        <w:t xml:space="preserve"> </w:t>
      </w:r>
      <w:r w:rsidR="005A3EA9" w:rsidRPr="00907016">
        <w:rPr>
          <w:color w:val="000000"/>
          <w:lang w:val="pl-PL"/>
        </w:rPr>
        <w:t xml:space="preserve">złamał zasady </w:t>
      </w:r>
      <w:r w:rsidR="00645977">
        <w:rPr>
          <w:color w:val="000000"/>
          <w:lang w:val="pl-PL"/>
        </w:rPr>
        <w:t xml:space="preserve">etyki </w:t>
      </w:r>
      <w:r w:rsidR="005A3EA9" w:rsidRPr="00907016">
        <w:rPr>
          <w:color w:val="000000"/>
          <w:lang w:val="pl-PL"/>
        </w:rPr>
        <w:t>zawodowe</w:t>
      </w:r>
      <w:r w:rsidR="00645977">
        <w:rPr>
          <w:color w:val="000000"/>
          <w:lang w:val="pl-PL"/>
        </w:rPr>
        <w:t>j</w:t>
      </w:r>
      <w:r w:rsidR="005A3EA9" w:rsidRPr="00907016">
        <w:rPr>
          <w:color w:val="000000"/>
          <w:lang w:val="pl-PL"/>
        </w:rPr>
        <w:t xml:space="preserve"> i upomniał go.</w:t>
      </w:r>
      <w:r w:rsidR="00871996" w:rsidRPr="00907016">
        <w:rPr>
          <w:color w:val="000000"/>
          <w:lang w:val="pl-PL"/>
        </w:rPr>
        <w:t xml:space="preserve"> </w:t>
      </w:r>
      <w:r w:rsidR="0067376A">
        <w:rPr>
          <w:lang w:val="pl-PL"/>
        </w:rPr>
        <w:t xml:space="preserve">Sąd </w:t>
      </w:r>
      <w:r w:rsidR="00645977">
        <w:rPr>
          <w:lang w:val="pl-PL"/>
        </w:rPr>
        <w:t>przypomniał</w:t>
      </w:r>
      <w:r w:rsidR="0067376A">
        <w:rPr>
          <w:lang w:val="pl-PL"/>
        </w:rPr>
        <w:t xml:space="preserve">, </w:t>
      </w:r>
      <w:r w:rsidR="00907016">
        <w:rPr>
          <w:lang w:val="pl-PL"/>
        </w:rPr>
        <w:t>że adwokaci</w:t>
      </w:r>
      <w:r w:rsidR="00244507" w:rsidRPr="00244507">
        <w:rPr>
          <w:lang w:val="pl-PL"/>
        </w:rPr>
        <w:t xml:space="preserve"> pomiędzy</w:t>
      </w:r>
      <w:r w:rsidR="004D3E2B" w:rsidRPr="00244507">
        <w:rPr>
          <w:lang w:val="pl-PL"/>
        </w:rPr>
        <w:t xml:space="preserve"> </w:t>
      </w:r>
      <w:r w:rsidR="0067376A">
        <w:rPr>
          <w:lang w:val="pl-PL"/>
        </w:rPr>
        <w:t xml:space="preserve">sobą </w:t>
      </w:r>
      <w:r w:rsidR="004D3E2B" w:rsidRPr="00244507">
        <w:rPr>
          <w:lang w:val="pl-PL"/>
        </w:rPr>
        <w:t>(</w:t>
      </w:r>
      <w:r w:rsidR="00645977">
        <w:rPr>
          <w:lang w:val="pl-PL"/>
        </w:rPr>
        <w:t>P</w:t>
      </w:r>
      <w:r w:rsidR="006D2E5A">
        <w:rPr>
          <w:lang w:val="pl-PL"/>
        </w:rPr>
        <w:t xml:space="preserve">an </w:t>
      </w:r>
      <w:proofErr w:type="spellStart"/>
      <w:r w:rsidR="006D2E5A">
        <w:rPr>
          <w:lang w:val="pl-PL"/>
        </w:rPr>
        <w:t>Plisecki</w:t>
      </w:r>
      <w:proofErr w:type="spellEnd"/>
      <w:r w:rsidR="006D2E5A">
        <w:rPr>
          <w:lang w:val="pl-PL"/>
        </w:rPr>
        <w:t xml:space="preserve">, </w:t>
      </w:r>
      <w:r w:rsidR="00645977">
        <w:rPr>
          <w:lang w:val="pl-PL"/>
        </w:rPr>
        <w:t>P</w:t>
      </w:r>
      <w:r w:rsidR="00244507" w:rsidRPr="00244507">
        <w:rPr>
          <w:lang w:val="pl-PL"/>
        </w:rPr>
        <w:t>an</w:t>
      </w:r>
      <w:r w:rsidR="00BE5073">
        <w:rPr>
          <w:lang w:val="pl-PL"/>
        </w:rPr>
        <w:t xml:space="preserve"> </w:t>
      </w:r>
      <w:r w:rsidR="00244507" w:rsidRPr="00244507">
        <w:rPr>
          <w:lang w:val="pl-PL"/>
        </w:rPr>
        <w:t xml:space="preserve">Kern </w:t>
      </w:r>
      <w:r w:rsidR="00645977">
        <w:rPr>
          <w:lang w:val="pl-PL"/>
        </w:rPr>
        <w:t>i</w:t>
      </w:r>
      <w:r w:rsidR="00645977" w:rsidRPr="00244507">
        <w:rPr>
          <w:lang w:val="pl-PL"/>
        </w:rPr>
        <w:t xml:space="preserve"> </w:t>
      </w:r>
      <w:r w:rsidR="00244507" w:rsidRPr="00244507">
        <w:rPr>
          <w:lang w:val="pl-PL"/>
        </w:rPr>
        <w:t xml:space="preserve">jego </w:t>
      </w:r>
      <w:r w:rsidR="00907016">
        <w:rPr>
          <w:lang w:val="pl-PL"/>
        </w:rPr>
        <w:t>żona</w:t>
      </w:r>
      <w:r w:rsidR="006D2E5A">
        <w:rPr>
          <w:lang w:val="pl-PL"/>
        </w:rPr>
        <w:t xml:space="preserve"> -</w:t>
      </w:r>
      <w:r w:rsidR="00BE5073">
        <w:rPr>
          <w:lang w:val="pl-PL"/>
        </w:rPr>
        <w:t xml:space="preserve"> </w:t>
      </w:r>
      <w:r w:rsidR="00907016">
        <w:rPr>
          <w:lang w:val="pl-PL"/>
        </w:rPr>
        <w:t xml:space="preserve">wszyscy </w:t>
      </w:r>
      <w:r w:rsidR="00645977">
        <w:rPr>
          <w:lang w:val="pl-PL"/>
        </w:rPr>
        <w:t xml:space="preserve">byli </w:t>
      </w:r>
      <w:r w:rsidR="00907016">
        <w:rPr>
          <w:lang w:val="pl-PL"/>
        </w:rPr>
        <w:t>członkami Izby Adwokackiej) powinni postę</w:t>
      </w:r>
      <w:r w:rsidR="00244507" w:rsidRPr="00244507">
        <w:rPr>
          <w:lang w:val="pl-PL"/>
        </w:rPr>
        <w:t xml:space="preserve">pować zgodnie z zasadami uprzejmości </w:t>
      </w:r>
      <w:r w:rsidR="00244507">
        <w:rPr>
          <w:lang w:val="pl-PL"/>
        </w:rPr>
        <w:t>i</w:t>
      </w:r>
      <w:r w:rsidR="00907016">
        <w:rPr>
          <w:lang w:val="pl-PL"/>
        </w:rPr>
        <w:t xml:space="preserve"> koleżeństwa.</w:t>
      </w:r>
      <w:r w:rsidR="00253461" w:rsidRPr="00244507">
        <w:rPr>
          <w:color w:val="FF0000"/>
          <w:lang w:val="pl-PL"/>
        </w:rPr>
        <w:t xml:space="preserve"> </w:t>
      </w:r>
      <w:r w:rsidR="00244507" w:rsidRPr="00244507">
        <w:rPr>
          <w:lang w:val="pl-PL"/>
        </w:rPr>
        <w:t>Sąd orzekł, że</w:t>
      </w:r>
      <w:r w:rsidR="00F36858">
        <w:rPr>
          <w:lang w:val="pl-PL"/>
        </w:rPr>
        <w:t> </w:t>
      </w:r>
      <w:r w:rsidR="00244507" w:rsidRPr="00244507">
        <w:rPr>
          <w:lang w:val="pl-PL"/>
        </w:rPr>
        <w:t xml:space="preserve">Pan </w:t>
      </w:r>
      <w:proofErr w:type="spellStart"/>
      <w:r w:rsidR="007505C8">
        <w:rPr>
          <w:lang w:val="pl-PL"/>
        </w:rPr>
        <w:t>P</w:t>
      </w:r>
      <w:r w:rsidR="00253461" w:rsidRPr="00244507">
        <w:rPr>
          <w:lang w:val="pl-PL"/>
        </w:rPr>
        <w:t>lisecki</w:t>
      </w:r>
      <w:proofErr w:type="spellEnd"/>
      <w:r w:rsidR="00253461" w:rsidRPr="00244507">
        <w:rPr>
          <w:lang w:val="pl-PL"/>
        </w:rPr>
        <w:t xml:space="preserve"> </w:t>
      </w:r>
      <w:r w:rsidR="00244507" w:rsidRPr="00244507">
        <w:rPr>
          <w:lang w:val="pl-PL"/>
        </w:rPr>
        <w:t xml:space="preserve">złamał wzmiankowane zasady </w:t>
      </w:r>
      <w:r w:rsidR="00244507">
        <w:rPr>
          <w:lang w:val="pl-PL"/>
        </w:rPr>
        <w:t>i</w:t>
      </w:r>
      <w:r w:rsidR="00244507" w:rsidRPr="00244507">
        <w:rPr>
          <w:lang w:val="pl-PL"/>
        </w:rPr>
        <w:t xml:space="preserve"> nie wyraził swojej krytyki w</w:t>
      </w:r>
      <w:r w:rsidR="00F36858">
        <w:rPr>
          <w:lang w:val="pl-PL"/>
        </w:rPr>
        <w:t> </w:t>
      </w:r>
      <w:r w:rsidR="00645977">
        <w:rPr>
          <w:lang w:val="pl-PL"/>
        </w:rPr>
        <w:t>powściągliwy</w:t>
      </w:r>
      <w:r w:rsidR="00244507" w:rsidRPr="00244507">
        <w:rPr>
          <w:lang w:val="pl-PL"/>
        </w:rPr>
        <w:t xml:space="preserve"> sposób. </w:t>
      </w:r>
    </w:p>
    <w:p w14:paraId="384B039C" w14:textId="5E0FBA9E" w:rsidR="002F10BF" w:rsidRPr="00C71DE9" w:rsidRDefault="006A4295" w:rsidP="0033629C">
      <w:pPr>
        <w:pStyle w:val="JuHA"/>
        <w:keepNext w:val="0"/>
        <w:keepLines w:val="0"/>
        <w:rPr>
          <w:lang w:val="pl-PL"/>
        </w:rPr>
      </w:pPr>
      <w:r w:rsidRPr="00723D5B">
        <w:rPr>
          <w:lang w:val="pl-PL"/>
        </w:rPr>
        <w:t>C</w:t>
      </w:r>
      <w:r w:rsidR="00244507" w:rsidRPr="00723D5B">
        <w:rPr>
          <w:lang w:val="pl-PL"/>
        </w:rPr>
        <w:t>.</w:t>
      </w:r>
      <w:r w:rsidR="00BE5073" w:rsidRPr="00723D5B">
        <w:rPr>
          <w:lang w:val="pl-PL"/>
        </w:rPr>
        <w:t xml:space="preserve"> </w:t>
      </w:r>
      <w:r w:rsidR="00192212" w:rsidRPr="00723D5B">
        <w:rPr>
          <w:lang w:val="pl-PL"/>
        </w:rPr>
        <w:t xml:space="preserve">Powództwo </w:t>
      </w:r>
      <w:r w:rsidR="00244507" w:rsidRPr="00723D5B">
        <w:rPr>
          <w:lang w:val="pl-PL"/>
        </w:rPr>
        <w:t xml:space="preserve">cywilne </w:t>
      </w:r>
      <w:r w:rsidR="00192212" w:rsidRPr="00723D5B">
        <w:rPr>
          <w:lang w:val="pl-PL"/>
        </w:rPr>
        <w:t>przeciwko</w:t>
      </w:r>
      <w:r w:rsidR="00244507" w:rsidRPr="00723D5B">
        <w:rPr>
          <w:lang w:val="pl-PL"/>
        </w:rPr>
        <w:t xml:space="preserve"> skarżące</w:t>
      </w:r>
      <w:r w:rsidR="00192212" w:rsidRPr="00723D5B">
        <w:rPr>
          <w:lang w:val="pl-PL"/>
        </w:rPr>
        <w:t>mu</w:t>
      </w:r>
    </w:p>
    <w:p w14:paraId="30D657BB" w14:textId="75924F0C" w:rsidR="002F10BF" w:rsidRPr="00BC4DBA" w:rsidRDefault="001865BA" w:rsidP="0033629C">
      <w:pPr>
        <w:pStyle w:val="JuPara"/>
        <w:keepNext/>
        <w:keepLines/>
        <w:spacing w:after="120"/>
        <w:rPr>
          <w:lang w:val="pl-PL"/>
        </w:rPr>
      </w:pPr>
      <w:r>
        <w:rPr>
          <w:noProof/>
          <w:lang w:val="pl-PL"/>
        </w:rPr>
        <w:t>13</w:t>
      </w:r>
      <w:r w:rsidR="002F10BF" w:rsidRPr="00520567">
        <w:rPr>
          <w:lang w:val="pl-PL"/>
        </w:rPr>
        <w:t>.</w:t>
      </w:r>
      <w:r w:rsidR="00BE5073">
        <w:rPr>
          <w:lang w:val="pl-PL"/>
        </w:rPr>
        <w:t xml:space="preserve"> </w:t>
      </w:r>
      <w:r w:rsidR="00244507" w:rsidRPr="00520567">
        <w:rPr>
          <w:lang w:val="pl-PL"/>
        </w:rPr>
        <w:t>Dnia 8 sierpnia 1995</w:t>
      </w:r>
      <w:r w:rsidR="00F61FB7">
        <w:rPr>
          <w:lang w:val="pl-PL"/>
        </w:rPr>
        <w:t xml:space="preserve"> r.</w:t>
      </w:r>
      <w:r w:rsidR="00244507" w:rsidRPr="00520567">
        <w:rPr>
          <w:lang w:val="pl-PL"/>
        </w:rPr>
        <w:t xml:space="preserve"> Pan</w:t>
      </w:r>
      <w:r w:rsidR="002F10BF" w:rsidRPr="00520567">
        <w:rPr>
          <w:lang w:val="pl-PL"/>
        </w:rPr>
        <w:t xml:space="preserve"> Kern, </w:t>
      </w:r>
      <w:r w:rsidR="006D2E5A">
        <w:rPr>
          <w:lang w:val="pl-PL"/>
        </w:rPr>
        <w:t xml:space="preserve">jego żona </w:t>
      </w:r>
      <w:r w:rsidR="00192212">
        <w:rPr>
          <w:lang w:val="pl-PL"/>
        </w:rPr>
        <w:t xml:space="preserve">i </w:t>
      </w:r>
      <w:r w:rsidR="006D2E5A">
        <w:rPr>
          <w:lang w:val="pl-PL"/>
        </w:rPr>
        <w:t>córka M. K.</w:t>
      </w:r>
      <w:r w:rsidR="00BB2A8C" w:rsidRPr="00520567">
        <w:rPr>
          <w:lang w:val="pl-PL"/>
        </w:rPr>
        <w:t xml:space="preserve"> </w:t>
      </w:r>
      <w:r w:rsidR="00BB2A8C" w:rsidRPr="006D2E5A">
        <w:rPr>
          <w:color w:val="000000"/>
          <w:lang w:val="pl-PL"/>
        </w:rPr>
        <w:t>(</w:t>
      </w:r>
      <w:r w:rsidR="00192212">
        <w:rPr>
          <w:color w:val="000000"/>
          <w:lang w:val="pl-PL"/>
        </w:rPr>
        <w:t>„</w:t>
      </w:r>
      <w:r w:rsidR="00BB2A8C" w:rsidRPr="006D2E5A">
        <w:rPr>
          <w:color w:val="000000"/>
          <w:lang w:val="pl-PL"/>
        </w:rPr>
        <w:t>powodowie</w:t>
      </w:r>
      <w:r w:rsidR="002F10BF" w:rsidRPr="006D2E5A">
        <w:rPr>
          <w:color w:val="000000"/>
          <w:lang w:val="pl-PL"/>
        </w:rPr>
        <w:t>”)</w:t>
      </w:r>
      <w:r w:rsidR="002F10BF" w:rsidRPr="00520567">
        <w:rPr>
          <w:lang w:val="pl-PL"/>
        </w:rPr>
        <w:t xml:space="preserve"> </w:t>
      </w:r>
      <w:r w:rsidR="00520567" w:rsidRPr="00520567">
        <w:rPr>
          <w:lang w:val="pl-PL"/>
        </w:rPr>
        <w:t>złożyli powództwo</w:t>
      </w:r>
      <w:r w:rsidR="00520567">
        <w:rPr>
          <w:lang w:val="pl-PL"/>
        </w:rPr>
        <w:t xml:space="preserve"> cywilne</w:t>
      </w:r>
      <w:r w:rsidR="00BB2A8C" w:rsidRPr="00520567">
        <w:rPr>
          <w:lang w:val="pl-PL"/>
        </w:rPr>
        <w:t xml:space="preserve"> przeciwko wydawnictwu </w:t>
      </w:r>
      <w:r w:rsidR="00192212">
        <w:rPr>
          <w:lang w:val="pl-PL"/>
        </w:rPr>
        <w:t>„</w:t>
      </w:r>
      <w:r w:rsidR="002F10BF" w:rsidRPr="00520567">
        <w:rPr>
          <w:lang w:val="pl-PL"/>
        </w:rPr>
        <w:t xml:space="preserve">Westa-Druk” </w:t>
      </w:r>
      <w:r w:rsidR="00BB2A8C" w:rsidRPr="00520567">
        <w:rPr>
          <w:lang w:val="pl-PL"/>
        </w:rPr>
        <w:t xml:space="preserve">o ochronę swoich praw osobistych. </w:t>
      </w:r>
      <w:r w:rsidR="00BB2A8C" w:rsidRPr="000C1BEF">
        <w:rPr>
          <w:lang w:val="pl-PL"/>
        </w:rPr>
        <w:t>Podnieśli, że prasa odegrała główną rolę w sprawie</w:t>
      </w:r>
      <w:r w:rsidR="00E0310F">
        <w:rPr>
          <w:lang w:val="pl-PL"/>
        </w:rPr>
        <w:t>,</w:t>
      </w:r>
      <w:r w:rsidR="00520567">
        <w:rPr>
          <w:lang w:val="pl-PL"/>
        </w:rPr>
        <w:t xml:space="preserve"> wikłając w nią ich rodzinę, ponieważ to</w:t>
      </w:r>
      <w:r w:rsidR="00F36858">
        <w:rPr>
          <w:lang w:val="pl-PL"/>
        </w:rPr>
        <w:t> </w:t>
      </w:r>
      <w:r w:rsidR="00520567">
        <w:rPr>
          <w:lang w:val="pl-PL"/>
        </w:rPr>
        <w:t>w</w:t>
      </w:r>
      <w:r w:rsidR="00F36858">
        <w:rPr>
          <w:lang w:val="pl-PL"/>
        </w:rPr>
        <w:t> </w:t>
      </w:r>
      <w:r w:rsidR="00520567">
        <w:rPr>
          <w:lang w:val="pl-PL"/>
        </w:rPr>
        <w:t>prasie</w:t>
      </w:r>
      <w:r w:rsidR="00BE5073">
        <w:rPr>
          <w:lang w:val="pl-PL"/>
        </w:rPr>
        <w:t xml:space="preserve"> </w:t>
      </w:r>
      <w:r w:rsidR="00DE0DEF">
        <w:rPr>
          <w:lang w:val="pl-PL"/>
        </w:rPr>
        <w:t>„</w:t>
      </w:r>
      <w:r w:rsidR="00520567">
        <w:rPr>
          <w:lang w:val="pl-PL"/>
        </w:rPr>
        <w:t>fakty i oceny</w:t>
      </w:r>
      <w:r w:rsidR="000C1BEF" w:rsidRPr="000C1BEF">
        <w:rPr>
          <w:lang w:val="pl-PL"/>
        </w:rPr>
        <w:t xml:space="preserve"> zostały przedstawione tendencyjnie, powodując </w:t>
      </w:r>
      <w:r w:rsidR="002F10BF" w:rsidRPr="000C1BEF">
        <w:rPr>
          <w:i/>
          <w:lang w:val="pl-PL"/>
        </w:rPr>
        <w:t>de</w:t>
      </w:r>
      <w:r w:rsidR="00F36858">
        <w:rPr>
          <w:i/>
          <w:lang w:val="pl-PL"/>
        </w:rPr>
        <w:t> </w:t>
      </w:r>
      <w:r w:rsidR="002F10BF" w:rsidRPr="000C1BEF">
        <w:rPr>
          <w:i/>
          <w:lang w:val="pl-PL"/>
        </w:rPr>
        <w:t xml:space="preserve">facto </w:t>
      </w:r>
      <w:r w:rsidR="000C1BEF" w:rsidRPr="000C1BEF">
        <w:rPr>
          <w:lang w:val="pl-PL"/>
        </w:rPr>
        <w:t>szkodę u powodów</w:t>
      </w:r>
      <w:r w:rsidR="00056D63">
        <w:rPr>
          <w:lang w:val="pl-PL"/>
        </w:rPr>
        <w:t>”.</w:t>
      </w:r>
      <w:r w:rsidR="002F10BF" w:rsidRPr="000C1BEF">
        <w:rPr>
          <w:lang w:val="pl-PL"/>
        </w:rPr>
        <w:t xml:space="preserve"> </w:t>
      </w:r>
      <w:r w:rsidR="000C1BEF" w:rsidRPr="000C1BEF">
        <w:rPr>
          <w:lang w:val="pl-PL"/>
        </w:rPr>
        <w:t xml:space="preserve">Powodowie domagali się ponadto kwoty </w:t>
      </w:r>
      <w:r w:rsidR="002F10BF" w:rsidRPr="000C1BEF">
        <w:rPr>
          <w:lang w:val="pl-PL"/>
        </w:rPr>
        <w:t>28</w:t>
      </w:r>
      <w:r w:rsidR="007505C8">
        <w:rPr>
          <w:lang w:val="pl-PL"/>
        </w:rPr>
        <w:t>.</w:t>
      </w:r>
      <w:r w:rsidR="002F10BF" w:rsidRPr="000C1BEF">
        <w:rPr>
          <w:lang w:val="pl-PL"/>
        </w:rPr>
        <w:t>000</w:t>
      </w:r>
      <w:r w:rsidR="000C1BEF" w:rsidRPr="000C1BEF">
        <w:rPr>
          <w:lang w:val="pl-PL"/>
        </w:rPr>
        <w:t xml:space="preserve"> złotych </w:t>
      </w:r>
      <w:r w:rsidR="00DE0DEF">
        <w:rPr>
          <w:lang w:val="pl-PL"/>
        </w:rPr>
        <w:t>tytułem</w:t>
      </w:r>
      <w:r w:rsidR="00DE0DEF" w:rsidRPr="000C1BEF">
        <w:rPr>
          <w:lang w:val="pl-PL"/>
        </w:rPr>
        <w:t xml:space="preserve"> </w:t>
      </w:r>
      <w:r w:rsidR="000C1BEF" w:rsidRPr="000C1BEF">
        <w:rPr>
          <w:lang w:val="pl-PL"/>
        </w:rPr>
        <w:t xml:space="preserve">zadośćuczynienia oraz </w:t>
      </w:r>
      <w:r w:rsidR="00DE0DEF">
        <w:rPr>
          <w:lang w:val="pl-PL"/>
        </w:rPr>
        <w:t>nakazania pozwanemu</w:t>
      </w:r>
      <w:r w:rsidR="000C1BEF" w:rsidRPr="000C1BEF">
        <w:rPr>
          <w:lang w:val="pl-PL"/>
        </w:rPr>
        <w:t xml:space="preserve"> </w:t>
      </w:r>
      <w:r w:rsidR="000C1BEF">
        <w:rPr>
          <w:lang w:val="pl-PL"/>
        </w:rPr>
        <w:t>opublikowa</w:t>
      </w:r>
      <w:r w:rsidR="00DE0DEF">
        <w:rPr>
          <w:lang w:val="pl-PL"/>
        </w:rPr>
        <w:t>nia</w:t>
      </w:r>
      <w:r w:rsidR="000C1BEF">
        <w:rPr>
          <w:lang w:val="pl-PL"/>
        </w:rPr>
        <w:t xml:space="preserve"> następując</w:t>
      </w:r>
      <w:r w:rsidR="00DE0DEF">
        <w:rPr>
          <w:lang w:val="pl-PL"/>
        </w:rPr>
        <w:t>ych</w:t>
      </w:r>
      <w:r w:rsidR="000C1BEF">
        <w:rPr>
          <w:lang w:val="pl-PL"/>
        </w:rPr>
        <w:t xml:space="preserve"> </w:t>
      </w:r>
      <w:r w:rsidR="00BC4DBA">
        <w:rPr>
          <w:lang w:val="pl-PL"/>
        </w:rPr>
        <w:t>przeprosin:</w:t>
      </w:r>
    </w:p>
    <w:p w14:paraId="29F07588" w14:textId="08EF657E" w:rsidR="002F10BF" w:rsidRPr="00522A97" w:rsidRDefault="002F10BF" w:rsidP="0033629C">
      <w:pPr>
        <w:pStyle w:val="JuQuot"/>
        <w:keepNext/>
        <w:keepLines/>
        <w:ind w:left="0" w:firstLine="425"/>
        <w:rPr>
          <w:lang w:val="pl-PL"/>
        </w:rPr>
      </w:pPr>
      <w:r w:rsidRPr="00522A97">
        <w:rPr>
          <w:lang w:val="pl-PL"/>
        </w:rPr>
        <w:t>“</w:t>
      </w:r>
      <w:r w:rsidR="003240AC" w:rsidRPr="00522A97">
        <w:rPr>
          <w:lang w:val="pl-PL"/>
        </w:rPr>
        <w:t xml:space="preserve">Przepraszamy wicemarszałka Sejmu </w:t>
      </w:r>
      <w:r w:rsidR="00DE0DEF">
        <w:rPr>
          <w:lang w:val="pl-PL"/>
        </w:rPr>
        <w:t>P</w:t>
      </w:r>
      <w:r w:rsidR="003240AC" w:rsidRPr="00522A97">
        <w:rPr>
          <w:lang w:val="pl-PL"/>
        </w:rPr>
        <w:t xml:space="preserve">ana A. Kerna, jego żonę </w:t>
      </w:r>
      <w:r w:rsidR="00FC2F0C">
        <w:rPr>
          <w:lang w:val="pl-PL"/>
        </w:rPr>
        <w:t>P</w:t>
      </w:r>
      <w:r w:rsidR="003240AC" w:rsidRPr="00522A97">
        <w:rPr>
          <w:lang w:val="pl-PL"/>
        </w:rPr>
        <w:t xml:space="preserve">anią Zofię </w:t>
      </w:r>
      <w:proofErr w:type="spellStart"/>
      <w:r w:rsidR="003240AC" w:rsidRPr="00522A97">
        <w:rPr>
          <w:lang w:val="pl-PL"/>
        </w:rPr>
        <w:t>Pstrągowską-Kern</w:t>
      </w:r>
      <w:proofErr w:type="spellEnd"/>
      <w:r w:rsidR="003240AC" w:rsidRPr="00522A97">
        <w:rPr>
          <w:lang w:val="pl-PL"/>
        </w:rPr>
        <w:t xml:space="preserve"> oraz</w:t>
      </w:r>
      <w:r w:rsidR="00FC2F0C">
        <w:rPr>
          <w:lang w:val="pl-PL"/>
        </w:rPr>
        <w:t xml:space="preserve"> ich</w:t>
      </w:r>
      <w:r w:rsidR="003240AC" w:rsidRPr="00522A97">
        <w:rPr>
          <w:lang w:val="pl-PL"/>
        </w:rPr>
        <w:t xml:space="preserve"> córkę M.K. za rażące naruszenie ich dóbr osobistych </w:t>
      </w:r>
      <w:r w:rsidR="00FC2F0C">
        <w:rPr>
          <w:lang w:val="pl-PL"/>
        </w:rPr>
        <w:t>opublikowaniem artykułu</w:t>
      </w:r>
      <w:r w:rsidR="00FC2F0C" w:rsidRPr="00522A97">
        <w:rPr>
          <w:lang w:val="pl-PL"/>
        </w:rPr>
        <w:t xml:space="preserve"> </w:t>
      </w:r>
      <w:r w:rsidR="00B71DB7">
        <w:rPr>
          <w:lang w:val="pl-PL"/>
        </w:rPr>
        <w:t>„</w:t>
      </w:r>
      <w:r w:rsidR="00001359" w:rsidRPr="00522A97">
        <w:rPr>
          <w:lang w:val="pl-PL"/>
        </w:rPr>
        <w:t xml:space="preserve">Gdyby było cicho” w tygodniku Angora. </w:t>
      </w:r>
      <w:r w:rsidRPr="00522A97">
        <w:rPr>
          <w:lang w:val="pl-PL"/>
        </w:rPr>
        <w:t xml:space="preserve">(...), </w:t>
      </w:r>
      <w:r w:rsidR="00001359" w:rsidRPr="00522A97">
        <w:rPr>
          <w:lang w:val="pl-PL"/>
        </w:rPr>
        <w:t>w szczególności przez</w:t>
      </w:r>
      <w:r w:rsidR="00FC2F0C">
        <w:rPr>
          <w:lang w:val="pl-PL"/>
        </w:rPr>
        <w:t xml:space="preserve"> bezkrytyczne</w:t>
      </w:r>
      <w:r w:rsidR="00001359" w:rsidRPr="00522A97">
        <w:rPr>
          <w:lang w:val="pl-PL"/>
        </w:rPr>
        <w:t xml:space="preserve"> przytoczenie </w:t>
      </w:r>
      <w:r w:rsidR="00FC2F0C">
        <w:rPr>
          <w:lang w:val="pl-PL"/>
        </w:rPr>
        <w:t xml:space="preserve">całkowicie nieodpowiedzialnych </w:t>
      </w:r>
      <w:r w:rsidR="00001359" w:rsidRPr="00522A97">
        <w:rPr>
          <w:lang w:val="pl-PL"/>
        </w:rPr>
        <w:t xml:space="preserve">słów </w:t>
      </w:r>
      <w:r w:rsidR="00FC2F0C">
        <w:rPr>
          <w:lang w:val="pl-PL"/>
        </w:rPr>
        <w:t>Pana</w:t>
      </w:r>
      <w:r w:rsidR="00FC2F0C" w:rsidRPr="00522A97">
        <w:rPr>
          <w:lang w:val="pl-PL"/>
        </w:rPr>
        <w:t xml:space="preserve"> </w:t>
      </w:r>
      <w:r w:rsidR="00001359" w:rsidRPr="00522A97">
        <w:rPr>
          <w:lang w:val="pl-PL"/>
        </w:rPr>
        <w:t xml:space="preserve">Michała </w:t>
      </w:r>
      <w:proofErr w:type="spellStart"/>
      <w:r w:rsidR="00001359" w:rsidRPr="00522A97">
        <w:rPr>
          <w:lang w:val="pl-PL"/>
        </w:rPr>
        <w:t>Pliseckiego</w:t>
      </w:r>
      <w:proofErr w:type="spellEnd"/>
      <w:r w:rsidR="00001359" w:rsidRPr="00522A97">
        <w:rPr>
          <w:lang w:val="pl-PL"/>
        </w:rPr>
        <w:t xml:space="preserve"> z Warszawy, w których: </w:t>
      </w:r>
    </w:p>
    <w:p w14:paraId="08D998A8" w14:textId="3FC7F2DB" w:rsidR="00E0310F" w:rsidRPr="00522A97" w:rsidRDefault="002F10BF" w:rsidP="0033629C">
      <w:pPr>
        <w:pStyle w:val="JuQuot"/>
        <w:ind w:left="0" w:firstLine="425"/>
        <w:rPr>
          <w:lang w:val="pl-PL"/>
        </w:rPr>
      </w:pPr>
      <w:r w:rsidRPr="00522A97">
        <w:rPr>
          <w:lang w:val="pl-PL"/>
        </w:rPr>
        <w:t>-</w:t>
      </w:r>
      <w:r w:rsidR="00D05370" w:rsidRPr="00522A97">
        <w:rPr>
          <w:lang w:val="pl-PL"/>
        </w:rPr>
        <w:t xml:space="preserve"> </w:t>
      </w:r>
      <w:r w:rsidR="00001359" w:rsidRPr="00522A97">
        <w:rPr>
          <w:lang w:val="pl-PL"/>
        </w:rPr>
        <w:t xml:space="preserve">pomówił on </w:t>
      </w:r>
      <w:r w:rsidR="00FC2F0C" w:rsidRPr="00F46A6A">
        <w:rPr>
          <w:lang w:val="pl-PL"/>
        </w:rPr>
        <w:t>Andrzeja</w:t>
      </w:r>
      <w:r w:rsidR="00001359" w:rsidRPr="00522A97">
        <w:rPr>
          <w:lang w:val="pl-PL"/>
        </w:rPr>
        <w:t xml:space="preserve"> Kerna</w:t>
      </w:r>
      <w:r w:rsidR="00E0310F" w:rsidRPr="00522A97">
        <w:rPr>
          <w:lang w:val="pl-PL"/>
        </w:rPr>
        <w:t xml:space="preserve"> o ewidentne nadużycie władzy</w:t>
      </w:r>
      <w:r w:rsidR="00BE5073">
        <w:rPr>
          <w:lang w:val="pl-PL"/>
        </w:rPr>
        <w:t xml:space="preserve"> </w:t>
      </w:r>
      <w:r w:rsidR="00E0310F" w:rsidRPr="00522A97">
        <w:rPr>
          <w:lang w:val="pl-PL"/>
        </w:rPr>
        <w:t>i</w:t>
      </w:r>
      <w:r w:rsidR="00001359" w:rsidRPr="00522A97">
        <w:rPr>
          <w:lang w:val="pl-PL"/>
        </w:rPr>
        <w:t xml:space="preserve"> </w:t>
      </w:r>
      <w:r w:rsidR="00FC2F0C">
        <w:rPr>
          <w:lang w:val="pl-PL"/>
        </w:rPr>
        <w:t>„</w:t>
      </w:r>
      <w:r w:rsidR="00001359" w:rsidRPr="00522A97">
        <w:rPr>
          <w:lang w:val="pl-PL"/>
        </w:rPr>
        <w:t>doprowadzenie do</w:t>
      </w:r>
      <w:r w:rsidR="00F36858">
        <w:rPr>
          <w:lang w:val="pl-PL"/>
        </w:rPr>
        <w:t> </w:t>
      </w:r>
      <w:r w:rsidR="00001359" w:rsidRPr="00522A97">
        <w:rPr>
          <w:lang w:val="pl-PL"/>
        </w:rPr>
        <w:t>bezprawia” w związku z prowadzonym przez Prokuraturę Wojewódzką w Łodzi postępowaniem przygotowawczym w sprawie uprowadzenia jego córki,</w:t>
      </w:r>
    </w:p>
    <w:p w14:paraId="1EC22BFE" w14:textId="7448FAD2" w:rsidR="002F10BF" w:rsidRPr="00522A97" w:rsidRDefault="00001359" w:rsidP="0033629C">
      <w:pPr>
        <w:pStyle w:val="JuQuot"/>
        <w:ind w:left="0" w:firstLine="425"/>
        <w:rPr>
          <w:lang w:val="pl-PL"/>
        </w:rPr>
      </w:pPr>
      <w:r w:rsidRPr="00522A97">
        <w:rPr>
          <w:lang w:val="pl-PL"/>
        </w:rPr>
        <w:t xml:space="preserve"> </w:t>
      </w:r>
      <w:r w:rsidR="002F10BF" w:rsidRPr="00522A97">
        <w:rPr>
          <w:lang w:val="pl-PL"/>
        </w:rPr>
        <w:t>-</w:t>
      </w:r>
      <w:r w:rsidR="00D05370" w:rsidRPr="00522A97">
        <w:rPr>
          <w:lang w:val="pl-PL"/>
        </w:rPr>
        <w:t xml:space="preserve"> </w:t>
      </w:r>
      <w:r w:rsidRPr="00522A97">
        <w:rPr>
          <w:lang w:val="pl-PL"/>
        </w:rPr>
        <w:t xml:space="preserve">pomówił </w:t>
      </w:r>
      <w:r w:rsidR="00FC2F0C">
        <w:rPr>
          <w:lang w:val="pl-PL"/>
        </w:rPr>
        <w:t>P</w:t>
      </w:r>
      <w:r w:rsidRPr="00522A97">
        <w:rPr>
          <w:lang w:val="pl-PL"/>
        </w:rPr>
        <w:t xml:space="preserve">ana Kerna o przekazywanie środkom masowego przekazu fałszywych </w:t>
      </w:r>
      <w:r w:rsidR="009E6D09" w:rsidRPr="00522A97">
        <w:rPr>
          <w:lang w:val="pl-PL"/>
        </w:rPr>
        <w:t>informacji i nazwał go kłamcą</w:t>
      </w:r>
      <w:r w:rsidR="002F10BF" w:rsidRPr="00522A97">
        <w:rPr>
          <w:lang w:val="pl-PL"/>
        </w:rPr>
        <w:t>,</w:t>
      </w:r>
    </w:p>
    <w:p w14:paraId="1A1E6347" w14:textId="6440B13E" w:rsidR="002F10BF" w:rsidRPr="00522A97" w:rsidRDefault="002F10BF" w:rsidP="0033629C">
      <w:pPr>
        <w:pStyle w:val="JuQuot"/>
        <w:ind w:left="0" w:firstLine="425"/>
        <w:rPr>
          <w:lang w:val="pl-PL"/>
        </w:rPr>
      </w:pPr>
      <w:r w:rsidRPr="00522A97">
        <w:rPr>
          <w:lang w:val="pl-PL"/>
        </w:rPr>
        <w:lastRenderedPageBreak/>
        <w:t xml:space="preserve">- </w:t>
      </w:r>
      <w:r w:rsidR="009E6D09" w:rsidRPr="00522A97">
        <w:rPr>
          <w:lang w:val="pl-PL"/>
        </w:rPr>
        <w:t>pomówił małżonków Kern o chęć umieszczenia córki w szpitalu psychiatrycznym i</w:t>
      </w:r>
      <w:r w:rsidR="00F36858">
        <w:rPr>
          <w:lang w:val="pl-PL"/>
        </w:rPr>
        <w:t> </w:t>
      </w:r>
      <w:r w:rsidR="009E6D09" w:rsidRPr="00522A97">
        <w:rPr>
          <w:lang w:val="pl-PL"/>
        </w:rPr>
        <w:t xml:space="preserve">podważał ich kwalifikacje rodzicielskie i stwierdził bez żadnego powodu, że trzeba poddać stosownym badaniom </w:t>
      </w:r>
      <w:r w:rsidR="00C9164D" w:rsidRPr="00522A97">
        <w:rPr>
          <w:lang w:val="pl-PL"/>
        </w:rPr>
        <w:t>psychologiczno-psychiatrycznym „rodziców i samą M. K</w:t>
      </w:r>
      <w:r w:rsidR="00056D63">
        <w:rPr>
          <w:lang w:val="pl-PL"/>
        </w:rPr>
        <w:t>”.</w:t>
      </w:r>
    </w:p>
    <w:p w14:paraId="1AD35085" w14:textId="77777777" w:rsidR="002F10BF" w:rsidRPr="00522A97" w:rsidRDefault="00C9164D" w:rsidP="0033629C">
      <w:pPr>
        <w:pStyle w:val="JuQuot"/>
        <w:keepNext/>
        <w:keepLines/>
        <w:ind w:left="0" w:firstLine="425"/>
        <w:rPr>
          <w:lang w:val="pl-PL"/>
        </w:rPr>
      </w:pPr>
      <w:r w:rsidRPr="00522A97">
        <w:rPr>
          <w:lang w:val="pl-PL"/>
        </w:rPr>
        <w:t>Wyrażamy poszkodowanym ubolewanie z powodu wyrządzonej im krzywdy</w:t>
      </w:r>
      <w:r w:rsidR="002F10BF" w:rsidRPr="00522A97">
        <w:rPr>
          <w:lang w:val="pl-PL"/>
        </w:rPr>
        <w:t>”.</w:t>
      </w:r>
    </w:p>
    <w:p w14:paraId="37C4BADC" w14:textId="20DC8A78" w:rsidR="002F10BF" w:rsidRPr="00BC4DBA" w:rsidRDefault="006A4295" w:rsidP="0033629C">
      <w:pPr>
        <w:pStyle w:val="JuHA"/>
        <w:keepNext w:val="0"/>
        <w:keepLines w:val="0"/>
        <w:rPr>
          <w:lang w:val="pl-PL"/>
        </w:rPr>
      </w:pPr>
      <w:r w:rsidRPr="00BC4DBA">
        <w:rPr>
          <w:lang w:val="pl-PL"/>
        </w:rPr>
        <w:t>D</w:t>
      </w:r>
      <w:r w:rsidR="00BC4DBA" w:rsidRPr="00BC4DBA">
        <w:rPr>
          <w:lang w:val="pl-PL"/>
        </w:rPr>
        <w:t>.</w:t>
      </w:r>
      <w:r w:rsidR="00BE5073">
        <w:rPr>
          <w:lang w:val="pl-PL"/>
        </w:rPr>
        <w:t xml:space="preserve"> </w:t>
      </w:r>
      <w:r w:rsidR="00BC4DBA" w:rsidRPr="00BC4DBA">
        <w:rPr>
          <w:lang w:val="pl-PL"/>
        </w:rPr>
        <w:t>Wyrok sądu pierwszej instancji</w:t>
      </w:r>
    </w:p>
    <w:p w14:paraId="11415AC6" w14:textId="5907497C" w:rsidR="002F10BF" w:rsidRPr="00011318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14</w:t>
      </w:r>
      <w:r w:rsidR="002F10BF" w:rsidRPr="00BC4DBA">
        <w:rPr>
          <w:lang w:val="pl-PL"/>
        </w:rPr>
        <w:t>.</w:t>
      </w:r>
      <w:r w:rsidR="00BE5073">
        <w:rPr>
          <w:lang w:val="pl-PL"/>
        </w:rPr>
        <w:t xml:space="preserve"> </w:t>
      </w:r>
      <w:r w:rsidR="00BC4DBA" w:rsidRPr="00BC4DBA">
        <w:rPr>
          <w:lang w:val="pl-PL"/>
        </w:rPr>
        <w:t>D</w:t>
      </w:r>
      <w:r w:rsidR="00955F28">
        <w:rPr>
          <w:lang w:val="pl-PL"/>
        </w:rPr>
        <w:t xml:space="preserve">nia </w:t>
      </w:r>
      <w:r w:rsidR="00BC4DBA" w:rsidRPr="00BC4DBA">
        <w:rPr>
          <w:lang w:val="pl-PL"/>
        </w:rPr>
        <w:t>15 maja 1998</w:t>
      </w:r>
      <w:r w:rsidR="00F61FB7">
        <w:rPr>
          <w:lang w:val="pl-PL"/>
        </w:rPr>
        <w:t xml:space="preserve"> </w:t>
      </w:r>
      <w:r w:rsidR="007505C8">
        <w:rPr>
          <w:lang w:val="pl-PL"/>
        </w:rPr>
        <w:t>r.</w:t>
      </w:r>
      <w:r w:rsidR="00BC4DBA" w:rsidRPr="00BC4DBA">
        <w:rPr>
          <w:lang w:val="pl-PL"/>
        </w:rPr>
        <w:t xml:space="preserve"> </w:t>
      </w:r>
      <w:r w:rsidR="002F10BF" w:rsidRPr="00BC4DBA">
        <w:rPr>
          <w:lang w:val="pl-PL"/>
        </w:rPr>
        <w:t>Sąd Wojewódzki</w:t>
      </w:r>
      <w:r w:rsidR="00BC4DBA" w:rsidRPr="00BC4DBA">
        <w:rPr>
          <w:lang w:val="pl-PL"/>
        </w:rPr>
        <w:t xml:space="preserve"> w Łodzi</w:t>
      </w:r>
      <w:r w:rsidR="002F10BF" w:rsidRPr="00BC4DBA">
        <w:rPr>
          <w:lang w:val="pl-PL"/>
        </w:rPr>
        <w:t xml:space="preserve"> </w:t>
      </w:r>
      <w:r w:rsidR="00BC4DBA">
        <w:rPr>
          <w:lang w:val="pl-PL"/>
        </w:rPr>
        <w:t xml:space="preserve">wydał wyrok korzystny dla powodów. </w:t>
      </w:r>
      <w:r w:rsidR="00BC4DBA" w:rsidRPr="00955F28">
        <w:rPr>
          <w:lang w:val="pl-PL"/>
        </w:rPr>
        <w:t>Sąd nakazał skarżącemu opublikowa</w:t>
      </w:r>
      <w:r w:rsidR="009777ED">
        <w:rPr>
          <w:lang w:val="pl-PL"/>
        </w:rPr>
        <w:t>nie</w:t>
      </w:r>
      <w:r w:rsidR="00BC4DBA" w:rsidRPr="00955F28">
        <w:rPr>
          <w:lang w:val="pl-PL"/>
        </w:rPr>
        <w:t xml:space="preserve"> przeprosi</w:t>
      </w:r>
      <w:r w:rsidR="009777ED">
        <w:rPr>
          <w:lang w:val="pl-PL"/>
        </w:rPr>
        <w:t>n</w:t>
      </w:r>
      <w:r w:rsidR="00BC4DBA" w:rsidRPr="00955F28">
        <w:rPr>
          <w:lang w:val="pl-PL"/>
        </w:rPr>
        <w:t xml:space="preserve"> tak jak to wskazano w pozwie</w:t>
      </w:r>
      <w:r w:rsidR="00955F28" w:rsidRPr="00955F28">
        <w:rPr>
          <w:lang w:val="pl-PL"/>
        </w:rPr>
        <w:t xml:space="preserve"> i </w:t>
      </w:r>
      <w:r w:rsidR="009777ED">
        <w:rPr>
          <w:lang w:val="pl-PL"/>
        </w:rPr>
        <w:t>zasądził na rzecz</w:t>
      </w:r>
      <w:r w:rsidR="009777ED" w:rsidRPr="00955F28">
        <w:rPr>
          <w:lang w:val="pl-PL"/>
        </w:rPr>
        <w:t xml:space="preserve"> </w:t>
      </w:r>
      <w:r w:rsidR="00955F28" w:rsidRPr="00955F28">
        <w:rPr>
          <w:lang w:val="pl-PL"/>
        </w:rPr>
        <w:t>powod</w:t>
      </w:r>
      <w:r w:rsidR="009777ED">
        <w:rPr>
          <w:lang w:val="pl-PL"/>
        </w:rPr>
        <w:t>ów</w:t>
      </w:r>
      <w:r w:rsidR="002F10BF" w:rsidRPr="00955F28">
        <w:rPr>
          <w:lang w:val="pl-PL"/>
        </w:rPr>
        <w:t xml:space="preserve"> </w:t>
      </w:r>
      <w:r w:rsidR="00E21423">
        <w:rPr>
          <w:lang w:val="pl-PL"/>
        </w:rPr>
        <w:t>część zadośćuczynienia</w:t>
      </w:r>
      <w:r w:rsidR="009777ED">
        <w:rPr>
          <w:lang w:val="pl-PL"/>
        </w:rPr>
        <w:t>,</w:t>
      </w:r>
      <w:r w:rsidR="00955F28">
        <w:rPr>
          <w:lang w:val="pl-PL"/>
        </w:rPr>
        <w:t xml:space="preserve"> to </w:t>
      </w:r>
      <w:r w:rsidR="00955F28" w:rsidRPr="00E21423">
        <w:rPr>
          <w:lang w:val="pl-PL"/>
        </w:rPr>
        <w:t>jest</w:t>
      </w:r>
      <w:r w:rsidR="00BE5073">
        <w:rPr>
          <w:lang w:val="pl-PL"/>
        </w:rPr>
        <w:t xml:space="preserve"> </w:t>
      </w:r>
      <w:r w:rsidR="002F10BF" w:rsidRPr="00E21423">
        <w:rPr>
          <w:lang w:val="pl-PL"/>
        </w:rPr>
        <w:t>8</w:t>
      </w:r>
      <w:r w:rsidR="007505C8">
        <w:rPr>
          <w:lang w:val="pl-PL"/>
        </w:rPr>
        <w:t>.</w:t>
      </w:r>
      <w:r w:rsidR="00955F28" w:rsidRPr="00E21423">
        <w:rPr>
          <w:lang w:val="pl-PL"/>
        </w:rPr>
        <w:t>500 złotych.</w:t>
      </w:r>
      <w:r w:rsidR="00BE5073">
        <w:rPr>
          <w:lang w:val="pl-PL"/>
        </w:rPr>
        <w:t xml:space="preserve"> </w:t>
      </w:r>
      <w:r w:rsidR="00955F28" w:rsidRPr="00E21423">
        <w:rPr>
          <w:lang w:val="pl-PL"/>
        </w:rPr>
        <w:t xml:space="preserve">Sąd </w:t>
      </w:r>
      <w:r w:rsidR="009777ED">
        <w:rPr>
          <w:lang w:val="pl-PL"/>
        </w:rPr>
        <w:t xml:space="preserve">stwierdził </w:t>
      </w:r>
      <w:r w:rsidR="009777ED" w:rsidRPr="00522A97">
        <w:rPr>
          <w:i/>
          <w:iCs/>
          <w:lang w:val="pl-PL"/>
        </w:rPr>
        <w:t>inter alia</w:t>
      </w:r>
      <w:r w:rsidR="00955F28" w:rsidRPr="00E21423">
        <w:rPr>
          <w:lang w:val="pl-PL"/>
        </w:rPr>
        <w:t>:</w:t>
      </w:r>
    </w:p>
    <w:p w14:paraId="13441109" w14:textId="2DAB9FDD" w:rsidR="000A127C" w:rsidRPr="00522A97" w:rsidRDefault="009578CC" w:rsidP="0033629C">
      <w:pPr>
        <w:pStyle w:val="JuQuot"/>
        <w:ind w:left="0" w:firstLine="283"/>
        <w:rPr>
          <w:lang w:val="pl-PL"/>
        </w:rPr>
      </w:pPr>
      <w:r>
        <w:rPr>
          <w:lang w:val="pl-PL"/>
        </w:rPr>
        <w:t>„</w:t>
      </w:r>
      <w:r w:rsidR="00A82CE9" w:rsidRPr="00522A97">
        <w:rPr>
          <w:lang w:val="pl-PL"/>
        </w:rPr>
        <w:t>Zgodzić się</w:t>
      </w:r>
      <w:r w:rsidR="00C9164D" w:rsidRPr="00522A97">
        <w:rPr>
          <w:lang w:val="pl-PL"/>
        </w:rPr>
        <w:t xml:space="preserve"> trz</w:t>
      </w:r>
      <w:r w:rsidR="00A82CE9" w:rsidRPr="00522A97">
        <w:rPr>
          <w:lang w:val="pl-PL"/>
        </w:rPr>
        <w:t>e</w:t>
      </w:r>
      <w:r w:rsidR="00E0310F" w:rsidRPr="00522A97">
        <w:rPr>
          <w:lang w:val="pl-PL"/>
        </w:rPr>
        <w:t>ba w tym</w:t>
      </w:r>
      <w:r w:rsidR="00BE5073">
        <w:rPr>
          <w:lang w:val="pl-PL"/>
        </w:rPr>
        <w:t xml:space="preserve"> </w:t>
      </w:r>
      <w:r w:rsidR="00E0310F" w:rsidRPr="00522A97">
        <w:rPr>
          <w:lang w:val="pl-PL"/>
        </w:rPr>
        <w:t>miejscu (</w:t>
      </w:r>
      <w:r w:rsidR="00C9164D" w:rsidRPr="00522A97">
        <w:rPr>
          <w:lang w:val="pl-PL"/>
        </w:rPr>
        <w:t>ze skarżącym),</w:t>
      </w:r>
      <w:r w:rsidR="00E0310F" w:rsidRPr="00522A97">
        <w:rPr>
          <w:lang w:val="pl-PL"/>
        </w:rPr>
        <w:t xml:space="preserve"> </w:t>
      </w:r>
      <w:r w:rsidR="00C9164D" w:rsidRPr="00522A97">
        <w:rPr>
          <w:lang w:val="pl-PL"/>
        </w:rPr>
        <w:t>że jako wydawca miał prawo informować czytelników o ważnych okolicznościach dotyczących powoda</w:t>
      </w:r>
      <w:r w:rsidR="00A82CE9" w:rsidRPr="00522A97">
        <w:rPr>
          <w:lang w:val="pl-PL"/>
        </w:rPr>
        <w:t xml:space="preserve"> [A</w:t>
      </w:r>
      <w:r w:rsidR="00E0310F" w:rsidRPr="00522A97">
        <w:rPr>
          <w:lang w:val="pl-PL"/>
        </w:rPr>
        <w:t>. Kern], który był wówczas osobą</w:t>
      </w:r>
      <w:r w:rsidR="00A82CE9" w:rsidRPr="00522A97">
        <w:rPr>
          <w:lang w:val="pl-PL"/>
        </w:rPr>
        <w:t xml:space="preserve"> piastującą jedno z najwyższych stanowisk w państwie. Publikowanie tych informacji nie było zatem </w:t>
      </w:r>
      <w:r w:rsidR="00E0310F" w:rsidRPr="00522A97">
        <w:rPr>
          <w:lang w:val="pl-PL"/>
        </w:rPr>
        <w:t>dotknięte bezprawnością, pomimo</w:t>
      </w:r>
      <w:r w:rsidR="00A82CE9" w:rsidRPr="00522A97">
        <w:rPr>
          <w:lang w:val="pl-PL"/>
        </w:rPr>
        <w:t>, iż doty</w:t>
      </w:r>
      <w:r w:rsidR="00E0310F" w:rsidRPr="00522A97">
        <w:rPr>
          <w:lang w:val="pl-PL"/>
        </w:rPr>
        <w:t>czyło życia prywatnego powodów</w:t>
      </w:r>
      <w:r w:rsidR="00CB2641" w:rsidRPr="00522A97">
        <w:rPr>
          <w:lang w:val="pl-PL"/>
        </w:rPr>
        <w:t>, a więc dobra chronionego prawem.</w:t>
      </w:r>
      <w:r w:rsidR="00E0310F" w:rsidRPr="00522A97">
        <w:rPr>
          <w:lang w:val="pl-PL"/>
        </w:rPr>
        <w:t xml:space="preserve"> </w:t>
      </w:r>
      <w:r w:rsidR="00CB2641" w:rsidRPr="00522A97">
        <w:rPr>
          <w:lang w:val="pl-PL"/>
        </w:rPr>
        <w:t xml:space="preserve">Artykuł zawiera jednak nie tylko informacje, ale stwierdzenia naruszające cześć, tj. dobre imię powodów. Stwierdzenie, </w:t>
      </w:r>
      <w:r w:rsidR="00E0310F" w:rsidRPr="00522A97">
        <w:rPr>
          <w:lang w:val="pl-PL"/>
        </w:rPr>
        <w:t>ż</w:t>
      </w:r>
      <w:r w:rsidR="00CB2641" w:rsidRPr="00522A97">
        <w:rPr>
          <w:lang w:val="pl-PL"/>
        </w:rPr>
        <w:t>e</w:t>
      </w:r>
      <w:r w:rsidR="00F36858">
        <w:rPr>
          <w:lang w:val="pl-PL"/>
        </w:rPr>
        <w:t> </w:t>
      </w:r>
      <w:r w:rsidR="00CB2641" w:rsidRPr="00522A97">
        <w:rPr>
          <w:lang w:val="pl-PL"/>
        </w:rPr>
        <w:t xml:space="preserve">Zofia i Andrzej Kernowie, </w:t>
      </w:r>
      <w:r w:rsidR="000A127C" w:rsidRPr="00522A97">
        <w:rPr>
          <w:lang w:val="pl-PL"/>
        </w:rPr>
        <w:t>podjęli nieudan</w:t>
      </w:r>
      <w:r w:rsidR="007505C8" w:rsidRPr="00522A97">
        <w:rPr>
          <w:lang w:val="pl-PL"/>
        </w:rPr>
        <w:t>ą</w:t>
      </w:r>
      <w:r w:rsidR="000A127C" w:rsidRPr="00522A97">
        <w:rPr>
          <w:lang w:val="pl-PL"/>
        </w:rPr>
        <w:t xml:space="preserve"> próbę umieszczenia córk</w:t>
      </w:r>
      <w:r w:rsidR="00E0310F" w:rsidRPr="00522A97">
        <w:rPr>
          <w:lang w:val="pl-PL"/>
        </w:rPr>
        <w:t>i w</w:t>
      </w:r>
      <w:r w:rsidR="00BE5073">
        <w:rPr>
          <w:lang w:val="pl-PL"/>
        </w:rPr>
        <w:t xml:space="preserve"> </w:t>
      </w:r>
      <w:r w:rsidR="00E0310F" w:rsidRPr="00522A97">
        <w:rPr>
          <w:lang w:val="pl-PL"/>
        </w:rPr>
        <w:t>szpitalu psychiatrycznym, ż</w:t>
      </w:r>
      <w:r w:rsidR="000A127C" w:rsidRPr="00522A97">
        <w:rPr>
          <w:lang w:val="pl-PL"/>
        </w:rPr>
        <w:t>e jej nie rozumieją i nie kochają, a w ich interesie leży odseparowanie jej</w:t>
      </w:r>
      <w:r w:rsidR="00F36858">
        <w:rPr>
          <w:lang w:val="pl-PL"/>
        </w:rPr>
        <w:t> </w:t>
      </w:r>
      <w:r w:rsidR="000A127C" w:rsidRPr="00522A97">
        <w:rPr>
          <w:lang w:val="pl-PL"/>
        </w:rPr>
        <w:t>od świata podważały ich kwalifikacje rodzicielskie, kwestionowały wyznawane przez nich zasady moralne.</w:t>
      </w:r>
      <w:r w:rsidR="00BE5073">
        <w:rPr>
          <w:lang w:val="pl-PL"/>
        </w:rPr>
        <w:t xml:space="preserve"> </w:t>
      </w:r>
    </w:p>
    <w:p w14:paraId="354E351A" w14:textId="77777777" w:rsidR="002F10BF" w:rsidRPr="00522A97" w:rsidRDefault="000A127C" w:rsidP="0033629C">
      <w:pPr>
        <w:pStyle w:val="JuQuot"/>
        <w:ind w:left="0" w:firstLine="283"/>
        <w:rPr>
          <w:lang w:val="pl-PL"/>
        </w:rPr>
      </w:pPr>
      <w:r w:rsidRPr="00522A97">
        <w:rPr>
          <w:lang w:val="pl-PL"/>
        </w:rPr>
        <w:t xml:space="preserve">Informacja, że cała </w:t>
      </w:r>
      <w:r w:rsidR="00506008" w:rsidRPr="00522A97">
        <w:rPr>
          <w:lang w:val="pl-PL"/>
        </w:rPr>
        <w:t>rodzina winna być</w:t>
      </w:r>
      <w:r w:rsidRPr="00522A97">
        <w:rPr>
          <w:lang w:val="pl-PL"/>
        </w:rPr>
        <w:t xml:space="preserve"> przebadana przez psychologów </w:t>
      </w:r>
      <w:r w:rsidR="00506008" w:rsidRPr="00522A97">
        <w:rPr>
          <w:lang w:val="pl-PL"/>
        </w:rPr>
        <w:t>i</w:t>
      </w:r>
      <w:r w:rsidRPr="00522A97">
        <w:rPr>
          <w:lang w:val="pl-PL"/>
        </w:rPr>
        <w:t xml:space="preserve"> psychiatrów </w:t>
      </w:r>
      <w:r w:rsidR="00506008" w:rsidRPr="00522A97">
        <w:rPr>
          <w:lang w:val="pl-PL"/>
        </w:rPr>
        <w:t>również szkodziła powodom w ocenie innych osób.</w:t>
      </w:r>
    </w:p>
    <w:p w14:paraId="1457EE14" w14:textId="77777777" w:rsidR="006C4B62" w:rsidRDefault="00506008" w:rsidP="0033629C">
      <w:pPr>
        <w:pStyle w:val="JuQuot"/>
        <w:ind w:left="0" w:firstLine="283"/>
        <w:rPr>
          <w:lang w:val="pl-PL"/>
        </w:rPr>
      </w:pPr>
      <w:r w:rsidRPr="00522A97">
        <w:rPr>
          <w:lang w:val="pl-PL"/>
        </w:rPr>
        <w:t xml:space="preserve">Dotyczy to zwłaszcza rodziców M. K., którzy pełnili w </w:t>
      </w:r>
      <w:r w:rsidR="00020B96" w:rsidRPr="00522A97">
        <w:rPr>
          <w:lang w:val="pl-PL"/>
        </w:rPr>
        <w:t>tym czasie ważne funkcje zawodowe i ich stan zdrowia psychiczne</w:t>
      </w:r>
      <w:r w:rsidR="006C4B62" w:rsidRPr="00522A97">
        <w:rPr>
          <w:lang w:val="pl-PL"/>
        </w:rPr>
        <w:t xml:space="preserve">go nie powinien </w:t>
      </w:r>
      <w:r w:rsidR="00F81E11" w:rsidRPr="00522A97">
        <w:rPr>
          <w:lang w:val="pl-PL"/>
        </w:rPr>
        <w:t xml:space="preserve">był </w:t>
      </w:r>
      <w:r w:rsidR="006C4B62" w:rsidRPr="00522A97">
        <w:rPr>
          <w:lang w:val="pl-PL"/>
        </w:rPr>
        <w:t>być</w:t>
      </w:r>
      <w:r w:rsidR="00020B96" w:rsidRPr="00522A97">
        <w:rPr>
          <w:lang w:val="pl-PL"/>
        </w:rPr>
        <w:t xml:space="preserve"> przedmiotem publicznych rozważań. I wreszcie nazwanie Andrzeja Kerna kłamcą i stwierdzenie, </w:t>
      </w:r>
      <w:r w:rsidR="007505C8" w:rsidRPr="00522A97">
        <w:rPr>
          <w:lang w:val="pl-PL"/>
        </w:rPr>
        <w:t>ż</w:t>
      </w:r>
      <w:r w:rsidR="00020B96" w:rsidRPr="00522A97">
        <w:rPr>
          <w:lang w:val="pl-PL"/>
        </w:rPr>
        <w:t>e nadużywał on posiadanej wówczas władzy</w:t>
      </w:r>
      <w:r w:rsidR="006C4B62" w:rsidRPr="00522A97">
        <w:rPr>
          <w:lang w:val="pl-PL"/>
        </w:rPr>
        <w:t xml:space="preserve"> w sposób oczywisty szkodziło jego dobremu imieniu </w:t>
      </w:r>
      <w:r w:rsidR="007505C8" w:rsidRPr="00522A97">
        <w:rPr>
          <w:lang w:val="pl-PL"/>
        </w:rPr>
        <w:t>i</w:t>
      </w:r>
      <w:r w:rsidR="006C4B62" w:rsidRPr="00522A97">
        <w:rPr>
          <w:lang w:val="pl-PL"/>
        </w:rPr>
        <w:t xml:space="preserve"> narażało go na utratę zaufania wyborców oraz kierownictwa partii, której był członkiem.</w:t>
      </w:r>
      <w:r w:rsidR="00F81E11" w:rsidRPr="00522A97">
        <w:rPr>
          <w:lang w:val="pl-PL"/>
        </w:rPr>
        <w:t xml:space="preserve"> Działania skarżącego (…) były działaniami</w:t>
      </w:r>
      <w:r w:rsidR="006C4B62" w:rsidRPr="00522A97">
        <w:rPr>
          <w:lang w:val="pl-PL"/>
        </w:rPr>
        <w:t xml:space="preserve"> bezprawnym</w:t>
      </w:r>
      <w:r w:rsidR="00F81E11" w:rsidRPr="00522A97">
        <w:rPr>
          <w:lang w:val="pl-PL"/>
        </w:rPr>
        <w:t>i</w:t>
      </w:r>
      <w:r w:rsidR="006C4B62" w:rsidRPr="00522A97">
        <w:rPr>
          <w:lang w:val="pl-PL"/>
        </w:rPr>
        <w:t>, bo naruszały dobre imię i cześć powodów</w:t>
      </w:r>
      <w:r w:rsidR="007505C8" w:rsidRPr="00522A97">
        <w:rPr>
          <w:lang w:val="pl-PL"/>
        </w:rPr>
        <w:t>.</w:t>
      </w:r>
    </w:p>
    <w:p w14:paraId="3DC327C2" w14:textId="7A2E408B" w:rsidR="002F10BF" w:rsidRPr="00522A97" w:rsidRDefault="007A53E7" w:rsidP="0033629C">
      <w:pPr>
        <w:pStyle w:val="JuQuot"/>
        <w:ind w:left="0" w:firstLine="283"/>
        <w:rPr>
          <w:lang w:val="pl-PL"/>
        </w:rPr>
      </w:pPr>
      <w:r w:rsidRPr="00522A97">
        <w:rPr>
          <w:lang w:val="pl-PL"/>
        </w:rPr>
        <w:t>Sąd nie zgodził się</w:t>
      </w:r>
      <w:r w:rsidR="006C4B62" w:rsidRPr="00522A97">
        <w:rPr>
          <w:lang w:val="pl-PL"/>
        </w:rPr>
        <w:t xml:space="preserve"> z opinią skarżącego, iż skoro nie był on autorem cytowanych stwierdzeń, nie był o</w:t>
      </w:r>
      <w:r w:rsidR="005A3B62" w:rsidRPr="00522A97">
        <w:rPr>
          <w:lang w:val="pl-PL"/>
        </w:rPr>
        <w:t>n zobligowany do sprawdzenia</w:t>
      </w:r>
      <w:r w:rsidR="006C4B62" w:rsidRPr="00522A97">
        <w:rPr>
          <w:lang w:val="pl-PL"/>
        </w:rPr>
        <w:t xml:space="preserve"> prawdziwości </w:t>
      </w:r>
      <w:r w:rsidR="005A3B62" w:rsidRPr="00522A97">
        <w:rPr>
          <w:lang w:val="pl-PL"/>
        </w:rPr>
        <w:t>informacji zawartych w</w:t>
      </w:r>
      <w:r w:rsidR="00F36858">
        <w:rPr>
          <w:lang w:val="pl-PL"/>
        </w:rPr>
        <w:t> </w:t>
      </w:r>
      <w:r w:rsidR="005A3B62" w:rsidRPr="00522A97">
        <w:rPr>
          <w:lang w:val="pl-PL"/>
        </w:rPr>
        <w:t xml:space="preserve">wywiadzie z Michałem </w:t>
      </w:r>
      <w:proofErr w:type="spellStart"/>
      <w:r w:rsidR="005A3B62" w:rsidRPr="00522A97">
        <w:rPr>
          <w:lang w:val="pl-PL"/>
        </w:rPr>
        <w:t>Pliseckim</w:t>
      </w:r>
      <w:proofErr w:type="spellEnd"/>
      <w:r w:rsidR="005A3B62" w:rsidRPr="00522A97">
        <w:rPr>
          <w:lang w:val="pl-PL"/>
        </w:rPr>
        <w:t>…”</w:t>
      </w:r>
      <w:r w:rsidR="009578CC">
        <w:rPr>
          <w:lang w:val="pl-PL"/>
        </w:rPr>
        <w:t>.</w:t>
      </w:r>
    </w:p>
    <w:p w14:paraId="02D923C2" w14:textId="113C602D" w:rsidR="002F10BF" w:rsidRPr="001A5441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15</w:t>
      </w:r>
      <w:r w:rsidR="002F10BF" w:rsidRPr="005A3B62">
        <w:rPr>
          <w:lang w:val="pl-PL"/>
        </w:rPr>
        <w:t>.</w:t>
      </w:r>
      <w:r w:rsidR="00BE5073">
        <w:rPr>
          <w:lang w:val="pl-PL"/>
        </w:rPr>
        <w:t xml:space="preserve"> </w:t>
      </w:r>
      <w:r w:rsidR="00955F28" w:rsidRPr="00413D38">
        <w:rPr>
          <w:lang w:val="pl-PL"/>
        </w:rPr>
        <w:t xml:space="preserve">Dnia 27 lipca </w:t>
      </w:r>
      <w:r w:rsidR="002F10BF" w:rsidRPr="00413D38">
        <w:rPr>
          <w:lang w:val="pl-PL"/>
        </w:rPr>
        <w:t>1998</w:t>
      </w:r>
      <w:r w:rsidR="00F61FB7">
        <w:rPr>
          <w:lang w:val="pl-PL"/>
        </w:rPr>
        <w:t xml:space="preserve"> </w:t>
      </w:r>
      <w:r w:rsidR="00955F28" w:rsidRPr="00413D38">
        <w:rPr>
          <w:lang w:val="pl-PL"/>
        </w:rPr>
        <w:t>r. skarżący złożył apelację do Sądu Apelacyjnego w Łodzi.</w:t>
      </w:r>
      <w:r w:rsidR="00980B2B">
        <w:rPr>
          <w:lang w:val="pl-PL"/>
        </w:rPr>
        <w:t xml:space="preserve"> P</w:t>
      </w:r>
      <w:r w:rsidR="00955F28" w:rsidRPr="00413D38">
        <w:rPr>
          <w:lang w:val="pl-PL"/>
        </w:rPr>
        <w:t xml:space="preserve">odniósł </w:t>
      </w:r>
      <w:r w:rsidR="0073279C" w:rsidRPr="00522A97">
        <w:rPr>
          <w:i/>
          <w:iCs/>
          <w:lang w:val="pl-PL"/>
        </w:rPr>
        <w:t>inter alia</w:t>
      </w:r>
      <w:r w:rsidR="00955F28" w:rsidRPr="00413D38">
        <w:rPr>
          <w:lang w:val="pl-PL"/>
        </w:rPr>
        <w:t xml:space="preserve">, że sąd naruszył jego prawo do </w:t>
      </w:r>
      <w:r w:rsidR="0073279C">
        <w:rPr>
          <w:lang w:val="pl-PL"/>
        </w:rPr>
        <w:t>wolności</w:t>
      </w:r>
      <w:r w:rsidR="0073279C" w:rsidRPr="00413D38">
        <w:rPr>
          <w:lang w:val="pl-PL"/>
        </w:rPr>
        <w:t xml:space="preserve"> </w:t>
      </w:r>
      <w:r w:rsidR="00955F28" w:rsidRPr="00413D38">
        <w:rPr>
          <w:lang w:val="pl-PL"/>
        </w:rPr>
        <w:t>wypowiedzi</w:t>
      </w:r>
      <w:r w:rsidR="0073279C">
        <w:rPr>
          <w:lang w:val="pl-PL"/>
        </w:rPr>
        <w:t>, z naruszeniem art.</w:t>
      </w:r>
      <w:r w:rsidR="00980B2B">
        <w:rPr>
          <w:lang w:val="pl-PL"/>
        </w:rPr>
        <w:t xml:space="preserve"> 10 Konwencji, </w:t>
      </w:r>
      <w:r w:rsidR="005A3B62">
        <w:rPr>
          <w:lang w:val="pl-PL"/>
        </w:rPr>
        <w:t>ponieważ prz</w:t>
      </w:r>
      <w:r w:rsidR="00413D38" w:rsidRPr="00413D38">
        <w:rPr>
          <w:lang w:val="pl-PL"/>
        </w:rPr>
        <w:t>ekroczył dopuszczalny margines swobody oceny oraz naruszył zasadę proporcjonalnoś</w:t>
      </w:r>
      <w:r w:rsidR="00980B2B">
        <w:rPr>
          <w:lang w:val="pl-PL"/>
        </w:rPr>
        <w:t xml:space="preserve">ci pomiędzy </w:t>
      </w:r>
      <w:r w:rsidR="00C71DE9">
        <w:rPr>
          <w:lang w:val="pl-PL"/>
        </w:rPr>
        <w:t xml:space="preserve">realizowanym </w:t>
      </w:r>
      <w:r w:rsidR="00980B2B">
        <w:rPr>
          <w:lang w:val="pl-PL"/>
        </w:rPr>
        <w:t>u</w:t>
      </w:r>
      <w:r w:rsidR="00CB667A">
        <w:rPr>
          <w:lang w:val="pl-PL"/>
        </w:rPr>
        <w:t xml:space="preserve">prawnionym </w:t>
      </w:r>
      <w:r w:rsidR="00980B2B">
        <w:rPr>
          <w:lang w:val="pl-PL"/>
        </w:rPr>
        <w:t>celem i</w:t>
      </w:r>
      <w:r w:rsidR="00413D38" w:rsidRPr="00413D38">
        <w:rPr>
          <w:lang w:val="pl-PL"/>
        </w:rPr>
        <w:t xml:space="preserve"> </w:t>
      </w:r>
      <w:r w:rsidR="00B038AA">
        <w:rPr>
          <w:lang w:val="pl-PL"/>
        </w:rPr>
        <w:t>środkami</w:t>
      </w:r>
      <w:r w:rsidR="0073279C">
        <w:rPr>
          <w:lang w:val="pl-PL"/>
        </w:rPr>
        <w:t>,</w:t>
      </w:r>
      <w:r w:rsidR="00B038AA">
        <w:rPr>
          <w:lang w:val="pl-PL"/>
        </w:rPr>
        <w:t xml:space="preserve"> jakie zostały zastosowane</w:t>
      </w:r>
      <w:r w:rsidR="00413D38" w:rsidRPr="00413D38">
        <w:rPr>
          <w:lang w:val="pl-PL"/>
        </w:rPr>
        <w:t xml:space="preserve">. </w:t>
      </w:r>
      <w:r w:rsidR="00413D38" w:rsidRPr="001A5441">
        <w:rPr>
          <w:lang w:val="pl-PL"/>
        </w:rPr>
        <w:t xml:space="preserve">Naruszenie </w:t>
      </w:r>
      <w:r w:rsidR="0073279C">
        <w:rPr>
          <w:lang w:val="pl-PL"/>
        </w:rPr>
        <w:t>j</w:t>
      </w:r>
      <w:r w:rsidR="00413D38" w:rsidRPr="001A5441">
        <w:rPr>
          <w:lang w:val="pl-PL"/>
        </w:rPr>
        <w:t xml:space="preserve">ego prawa było </w:t>
      </w:r>
      <w:r w:rsidR="005A4CF8" w:rsidRPr="001A5441">
        <w:rPr>
          <w:lang w:val="pl-PL"/>
        </w:rPr>
        <w:t>tym dotkliwsze</w:t>
      </w:r>
      <w:r w:rsidR="00413D38" w:rsidRPr="001A5441">
        <w:rPr>
          <w:lang w:val="pl-PL"/>
        </w:rPr>
        <w:t xml:space="preserve">, </w:t>
      </w:r>
      <w:r w:rsidR="0073279C">
        <w:rPr>
          <w:lang w:val="pl-PL"/>
        </w:rPr>
        <w:t>że</w:t>
      </w:r>
      <w:r w:rsidR="00F36858">
        <w:rPr>
          <w:lang w:val="pl-PL"/>
        </w:rPr>
        <w:t> </w:t>
      </w:r>
      <w:r w:rsidR="005A4CF8" w:rsidRPr="001A5441">
        <w:rPr>
          <w:lang w:val="pl-PL"/>
        </w:rPr>
        <w:t>sprawa dotyczyła polityka</w:t>
      </w:r>
      <w:r w:rsidR="005371A8">
        <w:rPr>
          <w:lang w:val="pl-PL"/>
        </w:rPr>
        <w:t xml:space="preserve">, który powinien wykazywać się </w:t>
      </w:r>
      <w:r w:rsidR="00413D38" w:rsidRPr="001A5441">
        <w:rPr>
          <w:lang w:val="pl-PL"/>
        </w:rPr>
        <w:t xml:space="preserve">znacznie </w:t>
      </w:r>
      <w:r w:rsidR="00F81E11">
        <w:rPr>
          <w:lang w:val="pl-PL"/>
        </w:rPr>
        <w:t>większą</w:t>
      </w:r>
      <w:r w:rsidR="005371A8">
        <w:rPr>
          <w:lang w:val="pl-PL"/>
        </w:rPr>
        <w:t xml:space="preserve"> tolerancją</w:t>
      </w:r>
      <w:r w:rsidR="005A4CF8" w:rsidRPr="001A5441">
        <w:rPr>
          <w:lang w:val="pl-PL"/>
        </w:rPr>
        <w:t xml:space="preserve"> na krytyk</w:t>
      </w:r>
      <w:r w:rsidR="005371A8">
        <w:rPr>
          <w:lang w:val="pl-PL"/>
        </w:rPr>
        <w:t>ę. Skarżący dalej podnosił, ż</w:t>
      </w:r>
      <w:r w:rsidR="0073279C">
        <w:rPr>
          <w:lang w:val="pl-PL"/>
        </w:rPr>
        <w:t>e</w:t>
      </w:r>
      <w:r w:rsidR="005371A8">
        <w:rPr>
          <w:lang w:val="pl-PL"/>
        </w:rPr>
        <w:t xml:space="preserve"> </w:t>
      </w:r>
      <w:r w:rsidR="0073279C">
        <w:rPr>
          <w:lang w:val="pl-PL"/>
        </w:rPr>
        <w:t>P</w:t>
      </w:r>
      <w:r w:rsidR="005A4CF8" w:rsidRPr="001A5441">
        <w:rPr>
          <w:lang w:val="pl-PL"/>
        </w:rPr>
        <w:t xml:space="preserve">an </w:t>
      </w:r>
      <w:r w:rsidR="002F10BF" w:rsidRPr="001A5441">
        <w:rPr>
          <w:lang w:val="pl-PL"/>
        </w:rPr>
        <w:t xml:space="preserve">Kern </w:t>
      </w:r>
      <w:r w:rsidR="005A4CF8" w:rsidRPr="001A5441">
        <w:rPr>
          <w:lang w:val="pl-PL"/>
        </w:rPr>
        <w:t>wygłaszając oświadczenia dotyczące rzekomego porwania swojej córki w</w:t>
      </w:r>
      <w:r w:rsidR="00F36858">
        <w:rPr>
          <w:lang w:val="pl-PL"/>
        </w:rPr>
        <w:t> </w:t>
      </w:r>
      <w:r w:rsidR="005A4CF8" w:rsidRPr="001A5441">
        <w:rPr>
          <w:lang w:val="pl-PL"/>
        </w:rPr>
        <w:t xml:space="preserve">telewizji i prasie sam upublicznił informacje na temat </w:t>
      </w:r>
      <w:r w:rsidR="001A5441">
        <w:rPr>
          <w:lang w:val="pl-PL"/>
        </w:rPr>
        <w:t>swo</w:t>
      </w:r>
      <w:r w:rsidR="005A4CF8" w:rsidRPr="001A5441">
        <w:rPr>
          <w:lang w:val="pl-PL"/>
        </w:rPr>
        <w:t xml:space="preserve">jego życia prywatnego. </w:t>
      </w:r>
    </w:p>
    <w:p w14:paraId="5F3D7AA1" w14:textId="106F1023" w:rsidR="002F10BF" w:rsidRPr="001A5441" w:rsidRDefault="001865BA" w:rsidP="0033629C">
      <w:pPr>
        <w:pStyle w:val="JuPara"/>
        <w:spacing w:after="120"/>
        <w:rPr>
          <w:lang w:val="pl-PL"/>
        </w:rPr>
      </w:pPr>
      <w:r>
        <w:rPr>
          <w:noProof/>
          <w:lang w:val="pl-PL"/>
        </w:rPr>
        <w:lastRenderedPageBreak/>
        <w:t>16</w:t>
      </w:r>
      <w:r w:rsidR="001A5441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1A5441" w:rsidRPr="001A5441">
        <w:rPr>
          <w:lang w:val="pl-PL"/>
        </w:rPr>
        <w:t xml:space="preserve">Pan </w:t>
      </w:r>
      <w:r w:rsidR="00B35102" w:rsidRPr="001A5441">
        <w:rPr>
          <w:lang w:val="pl-PL"/>
        </w:rPr>
        <w:t xml:space="preserve">Michał </w:t>
      </w:r>
      <w:proofErr w:type="spellStart"/>
      <w:r w:rsidR="00B35102" w:rsidRPr="001A5441">
        <w:rPr>
          <w:lang w:val="pl-PL"/>
        </w:rPr>
        <w:t>Plisecki</w:t>
      </w:r>
      <w:proofErr w:type="spellEnd"/>
      <w:r w:rsidR="002F10BF" w:rsidRPr="001A5441">
        <w:rPr>
          <w:lang w:val="pl-PL"/>
        </w:rPr>
        <w:t xml:space="preserve">, </w:t>
      </w:r>
      <w:r w:rsidR="001A5441">
        <w:rPr>
          <w:lang w:val="pl-PL"/>
        </w:rPr>
        <w:t>który włączył się</w:t>
      </w:r>
      <w:r w:rsidR="001A5441" w:rsidRPr="001A5441">
        <w:rPr>
          <w:lang w:val="pl-PL"/>
        </w:rPr>
        <w:t xml:space="preserve"> do postępowania jako </w:t>
      </w:r>
      <w:r w:rsidR="002F10BF" w:rsidRPr="001A5441">
        <w:rPr>
          <w:lang w:val="pl-PL"/>
        </w:rPr>
        <w:t>interwenient uboczny,</w:t>
      </w:r>
      <w:r w:rsidR="001A5441">
        <w:rPr>
          <w:lang w:val="pl-PL"/>
        </w:rPr>
        <w:t xml:space="preserve"> takż</w:t>
      </w:r>
      <w:r w:rsidR="001A5441" w:rsidRPr="001A5441">
        <w:rPr>
          <w:lang w:val="pl-PL"/>
        </w:rPr>
        <w:t>e wniósł apelację</w:t>
      </w:r>
      <w:r w:rsidR="002F10BF" w:rsidRPr="001A5441">
        <w:rPr>
          <w:lang w:val="pl-PL"/>
        </w:rPr>
        <w:t>.</w:t>
      </w:r>
    </w:p>
    <w:p w14:paraId="54965253" w14:textId="0FCAC365" w:rsidR="002F10BF" w:rsidRPr="005371A8" w:rsidRDefault="006A4295" w:rsidP="0033629C">
      <w:pPr>
        <w:pStyle w:val="JuHA"/>
        <w:keepNext w:val="0"/>
        <w:keepLines w:val="0"/>
        <w:rPr>
          <w:lang w:val="pl-PL"/>
        </w:rPr>
      </w:pPr>
      <w:r w:rsidRPr="00011318">
        <w:rPr>
          <w:lang w:val="pl-PL"/>
        </w:rPr>
        <w:t>E</w:t>
      </w:r>
      <w:r w:rsidR="001A5441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1A5441" w:rsidRPr="005371A8">
        <w:rPr>
          <w:lang w:val="pl-PL"/>
        </w:rPr>
        <w:t>Postępowanie odwoławcze</w:t>
      </w:r>
    </w:p>
    <w:p w14:paraId="25E110D9" w14:textId="1C0151E1" w:rsidR="00C814FB" w:rsidRPr="005371A8" w:rsidRDefault="001865BA" w:rsidP="0033629C">
      <w:pPr>
        <w:pStyle w:val="JuPara"/>
        <w:spacing w:after="120"/>
        <w:rPr>
          <w:lang w:val="pl-PL"/>
        </w:rPr>
      </w:pPr>
      <w:r>
        <w:rPr>
          <w:noProof/>
          <w:lang w:val="pl-PL"/>
        </w:rPr>
        <w:t>17</w:t>
      </w:r>
      <w:r w:rsidR="002F10BF" w:rsidRPr="005371A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1A5441" w:rsidRPr="005371A8">
        <w:rPr>
          <w:lang w:val="pl-PL"/>
        </w:rPr>
        <w:t>Dnia 26 stycznia</w:t>
      </w:r>
      <w:r w:rsidR="002F10BF" w:rsidRPr="005371A8">
        <w:rPr>
          <w:lang w:val="pl-PL"/>
        </w:rPr>
        <w:t xml:space="preserve"> 1999</w:t>
      </w:r>
      <w:r w:rsidR="00F61FB7">
        <w:rPr>
          <w:lang w:val="pl-PL"/>
        </w:rPr>
        <w:t xml:space="preserve"> </w:t>
      </w:r>
      <w:r w:rsidR="007505C8">
        <w:rPr>
          <w:lang w:val="pl-PL"/>
        </w:rPr>
        <w:t>r.</w:t>
      </w:r>
      <w:r w:rsidR="002F10BF" w:rsidRPr="005371A8">
        <w:rPr>
          <w:lang w:val="pl-PL"/>
        </w:rPr>
        <w:t xml:space="preserve"> </w:t>
      </w:r>
      <w:r w:rsidR="001A5441" w:rsidRPr="005371A8">
        <w:rPr>
          <w:lang w:val="pl-PL"/>
        </w:rPr>
        <w:t>Sąd Apelacyjny w Łodzi</w:t>
      </w:r>
      <w:r w:rsidR="007A53E7" w:rsidRPr="005371A8">
        <w:rPr>
          <w:lang w:val="pl-PL"/>
        </w:rPr>
        <w:t xml:space="preserve"> orzekł, ż</w:t>
      </w:r>
      <w:r w:rsidR="00F46A6A">
        <w:rPr>
          <w:lang w:val="pl-PL"/>
        </w:rPr>
        <w:t>e</w:t>
      </w:r>
      <w:r w:rsidR="007A53E7" w:rsidRPr="005371A8">
        <w:rPr>
          <w:lang w:val="pl-PL"/>
        </w:rPr>
        <w:t xml:space="preserve"> skarż</w:t>
      </w:r>
      <w:r w:rsidR="00054374" w:rsidRPr="005371A8">
        <w:rPr>
          <w:lang w:val="pl-PL"/>
        </w:rPr>
        <w:t>ący naruszył dobre imię powodów.</w:t>
      </w:r>
      <w:r w:rsidR="00DD6DD9" w:rsidRPr="005371A8">
        <w:rPr>
          <w:lang w:val="pl-PL"/>
        </w:rPr>
        <w:t xml:space="preserve"> </w:t>
      </w:r>
      <w:r w:rsidR="007A53E7" w:rsidRPr="005371A8">
        <w:rPr>
          <w:lang w:val="pl-PL"/>
        </w:rPr>
        <w:t xml:space="preserve">Zmienił </w:t>
      </w:r>
      <w:r w:rsidR="00F81E11">
        <w:rPr>
          <w:lang w:val="pl-PL"/>
        </w:rPr>
        <w:t xml:space="preserve">wyrok w części dotyczącej </w:t>
      </w:r>
      <w:r w:rsidR="00F46A6A">
        <w:rPr>
          <w:lang w:val="pl-PL"/>
        </w:rPr>
        <w:t xml:space="preserve">mającego zostać opublikowanym </w:t>
      </w:r>
      <w:r w:rsidR="00F81E11">
        <w:rPr>
          <w:lang w:val="pl-PL"/>
        </w:rPr>
        <w:t>tekstu przeprosin</w:t>
      </w:r>
      <w:r w:rsidR="007A53E7" w:rsidRPr="005371A8">
        <w:rPr>
          <w:lang w:val="pl-PL"/>
        </w:rPr>
        <w:t xml:space="preserve">, a także podwyższył kwotę </w:t>
      </w:r>
      <w:r w:rsidR="00C814FB" w:rsidRPr="005371A8">
        <w:rPr>
          <w:lang w:val="pl-PL"/>
        </w:rPr>
        <w:t xml:space="preserve">jaką skarżący miał zapłacić </w:t>
      </w:r>
      <w:r w:rsidR="00F46A6A">
        <w:rPr>
          <w:lang w:val="pl-PL"/>
        </w:rPr>
        <w:t xml:space="preserve">wszystkim </w:t>
      </w:r>
      <w:r w:rsidR="00C814FB" w:rsidRPr="005371A8">
        <w:rPr>
          <w:lang w:val="pl-PL"/>
        </w:rPr>
        <w:t>powodom</w:t>
      </w:r>
      <w:r w:rsidR="00F81E11">
        <w:rPr>
          <w:lang w:val="pl-PL"/>
        </w:rPr>
        <w:t xml:space="preserve"> tytułem kosztów procesu do</w:t>
      </w:r>
      <w:r w:rsidR="00F36858">
        <w:rPr>
          <w:lang w:val="pl-PL"/>
        </w:rPr>
        <w:t> </w:t>
      </w:r>
      <w:r w:rsidR="00F81E11">
        <w:rPr>
          <w:lang w:val="pl-PL"/>
        </w:rPr>
        <w:t>3</w:t>
      </w:r>
      <w:r w:rsidR="007505C8">
        <w:rPr>
          <w:lang w:val="pl-PL"/>
        </w:rPr>
        <w:t>.</w:t>
      </w:r>
      <w:r w:rsidR="00C814FB" w:rsidRPr="005371A8">
        <w:rPr>
          <w:lang w:val="pl-PL"/>
        </w:rPr>
        <w:t xml:space="preserve">316 złotych. </w:t>
      </w:r>
      <w:r w:rsidR="00F46A6A">
        <w:rPr>
          <w:lang w:val="pl-PL"/>
        </w:rPr>
        <w:t>U</w:t>
      </w:r>
      <w:r w:rsidR="00C814FB" w:rsidRPr="005371A8">
        <w:rPr>
          <w:lang w:val="pl-PL"/>
        </w:rPr>
        <w:t>trzymał w mocy pozostałą część wyroku. Skarżący zobligowany został do o</w:t>
      </w:r>
      <w:r w:rsidR="00F81E11">
        <w:rPr>
          <w:lang w:val="pl-PL"/>
        </w:rPr>
        <w:t xml:space="preserve">publikowania </w:t>
      </w:r>
      <w:r w:rsidR="00F46A6A">
        <w:rPr>
          <w:lang w:val="pl-PL"/>
        </w:rPr>
        <w:t xml:space="preserve">następujących </w:t>
      </w:r>
      <w:r w:rsidR="00F81E11">
        <w:rPr>
          <w:lang w:val="pl-PL"/>
        </w:rPr>
        <w:t>przeprosin</w:t>
      </w:r>
      <w:r w:rsidR="00C814FB" w:rsidRPr="005371A8">
        <w:rPr>
          <w:lang w:val="pl-PL"/>
        </w:rPr>
        <w:t>:</w:t>
      </w:r>
    </w:p>
    <w:p w14:paraId="084465E6" w14:textId="1EEC46CE" w:rsidR="005D4061" w:rsidRPr="00522A97" w:rsidRDefault="009578CC" w:rsidP="0033629C">
      <w:pPr>
        <w:pStyle w:val="JuPara"/>
        <w:spacing w:after="120"/>
        <w:ind w:firstLine="283"/>
        <w:rPr>
          <w:sz w:val="20"/>
          <w:lang w:val="pl-PL"/>
        </w:rPr>
      </w:pPr>
      <w:r>
        <w:rPr>
          <w:sz w:val="20"/>
          <w:lang w:val="pl-PL"/>
        </w:rPr>
        <w:t>„</w:t>
      </w:r>
      <w:r w:rsidR="005A3B62" w:rsidRPr="00522A97">
        <w:rPr>
          <w:sz w:val="20"/>
          <w:lang w:val="pl-PL"/>
        </w:rPr>
        <w:t>Przepraszamy</w:t>
      </w:r>
      <w:r w:rsidR="00BE5073">
        <w:rPr>
          <w:sz w:val="20"/>
          <w:lang w:val="pl-PL"/>
        </w:rPr>
        <w:t xml:space="preserve"> </w:t>
      </w:r>
      <w:r w:rsidR="005A3B62" w:rsidRPr="00522A97">
        <w:rPr>
          <w:sz w:val="20"/>
          <w:lang w:val="pl-PL"/>
        </w:rPr>
        <w:t xml:space="preserve">Andrzeja Kerna, jego żonę Zofię </w:t>
      </w:r>
      <w:proofErr w:type="spellStart"/>
      <w:r w:rsidR="005A3B62" w:rsidRPr="00522A97">
        <w:rPr>
          <w:sz w:val="20"/>
          <w:lang w:val="pl-PL"/>
        </w:rPr>
        <w:t>Pstrągowską-Kern</w:t>
      </w:r>
      <w:proofErr w:type="spellEnd"/>
      <w:r w:rsidR="005A3B62" w:rsidRPr="00522A97">
        <w:rPr>
          <w:sz w:val="20"/>
          <w:lang w:val="pl-PL"/>
        </w:rPr>
        <w:t xml:space="preserve"> i córkę M. K</w:t>
      </w:r>
      <w:r w:rsidR="00F81E11" w:rsidRPr="00522A97">
        <w:rPr>
          <w:sz w:val="20"/>
          <w:lang w:val="pl-PL"/>
        </w:rPr>
        <w:t xml:space="preserve">, </w:t>
      </w:r>
      <w:r w:rsidR="008F13E9" w:rsidRPr="00522A97">
        <w:rPr>
          <w:sz w:val="20"/>
          <w:lang w:val="pl-PL"/>
        </w:rPr>
        <w:t>za</w:t>
      </w:r>
      <w:r w:rsidR="00F36858">
        <w:rPr>
          <w:sz w:val="20"/>
          <w:lang w:val="pl-PL"/>
        </w:rPr>
        <w:t> </w:t>
      </w:r>
      <w:r w:rsidR="008F13E9" w:rsidRPr="00522A97">
        <w:rPr>
          <w:sz w:val="20"/>
          <w:lang w:val="pl-PL"/>
        </w:rPr>
        <w:t>naruszenie ich dóbr osobistych publikacją pt</w:t>
      </w:r>
      <w:r w:rsidR="001E38BF">
        <w:rPr>
          <w:sz w:val="20"/>
          <w:lang w:val="pl-PL"/>
        </w:rPr>
        <w:t>. „</w:t>
      </w:r>
      <w:r w:rsidR="008F13E9" w:rsidRPr="00522A97">
        <w:rPr>
          <w:sz w:val="20"/>
          <w:lang w:val="pl-PL"/>
        </w:rPr>
        <w:t xml:space="preserve">Gdyby było cicho”, w szczególności przez przytoczenie wypowiedzi adwokata Michała </w:t>
      </w:r>
      <w:proofErr w:type="spellStart"/>
      <w:r w:rsidR="008F13E9" w:rsidRPr="00522A97">
        <w:rPr>
          <w:sz w:val="20"/>
          <w:lang w:val="pl-PL"/>
        </w:rPr>
        <w:t>Pliseckiego</w:t>
      </w:r>
      <w:proofErr w:type="spellEnd"/>
      <w:r w:rsidR="008F13E9" w:rsidRPr="00522A97">
        <w:rPr>
          <w:sz w:val="20"/>
          <w:lang w:val="pl-PL"/>
        </w:rPr>
        <w:t>, w których odnosił się do</w:t>
      </w:r>
      <w:r w:rsidR="00F36858">
        <w:rPr>
          <w:sz w:val="20"/>
          <w:lang w:val="pl-PL"/>
        </w:rPr>
        <w:t> </w:t>
      </w:r>
      <w:r w:rsidR="008F13E9" w:rsidRPr="00522A97">
        <w:rPr>
          <w:sz w:val="20"/>
          <w:lang w:val="pl-PL"/>
        </w:rPr>
        <w:t xml:space="preserve">kwalifikacji rodzicielskich powodów oraz prezentował własne oceny życia rodzinnego, </w:t>
      </w:r>
      <w:r w:rsidR="00F81E11" w:rsidRPr="00522A97">
        <w:rPr>
          <w:sz w:val="20"/>
          <w:lang w:val="pl-PL"/>
        </w:rPr>
        <w:t>a</w:t>
      </w:r>
      <w:r w:rsidR="00F36858">
        <w:rPr>
          <w:sz w:val="20"/>
          <w:lang w:val="pl-PL"/>
        </w:rPr>
        <w:t> </w:t>
      </w:r>
      <w:r w:rsidR="008F13E9" w:rsidRPr="00522A97">
        <w:rPr>
          <w:sz w:val="20"/>
          <w:lang w:val="pl-PL"/>
        </w:rPr>
        <w:t xml:space="preserve">także </w:t>
      </w:r>
      <w:r w:rsidR="008F13E9" w:rsidRPr="009856AE">
        <w:rPr>
          <w:sz w:val="20"/>
          <w:lang w:val="pl-PL"/>
        </w:rPr>
        <w:t>–</w:t>
      </w:r>
      <w:r w:rsidR="008F13E9" w:rsidRPr="00522A97">
        <w:rPr>
          <w:sz w:val="20"/>
          <w:lang w:val="pl-PL"/>
        </w:rPr>
        <w:t xml:space="preserve"> nazwał powoda kłamcą</w:t>
      </w:r>
      <w:r w:rsidR="005D4061">
        <w:rPr>
          <w:sz w:val="20"/>
          <w:lang w:val="pl-PL"/>
        </w:rPr>
        <w:t>”</w:t>
      </w:r>
      <w:r w:rsidR="008F13E9" w:rsidRPr="00522A97">
        <w:rPr>
          <w:sz w:val="20"/>
          <w:lang w:val="pl-PL"/>
        </w:rPr>
        <w:t>.</w:t>
      </w:r>
      <w:r w:rsidR="005D4061">
        <w:rPr>
          <w:sz w:val="20"/>
          <w:lang w:val="pl-PL"/>
        </w:rPr>
        <w:t>.</w:t>
      </w:r>
    </w:p>
    <w:p w14:paraId="4305E70C" w14:textId="661F8853" w:rsidR="00257287" w:rsidRPr="005371A8" w:rsidRDefault="001865BA" w:rsidP="0033629C">
      <w:pPr>
        <w:pStyle w:val="JuPara"/>
        <w:spacing w:after="120"/>
        <w:ind w:firstLine="0"/>
        <w:rPr>
          <w:lang w:val="pl-PL"/>
        </w:rPr>
      </w:pPr>
      <w:r>
        <w:rPr>
          <w:noProof/>
          <w:lang w:val="pl-PL"/>
        </w:rPr>
        <w:t>18</w:t>
      </w:r>
      <w:r w:rsidR="002F10BF" w:rsidRPr="005371A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C814FB" w:rsidRPr="005371A8">
        <w:rPr>
          <w:lang w:val="pl-PL"/>
        </w:rPr>
        <w:t>S</w:t>
      </w:r>
      <w:r w:rsidR="009C2EE9" w:rsidRPr="005371A8">
        <w:rPr>
          <w:lang w:val="pl-PL"/>
        </w:rPr>
        <w:t>ąd A</w:t>
      </w:r>
      <w:r w:rsidR="00C814FB" w:rsidRPr="005371A8">
        <w:rPr>
          <w:lang w:val="pl-PL"/>
        </w:rPr>
        <w:t xml:space="preserve">pelacyjny </w:t>
      </w:r>
      <w:r w:rsidR="005D4061">
        <w:rPr>
          <w:lang w:val="pl-PL"/>
        </w:rPr>
        <w:t>stwierdził</w:t>
      </w:r>
      <w:r w:rsidR="00C814FB" w:rsidRPr="005371A8">
        <w:rPr>
          <w:lang w:val="pl-PL"/>
        </w:rPr>
        <w:t>:</w:t>
      </w:r>
    </w:p>
    <w:p w14:paraId="547D7D91" w14:textId="22DDC963" w:rsidR="00257287" w:rsidRPr="00522A97" w:rsidRDefault="009578CC" w:rsidP="0033629C">
      <w:pPr>
        <w:pStyle w:val="JuQuot"/>
        <w:ind w:left="0" w:firstLine="657"/>
        <w:rPr>
          <w:lang w:val="pl-PL"/>
        </w:rPr>
      </w:pPr>
      <w:r>
        <w:rPr>
          <w:lang w:val="pl-PL"/>
        </w:rPr>
        <w:t>„</w:t>
      </w:r>
      <w:r w:rsidR="00276699" w:rsidRPr="00522A97">
        <w:rPr>
          <w:lang w:val="pl-PL"/>
        </w:rPr>
        <w:t>...</w:t>
      </w:r>
      <w:r w:rsidR="00C814FB" w:rsidRPr="00522A97">
        <w:rPr>
          <w:lang w:val="pl-PL"/>
        </w:rPr>
        <w:t>Swoje rozstrzygnięcie Sąd Wojewódzki oparł na następujących ustaleniach</w:t>
      </w:r>
      <w:r w:rsidR="00257287" w:rsidRPr="00522A97">
        <w:rPr>
          <w:lang w:val="pl-PL"/>
        </w:rPr>
        <w:t>:</w:t>
      </w:r>
    </w:p>
    <w:p w14:paraId="6D470515" w14:textId="3B93FDEF" w:rsidR="00257287" w:rsidRPr="00522A97" w:rsidRDefault="009C2EE9" w:rsidP="0033629C">
      <w:pPr>
        <w:pStyle w:val="JuQuot"/>
        <w:ind w:left="0" w:firstLine="283"/>
        <w:rPr>
          <w:lang w:val="pl-PL"/>
        </w:rPr>
      </w:pPr>
      <w:r w:rsidRPr="00522A97">
        <w:rPr>
          <w:lang w:val="pl-PL"/>
        </w:rPr>
        <w:t>W 1992 r. ujawnił się ostry konflikt pomiędzy</w:t>
      </w:r>
      <w:r w:rsidR="00BE5073">
        <w:rPr>
          <w:lang w:val="pl-PL"/>
        </w:rPr>
        <w:t xml:space="preserve"> </w:t>
      </w:r>
      <w:r w:rsidR="00B35102" w:rsidRPr="00522A97">
        <w:rPr>
          <w:lang w:val="pl-PL"/>
        </w:rPr>
        <w:t>[</w:t>
      </w:r>
      <w:r w:rsidR="00257287" w:rsidRPr="00522A97">
        <w:rPr>
          <w:lang w:val="pl-PL"/>
        </w:rPr>
        <w:t>M.K.</w:t>
      </w:r>
      <w:r w:rsidR="00B35102" w:rsidRPr="00522A97">
        <w:rPr>
          <w:lang w:val="pl-PL"/>
        </w:rPr>
        <w:t>]</w:t>
      </w:r>
      <w:r w:rsidR="00257287" w:rsidRPr="00522A97">
        <w:rPr>
          <w:lang w:val="pl-PL"/>
        </w:rPr>
        <w:t xml:space="preserve"> </w:t>
      </w:r>
      <w:r w:rsidRPr="00522A97">
        <w:rPr>
          <w:lang w:val="pl-PL"/>
        </w:rPr>
        <w:t xml:space="preserve">a jej rodzicami na tle jej kontaktów z Maciejem. </w:t>
      </w:r>
      <w:r w:rsidR="00B35102" w:rsidRPr="00522A97">
        <w:rPr>
          <w:lang w:val="pl-PL"/>
        </w:rPr>
        <w:t>[</w:t>
      </w:r>
      <w:r w:rsidR="00257287" w:rsidRPr="00522A97">
        <w:rPr>
          <w:lang w:val="pl-PL"/>
        </w:rPr>
        <w:t>M.K.</w:t>
      </w:r>
      <w:r w:rsidR="00B35102" w:rsidRPr="00522A97">
        <w:rPr>
          <w:lang w:val="pl-PL"/>
        </w:rPr>
        <w:t>]</w:t>
      </w:r>
      <w:r w:rsidR="00257287" w:rsidRPr="00522A97">
        <w:rPr>
          <w:lang w:val="pl-PL"/>
        </w:rPr>
        <w:t xml:space="preserve"> </w:t>
      </w:r>
      <w:r w:rsidRPr="00522A97">
        <w:rPr>
          <w:lang w:val="pl-PL"/>
        </w:rPr>
        <w:t xml:space="preserve">traktowała </w:t>
      </w:r>
      <w:r w:rsidR="005D4061">
        <w:rPr>
          <w:lang w:val="pl-PL"/>
        </w:rPr>
        <w:t xml:space="preserve">Izabelę </w:t>
      </w:r>
      <w:proofErr w:type="spellStart"/>
      <w:r w:rsidR="005D4061">
        <w:rPr>
          <w:lang w:val="pl-PL"/>
        </w:rPr>
        <w:t>Malisiewicz</w:t>
      </w:r>
      <w:proofErr w:type="spellEnd"/>
      <w:r w:rsidR="005D4061">
        <w:rPr>
          <w:lang w:val="pl-PL"/>
        </w:rPr>
        <w:t xml:space="preserve"> </w:t>
      </w:r>
      <w:r w:rsidR="006D5111">
        <w:rPr>
          <w:lang w:val="pl-PL"/>
        </w:rPr>
        <w:t>–</w:t>
      </w:r>
      <w:r w:rsidR="005D4061">
        <w:rPr>
          <w:lang w:val="pl-PL"/>
        </w:rPr>
        <w:t xml:space="preserve"> Gąsior</w:t>
      </w:r>
      <w:r w:rsidR="006D5111">
        <w:rPr>
          <w:lang w:val="pl-PL"/>
        </w:rPr>
        <w:t xml:space="preserve"> </w:t>
      </w:r>
      <w:r w:rsidRPr="00522A97">
        <w:rPr>
          <w:lang w:val="pl-PL"/>
        </w:rPr>
        <w:t>jako osobę bardzo jej przyjazną i autorytet moralny</w:t>
      </w:r>
      <w:r w:rsidR="00257287" w:rsidRPr="00522A97">
        <w:rPr>
          <w:lang w:val="pl-PL"/>
        </w:rPr>
        <w:t xml:space="preserve">. </w:t>
      </w:r>
      <w:r w:rsidRPr="00522A97">
        <w:rPr>
          <w:lang w:val="pl-PL"/>
        </w:rPr>
        <w:t>To wpłynęło na rozluźnienie jej związków z rodzicami. Ostatecznie w</w:t>
      </w:r>
      <w:r w:rsidR="00F36858">
        <w:rPr>
          <w:lang w:val="pl-PL"/>
        </w:rPr>
        <w:t> </w:t>
      </w:r>
      <w:r w:rsidRPr="00522A97">
        <w:rPr>
          <w:lang w:val="pl-PL"/>
        </w:rPr>
        <w:t>czerwcu 1992</w:t>
      </w:r>
      <w:r w:rsidR="006D5111">
        <w:rPr>
          <w:lang w:val="pl-PL"/>
        </w:rPr>
        <w:t xml:space="preserve"> </w:t>
      </w:r>
      <w:r w:rsidRPr="00522A97">
        <w:rPr>
          <w:lang w:val="pl-PL"/>
        </w:rPr>
        <w:t xml:space="preserve">r. </w:t>
      </w:r>
      <w:r w:rsidR="00B35102" w:rsidRPr="00522A97">
        <w:rPr>
          <w:lang w:val="pl-PL"/>
        </w:rPr>
        <w:t>[</w:t>
      </w:r>
      <w:r w:rsidR="00257287" w:rsidRPr="00522A97">
        <w:rPr>
          <w:lang w:val="pl-PL"/>
        </w:rPr>
        <w:t>M.K.</w:t>
      </w:r>
      <w:r w:rsidR="00B35102" w:rsidRPr="00522A97">
        <w:rPr>
          <w:lang w:val="pl-PL"/>
        </w:rPr>
        <w:t>]</w:t>
      </w:r>
      <w:r w:rsidR="00257287" w:rsidRPr="00522A97">
        <w:rPr>
          <w:lang w:val="pl-PL"/>
        </w:rPr>
        <w:t xml:space="preserve"> </w:t>
      </w:r>
      <w:r w:rsidRPr="00522A97">
        <w:rPr>
          <w:lang w:val="pl-PL"/>
        </w:rPr>
        <w:t xml:space="preserve">wyjechała z </w:t>
      </w:r>
      <w:r w:rsidR="00257287" w:rsidRPr="00522A97">
        <w:rPr>
          <w:lang w:val="pl-PL"/>
        </w:rPr>
        <w:t>M</w:t>
      </w:r>
      <w:r w:rsidR="00B35102" w:rsidRPr="00522A97">
        <w:rPr>
          <w:lang w:val="pl-PL"/>
        </w:rPr>
        <w:t>aciej</w:t>
      </w:r>
      <w:r w:rsidRPr="00522A97">
        <w:rPr>
          <w:lang w:val="pl-PL"/>
        </w:rPr>
        <w:t>em</w:t>
      </w:r>
      <w:r w:rsidR="00257287" w:rsidRPr="00522A97">
        <w:rPr>
          <w:lang w:val="pl-PL"/>
        </w:rPr>
        <w:t xml:space="preserve">. </w:t>
      </w:r>
      <w:r w:rsidRPr="00522A97">
        <w:rPr>
          <w:lang w:val="pl-PL"/>
        </w:rPr>
        <w:t>Nie powiadomił</w:t>
      </w:r>
      <w:r w:rsidR="007505C8" w:rsidRPr="00522A97">
        <w:rPr>
          <w:lang w:val="pl-PL"/>
        </w:rPr>
        <w:t>a</w:t>
      </w:r>
      <w:r w:rsidRPr="00522A97">
        <w:rPr>
          <w:lang w:val="pl-PL"/>
        </w:rPr>
        <w:t xml:space="preserve"> rodziców o</w:t>
      </w:r>
      <w:r w:rsidR="00BE5073">
        <w:rPr>
          <w:lang w:val="pl-PL"/>
        </w:rPr>
        <w:t xml:space="preserve"> </w:t>
      </w:r>
      <w:r w:rsidRPr="00522A97">
        <w:rPr>
          <w:lang w:val="pl-PL"/>
        </w:rPr>
        <w:t>miejscu swojego pobytu, nie nawiązała z nimi kontaktu.</w:t>
      </w:r>
    </w:p>
    <w:p w14:paraId="589AD590" w14:textId="37818222" w:rsidR="000F7E9C" w:rsidRPr="00522A97" w:rsidRDefault="009C2EE9" w:rsidP="0033629C">
      <w:pPr>
        <w:pStyle w:val="JuQuot"/>
        <w:ind w:left="0" w:firstLine="283"/>
        <w:rPr>
          <w:lang w:val="pl-PL"/>
        </w:rPr>
      </w:pPr>
      <w:r w:rsidRPr="00522A97">
        <w:rPr>
          <w:lang w:val="pl-PL"/>
        </w:rPr>
        <w:t xml:space="preserve">Powód </w:t>
      </w:r>
      <w:r w:rsidRPr="00F46A6A">
        <w:rPr>
          <w:lang w:val="pl-PL"/>
        </w:rPr>
        <w:t>–</w:t>
      </w:r>
      <w:r w:rsidRPr="00522A97">
        <w:rPr>
          <w:lang w:val="pl-PL"/>
        </w:rPr>
        <w:t xml:space="preserve"> </w:t>
      </w:r>
      <w:r w:rsidR="006D5111">
        <w:rPr>
          <w:lang w:val="pl-PL"/>
        </w:rPr>
        <w:t>P</w:t>
      </w:r>
      <w:r w:rsidRPr="00522A97">
        <w:rPr>
          <w:lang w:val="pl-PL"/>
        </w:rPr>
        <w:t xml:space="preserve">an </w:t>
      </w:r>
      <w:r w:rsidR="00257287" w:rsidRPr="00522A97">
        <w:rPr>
          <w:lang w:val="pl-PL"/>
        </w:rPr>
        <w:t xml:space="preserve">Kern, </w:t>
      </w:r>
      <w:r w:rsidRPr="00522A97">
        <w:rPr>
          <w:lang w:val="pl-PL"/>
        </w:rPr>
        <w:t>w wystąpieniu telewizyjnym zaapelował o p</w:t>
      </w:r>
      <w:r w:rsidR="000F7E9C" w:rsidRPr="00522A97">
        <w:rPr>
          <w:lang w:val="pl-PL"/>
        </w:rPr>
        <w:t>o</w:t>
      </w:r>
      <w:r w:rsidRPr="00522A97">
        <w:rPr>
          <w:lang w:val="pl-PL"/>
        </w:rPr>
        <w:t xml:space="preserve">moc w odnalezieniu córki. </w:t>
      </w:r>
      <w:r w:rsidR="000F7E9C" w:rsidRPr="00522A97">
        <w:rPr>
          <w:lang w:val="pl-PL"/>
        </w:rPr>
        <w:t>Powiadomił również Prokuraturę Wojewódzką w Łodzi o popełnieniu przestępstwa z</w:t>
      </w:r>
      <w:r w:rsidR="00F36858">
        <w:rPr>
          <w:lang w:val="pl-PL"/>
        </w:rPr>
        <w:t> </w:t>
      </w:r>
      <w:r w:rsidR="000F7E9C" w:rsidRPr="00522A97">
        <w:rPr>
          <w:lang w:val="pl-PL"/>
        </w:rPr>
        <w:t xml:space="preserve">art. 188 k. k. </w:t>
      </w:r>
    </w:p>
    <w:p w14:paraId="46FFD48C" w14:textId="460F34EF" w:rsidR="00257287" w:rsidRPr="00522A97" w:rsidRDefault="00F81E11" w:rsidP="0033629C">
      <w:pPr>
        <w:pStyle w:val="JuQuot"/>
        <w:ind w:left="0" w:firstLine="283"/>
        <w:rPr>
          <w:lang w:val="pl-PL"/>
        </w:rPr>
      </w:pPr>
      <w:r w:rsidRPr="00522A97">
        <w:rPr>
          <w:lang w:val="pl-PL"/>
        </w:rPr>
        <w:t>Prokurator W</w:t>
      </w:r>
      <w:r w:rsidR="000F7E9C" w:rsidRPr="00522A97">
        <w:rPr>
          <w:lang w:val="pl-PL"/>
        </w:rPr>
        <w:t>ojewódzki wszczął postę</w:t>
      </w:r>
      <w:r w:rsidRPr="00522A97">
        <w:rPr>
          <w:lang w:val="pl-PL"/>
        </w:rPr>
        <w:t>powanie w sprawie uprowadzenia i</w:t>
      </w:r>
      <w:r w:rsidR="000F7E9C" w:rsidRPr="00522A97">
        <w:rPr>
          <w:lang w:val="pl-PL"/>
        </w:rPr>
        <w:t xml:space="preserve"> bezprawnego przetrzymywania </w:t>
      </w:r>
      <w:r w:rsidR="00257287" w:rsidRPr="00522A97">
        <w:rPr>
          <w:lang w:val="pl-PL"/>
        </w:rPr>
        <w:t xml:space="preserve">M.K. </w:t>
      </w:r>
      <w:r w:rsidRPr="00522A97">
        <w:rPr>
          <w:lang w:val="pl-PL"/>
        </w:rPr>
        <w:t>W</w:t>
      </w:r>
      <w:r w:rsidR="000F7E9C" w:rsidRPr="00522A97">
        <w:rPr>
          <w:lang w:val="pl-PL"/>
        </w:rPr>
        <w:t xml:space="preserve"> czasie tego postępowania </w:t>
      </w:r>
      <w:r w:rsidR="006D5111">
        <w:rPr>
          <w:lang w:val="pl-PL"/>
        </w:rPr>
        <w:t>aresztowana</w:t>
      </w:r>
      <w:r w:rsidR="006D5111" w:rsidRPr="00522A97">
        <w:rPr>
          <w:lang w:val="pl-PL"/>
        </w:rPr>
        <w:t xml:space="preserve"> </w:t>
      </w:r>
      <w:r w:rsidR="000F7E9C" w:rsidRPr="00522A97">
        <w:rPr>
          <w:lang w:val="pl-PL"/>
        </w:rPr>
        <w:t>została pani</w:t>
      </w:r>
      <w:r w:rsidR="00BE5073">
        <w:rPr>
          <w:lang w:val="pl-PL"/>
        </w:rPr>
        <w:t xml:space="preserve"> </w:t>
      </w:r>
      <w:proofErr w:type="spellStart"/>
      <w:r w:rsidR="00257287" w:rsidRPr="00522A97">
        <w:rPr>
          <w:lang w:val="pl-PL"/>
        </w:rPr>
        <w:t>Malisiewicz</w:t>
      </w:r>
      <w:proofErr w:type="spellEnd"/>
      <w:r w:rsidR="00257287" w:rsidRPr="00522A97">
        <w:rPr>
          <w:lang w:val="pl-PL"/>
        </w:rPr>
        <w:t xml:space="preserve"> </w:t>
      </w:r>
      <w:r w:rsidR="00257287" w:rsidRPr="00F46A6A">
        <w:rPr>
          <w:lang w:val="pl-PL"/>
        </w:rPr>
        <w:t>–</w:t>
      </w:r>
      <w:r w:rsidR="006D5111">
        <w:rPr>
          <w:lang w:val="pl-PL"/>
        </w:rPr>
        <w:t xml:space="preserve"> </w:t>
      </w:r>
      <w:r w:rsidR="00257287" w:rsidRPr="00522A97">
        <w:rPr>
          <w:lang w:val="pl-PL"/>
        </w:rPr>
        <w:t>Gąsior</w:t>
      </w:r>
      <w:r w:rsidRPr="00522A97">
        <w:rPr>
          <w:lang w:val="pl-PL"/>
        </w:rPr>
        <w:t>,</w:t>
      </w:r>
      <w:r w:rsidR="00257287" w:rsidRPr="00522A97">
        <w:rPr>
          <w:lang w:val="pl-PL"/>
        </w:rPr>
        <w:t xml:space="preserve"> </w:t>
      </w:r>
      <w:r w:rsidR="000F7E9C" w:rsidRPr="00522A97">
        <w:rPr>
          <w:lang w:val="pl-PL"/>
        </w:rPr>
        <w:t>a także prze</w:t>
      </w:r>
      <w:r w:rsidRPr="00522A97">
        <w:rPr>
          <w:lang w:val="pl-PL"/>
        </w:rPr>
        <w:t>szukane zostało mieszkanie i dom</w:t>
      </w:r>
      <w:r w:rsidR="000F7E9C" w:rsidRPr="00522A97">
        <w:rPr>
          <w:lang w:val="pl-PL"/>
        </w:rPr>
        <w:t xml:space="preserve"> na działce rodziny Gąsiorów. Obrońcą </w:t>
      </w:r>
      <w:r w:rsidR="006D5111">
        <w:rPr>
          <w:lang w:val="pl-PL"/>
        </w:rPr>
        <w:t>P</w:t>
      </w:r>
      <w:r w:rsidR="000F7E9C" w:rsidRPr="00522A97">
        <w:rPr>
          <w:lang w:val="pl-PL"/>
        </w:rPr>
        <w:t xml:space="preserve">ani </w:t>
      </w:r>
      <w:proofErr w:type="spellStart"/>
      <w:r w:rsidR="000F7E9C" w:rsidRPr="00522A97">
        <w:rPr>
          <w:lang w:val="pl-PL"/>
        </w:rPr>
        <w:t>Malisiewicz</w:t>
      </w:r>
      <w:proofErr w:type="spellEnd"/>
      <w:r w:rsidR="000F7E9C" w:rsidRPr="00522A97">
        <w:rPr>
          <w:lang w:val="pl-PL"/>
        </w:rPr>
        <w:t xml:space="preserve">-Gąsior był </w:t>
      </w:r>
      <w:r w:rsidR="006D5111">
        <w:rPr>
          <w:lang w:val="pl-PL"/>
        </w:rPr>
        <w:t>P</w:t>
      </w:r>
      <w:r w:rsidR="000F7E9C" w:rsidRPr="00522A97">
        <w:rPr>
          <w:lang w:val="pl-PL"/>
        </w:rPr>
        <w:t xml:space="preserve">an </w:t>
      </w:r>
      <w:r w:rsidR="009D4E33" w:rsidRPr="00522A97">
        <w:rPr>
          <w:lang w:val="pl-PL"/>
        </w:rPr>
        <w:t>M.P</w:t>
      </w:r>
      <w:r w:rsidR="00056D63">
        <w:rPr>
          <w:lang w:val="pl-PL"/>
        </w:rPr>
        <w:t>”.</w:t>
      </w:r>
    </w:p>
    <w:p w14:paraId="5F89D387" w14:textId="311BC32C" w:rsidR="00DD6C7C" w:rsidRPr="005371A8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19</w:t>
      </w:r>
      <w:r w:rsidR="00257287" w:rsidRPr="005371A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D60184" w:rsidRPr="005371A8">
        <w:rPr>
          <w:lang w:val="pl-PL"/>
        </w:rPr>
        <w:t xml:space="preserve">Sąd Apelacyjny podniósł, że stwierdzenie, iż </w:t>
      </w:r>
      <w:r w:rsidR="00F61FB7">
        <w:rPr>
          <w:lang w:val="pl-PL"/>
        </w:rPr>
        <w:t>P</w:t>
      </w:r>
      <w:r w:rsidR="00D60184" w:rsidRPr="005371A8">
        <w:rPr>
          <w:lang w:val="pl-PL"/>
        </w:rPr>
        <w:t xml:space="preserve">an Kern dopuścił się nadużycia </w:t>
      </w:r>
      <w:r w:rsidR="006D5111">
        <w:rPr>
          <w:lang w:val="pl-PL"/>
        </w:rPr>
        <w:t>uprawnień</w:t>
      </w:r>
      <w:r w:rsidR="006D5111" w:rsidRPr="005371A8">
        <w:rPr>
          <w:lang w:val="pl-PL"/>
        </w:rPr>
        <w:t xml:space="preserve"> </w:t>
      </w:r>
      <w:r w:rsidR="00E64BC5" w:rsidRPr="005371A8">
        <w:rPr>
          <w:lang w:val="pl-PL"/>
        </w:rPr>
        <w:t>mieściło się</w:t>
      </w:r>
      <w:r w:rsidR="00D60184" w:rsidRPr="005371A8">
        <w:rPr>
          <w:lang w:val="pl-PL"/>
        </w:rPr>
        <w:t xml:space="preserve"> w granicach dopuszczalnej krytyki, ponieważ opinia publiczna była szczególnie wyczulona na wszystkie aspekty nadużywania władzy, natomiast opinia na temat </w:t>
      </w:r>
      <w:r w:rsidR="006D5111">
        <w:rPr>
          <w:lang w:val="pl-PL"/>
        </w:rPr>
        <w:t>P</w:t>
      </w:r>
      <w:r w:rsidR="00D60184" w:rsidRPr="005371A8">
        <w:rPr>
          <w:lang w:val="pl-PL"/>
        </w:rPr>
        <w:t>a</w:t>
      </w:r>
      <w:r w:rsidR="00E64BC5" w:rsidRPr="005371A8">
        <w:rPr>
          <w:lang w:val="pl-PL"/>
        </w:rPr>
        <w:t>na Kerna został</w:t>
      </w:r>
      <w:r w:rsidR="00D60184" w:rsidRPr="005371A8">
        <w:rPr>
          <w:lang w:val="pl-PL"/>
        </w:rPr>
        <w:t>a wygłoszona przez pro</w:t>
      </w:r>
      <w:r w:rsidR="00E64BC5" w:rsidRPr="005371A8">
        <w:rPr>
          <w:lang w:val="pl-PL"/>
        </w:rPr>
        <w:t>fesjonalistę, to jest prawnika i dlatego nie wymagała weryfikacji przez wydawcę. Zarzut nadużycia władzy był także usprawiedliwiony ekstraordynaryjn</w:t>
      </w:r>
      <w:r w:rsidR="009F69E5">
        <w:rPr>
          <w:lang w:val="pl-PL"/>
        </w:rPr>
        <w:t>ymi</w:t>
      </w:r>
      <w:r w:rsidR="00E64BC5" w:rsidRPr="005371A8">
        <w:rPr>
          <w:lang w:val="pl-PL"/>
        </w:rPr>
        <w:t xml:space="preserve"> działania</w:t>
      </w:r>
      <w:r w:rsidR="009F69E5">
        <w:rPr>
          <w:lang w:val="pl-PL"/>
        </w:rPr>
        <w:t>mi</w:t>
      </w:r>
      <w:r w:rsidR="007505C8">
        <w:rPr>
          <w:lang w:val="pl-PL"/>
        </w:rPr>
        <w:t>,</w:t>
      </w:r>
      <w:r w:rsidR="00E64BC5" w:rsidRPr="005371A8">
        <w:rPr>
          <w:lang w:val="pl-PL"/>
        </w:rPr>
        <w:t xml:space="preserve"> jak</w:t>
      </w:r>
      <w:r w:rsidR="009F69E5">
        <w:rPr>
          <w:lang w:val="pl-PL"/>
        </w:rPr>
        <w:t>ie</w:t>
      </w:r>
      <w:r w:rsidR="00E64BC5" w:rsidRPr="005371A8">
        <w:rPr>
          <w:lang w:val="pl-PL"/>
        </w:rPr>
        <w:t xml:space="preserve"> </w:t>
      </w:r>
      <w:r w:rsidR="009F69E5">
        <w:rPr>
          <w:lang w:val="pl-PL"/>
        </w:rPr>
        <w:t>P</w:t>
      </w:r>
      <w:r w:rsidR="00E64BC5" w:rsidRPr="005371A8">
        <w:rPr>
          <w:lang w:val="pl-PL"/>
        </w:rPr>
        <w:t xml:space="preserve">an Kern </w:t>
      </w:r>
      <w:r w:rsidR="009F69E5">
        <w:rPr>
          <w:lang w:val="pl-PL"/>
        </w:rPr>
        <w:t xml:space="preserve">podjął </w:t>
      </w:r>
      <w:r w:rsidR="00E64BC5" w:rsidRPr="005371A8">
        <w:rPr>
          <w:lang w:val="pl-PL"/>
        </w:rPr>
        <w:t>w</w:t>
      </w:r>
      <w:r w:rsidR="00F36858">
        <w:rPr>
          <w:lang w:val="pl-PL"/>
        </w:rPr>
        <w:t> </w:t>
      </w:r>
      <w:r w:rsidR="00E64BC5" w:rsidRPr="005371A8">
        <w:rPr>
          <w:lang w:val="pl-PL"/>
        </w:rPr>
        <w:t xml:space="preserve">sprawach prywatnych. </w:t>
      </w:r>
      <w:r w:rsidR="009F69E5">
        <w:rPr>
          <w:lang w:val="pl-PL"/>
        </w:rPr>
        <w:t>Uwzględniając</w:t>
      </w:r>
      <w:r w:rsidR="0015066A" w:rsidRPr="005371A8">
        <w:rPr>
          <w:lang w:val="pl-PL"/>
        </w:rPr>
        <w:t xml:space="preserve"> orzecznictwo Europejskiego Trybunału Praw Człowieka odnoszące się do </w:t>
      </w:r>
      <w:r w:rsidR="00F61FB7">
        <w:rPr>
          <w:lang w:val="pl-PL"/>
        </w:rPr>
        <w:t>art.</w:t>
      </w:r>
      <w:r w:rsidR="00F61FB7" w:rsidRPr="005371A8">
        <w:rPr>
          <w:lang w:val="pl-PL"/>
        </w:rPr>
        <w:t xml:space="preserve"> </w:t>
      </w:r>
      <w:r w:rsidR="0015066A" w:rsidRPr="005371A8">
        <w:rPr>
          <w:lang w:val="pl-PL"/>
        </w:rPr>
        <w:t>10 Konwencji,</w:t>
      </w:r>
      <w:r w:rsidR="00DD6C7C" w:rsidRPr="005371A8">
        <w:rPr>
          <w:lang w:val="pl-PL"/>
        </w:rPr>
        <w:t xml:space="preserve"> </w:t>
      </w:r>
      <w:r w:rsidR="0015066A" w:rsidRPr="005371A8">
        <w:rPr>
          <w:lang w:val="pl-PL"/>
        </w:rPr>
        <w:t>polity</w:t>
      </w:r>
      <w:r w:rsidR="009F69E5">
        <w:rPr>
          <w:lang w:val="pl-PL"/>
        </w:rPr>
        <w:t>cy powinni wykazywać się większą tolerancją</w:t>
      </w:r>
      <w:r w:rsidR="0015066A" w:rsidRPr="005371A8">
        <w:rPr>
          <w:lang w:val="pl-PL"/>
        </w:rPr>
        <w:t xml:space="preserve"> </w:t>
      </w:r>
      <w:r w:rsidR="009F69E5">
        <w:rPr>
          <w:lang w:val="pl-PL"/>
        </w:rPr>
        <w:t>na</w:t>
      </w:r>
      <w:r w:rsidR="0015066A" w:rsidRPr="005371A8">
        <w:rPr>
          <w:lang w:val="pl-PL"/>
        </w:rPr>
        <w:t xml:space="preserve"> krytyk</w:t>
      </w:r>
      <w:r w:rsidR="009F69E5">
        <w:rPr>
          <w:lang w:val="pl-PL"/>
        </w:rPr>
        <w:t>ę</w:t>
      </w:r>
      <w:r w:rsidR="0015066A" w:rsidRPr="005371A8">
        <w:rPr>
          <w:lang w:val="pl-PL"/>
        </w:rPr>
        <w:t xml:space="preserve"> niż os</w:t>
      </w:r>
      <w:r w:rsidR="009F69E5">
        <w:rPr>
          <w:lang w:val="pl-PL"/>
        </w:rPr>
        <w:t>o</w:t>
      </w:r>
      <w:r w:rsidR="0015066A" w:rsidRPr="005371A8">
        <w:rPr>
          <w:lang w:val="pl-PL"/>
        </w:rPr>
        <w:t>b</w:t>
      </w:r>
      <w:r w:rsidR="009F69E5">
        <w:rPr>
          <w:lang w:val="pl-PL"/>
        </w:rPr>
        <w:t>y</w:t>
      </w:r>
      <w:r w:rsidR="0015066A" w:rsidRPr="005371A8">
        <w:rPr>
          <w:lang w:val="pl-PL"/>
        </w:rPr>
        <w:t xml:space="preserve"> prywatn</w:t>
      </w:r>
      <w:r w:rsidR="009F69E5">
        <w:rPr>
          <w:lang w:val="pl-PL"/>
        </w:rPr>
        <w:t>e</w:t>
      </w:r>
      <w:r w:rsidR="0015066A" w:rsidRPr="005371A8">
        <w:rPr>
          <w:lang w:val="pl-PL"/>
        </w:rPr>
        <w:t xml:space="preserve">. Dalej </w:t>
      </w:r>
      <w:r w:rsidR="009F69E5">
        <w:rPr>
          <w:lang w:val="pl-PL"/>
        </w:rPr>
        <w:t>s</w:t>
      </w:r>
      <w:r w:rsidR="0015066A" w:rsidRPr="005371A8">
        <w:rPr>
          <w:lang w:val="pl-PL"/>
        </w:rPr>
        <w:t xml:space="preserve">ąd </w:t>
      </w:r>
      <w:r w:rsidR="009F69E5">
        <w:rPr>
          <w:lang w:val="pl-PL"/>
        </w:rPr>
        <w:t>stwierdził</w:t>
      </w:r>
      <w:r w:rsidR="00957104">
        <w:rPr>
          <w:lang w:val="pl-PL"/>
        </w:rPr>
        <w:t xml:space="preserve"> co</w:t>
      </w:r>
      <w:r w:rsidR="0015066A" w:rsidRPr="005371A8">
        <w:rPr>
          <w:lang w:val="pl-PL"/>
        </w:rPr>
        <w:t xml:space="preserve"> następuje:</w:t>
      </w:r>
    </w:p>
    <w:p w14:paraId="4584C59F" w14:textId="5CD3CDC0" w:rsidR="0056754D" w:rsidRPr="00522A97" w:rsidRDefault="009578CC" w:rsidP="0033629C">
      <w:pPr>
        <w:pStyle w:val="JuQuot"/>
        <w:ind w:left="0" w:firstLine="283"/>
        <w:rPr>
          <w:lang w:val="pl-PL"/>
        </w:rPr>
      </w:pPr>
      <w:r>
        <w:rPr>
          <w:lang w:val="pl-PL"/>
        </w:rPr>
        <w:lastRenderedPageBreak/>
        <w:t>„</w:t>
      </w:r>
      <w:r w:rsidR="00957104">
        <w:rPr>
          <w:lang w:val="pl-PL"/>
        </w:rPr>
        <w:t>I</w:t>
      </w:r>
      <w:r w:rsidR="0015066A" w:rsidRPr="00522A97">
        <w:rPr>
          <w:lang w:val="pl-PL"/>
        </w:rPr>
        <w:t xml:space="preserve">naczej sprawa przedstawia </w:t>
      </w:r>
      <w:r w:rsidR="009856AE" w:rsidRPr="002B01C8">
        <w:rPr>
          <w:lang w:val="pl-PL"/>
        </w:rPr>
        <w:t>się</w:t>
      </w:r>
      <w:r w:rsidR="009856AE" w:rsidRPr="001C3BCE">
        <w:rPr>
          <w:lang w:val="pl-PL"/>
        </w:rPr>
        <w:t xml:space="preserve"> </w:t>
      </w:r>
      <w:r w:rsidR="0015066A" w:rsidRPr="00522A97">
        <w:rPr>
          <w:lang w:val="pl-PL"/>
        </w:rPr>
        <w:t>w odniesieniu do zarzutu skierowanego pod adresem</w:t>
      </w:r>
      <w:r w:rsidR="001126B2" w:rsidRPr="00522A97">
        <w:rPr>
          <w:lang w:val="pl-PL"/>
        </w:rPr>
        <w:t xml:space="preserve"> </w:t>
      </w:r>
      <w:r w:rsidR="00957104">
        <w:rPr>
          <w:lang w:val="pl-PL"/>
        </w:rPr>
        <w:t>P</w:t>
      </w:r>
      <w:r w:rsidR="001126B2" w:rsidRPr="00522A97">
        <w:rPr>
          <w:lang w:val="pl-PL"/>
        </w:rPr>
        <w:t xml:space="preserve">ana Kerna </w:t>
      </w:r>
      <w:r w:rsidR="00961468" w:rsidRPr="00522A97">
        <w:rPr>
          <w:lang w:val="pl-PL"/>
        </w:rPr>
        <w:t>- nazwanie go kłamcą. Określenie to nie ma, co jest oczywiste, charakteru oceny prawnej.</w:t>
      </w:r>
      <w:r w:rsidR="00BE5073">
        <w:rPr>
          <w:lang w:val="pl-PL"/>
        </w:rPr>
        <w:t xml:space="preserve"> </w:t>
      </w:r>
      <w:r w:rsidR="00DF75F5" w:rsidRPr="00522A97">
        <w:rPr>
          <w:lang w:val="pl-PL"/>
        </w:rPr>
        <w:t xml:space="preserve">Co więcej </w:t>
      </w:r>
      <w:r w:rsidR="00DF75F5" w:rsidRPr="00F46A6A">
        <w:rPr>
          <w:lang w:val="pl-PL"/>
        </w:rPr>
        <w:t>–</w:t>
      </w:r>
      <w:r w:rsidR="00DF75F5" w:rsidRPr="00522A97">
        <w:rPr>
          <w:lang w:val="pl-PL"/>
        </w:rPr>
        <w:t xml:space="preserve"> kontekst tej wypowiedzi nie wyjaśnia nawet</w:t>
      </w:r>
      <w:r w:rsidR="007505C8" w:rsidRPr="00522A97">
        <w:rPr>
          <w:lang w:val="pl-PL"/>
        </w:rPr>
        <w:t>,</w:t>
      </w:r>
      <w:r w:rsidR="00DF75F5" w:rsidRPr="00522A97">
        <w:rPr>
          <w:lang w:val="pl-PL"/>
        </w:rPr>
        <w:t xml:space="preserve"> w jakiej sprawie powód miałby kłamać. </w:t>
      </w:r>
      <w:r w:rsidR="00961468" w:rsidRPr="00522A97">
        <w:rPr>
          <w:lang w:val="pl-PL"/>
        </w:rPr>
        <w:t>Było więc ogólnikiem s</w:t>
      </w:r>
      <w:r w:rsidR="001126B2" w:rsidRPr="00522A97">
        <w:rPr>
          <w:lang w:val="pl-PL"/>
        </w:rPr>
        <w:t>ugerującym powszechn</w:t>
      </w:r>
      <w:r w:rsidR="009856AE">
        <w:rPr>
          <w:lang w:val="pl-PL"/>
        </w:rPr>
        <w:t>ą</w:t>
      </w:r>
      <w:r w:rsidR="001126B2" w:rsidRPr="00522A97">
        <w:rPr>
          <w:lang w:val="pl-PL"/>
        </w:rPr>
        <w:t xml:space="preserve"> kłamliwość</w:t>
      </w:r>
      <w:r w:rsidR="00961468" w:rsidRPr="00522A97">
        <w:rPr>
          <w:lang w:val="pl-PL"/>
        </w:rPr>
        <w:t xml:space="preserve"> powoda. </w:t>
      </w:r>
      <w:r w:rsidR="00C10E6A" w:rsidRPr="00522A97">
        <w:rPr>
          <w:lang w:val="pl-PL"/>
        </w:rPr>
        <w:t>Pó</w:t>
      </w:r>
      <w:r w:rsidR="001126B2" w:rsidRPr="00522A97">
        <w:rPr>
          <w:lang w:val="pl-PL"/>
        </w:rPr>
        <w:t>ź</w:t>
      </w:r>
      <w:r w:rsidR="00C10E6A" w:rsidRPr="00522A97">
        <w:rPr>
          <w:lang w:val="pl-PL"/>
        </w:rPr>
        <w:t>niejsze, składane w toku procesu</w:t>
      </w:r>
      <w:r w:rsidR="009856AE">
        <w:rPr>
          <w:lang w:val="pl-PL"/>
        </w:rPr>
        <w:t>,</w:t>
      </w:r>
      <w:r w:rsidR="00C10E6A" w:rsidRPr="00522A97">
        <w:rPr>
          <w:lang w:val="pl-PL"/>
        </w:rPr>
        <w:t xml:space="preserve"> wyjaśnienia</w:t>
      </w:r>
      <w:r w:rsidR="00BE5073">
        <w:rPr>
          <w:lang w:val="pl-PL"/>
        </w:rPr>
        <w:t xml:space="preserve"> </w:t>
      </w:r>
      <w:r w:rsidR="00B35102" w:rsidRPr="00522A97">
        <w:rPr>
          <w:lang w:val="pl-PL"/>
        </w:rPr>
        <w:t>Michał</w:t>
      </w:r>
      <w:r w:rsidR="00C10E6A" w:rsidRPr="00522A97">
        <w:rPr>
          <w:lang w:val="pl-PL"/>
        </w:rPr>
        <w:t>a</w:t>
      </w:r>
      <w:r w:rsidR="00B35102" w:rsidRPr="00522A97">
        <w:rPr>
          <w:lang w:val="pl-PL"/>
        </w:rPr>
        <w:t xml:space="preserve"> </w:t>
      </w:r>
      <w:proofErr w:type="spellStart"/>
      <w:r w:rsidR="00B35102" w:rsidRPr="00522A97">
        <w:rPr>
          <w:lang w:val="pl-PL"/>
        </w:rPr>
        <w:t>Plisecki</w:t>
      </w:r>
      <w:r w:rsidR="00C10E6A" w:rsidRPr="00522A97">
        <w:rPr>
          <w:lang w:val="pl-PL"/>
        </w:rPr>
        <w:t>ego</w:t>
      </w:r>
      <w:proofErr w:type="spellEnd"/>
      <w:r w:rsidR="00C10E6A" w:rsidRPr="00522A97">
        <w:rPr>
          <w:lang w:val="pl-PL"/>
        </w:rPr>
        <w:t>, nie mogą mieć istotnego znaczenia skoro opu</w:t>
      </w:r>
      <w:r w:rsidR="001126B2" w:rsidRPr="00522A97">
        <w:rPr>
          <w:lang w:val="pl-PL"/>
        </w:rPr>
        <w:t>blikowany te</w:t>
      </w:r>
      <w:r w:rsidR="009856AE">
        <w:rPr>
          <w:lang w:val="pl-PL"/>
        </w:rPr>
        <w:t>k</w:t>
      </w:r>
      <w:r w:rsidR="001126B2" w:rsidRPr="00522A97">
        <w:rPr>
          <w:lang w:val="pl-PL"/>
        </w:rPr>
        <w:t>st ich nie zawierał, a w takiej postaci dotarł do</w:t>
      </w:r>
      <w:r w:rsidR="00F36858">
        <w:rPr>
          <w:lang w:val="pl-PL"/>
        </w:rPr>
        <w:t> </w:t>
      </w:r>
      <w:r w:rsidR="001126B2" w:rsidRPr="00522A97">
        <w:rPr>
          <w:lang w:val="pl-PL"/>
        </w:rPr>
        <w:t xml:space="preserve">czytelników. Określenie to należy więc uznać za zwykły i nieuzasadniony epitet. </w:t>
      </w:r>
      <w:r w:rsidR="00AC320C" w:rsidRPr="00522A97">
        <w:rPr>
          <w:lang w:val="pl-PL"/>
        </w:rPr>
        <w:t>W takim przypadku nie zwalnia wydawcy z odpowiedzialności za naruszenie wypowiedzią dobrego imienia powoda ani fakt, że autorem wypowiedzi był adwokat, ponieważ nie wypowiadał się</w:t>
      </w:r>
      <w:r w:rsidR="0043198E" w:rsidRPr="00522A97">
        <w:rPr>
          <w:lang w:val="pl-PL"/>
        </w:rPr>
        <w:t xml:space="preserve"> tu jako profesjonalista, ani, ż</w:t>
      </w:r>
      <w:r w:rsidR="00AC320C" w:rsidRPr="00522A97">
        <w:rPr>
          <w:lang w:val="pl-PL"/>
        </w:rPr>
        <w:t>e publikacja miała formę wywiadu, ponieważ inaczej niż</w:t>
      </w:r>
      <w:r w:rsidR="00F36858">
        <w:rPr>
          <w:lang w:val="pl-PL"/>
        </w:rPr>
        <w:t> </w:t>
      </w:r>
      <w:r w:rsidR="00AC320C" w:rsidRPr="00522A97">
        <w:rPr>
          <w:lang w:val="pl-PL"/>
        </w:rPr>
        <w:t>w</w:t>
      </w:r>
      <w:r w:rsidR="00F36858">
        <w:rPr>
          <w:lang w:val="pl-PL"/>
        </w:rPr>
        <w:t> </w:t>
      </w:r>
      <w:r w:rsidR="00AC320C" w:rsidRPr="00522A97">
        <w:rPr>
          <w:lang w:val="pl-PL"/>
        </w:rPr>
        <w:t>wywiadach radiowych czy telewizyjnych</w:t>
      </w:r>
      <w:r w:rsidR="00BE5073">
        <w:rPr>
          <w:lang w:val="pl-PL"/>
        </w:rPr>
        <w:t xml:space="preserve"> </w:t>
      </w:r>
      <w:r w:rsidR="00C9777A" w:rsidRPr="00522A97">
        <w:rPr>
          <w:lang w:val="pl-PL"/>
        </w:rPr>
        <w:t xml:space="preserve">- nie była to wypowiedź </w:t>
      </w:r>
      <w:r w:rsidR="009856AE">
        <w:rPr>
          <w:lang w:val="pl-PL"/>
        </w:rPr>
        <w:t>„</w:t>
      </w:r>
      <w:r w:rsidR="00C9777A" w:rsidRPr="00522A97">
        <w:rPr>
          <w:lang w:val="pl-PL"/>
        </w:rPr>
        <w:t>na żywo”</w:t>
      </w:r>
      <w:r w:rsidR="007A53E7" w:rsidRPr="00522A97">
        <w:rPr>
          <w:lang w:val="pl-PL"/>
        </w:rPr>
        <w:t xml:space="preserve"> </w:t>
      </w:r>
      <w:r w:rsidR="001126B2" w:rsidRPr="00522A97">
        <w:rPr>
          <w:lang w:val="pl-PL"/>
        </w:rPr>
        <w:t>i</w:t>
      </w:r>
      <w:r w:rsidR="00F36858">
        <w:rPr>
          <w:lang w:val="pl-PL"/>
        </w:rPr>
        <w:t> </w:t>
      </w:r>
      <w:r w:rsidR="00C9777A" w:rsidRPr="00522A97">
        <w:rPr>
          <w:lang w:val="pl-PL"/>
        </w:rPr>
        <w:t xml:space="preserve">wydawca dysponował odpowiednimi środkami, by działając z odpowiednią starannością, zapobiec naruszeniu praw osobistych powoda przez powyższe stwierdzenia. </w:t>
      </w:r>
      <w:r w:rsidR="001126B2" w:rsidRPr="00522A97">
        <w:rPr>
          <w:lang w:val="pl-PL"/>
        </w:rPr>
        <w:t>Ponadto, z</w:t>
      </w:r>
      <w:r w:rsidR="00F36858">
        <w:rPr>
          <w:lang w:val="pl-PL"/>
        </w:rPr>
        <w:t> </w:t>
      </w:r>
      <w:r w:rsidR="001126B2" w:rsidRPr="00522A97">
        <w:rPr>
          <w:lang w:val="pl-PL"/>
        </w:rPr>
        <w:t>faktu, że</w:t>
      </w:r>
      <w:r w:rsidR="00F36858">
        <w:rPr>
          <w:lang w:val="pl-PL"/>
        </w:rPr>
        <w:t> </w:t>
      </w:r>
      <w:r w:rsidR="001126B2" w:rsidRPr="00522A97">
        <w:rPr>
          <w:lang w:val="pl-PL"/>
        </w:rPr>
        <w:t>powód sprawował funkcję</w:t>
      </w:r>
      <w:r w:rsidR="00F976EC" w:rsidRPr="00522A97">
        <w:rPr>
          <w:lang w:val="pl-PL"/>
        </w:rPr>
        <w:t xml:space="preserve"> publiczną, godził się więc na rozszerzony w stosunku do niego zakres dopuszczalnej krytyki i z faktu, że sam wystąpił z publicznym apelem o</w:t>
      </w:r>
      <w:r w:rsidR="00F36858">
        <w:rPr>
          <w:lang w:val="pl-PL"/>
        </w:rPr>
        <w:t> </w:t>
      </w:r>
      <w:r w:rsidR="00F976EC" w:rsidRPr="00522A97">
        <w:rPr>
          <w:lang w:val="pl-PL"/>
        </w:rPr>
        <w:t>pomoc w odnalezieniu córki</w:t>
      </w:r>
      <w:r w:rsidR="00C9777A" w:rsidRPr="00522A97">
        <w:rPr>
          <w:lang w:val="pl-PL"/>
        </w:rPr>
        <w:t xml:space="preserve"> </w:t>
      </w:r>
      <w:r w:rsidR="00F976EC" w:rsidRPr="00522A97">
        <w:rPr>
          <w:lang w:val="pl-PL"/>
        </w:rPr>
        <w:t>nie można</w:t>
      </w:r>
      <w:r w:rsidR="0043198E" w:rsidRPr="00522A97">
        <w:rPr>
          <w:lang w:val="pl-PL"/>
        </w:rPr>
        <w:t xml:space="preserve"> wywodzić wniosku, ż</w:t>
      </w:r>
      <w:r w:rsidR="002C56BB" w:rsidRPr="00522A97">
        <w:rPr>
          <w:lang w:val="pl-PL"/>
        </w:rPr>
        <w:t>e godził się</w:t>
      </w:r>
      <w:r w:rsidR="00F976EC" w:rsidRPr="00522A97">
        <w:rPr>
          <w:lang w:val="pl-PL"/>
        </w:rPr>
        <w:t xml:space="preserve"> na publikowanie na ten temat wszelkich swobodnych ocen i komentarzy </w:t>
      </w:r>
      <w:r w:rsidR="00F976EC" w:rsidRPr="00F46A6A">
        <w:rPr>
          <w:lang w:val="pl-PL"/>
        </w:rPr>
        <w:t>–</w:t>
      </w:r>
      <w:r w:rsidR="00F976EC" w:rsidRPr="00522A97">
        <w:rPr>
          <w:lang w:val="pl-PL"/>
        </w:rPr>
        <w:t xml:space="preserve"> do naruszenia jego dóbr osobistych włącznie. Ze względu na opisany </w:t>
      </w:r>
      <w:r w:rsidR="0043198E" w:rsidRPr="00522A97">
        <w:rPr>
          <w:lang w:val="pl-PL"/>
        </w:rPr>
        <w:t>wyżej</w:t>
      </w:r>
      <w:r w:rsidR="00BE5073">
        <w:rPr>
          <w:lang w:val="pl-PL"/>
        </w:rPr>
        <w:t xml:space="preserve"> </w:t>
      </w:r>
      <w:r w:rsidR="0043198E" w:rsidRPr="00522A97">
        <w:rPr>
          <w:lang w:val="pl-PL"/>
        </w:rPr>
        <w:t>charakter tej wypowiedzi</w:t>
      </w:r>
      <w:r w:rsidR="002C56BB" w:rsidRPr="00522A97">
        <w:rPr>
          <w:lang w:val="pl-PL"/>
        </w:rPr>
        <w:t>, należy ją uznać</w:t>
      </w:r>
      <w:r w:rsidR="005371A8" w:rsidRPr="00522A97">
        <w:rPr>
          <w:lang w:val="pl-PL"/>
        </w:rPr>
        <w:t xml:space="preserve"> za ocenną - </w:t>
      </w:r>
      <w:r w:rsidR="002C56BB" w:rsidRPr="00522A97">
        <w:rPr>
          <w:lang w:val="pl-PL"/>
        </w:rPr>
        <w:t>nie poddającą się</w:t>
      </w:r>
      <w:r w:rsidR="00F976EC" w:rsidRPr="00522A97">
        <w:rPr>
          <w:lang w:val="pl-PL"/>
        </w:rPr>
        <w:t xml:space="preserve"> weryfikacji w kategoriach prawdy i </w:t>
      </w:r>
      <w:r w:rsidR="002C56BB" w:rsidRPr="00522A97">
        <w:rPr>
          <w:lang w:val="pl-PL"/>
        </w:rPr>
        <w:t>fałszu i</w:t>
      </w:r>
      <w:r w:rsidR="00BE5073">
        <w:rPr>
          <w:lang w:val="pl-PL"/>
        </w:rPr>
        <w:t xml:space="preserve"> </w:t>
      </w:r>
      <w:r w:rsidR="002C56BB" w:rsidRPr="00522A97">
        <w:rPr>
          <w:lang w:val="pl-PL"/>
        </w:rPr>
        <w:t xml:space="preserve">w żadnym razie za </w:t>
      </w:r>
      <w:r w:rsidR="009856AE">
        <w:rPr>
          <w:lang w:val="pl-PL"/>
        </w:rPr>
        <w:t>„</w:t>
      </w:r>
      <w:r w:rsidR="002C56BB" w:rsidRPr="00522A97">
        <w:rPr>
          <w:lang w:val="pl-PL"/>
        </w:rPr>
        <w:t>ujemną ocen</w:t>
      </w:r>
      <w:r w:rsidR="009856AE">
        <w:rPr>
          <w:lang w:val="pl-PL"/>
        </w:rPr>
        <w:t>ę</w:t>
      </w:r>
      <w:r w:rsidR="002C56BB" w:rsidRPr="00522A97">
        <w:rPr>
          <w:lang w:val="pl-PL"/>
        </w:rPr>
        <w:t xml:space="preserve"> działalności publicznej” powoda w rozumieniu </w:t>
      </w:r>
      <w:r w:rsidR="009856AE">
        <w:rPr>
          <w:lang w:val="pl-PL"/>
        </w:rPr>
        <w:t>art.</w:t>
      </w:r>
      <w:r w:rsidR="009856AE" w:rsidRPr="00522A97">
        <w:rPr>
          <w:lang w:val="pl-PL"/>
        </w:rPr>
        <w:t xml:space="preserve"> </w:t>
      </w:r>
      <w:r w:rsidR="002C56BB" w:rsidRPr="00522A97">
        <w:rPr>
          <w:lang w:val="pl-PL"/>
        </w:rPr>
        <w:t xml:space="preserve">41 Prawa </w:t>
      </w:r>
      <w:r w:rsidR="009856AE">
        <w:rPr>
          <w:lang w:val="pl-PL"/>
        </w:rPr>
        <w:t>p</w:t>
      </w:r>
      <w:r w:rsidR="002C56BB" w:rsidRPr="00522A97">
        <w:rPr>
          <w:lang w:val="pl-PL"/>
        </w:rPr>
        <w:t xml:space="preserve">rasowego. Nie chroni wydawcy w tym przypadku także </w:t>
      </w:r>
      <w:r w:rsidR="009856AE">
        <w:rPr>
          <w:lang w:val="pl-PL"/>
        </w:rPr>
        <w:t>art.</w:t>
      </w:r>
      <w:r w:rsidR="009856AE" w:rsidRPr="00522A97">
        <w:rPr>
          <w:lang w:val="pl-PL"/>
        </w:rPr>
        <w:t xml:space="preserve"> </w:t>
      </w:r>
      <w:r w:rsidR="002C56BB" w:rsidRPr="00522A97">
        <w:rPr>
          <w:lang w:val="pl-PL"/>
        </w:rPr>
        <w:t>10</w:t>
      </w:r>
      <w:r w:rsidR="009856AE">
        <w:rPr>
          <w:lang w:val="pl-PL"/>
        </w:rPr>
        <w:t xml:space="preserve"> ust</w:t>
      </w:r>
      <w:r w:rsidR="002C56BB" w:rsidRPr="00522A97">
        <w:rPr>
          <w:lang w:val="pl-PL"/>
        </w:rPr>
        <w:t>. 1 Konwencji</w:t>
      </w:r>
      <w:r w:rsidR="007505C8" w:rsidRPr="00522A97">
        <w:rPr>
          <w:lang w:val="pl-PL"/>
        </w:rPr>
        <w:t>,</w:t>
      </w:r>
      <w:r w:rsidR="002C56BB" w:rsidRPr="00522A97">
        <w:rPr>
          <w:lang w:val="pl-PL"/>
        </w:rPr>
        <w:t xml:space="preserve"> skoro ustęp drugi tego </w:t>
      </w:r>
      <w:r w:rsidR="009856AE">
        <w:rPr>
          <w:lang w:val="pl-PL"/>
        </w:rPr>
        <w:t>artykułu</w:t>
      </w:r>
      <w:r w:rsidR="009856AE" w:rsidRPr="00522A97">
        <w:rPr>
          <w:lang w:val="pl-PL"/>
        </w:rPr>
        <w:t xml:space="preserve"> </w:t>
      </w:r>
      <w:r w:rsidR="002C56BB" w:rsidRPr="00522A97">
        <w:rPr>
          <w:lang w:val="pl-PL"/>
        </w:rPr>
        <w:t xml:space="preserve">ogranicza prawo m.in. do wolności wyrażania opinii ochroną m.in. dobrego imienia innych osób. </w:t>
      </w:r>
    </w:p>
    <w:p w14:paraId="119E4DF7" w14:textId="44892015" w:rsidR="00D84ABA" w:rsidRPr="00522A97" w:rsidRDefault="00D84ABA" w:rsidP="0033629C">
      <w:pPr>
        <w:pStyle w:val="JuQuot"/>
        <w:ind w:left="0"/>
        <w:rPr>
          <w:lang w:val="pl-PL"/>
        </w:rPr>
      </w:pPr>
      <w:r w:rsidRPr="00522A97">
        <w:rPr>
          <w:lang w:val="pl-PL"/>
        </w:rPr>
        <w:t xml:space="preserve"> Z</w:t>
      </w:r>
      <w:r w:rsidR="0014770D" w:rsidRPr="00522A97">
        <w:rPr>
          <w:lang w:val="pl-PL"/>
        </w:rPr>
        <w:t xml:space="preserve"> tych powodów Sąd Apelacyjny uz</w:t>
      </w:r>
      <w:r w:rsidR="0043198E" w:rsidRPr="00522A97">
        <w:rPr>
          <w:lang w:val="pl-PL"/>
        </w:rPr>
        <w:t>nał</w:t>
      </w:r>
      <w:r w:rsidR="0014770D" w:rsidRPr="00522A97">
        <w:rPr>
          <w:lang w:val="pl-PL"/>
        </w:rPr>
        <w:t xml:space="preserve"> </w:t>
      </w:r>
      <w:r w:rsidRPr="00522A97">
        <w:rPr>
          <w:lang w:val="pl-PL"/>
        </w:rPr>
        <w:t>z</w:t>
      </w:r>
      <w:r w:rsidR="0014770D" w:rsidRPr="00522A97">
        <w:rPr>
          <w:lang w:val="pl-PL"/>
        </w:rPr>
        <w:t>a</w:t>
      </w:r>
      <w:r w:rsidR="0043198E" w:rsidRPr="00522A97">
        <w:rPr>
          <w:lang w:val="pl-PL"/>
        </w:rPr>
        <w:t xml:space="preserve"> nieuzasadnioną</w:t>
      </w:r>
      <w:r w:rsidRPr="00522A97">
        <w:rPr>
          <w:lang w:val="pl-PL"/>
        </w:rPr>
        <w:t xml:space="preserve"> w odniesieniu do nazwania powoda kłamcą a</w:t>
      </w:r>
      <w:r w:rsidR="005371A8" w:rsidRPr="00522A97">
        <w:rPr>
          <w:lang w:val="pl-PL"/>
        </w:rPr>
        <w:t>pelację strony pozwanej (</w:t>
      </w:r>
      <w:r w:rsidRPr="00522A97">
        <w:rPr>
          <w:lang w:val="pl-PL"/>
        </w:rPr>
        <w:t>skarżącego) i interwenienta ubocznego.</w:t>
      </w:r>
      <w:r w:rsidR="00BE5073">
        <w:rPr>
          <w:lang w:val="pl-PL"/>
        </w:rPr>
        <w:t xml:space="preserve"> </w:t>
      </w:r>
    </w:p>
    <w:p w14:paraId="0121B11C" w14:textId="77777777" w:rsidR="0056754D" w:rsidRPr="00522A97" w:rsidRDefault="00D84ABA" w:rsidP="0033629C">
      <w:pPr>
        <w:pStyle w:val="JuQuot"/>
        <w:ind w:left="0"/>
        <w:jc w:val="left"/>
        <w:rPr>
          <w:lang w:val="pl-PL"/>
        </w:rPr>
      </w:pPr>
      <w:r w:rsidRPr="00522A97">
        <w:rPr>
          <w:lang w:val="pl-PL"/>
        </w:rPr>
        <w:t xml:space="preserve">Nieuzasadnione są również obie te apelacje w części obejmującej rozstrzygnięcie odnoszące się do naruszenia dóbr osobistych powoda wypowiedziami na temat jego życia rodzinnego. </w:t>
      </w:r>
    </w:p>
    <w:p w14:paraId="04943161" w14:textId="3BCAB380" w:rsidR="00FA39B3" w:rsidRPr="00522A97" w:rsidRDefault="00D84ABA" w:rsidP="0033629C">
      <w:pPr>
        <w:pStyle w:val="JuQuot"/>
        <w:ind w:left="0" w:firstLine="283"/>
        <w:rPr>
          <w:lang w:val="pl-PL"/>
        </w:rPr>
      </w:pPr>
      <w:r w:rsidRPr="00522A97">
        <w:rPr>
          <w:lang w:val="pl-PL"/>
        </w:rPr>
        <w:t>Ani fakt, że powód sam wprow</w:t>
      </w:r>
      <w:r w:rsidR="005371A8" w:rsidRPr="00522A97">
        <w:rPr>
          <w:lang w:val="pl-PL"/>
        </w:rPr>
        <w:t>adził wydarzenia z życia prywat</w:t>
      </w:r>
      <w:r w:rsidRPr="00522A97">
        <w:rPr>
          <w:lang w:val="pl-PL"/>
        </w:rPr>
        <w:t xml:space="preserve">nego w obieg publiczny, </w:t>
      </w:r>
      <w:r w:rsidR="00543824" w:rsidRPr="00522A97">
        <w:rPr>
          <w:lang w:val="pl-PL"/>
        </w:rPr>
        <w:t xml:space="preserve">wygłaszając apel o pomoc w odnalezieniu córki, </w:t>
      </w:r>
      <w:r w:rsidR="005371A8" w:rsidRPr="00522A97">
        <w:rPr>
          <w:lang w:val="pl-PL"/>
        </w:rPr>
        <w:t>(</w:t>
      </w:r>
      <w:r w:rsidR="00543824" w:rsidRPr="00522A97">
        <w:rPr>
          <w:lang w:val="pl-PL"/>
        </w:rPr>
        <w:t xml:space="preserve">nawet jeśli uznać ten apel za publikowanie </w:t>
      </w:r>
      <w:r w:rsidR="00B900AD" w:rsidRPr="00522A97">
        <w:rPr>
          <w:lang w:val="pl-PL"/>
        </w:rPr>
        <w:t>informacji z prywatnej sfery życia w ro</w:t>
      </w:r>
      <w:r w:rsidR="005371A8" w:rsidRPr="00522A97">
        <w:rPr>
          <w:lang w:val="pl-PL"/>
        </w:rPr>
        <w:t xml:space="preserve">zumieniu </w:t>
      </w:r>
      <w:r w:rsidR="009856AE">
        <w:rPr>
          <w:lang w:val="pl-PL"/>
        </w:rPr>
        <w:t>art.</w:t>
      </w:r>
      <w:r w:rsidR="009856AE" w:rsidRPr="00522A97">
        <w:rPr>
          <w:lang w:val="pl-PL"/>
        </w:rPr>
        <w:t xml:space="preserve"> </w:t>
      </w:r>
      <w:r w:rsidR="005371A8" w:rsidRPr="00522A97">
        <w:rPr>
          <w:lang w:val="pl-PL"/>
        </w:rPr>
        <w:t>14 pk</w:t>
      </w:r>
      <w:r w:rsidR="00B900AD" w:rsidRPr="00522A97">
        <w:rPr>
          <w:lang w:val="pl-PL"/>
        </w:rPr>
        <w:t xml:space="preserve">t 6 Prawa </w:t>
      </w:r>
      <w:r w:rsidR="001C3BCE">
        <w:rPr>
          <w:lang w:val="pl-PL"/>
        </w:rPr>
        <w:t>p</w:t>
      </w:r>
      <w:r w:rsidR="00B900AD" w:rsidRPr="00522A97">
        <w:rPr>
          <w:lang w:val="pl-PL"/>
        </w:rPr>
        <w:t>rasowego) ani fakt, że</w:t>
      </w:r>
      <w:r w:rsidR="00F36858">
        <w:rPr>
          <w:lang w:val="pl-PL"/>
        </w:rPr>
        <w:t> </w:t>
      </w:r>
      <w:r w:rsidR="00B900AD" w:rsidRPr="00522A97">
        <w:rPr>
          <w:lang w:val="pl-PL"/>
        </w:rPr>
        <w:t>jako osoba sprawująca funkcję publiczną był podmiotem szczególnego zainteresowania prasy, nie upoważniały wydawcy do naruszenia dóbr osobistych powoda poddawaniem w</w:t>
      </w:r>
      <w:r w:rsidR="00F36858">
        <w:rPr>
          <w:lang w:val="pl-PL"/>
        </w:rPr>
        <w:t> </w:t>
      </w:r>
      <w:r w:rsidR="00B900AD" w:rsidRPr="00522A97">
        <w:rPr>
          <w:lang w:val="pl-PL"/>
        </w:rPr>
        <w:t xml:space="preserve">wątpliwość jego zdrowia psychicznego i kwalifikacji rodzicielskich. </w:t>
      </w:r>
    </w:p>
    <w:p w14:paraId="4436FE2D" w14:textId="6A5502D3" w:rsidR="00BD08E7" w:rsidRPr="00522A97" w:rsidRDefault="00B900AD" w:rsidP="0033629C">
      <w:pPr>
        <w:pStyle w:val="JuQuot"/>
        <w:ind w:left="0" w:firstLine="283"/>
        <w:rPr>
          <w:lang w:val="pl-PL"/>
        </w:rPr>
      </w:pPr>
      <w:r w:rsidRPr="00522A97">
        <w:rPr>
          <w:lang w:val="pl-PL"/>
        </w:rPr>
        <w:t>Nie można wywodzić wnios</w:t>
      </w:r>
      <w:r w:rsidR="00532AD3" w:rsidRPr="00522A97">
        <w:rPr>
          <w:lang w:val="pl-PL"/>
        </w:rPr>
        <w:t>ku, ż</w:t>
      </w:r>
      <w:r w:rsidR="001C3BCE" w:rsidRPr="00522A97">
        <w:rPr>
          <w:lang w:val="pl-PL"/>
        </w:rPr>
        <w:t>e</w:t>
      </w:r>
      <w:r w:rsidRPr="00522A97">
        <w:rPr>
          <w:lang w:val="pl-PL"/>
        </w:rPr>
        <w:t xml:space="preserve"> powód zrezygnował z ochr</w:t>
      </w:r>
      <w:r w:rsidR="00532AD3" w:rsidRPr="00522A97">
        <w:rPr>
          <w:lang w:val="pl-PL"/>
        </w:rPr>
        <w:t>ony prawnej z faktu, ż</w:t>
      </w:r>
      <w:r w:rsidR="001C3BCE">
        <w:rPr>
          <w:lang w:val="pl-PL"/>
        </w:rPr>
        <w:t>e</w:t>
      </w:r>
      <w:r w:rsidR="00F36858">
        <w:rPr>
          <w:lang w:val="pl-PL"/>
        </w:rPr>
        <w:t> </w:t>
      </w:r>
      <w:r w:rsidR="00532AD3" w:rsidRPr="00522A97">
        <w:rPr>
          <w:lang w:val="pl-PL"/>
        </w:rPr>
        <w:t xml:space="preserve">poddał się publicznemu krytykowaniu spraw </w:t>
      </w:r>
      <w:r w:rsidR="0043198E" w:rsidRPr="00522A97">
        <w:rPr>
          <w:lang w:val="pl-PL"/>
        </w:rPr>
        <w:t>rodzinnych. Podkreślić trzeba, ż</w:t>
      </w:r>
      <w:r w:rsidR="00532AD3" w:rsidRPr="00522A97">
        <w:rPr>
          <w:lang w:val="pl-PL"/>
        </w:rPr>
        <w:t xml:space="preserve">e informacje dotyczące życia rodzinnego, a nawet nieprzychylne komentarze, nie muszą naruszać dóbr osobistych. W publikacji przekroczone zostały granice rzetelnej krytyki i kultury wypowiedzi. Podobnie jak w przypadku zarzutu – nazwania powoda kłamcą, nie chroni wydawcy to, że przytaczał wypowiedzi adwokata, zobowiązanego do szczególnej dyscypliny wypowiedzi, kwestie dotyczące życia rodzinnego powoda nie miały bowiem charakteru oceny prawnej, a sam wywiad nie był realizowany </w:t>
      </w:r>
      <w:r w:rsidR="001C3BCE">
        <w:rPr>
          <w:lang w:val="pl-PL"/>
        </w:rPr>
        <w:t>„</w:t>
      </w:r>
      <w:r w:rsidR="00532AD3" w:rsidRPr="00522A97">
        <w:rPr>
          <w:lang w:val="pl-PL"/>
        </w:rPr>
        <w:t>na żywo”.</w:t>
      </w:r>
    </w:p>
    <w:p w14:paraId="0CC1E292" w14:textId="77777777" w:rsidR="00F45FC2" w:rsidRPr="00522A97" w:rsidRDefault="00BD08E7" w:rsidP="0033629C">
      <w:pPr>
        <w:pStyle w:val="JuQuot"/>
        <w:ind w:left="0"/>
        <w:rPr>
          <w:lang w:val="pl-PL"/>
        </w:rPr>
      </w:pPr>
      <w:r w:rsidRPr="00522A97">
        <w:rPr>
          <w:lang w:val="pl-PL"/>
        </w:rPr>
        <w:t>Nadto</w:t>
      </w:r>
      <w:r w:rsidR="000D3E58" w:rsidRPr="00522A97">
        <w:rPr>
          <w:lang w:val="pl-PL"/>
        </w:rPr>
        <w:t xml:space="preserve"> </w:t>
      </w:r>
      <w:r w:rsidRPr="00522A97">
        <w:rPr>
          <w:lang w:val="pl-PL"/>
        </w:rPr>
        <w:t>- komentowanie w podany w publikacji sposób życia rodzinnego powoda ani nie mieściło się w społecznie</w:t>
      </w:r>
      <w:r w:rsidR="0043198E" w:rsidRPr="00522A97">
        <w:rPr>
          <w:lang w:val="pl-PL"/>
        </w:rPr>
        <w:t xml:space="preserve"> uzasadnionym i</w:t>
      </w:r>
      <w:r w:rsidR="007505C8" w:rsidRPr="00522A97">
        <w:rPr>
          <w:lang w:val="pl-PL"/>
        </w:rPr>
        <w:t>nteresie</w:t>
      </w:r>
      <w:r w:rsidR="001C3BCE">
        <w:rPr>
          <w:lang w:val="pl-PL"/>
        </w:rPr>
        <w:t>,</w:t>
      </w:r>
      <w:r w:rsidR="0043198E" w:rsidRPr="00522A97">
        <w:rPr>
          <w:lang w:val="pl-PL"/>
        </w:rPr>
        <w:t xml:space="preserve"> ani też</w:t>
      </w:r>
      <w:r w:rsidRPr="00522A97">
        <w:rPr>
          <w:lang w:val="pl-PL"/>
        </w:rPr>
        <w:t xml:space="preserve"> nie wiązało się z działalnością publiczną powoda. </w:t>
      </w:r>
    </w:p>
    <w:p w14:paraId="051DA394" w14:textId="6FBF2E6F" w:rsidR="00F45FC2" w:rsidRPr="00522A97" w:rsidRDefault="0043198E" w:rsidP="0033629C">
      <w:pPr>
        <w:pStyle w:val="JuQuot"/>
        <w:ind w:left="0" w:firstLine="283"/>
        <w:rPr>
          <w:lang w:val="pl-PL"/>
        </w:rPr>
      </w:pPr>
      <w:r w:rsidRPr="00522A97">
        <w:rPr>
          <w:lang w:val="pl-PL"/>
        </w:rPr>
        <w:t>Dodatkowo podnieść trzeba, ż</w:t>
      </w:r>
      <w:r w:rsidR="00BD08E7" w:rsidRPr="00522A97">
        <w:rPr>
          <w:lang w:val="pl-PL"/>
        </w:rPr>
        <w:t xml:space="preserve">e wkraczanie w sprawy ze sfery życia rodzinnego, zwłaszcza w stosunki między rodzicami </w:t>
      </w:r>
      <w:r w:rsidRPr="00522A97">
        <w:rPr>
          <w:lang w:val="pl-PL"/>
        </w:rPr>
        <w:t xml:space="preserve">a dziećmi, </w:t>
      </w:r>
      <w:r w:rsidR="00BD08E7" w:rsidRPr="00522A97">
        <w:rPr>
          <w:lang w:val="pl-PL"/>
        </w:rPr>
        <w:t xml:space="preserve">choćby ze względu </w:t>
      </w:r>
      <w:r w:rsidR="00BD08E7" w:rsidRPr="00522A97">
        <w:rPr>
          <w:lang w:val="pl-PL"/>
        </w:rPr>
        <w:lastRenderedPageBreak/>
        <w:t>na</w:t>
      </w:r>
      <w:r w:rsidR="00F36858">
        <w:rPr>
          <w:lang w:val="pl-PL"/>
        </w:rPr>
        <w:t> </w:t>
      </w:r>
      <w:r w:rsidR="00BD08E7" w:rsidRPr="00522A97">
        <w:rPr>
          <w:lang w:val="pl-PL"/>
        </w:rPr>
        <w:t>nieweryfikowalność ocen wygłaszanych w tym przedmiocie, zawsze jest bezprawne – nawet jeśli podane informacje są prawdziwe (</w:t>
      </w:r>
      <w:r w:rsidR="001C3BCE">
        <w:rPr>
          <w:lang w:val="pl-PL"/>
        </w:rPr>
        <w:t>zob.</w:t>
      </w:r>
      <w:r w:rsidR="00BD08E7" w:rsidRPr="00522A97">
        <w:rPr>
          <w:lang w:val="pl-PL"/>
        </w:rPr>
        <w:t xml:space="preserve"> </w:t>
      </w:r>
      <w:r w:rsidRPr="00522A97">
        <w:rPr>
          <w:lang w:val="pl-PL"/>
        </w:rPr>
        <w:t xml:space="preserve">wyrok </w:t>
      </w:r>
      <w:r w:rsidR="00BD08E7" w:rsidRPr="00522A97">
        <w:rPr>
          <w:lang w:val="pl-PL"/>
        </w:rPr>
        <w:t>Sąd</w:t>
      </w:r>
      <w:r w:rsidRPr="00522A97">
        <w:rPr>
          <w:lang w:val="pl-PL"/>
        </w:rPr>
        <w:t>u Najwyższego</w:t>
      </w:r>
      <w:r w:rsidR="00BD08E7" w:rsidRPr="00522A97">
        <w:rPr>
          <w:lang w:val="pl-PL"/>
        </w:rPr>
        <w:t>, 11 marca 1986</w:t>
      </w:r>
      <w:r w:rsidR="00F36858">
        <w:rPr>
          <w:lang w:val="pl-PL"/>
        </w:rPr>
        <w:t> </w:t>
      </w:r>
      <w:r w:rsidR="00BD08E7" w:rsidRPr="00522A97">
        <w:rPr>
          <w:lang w:val="pl-PL"/>
        </w:rPr>
        <w:t>r</w:t>
      </w:r>
      <w:r w:rsidR="00F36858">
        <w:rPr>
          <w:lang w:val="pl-PL"/>
        </w:rPr>
        <w:t>.</w:t>
      </w:r>
      <w:r w:rsidR="00BD08E7" w:rsidRPr="00522A97">
        <w:rPr>
          <w:lang w:val="pl-PL"/>
        </w:rPr>
        <w:t>)</w:t>
      </w:r>
      <w:r w:rsidR="009578CC">
        <w:rPr>
          <w:lang w:val="pl-PL"/>
        </w:rPr>
        <w:t>”</w:t>
      </w:r>
      <w:r w:rsidR="00BD08E7" w:rsidRPr="00522A97">
        <w:rPr>
          <w:lang w:val="pl-PL"/>
        </w:rPr>
        <w:t>.</w:t>
      </w:r>
    </w:p>
    <w:p w14:paraId="5D192281" w14:textId="0ECB672D" w:rsidR="002F10BF" w:rsidRPr="008F74C5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20</w:t>
      </w:r>
      <w:r w:rsidR="002F10BF" w:rsidRPr="008F74C5">
        <w:rPr>
          <w:lang w:val="pl-PL"/>
        </w:rPr>
        <w:t>.</w:t>
      </w:r>
      <w:r w:rsidR="00BE5073">
        <w:rPr>
          <w:lang w:val="pl-PL"/>
        </w:rPr>
        <w:t xml:space="preserve"> </w:t>
      </w:r>
      <w:r w:rsidR="000D3E58">
        <w:rPr>
          <w:lang w:val="pl-PL"/>
        </w:rPr>
        <w:t>Z</w:t>
      </w:r>
      <w:r w:rsidR="008F74C5">
        <w:rPr>
          <w:lang w:val="pl-PL"/>
        </w:rPr>
        <w:t>arówno skarżą</w:t>
      </w:r>
      <w:r w:rsidR="008F74C5" w:rsidRPr="008F74C5">
        <w:rPr>
          <w:lang w:val="pl-PL"/>
        </w:rPr>
        <w:t xml:space="preserve">cy jak </w:t>
      </w:r>
      <w:r w:rsidR="008F74C5">
        <w:rPr>
          <w:lang w:val="pl-PL"/>
        </w:rPr>
        <w:t>i</w:t>
      </w:r>
      <w:r w:rsidR="008F74C5" w:rsidRPr="008F74C5">
        <w:rPr>
          <w:lang w:val="pl-PL"/>
        </w:rPr>
        <w:t xml:space="preserve"> </w:t>
      </w:r>
      <w:r w:rsidR="008F74C5">
        <w:rPr>
          <w:lang w:val="pl-PL"/>
        </w:rPr>
        <w:t>interwenient uboczny złożyli kasacj</w:t>
      </w:r>
      <w:r w:rsidR="001C3BCE">
        <w:rPr>
          <w:lang w:val="pl-PL"/>
        </w:rPr>
        <w:t>e</w:t>
      </w:r>
      <w:r w:rsidR="008F74C5">
        <w:rPr>
          <w:lang w:val="pl-PL"/>
        </w:rPr>
        <w:t xml:space="preserve"> do Sądu Najwyższego.</w:t>
      </w:r>
    </w:p>
    <w:p w14:paraId="284DA27B" w14:textId="15834B3F" w:rsidR="00DC0ECA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21</w:t>
      </w:r>
      <w:r w:rsidR="002F10BF" w:rsidRPr="0014770D">
        <w:rPr>
          <w:lang w:val="pl-PL"/>
        </w:rPr>
        <w:t>.</w:t>
      </w:r>
      <w:r w:rsidR="00BE5073">
        <w:rPr>
          <w:lang w:val="pl-PL"/>
        </w:rPr>
        <w:t xml:space="preserve"> </w:t>
      </w:r>
      <w:r w:rsidR="008F74C5" w:rsidRPr="008F74C5">
        <w:rPr>
          <w:lang w:val="pl-PL"/>
        </w:rPr>
        <w:t>Dnia</w:t>
      </w:r>
      <w:r w:rsidR="005371A8">
        <w:rPr>
          <w:lang w:val="pl-PL"/>
        </w:rPr>
        <w:t xml:space="preserve"> </w:t>
      </w:r>
      <w:r w:rsidR="0014770D">
        <w:rPr>
          <w:lang w:val="pl-PL"/>
        </w:rPr>
        <w:t xml:space="preserve">11 października </w:t>
      </w:r>
      <w:r w:rsidR="008F74C5" w:rsidRPr="008F74C5">
        <w:rPr>
          <w:lang w:val="pl-PL"/>
        </w:rPr>
        <w:t>2001 r. Sąd</w:t>
      </w:r>
      <w:r w:rsidR="005371A8">
        <w:rPr>
          <w:lang w:val="pl-PL"/>
        </w:rPr>
        <w:t xml:space="preserve"> Najwyższy oddalił kasac</w:t>
      </w:r>
      <w:r w:rsidR="007505C8">
        <w:rPr>
          <w:lang w:val="pl-PL"/>
        </w:rPr>
        <w:t>j</w:t>
      </w:r>
      <w:r w:rsidR="001C3BCE">
        <w:rPr>
          <w:lang w:val="pl-PL"/>
        </w:rPr>
        <w:t>e</w:t>
      </w:r>
      <w:r w:rsidR="007505C8">
        <w:rPr>
          <w:lang w:val="pl-PL"/>
        </w:rPr>
        <w:t xml:space="preserve"> </w:t>
      </w:r>
      <w:r w:rsidR="005371A8">
        <w:rPr>
          <w:lang w:val="pl-PL"/>
        </w:rPr>
        <w:t xml:space="preserve">i </w:t>
      </w:r>
      <w:r w:rsidR="000D3E58">
        <w:rPr>
          <w:lang w:val="pl-PL"/>
        </w:rPr>
        <w:t>nakazał</w:t>
      </w:r>
      <w:r w:rsidR="007505C8">
        <w:rPr>
          <w:lang w:val="pl-PL"/>
        </w:rPr>
        <w:t>, by</w:t>
      </w:r>
      <w:r w:rsidR="008F74C5" w:rsidRPr="008F74C5">
        <w:rPr>
          <w:lang w:val="pl-PL"/>
        </w:rPr>
        <w:t xml:space="preserve"> s</w:t>
      </w:r>
      <w:r w:rsidR="007505C8">
        <w:rPr>
          <w:lang w:val="pl-PL"/>
        </w:rPr>
        <w:t xml:space="preserve">karżący zapłacił </w:t>
      </w:r>
      <w:r w:rsidR="001C3BCE">
        <w:rPr>
          <w:lang w:val="pl-PL"/>
        </w:rPr>
        <w:t>P</w:t>
      </w:r>
      <w:r w:rsidR="007505C8">
        <w:rPr>
          <w:lang w:val="pl-PL"/>
        </w:rPr>
        <w:t>anu Kernowi 3.</w:t>
      </w:r>
      <w:r w:rsidR="008F74C5" w:rsidRPr="008F74C5">
        <w:rPr>
          <w:lang w:val="pl-PL"/>
        </w:rPr>
        <w:t>800 złotych tytułem kosztó</w:t>
      </w:r>
      <w:r w:rsidR="0014770D" w:rsidRPr="0014770D">
        <w:rPr>
          <w:lang w:val="pl-PL"/>
        </w:rPr>
        <w:t xml:space="preserve">w </w:t>
      </w:r>
      <w:r w:rsidR="0014770D">
        <w:rPr>
          <w:lang w:val="pl-PL"/>
        </w:rPr>
        <w:t>i</w:t>
      </w:r>
      <w:r w:rsidR="00F36858">
        <w:rPr>
          <w:lang w:val="pl-PL"/>
        </w:rPr>
        <w:t> </w:t>
      </w:r>
      <w:r w:rsidR="008F74C5" w:rsidRPr="008F74C5">
        <w:rPr>
          <w:lang w:val="pl-PL"/>
        </w:rPr>
        <w:t xml:space="preserve"> wydatków.</w:t>
      </w:r>
      <w:r w:rsidR="008F74C5">
        <w:rPr>
          <w:lang w:val="pl-PL"/>
        </w:rPr>
        <w:t xml:space="preserve"> </w:t>
      </w:r>
      <w:r w:rsidR="000D3E58" w:rsidRPr="000D3E58">
        <w:rPr>
          <w:lang w:val="pl-PL"/>
        </w:rPr>
        <w:t xml:space="preserve">Zgodził się z oceną sądów niższych instancji, że </w:t>
      </w:r>
      <w:r w:rsidR="000C3250">
        <w:rPr>
          <w:lang w:val="pl-PL"/>
        </w:rPr>
        <w:t>ingerencja w</w:t>
      </w:r>
      <w:r w:rsidR="00F36858">
        <w:rPr>
          <w:lang w:val="pl-PL"/>
        </w:rPr>
        <w:t> </w:t>
      </w:r>
      <w:r w:rsidR="000C3250">
        <w:rPr>
          <w:lang w:val="pl-PL"/>
        </w:rPr>
        <w:t>prawo</w:t>
      </w:r>
      <w:r w:rsidR="000D3E58" w:rsidRPr="000D3E58">
        <w:rPr>
          <w:lang w:val="pl-PL"/>
        </w:rPr>
        <w:t xml:space="preserve"> do </w:t>
      </w:r>
      <w:r w:rsidR="000D3E58" w:rsidRPr="00C71DE9">
        <w:rPr>
          <w:lang w:val="pl-PL"/>
        </w:rPr>
        <w:t>swobody wypow</w:t>
      </w:r>
      <w:r w:rsidR="000C3250" w:rsidRPr="00C71DE9">
        <w:rPr>
          <w:lang w:val="pl-PL"/>
        </w:rPr>
        <w:t>iedzi</w:t>
      </w:r>
      <w:r w:rsidR="000C3250">
        <w:rPr>
          <w:lang w:val="pl-PL"/>
        </w:rPr>
        <w:t xml:space="preserve"> (prasy) była usprawiedliwiona</w:t>
      </w:r>
      <w:r w:rsidR="000D3E58" w:rsidRPr="000D3E58">
        <w:rPr>
          <w:lang w:val="pl-PL"/>
        </w:rPr>
        <w:t xml:space="preserve"> potrzeb</w:t>
      </w:r>
      <w:r w:rsidR="001C3BCE">
        <w:rPr>
          <w:lang w:val="pl-PL"/>
        </w:rPr>
        <w:t>ą</w:t>
      </w:r>
      <w:r w:rsidR="000D3E58" w:rsidRPr="000D3E58">
        <w:rPr>
          <w:lang w:val="pl-PL"/>
        </w:rPr>
        <w:t xml:space="preserve"> ochrony </w:t>
      </w:r>
      <w:r w:rsidR="005C3120">
        <w:rPr>
          <w:lang w:val="pl-PL"/>
        </w:rPr>
        <w:t>dobrego imienia</w:t>
      </w:r>
      <w:r w:rsidR="000D3E58" w:rsidRPr="000D3E58">
        <w:rPr>
          <w:lang w:val="pl-PL"/>
        </w:rPr>
        <w:t xml:space="preserve"> powodów.</w:t>
      </w:r>
      <w:r w:rsidR="000D3E58">
        <w:rPr>
          <w:lang w:val="pl-PL"/>
        </w:rPr>
        <w:t xml:space="preserve"> </w:t>
      </w:r>
      <w:r w:rsidR="000D3E58" w:rsidRPr="00DC0ECA">
        <w:rPr>
          <w:lang w:val="pl-PL"/>
        </w:rPr>
        <w:t xml:space="preserve">Sąd Najwyższy </w:t>
      </w:r>
      <w:r w:rsidR="002A59D0">
        <w:rPr>
          <w:lang w:val="pl-PL"/>
        </w:rPr>
        <w:t>oddalił</w:t>
      </w:r>
      <w:r w:rsidR="002A59D0" w:rsidRPr="00DC0ECA">
        <w:rPr>
          <w:lang w:val="pl-PL"/>
        </w:rPr>
        <w:t xml:space="preserve"> </w:t>
      </w:r>
      <w:r w:rsidR="000D3E58" w:rsidRPr="00DC0ECA">
        <w:rPr>
          <w:lang w:val="pl-PL"/>
        </w:rPr>
        <w:t>także argument</w:t>
      </w:r>
      <w:r w:rsidR="002A59D0">
        <w:rPr>
          <w:lang w:val="pl-PL"/>
        </w:rPr>
        <w:t>y</w:t>
      </w:r>
      <w:r w:rsidR="00B05EA7">
        <w:rPr>
          <w:lang w:val="pl-PL"/>
        </w:rPr>
        <w:t xml:space="preserve"> skarżącego, ż</w:t>
      </w:r>
      <w:r w:rsidR="002A59D0">
        <w:rPr>
          <w:lang w:val="pl-PL"/>
        </w:rPr>
        <w:t>e</w:t>
      </w:r>
      <w:r w:rsidR="00B05EA7">
        <w:rPr>
          <w:lang w:val="pl-PL"/>
        </w:rPr>
        <w:t xml:space="preserve"> jego intencją</w:t>
      </w:r>
      <w:r w:rsidR="000D3E58" w:rsidRPr="00DC0ECA">
        <w:rPr>
          <w:lang w:val="pl-PL"/>
        </w:rPr>
        <w:t xml:space="preserve"> było informowanie </w:t>
      </w:r>
      <w:r w:rsidR="00B05EA7">
        <w:rPr>
          <w:lang w:val="pl-PL"/>
        </w:rPr>
        <w:t>o sprawie</w:t>
      </w:r>
      <w:r w:rsidR="00DC0ECA" w:rsidRPr="00DC0ECA">
        <w:rPr>
          <w:lang w:val="pl-PL"/>
        </w:rPr>
        <w:t>, która zszokowało większość opinii publicznej. W opinii sądu nie było właściwym sposobem ochrony uzasadnionego interesu publicznego publikowanie artykułu, w</w:t>
      </w:r>
      <w:r w:rsidR="00F36858">
        <w:rPr>
          <w:lang w:val="pl-PL"/>
        </w:rPr>
        <w:t> </w:t>
      </w:r>
      <w:r w:rsidR="00DC0ECA" w:rsidRPr="00DC0ECA">
        <w:rPr>
          <w:lang w:val="pl-PL"/>
        </w:rPr>
        <w:t>którym adwokat jednej ze stron poddaje subiektywnej analizie bardzo delikatne sprawy rodzinne drugiej stron</w:t>
      </w:r>
      <w:r w:rsidR="00B05EA7">
        <w:rPr>
          <w:lang w:val="pl-PL"/>
        </w:rPr>
        <w:t>y</w:t>
      </w:r>
      <w:r w:rsidR="00DC0ECA" w:rsidRPr="00DC0ECA">
        <w:rPr>
          <w:lang w:val="pl-PL"/>
        </w:rPr>
        <w:t xml:space="preserve"> procesu </w:t>
      </w:r>
      <w:r w:rsidR="00DC0ECA">
        <w:rPr>
          <w:lang w:val="pl-PL"/>
        </w:rPr>
        <w:t>i</w:t>
      </w:r>
      <w:r w:rsidR="00DC0ECA" w:rsidRPr="00DC0ECA">
        <w:rPr>
          <w:lang w:val="pl-PL"/>
        </w:rPr>
        <w:t xml:space="preserve"> wypowiada </w:t>
      </w:r>
      <w:r w:rsidR="00DC0ECA">
        <w:rPr>
          <w:lang w:val="pl-PL"/>
        </w:rPr>
        <w:t>bardzo kategoryczne sądy o ich przyczynach.</w:t>
      </w:r>
    </w:p>
    <w:p w14:paraId="455F0693" w14:textId="03DB8DFC" w:rsidR="00F71A6A" w:rsidRPr="00E37A53" w:rsidRDefault="001865BA" w:rsidP="0033629C">
      <w:pPr>
        <w:pStyle w:val="JuPara"/>
        <w:rPr>
          <w:lang w:val="pl-PL"/>
        </w:rPr>
      </w:pPr>
      <w:r>
        <w:rPr>
          <w:noProof/>
          <w:lang w:val="pl-PL"/>
        </w:rPr>
        <w:t>22</w:t>
      </w:r>
      <w:r w:rsidR="002F10BF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DC0ECA" w:rsidRPr="00E37A53">
        <w:rPr>
          <w:lang w:val="pl-PL"/>
        </w:rPr>
        <w:t xml:space="preserve">Wydaje się, że wyrok </w:t>
      </w:r>
      <w:r w:rsidR="002A59D0">
        <w:rPr>
          <w:lang w:val="pl-PL"/>
        </w:rPr>
        <w:t xml:space="preserve">następnie </w:t>
      </w:r>
      <w:r w:rsidR="00DC0ECA" w:rsidRPr="00E37A53">
        <w:rPr>
          <w:lang w:val="pl-PL"/>
        </w:rPr>
        <w:t xml:space="preserve">został </w:t>
      </w:r>
      <w:r w:rsidR="00E37A53" w:rsidRPr="00E37A53">
        <w:rPr>
          <w:lang w:val="pl-PL"/>
        </w:rPr>
        <w:t>wykonany w czę</w:t>
      </w:r>
      <w:r w:rsidR="00B05EA7">
        <w:rPr>
          <w:lang w:val="pl-PL"/>
        </w:rPr>
        <w:t xml:space="preserve">ści odnoszącej się do wypłaty </w:t>
      </w:r>
      <w:r w:rsidR="00E37A53" w:rsidRPr="00E37A53">
        <w:rPr>
          <w:lang w:val="pl-PL"/>
        </w:rPr>
        <w:t xml:space="preserve">zadośćuczynienia. W </w:t>
      </w:r>
      <w:r w:rsidR="00E37A53">
        <w:rPr>
          <w:lang w:val="pl-PL"/>
        </w:rPr>
        <w:t>części odnoszącej się</w:t>
      </w:r>
      <w:r w:rsidR="00E37A53" w:rsidRPr="00E37A53">
        <w:rPr>
          <w:lang w:val="pl-PL"/>
        </w:rPr>
        <w:t xml:space="preserve"> do przeprosin </w:t>
      </w:r>
      <w:r w:rsidR="00E37A53">
        <w:rPr>
          <w:lang w:val="pl-PL"/>
        </w:rPr>
        <w:t xml:space="preserve">postępowanie egzekucyjne </w:t>
      </w:r>
      <w:r w:rsidR="002A59D0">
        <w:rPr>
          <w:lang w:val="pl-PL"/>
        </w:rPr>
        <w:t xml:space="preserve">pozostaje </w:t>
      </w:r>
      <w:r w:rsidR="00E37A53">
        <w:rPr>
          <w:lang w:val="pl-PL"/>
        </w:rPr>
        <w:t xml:space="preserve">w toku. </w:t>
      </w:r>
    </w:p>
    <w:p w14:paraId="698C1096" w14:textId="18E2BB0A" w:rsidR="007352DD" w:rsidRPr="00522A97" w:rsidRDefault="007352DD" w:rsidP="0033629C">
      <w:pPr>
        <w:pStyle w:val="JuHIRoman"/>
        <w:spacing w:line="360" w:lineRule="auto"/>
        <w:ind w:left="0"/>
        <w:rPr>
          <w:bCs/>
          <w:szCs w:val="24"/>
          <w:lang w:val="pl-PL"/>
        </w:rPr>
      </w:pPr>
      <w:r w:rsidRPr="00522A97">
        <w:rPr>
          <w:bCs/>
          <w:szCs w:val="24"/>
          <w:lang w:val="pl-PL"/>
        </w:rPr>
        <w:t>II.</w:t>
      </w:r>
      <w:r w:rsidR="00BE5073">
        <w:rPr>
          <w:bCs/>
          <w:szCs w:val="24"/>
          <w:lang w:val="pl-PL"/>
        </w:rPr>
        <w:t xml:space="preserve"> </w:t>
      </w:r>
      <w:r w:rsidR="00E37A53" w:rsidRPr="00522A97">
        <w:rPr>
          <w:bCs/>
          <w:szCs w:val="24"/>
          <w:lang w:val="pl-PL"/>
        </w:rPr>
        <w:t>WŁAŚCIWE PRAWO KRAJOWE</w:t>
      </w:r>
    </w:p>
    <w:p w14:paraId="3D654CDE" w14:textId="085418D8" w:rsidR="00B05EA7" w:rsidRDefault="001865BA" w:rsidP="0033629C">
      <w:pPr>
        <w:pStyle w:val="JuPara"/>
        <w:keepNext/>
        <w:keepLines/>
        <w:rPr>
          <w:szCs w:val="24"/>
          <w:lang w:val="pl-PL"/>
        </w:rPr>
      </w:pPr>
      <w:r>
        <w:rPr>
          <w:noProof/>
          <w:szCs w:val="24"/>
          <w:lang w:val="pl-PL"/>
        </w:rPr>
        <w:t>23</w:t>
      </w:r>
      <w:r w:rsidR="007352DD" w:rsidRPr="00011318">
        <w:rPr>
          <w:szCs w:val="24"/>
          <w:lang w:val="pl-PL"/>
        </w:rPr>
        <w:t>.</w:t>
      </w:r>
      <w:r w:rsidR="00BE5073">
        <w:rPr>
          <w:szCs w:val="24"/>
          <w:lang w:val="pl-PL"/>
        </w:rPr>
        <w:t xml:space="preserve"> </w:t>
      </w:r>
      <w:r w:rsidR="00F61FB7">
        <w:rPr>
          <w:szCs w:val="24"/>
          <w:lang w:val="pl-PL"/>
        </w:rPr>
        <w:t>Art.</w:t>
      </w:r>
      <w:r w:rsidR="00F61FB7" w:rsidRPr="005B4B82">
        <w:rPr>
          <w:szCs w:val="24"/>
          <w:lang w:val="pl-PL"/>
        </w:rPr>
        <w:t xml:space="preserve"> </w:t>
      </w:r>
      <w:r w:rsidR="00176204" w:rsidRPr="005B4B82">
        <w:rPr>
          <w:szCs w:val="24"/>
          <w:lang w:val="pl-PL"/>
        </w:rPr>
        <w:t xml:space="preserve">23 Kodeksu </w:t>
      </w:r>
      <w:r w:rsidR="002A59D0">
        <w:rPr>
          <w:szCs w:val="24"/>
          <w:lang w:val="pl-PL"/>
        </w:rPr>
        <w:t>c</w:t>
      </w:r>
      <w:r w:rsidR="00176204" w:rsidRPr="005B4B82">
        <w:rPr>
          <w:szCs w:val="24"/>
          <w:lang w:val="pl-PL"/>
        </w:rPr>
        <w:t>ywilnego zawiera otwar</w:t>
      </w:r>
      <w:r w:rsidR="003D30AD" w:rsidRPr="005B4B82">
        <w:rPr>
          <w:szCs w:val="24"/>
          <w:lang w:val="pl-PL"/>
        </w:rPr>
        <w:t>t</w:t>
      </w:r>
      <w:r w:rsidR="00176204" w:rsidRPr="005B4B82">
        <w:rPr>
          <w:szCs w:val="24"/>
          <w:lang w:val="pl-PL"/>
        </w:rPr>
        <w:t>y katalog praw uznawanych za</w:t>
      </w:r>
      <w:r w:rsidR="00BE5073">
        <w:rPr>
          <w:szCs w:val="24"/>
          <w:lang w:val="pl-PL"/>
        </w:rPr>
        <w:t xml:space="preserve"> </w:t>
      </w:r>
      <w:r w:rsidR="002A59D0">
        <w:rPr>
          <w:szCs w:val="24"/>
          <w:lang w:val="pl-PL"/>
        </w:rPr>
        <w:t>„</w:t>
      </w:r>
      <w:r w:rsidR="002F10BF" w:rsidRPr="005B4B82">
        <w:rPr>
          <w:rStyle w:val="ju-005fpara--char"/>
          <w:iCs/>
          <w:szCs w:val="24"/>
          <w:lang w:val="pl-PL"/>
        </w:rPr>
        <w:t>dobra osobiste</w:t>
      </w:r>
      <w:r w:rsidR="00176204" w:rsidRPr="005B4B82">
        <w:rPr>
          <w:szCs w:val="24"/>
          <w:lang w:val="pl-PL"/>
        </w:rPr>
        <w:t>”.</w:t>
      </w:r>
      <w:r w:rsidR="00BE5073">
        <w:rPr>
          <w:szCs w:val="24"/>
          <w:lang w:val="pl-PL"/>
        </w:rPr>
        <w:t xml:space="preserve"> </w:t>
      </w:r>
    </w:p>
    <w:p w14:paraId="7242BC95" w14:textId="510BFFBF" w:rsidR="002F10BF" w:rsidRDefault="00176204" w:rsidP="0033629C">
      <w:pPr>
        <w:pStyle w:val="JuPara"/>
        <w:keepNext/>
        <w:keepLines/>
        <w:rPr>
          <w:szCs w:val="24"/>
          <w:lang w:val="pl-PL"/>
        </w:rPr>
      </w:pPr>
      <w:r w:rsidRPr="005B4B82">
        <w:rPr>
          <w:szCs w:val="24"/>
          <w:lang w:val="pl-PL"/>
        </w:rPr>
        <w:t xml:space="preserve">Przepis </w:t>
      </w:r>
      <w:r w:rsidR="00D6019E">
        <w:rPr>
          <w:szCs w:val="24"/>
          <w:lang w:val="pl-PL"/>
        </w:rPr>
        <w:t>ten</w:t>
      </w:r>
      <w:r w:rsidR="00D6019E" w:rsidRPr="005B4B82">
        <w:rPr>
          <w:szCs w:val="24"/>
          <w:lang w:val="pl-PL"/>
        </w:rPr>
        <w:t xml:space="preserve"> </w:t>
      </w:r>
      <w:r w:rsidRPr="005B4B82">
        <w:rPr>
          <w:szCs w:val="24"/>
          <w:lang w:val="pl-PL"/>
        </w:rPr>
        <w:t>stanowi:</w:t>
      </w:r>
    </w:p>
    <w:p w14:paraId="73DDD71B" w14:textId="32BCABB0" w:rsidR="002F10BF" w:rsidRPr="00522A97" w:rsidRDefault="009578CC" w:rsidP="0033629C">
      <w:pPr>
        <w:pStyle w:val="JuQuot"/>
        <w:keepNext/>
        <w:keepLines/>
        <w:rPr>
          <w:lang w:val="pl-PL"/>
        </w:rPr>
      </w:pPr>
      <w:r>
        <w:rPr>
          <w:lang w:val="pl-PL"/>
        </w:rPr>
        <w:t>„</w:t>
      </w:r>
      <w:r w:rsidR="00176204" w:rsidRPr="00522A97">
        <w:rPr>
          <w:lang w:val="pl-PL"/>
        </w:rPr>
        <w:t>Dobra osobiste człowieka, jak w szczególności zdrowie, wolność, cześć, swoboda sumienia, nazwisko lub pseudonim, wizerunek, tajemnica korespondencji, nietykalność mieszkania, twórczość naukowa, artystyczna, wynalazcza i racjonalizatorska, pozostają pod ochroną prawa cywilnego niezależnie od ochrony przewidzianej w innych przepisach</w:t>
      </w:r>
      <w:r w:rsidR="00056D63">
        <w:rPr>
          <w:lang w:val="pl-PL"/>
        </w:rPr>
        <w:t>”.</w:t>
      </w:r>
    </w:p>
    <w:p w14:paraId="1E1B3C04" w14:textId="68BB64A1" w:rsidR="00B225C7" w:rsidRDefault="001865BA" w:rsidP="0033629C">
      <w:pPr>
        <w:pStyle w:val="JuPara"/>
        <w:rPr>
          <w:szCs w:val="24"/>
          <w:lang w:val="pl-PL"/>
        </w:rPr>
      </w:pPr>
      <w:r>
        <w:rPr>
          <w:noProof/>
          <w:szCs w:val="24"/>
          <w:lang w:val="pl-PL"/>
        </w:rPr>
        <w:t>24</w:t>
      </w:r>
      <w:r w:rsidR="002F10BF" w:rsidRPr="00011318">
        <w:rPr>
          <w:szCs w:val="24"/>
          <w:lang w:val="pl-PL"/>
        </w:rPr>
        <w:t>.</w:t>
      </w:r>
      <w:r w:rsidR="00BE5073">
        <w:rPr>
          <w:szCs w:val="24"/>
          <w:lang w:val="pl-PL"/>
        </w:rPr>
        <w:t xml:space="preserve"> </w:t>
      </w:r>
      <w:r w:rsidR="00F61FB7">
        <w:rPr>
          <w:szCs w:val="24"/>
          <w:lang w:val="pl-PL"/>
        </w:rPr>
        <w:t>Art.</w:t>
      </w:r>
      <w:r w:rsidR="00F61FB7" w:rsidRPr="005B4B82">
        <w:rPr>
          <w:szCs w:val="24"/>
          <w:lang w:val="pl-PL"/>
        </w:rPr>
        <w:t xml:space="preserve"> </w:t>
      </w:r>
      <w:r w:rsidR="00176204" w:rsidRPr="005B4B82">
        <w:rPr>
          <w:szCs w:val="24"/>
          <w:lang w:val="pl-PL"/>
        </w:rPr>
        <w:t xml:space="preserve">24 Kodeksu </w:t>
      </w:r>
      <w:r w:rsidR="00D6019E">
        <w:rPr>
          <w:szCs w:val="24"/>
          <w:lang w:val="pl-PL"/>
        </w:rPr>
        <w:t>c</w:t>
      </w:r>
      <w:r w:rsidR="00176204" w:rsidRPr="005B4B82">
        <w:rPr>
          <w:szCs w:val="24"/>
          <w:lang w:val="pl-PL"/>
        </w:rPr>
        <w:t xml:space="preserve">ywilnego </w:t>
      </w:r>
      <w:r w:rsidR="00D6019E">
        <w:rPr>
          <w:szCs w:val="24"/>
          <w:lang w:val="pl-PL"/>
        </w:rPr>
        <w:t>określa sposoby</w:t>
      </w:r>
      <w:r w:rsidR="003D30AD" w:rsidRPr="005B4B82">
        <w:rPr>
          <w:szCs w:val="24"/>
          <w:lang w:val="pl-PL"/>
        </w:rPr>
        <w:t xml:space="preserve"> </w:t>
      </w:r>
      <w:r w:rsidR="00D6019E">
        <w:rPr>
          <w:szCs w:val="24"/>
          <w:lang w:val="pl-PL"/>
        </w:rPr>
        <w:t>naprawy</w:t>
      </w:r>
      <w:r w:rsidR="00D6019E" w:rsidRPr="005B4B82">
        <w:rPr>
          <w:szCs w:val="24"/>
          <w:lang w:val="pl-PL"/>
        </w:rPr>
        <w:t xml:space="preserve"> </w:t>
      </w:r>
      <w:r w:rsidR="00EF39FE" w:rsidRPr="005B4B82">
        <w:rPr>
          <w:szCs w:val="24"/>
          <w:lang w:val="pl-PL"/>
        </w:rPr>
        <w:t>naruszeni</w:t>
      </w:r>
      <w:r w:rsidR="00D6019E">
        <w:rPr>
          <w:szCs w:val="24"/>
          <w:lang w:val="pl-PL"/>
        </w:rPr>
        <w:t>a</w:t>
      </w:r>
      <w:r w:rsidR="00EF39FE" w:rsidRPr="005B4B82">
        <w:rPr>
          <w:szCs w:val="24"/>
          <w:lang w:val="pl-PL"/>
        </w:rPr>
        <w:t xml:space="preserve"> dóbr osobistych. Zgodnie </w:t>
      </w:r>
      <w:r w:rsidR="00E22711" w:rsidRPr="005B4B82">
        <w:rPr>
          <w:szCs w:val="24"/>
          <w:lang w:val="pl-PL"/>
        </w:rPr>
        <w:t xml:space="preserve">z </w:t>
      </w:r>
      <w:r w:rsidR="00D6019E">
        <w:rPr>
          <w:szCs w:val="24"/>
          <w:lang w:val="pl-PL"/>
        </w:rPr>
        <w:t xml:space="preserve">tym </w:t>
      </w:r>
      <w:r w:rsidR="00E22711" w:rsidRPr="005B4B82">
        <w:rPr>
          <w:szCs w:val="24"/>
          <w:lang w:val="pl-PL"/>
        </w:rPr>
        <w:t>przep</w:t>
      </w:r>
      <w:r w:rsidR="00EF39FE" w:rsidRPr="005B4B82">
        <w:rPr>
          <w:szCs w:val="24"/>
          <w:lang w:val="pl-PL"/>
        </w:rPr>
        <w:t>isem, osoba, któ</w:t>
      </w:r>
      <w:r w:rsidR="00E22711" w:rsidRPr="005B4B82">
        <w:rPr>
          <w:szCs w:val="24"/>
          <w:lang w:val="pl-PL"/>
        </w:rPr>
        <w:t>rej dobro zostaje zagrożone cudzym działaniem</w:t>
      </w:r>
      <w:r w:rsidR="0094563D">
        <w:rPr>
          <w:szCs w:val="24"/>
          <w:lang w:val="pl-PL"/>
        </w:rPr>
        <w:t>,</w:t>
      </w:r>
      <w:r w:rsidR="00E22711" w:rsidRPr="005B4B82">
        <w:rPr>
          <w:szCs w:val="24"/>
          <w:lang w:val="pl-PL"/>
        </w:rPr>
        <w:t xml:space="preserve"> może żądać </w:t>
      </w:r>
      <w:r w:rsidR="00007CE1">
        <w:rPr>
          <w:szCs w:val="24"/>
          <w:lang w:val="pl-PL"/>
        </w:rPr>
        <w:t xml:space="preserve">od potencjalnego sprawcy naruszenia </w:t>
      </w:r>
      <w:r w:rsidR="00E22711" w:rsidRPr="005B4B82">
        <w:rPr>
          <w:szCs w:val="24"/>
          <w:lang w:val="pl-PL"/>
        </w:rPr>
        <w:t>zaniechania tego działania,</w:t>
      </w:r>
      <w:r w:rsidR="00B05EA7">
        <w:rPr>
          <w:szCs w:val="24"/>
          <w:lang w:val="pl-PL"/>
        </w:rPr>
        <w:t xml:space="preserve"> chyba, ż</w:t>
      </w:r>
      <w:r w:rsidR="00E22711" w:rsidRPr="005B4B82">
        <w:rPr>
          <w:szCs w:val="24"/>
          <w:lang w:val="pl-PL"/>
        </w:rPr>
        <w:t xml:space="preserve">e nie jest ono bezprawne. </w:t>
      </w:r>
      <w:r w:rsidR="00B225C7" w:rsidRPr="005B4B82">
        <w:rPr>
          <w:szCs w:val="24"/>
          <w:lang w:val="pl-PL"/>
        </w:rPr>
        <w:t xml:space="preserve">W razie dokonania naruszenia osoba </w:t>
      </w:r>
      <w:r w:rsidR="00007CE1">
        <w:rPr>
          <w:szCs w:val="24"/>
          <w:lang w:val="pl-PL"/>
        </w:rPr>
        <w:t xml:space="preserve">poszkodowana </w:t>
      </w:r>
      <w:r w:rsidR="00B225C7" w:rsidRPr="005B4B82">
        <w:rPr>
          <w:szCs w:val="24"/>
          <w:lang w:val="pl-PL"/>
        </w:rPr>
        <w:t>może</w:t>
      </w:r>
      <w:r w:rsidR="00007CE1">
        <w:rPr>
          <w:szCs w:val="24"/>
          <w:lang w:val="pl-PL"/>
        </w:rPr>
        <w:t xml:space="preserve">, </w:t>
      </w:r>
      <w:r w:rsidR="00007CE1" w:rsidRPr="00522A97">
        <w:rPr>
          <w:i/>
          <w:iCs/>
          <w:szCs w:val="24"/>
          <w:lang w:val="pl-PL"/>
        </w:rPr>
        <w:t>inter alia</w:t>
      </w:r>
      <w:r w:rsidR="00007CE1">
        <w:rPr>
          <w:szCs w:val="24"/>
          <w:lang w:val="pl-PL"/>
        </w:rPr>
        <w:t xml:space="preserve">, </w:t>
      </w:r>
      <w:r w:rsidR="00B225C7" w:rsidRPr="005B4B82">
        <w:rPr>
          <w:szCs w:val="24"/>
          <w:lang w:val="pl-PL"/>
        </w:rPr>
        <w:t xml:space="preserve">żądać od tego, kto dopuścił się naruszenia złożenia </w:t>
      </w:r>
      <w:r w:rsidR="00007CE1">
        <w:rPr>
          <w:szCs w:val="24"/>
          <w:lang w:val="pl-PL"/>
        </w:rPr>
        <w:t xml:space="preserve">stosownego </w:t>
      </w:r>
      <w:r w:rsidR="00B225C7" w:rsidRPr="005B4B82">
        <w:rPr>
          <w:szCs w:val="24"/>
          <w:lang w:val="pl-PL"/>
        </w:rPr>
        <w:t>oś</w:t>
      </w:r>
      <w:r w:rsidR="00B05EA7">
        <w:rPr>
          <w:szCs w:val="24"/>
          <w:lang w:val="pl-PL"/>
        </w:rPr>
        <w:t xml:space="preserve">wiadczenia </w:t>
      </w:r>
      <w:r w:rsidR="00B225C7" w:rsidRPr="005B4B82">
        <w:rPr>
          <w:szCs w:val="24"/>
          <w:lang w:val="pl-PL"/>
        </w:rPr>
        <w:t>w</w:t>
      </w:r>
      <w:r w:rsidR="00F36858" w:rsidRPr="00F36858">
        <w:rPr>
          <w:lang w:val="pl-PL"/>
        </w:rPr>
        <w:t> </w:t>
      </w:r>
      <w:r w:rsidR="00B225C7" w:rsidRPr="005B4B82">
        <w:rPr>
          <w:szCs w:val="24"/>
          <w:lang w:val="pl-PL"/>
        </w:rPr>
        <w:t xml:space="preserve">odpowiedniej formie bądź domagać się </w:t>
      </w:r>
      <w:r w:rsidR="00D6019E">
        <w:rPr>
          <w:szCs w:val="24"/>
          <w:lang w:val="pl-PL"/>
        </w:rPr>
        <w:t xml:space="preserve">od niego </w:t>
      </w:r>
      <w:r w:rsidR="00B225C7" w:rsidRPr="005B4B82">
        <w:rPr>
          <w:szCs w:val="24"/>
          <w:lang w:val="pl-PL"/>
        </w:rPr>
        <w:t xml:space="preserve">zadośćuczynienia. Jeśli naruszenie </w:t>
      </w:r>
      <w:r w:rsidR="00D6019E">
        <w:rPr>
          <w:szCs w:val="24"/>
          <w:lang w:val="pl-PL"/>
        </w:rPr>
        <w:t>dóbr</w:t>
      </w:r>
      <w:r w:rsidR="00D6019E" w:rsidRPr="005B4B82">
        <w:rPr>
          <w:szCs w:val="24"/>
          <w:lang w:val="pl-PL"/>
        </w:rPr>
        <w:t xml:space="preserve"> </w:t>
      </w:r>
      <w:r w:rsidR="00B225C7" w:rsidRPr="005B4B82">
        <w:rPr>
          <w:szCs w:val="24"/>
          <w:lang w:val="pl-PL"/>
        </w:rPr>
        <w:t>osobistych skutkowało szkod</w:t>
      </w:r>
      <w:r w:rsidR="00D6019E">
        <w:rPr>
          <w:szCs w:val="24"/>
          <w:lang w:val="pl-PL"/>
        </w:rPr>
        <w:t>ą</w:t>
      </w:r>
      <w:r w:rsidR="00B225C7" w:rsidRPr="005B4B82">
        <w:rPr>
          <w:szCs w:val="24"/>
          <w:lang w:val="pl-PL"/>
        </w:rPr>
        <w:t xml:space="preserve"> majątkow</w:t>
      </w:r>
      <w:r w:rsidR="00D6019E">
        <w:rPr>
          <w:szCs w:val="24"/>
          <w:lang w:val="pl-PL"/>
        </w:rPr>
        <w:t>ą</w:t>
      </w:r>
      <w:r w:rsidR="00B225C7" w:rsidRPr="005B4B82">
        <w:rPr>
          <w:szCs w:val="24"/>
          <w:lang w:val="pl-PL"/>
        </w:rPr>
        <w:t xml:space="preserve">, poszkodowany może żądać </w:t>
      </w:r>
      <w:r w:rsidR="00D6019E">
        <w:rPr>
          <w:szCs w:val="24"/>
          <w:lang w:val="pl-PL"/>
        </w:rPr>
        <w:t>odszkodowania.</w:t>
      </w:r>
    </w:p>
    <w:p w14:paraId="6AE1554B" w14:textId="28B3CD40" w:rsidR="002F10BF" w:rsidRDefault="001865BA" w:rsidP="0033629C">
      <w:pPr>
        <w:pStyle w:val="JuPara"/>
        <w:rPr>
          <w:szCs w:val="24"/>
          <w:lang w:val="pl-PL"/>
        </w:rPr>
      </w:pPr>
      <w:r>
        <w:rPr>
          <w:noProof/>
          <w:szCs w:val="24"/>
          <w:lang w:val="pl-PL"/>
        </w:rPr>
        <w:t>25</w:t>
      </w:r>
      <w:r w:rsidR="00B225C7" w:rsidRPr="00011318">
        <w:rPr>
          <w:szCs w:val="24"/>
          <w:lang w:val="pl-PL"/>
        </w:rPr>
        <w:t>.</w:t>
      </w:r>
      <w:r w:rsidR="00BE5073">
        <w:rPr>
          <w:szCs w:val="24"/>
          <w:lang w:val="pl-PL"/>
        </w:rPr>
        <w:t xml:space="preserve"> </w:t>
      </w:r>
      <w:r w:rsidR="00F61FB7">
        <w:rPr>
          <w:szCs w:val="24"/>
          <w:lang w:val="pl-PL"/>
        </w:rPr>
        <w:t>Art.</w:t>
      </w:r>
      <w:r w:rsidR="00F61FB7" w:rsidRPr="005B4B82">
        <w:rPr>
          <w:szCs w:val="24"/>
          <w:lang w:val="pl-PL"/>
        </w:rPr>
        <w:t xml:space="preserve"> </w:t>
      </w:r>
      <w:r w:rsidR="00B225C7" w:rsidRPr="005B4B82">
        <w:rPr>
          <w:szCs w:val="24"/>
          <w:lang w:val="pl-PL"/>
        </w:rPr>
        <w:t xml:space="preserve">14 (6) Prawa </w:t>
      </w:r>
      <w:r w:rsidR="00F61FB7">
        <w:rPr>
          <w:szCs w:val="24"/>
          <w:lang w:val="pl-PL"/>
        </w:rPr>
        <w:t>p</w:t>
      </w:r>
      <w:r w:rsidR="00B225C7" w:rsidRPr="005B4B82">
        <w:rPr>
          <w:szCs w:val="24"/>
          <w:lang w:val="pl-PL"/>
        </w:rPr>
        <w:t>rasowego z 26 stycznia</w:t>
      </w:r>
      <w:r w:rsidR="002F10BF" w:rsidRPr="005B4B82">
        <w:rPr>
          <w:szCs w:val="24"/>
          <w:lang w:val="pl-PL"/>
        </w:rPr>
        <w:t xml:space="preserve"> 1984 </w:t>
      </w:r>
      <w:r w:rsidR="00B225C7" w:rsidRPr="005B4B82">
        <w:rPr>
          <w:szCs w:val="24"/>
          <w:lang w:val="pl-PL"/>
        </w:rPr>
        <w:t>przewiduje</w:t>
      </w:r>
      <w:r w:rsidR="00007CE1">
        <w:rPr>
          <w:szCs w:val="24"/>
          <w:lang w:val="pl-PL"/>
        </w:rPr>
        <w:t>, co</w:t>
      </w:r>
      <w:r w:rsidR="00F36858">
        <w:rPr>
          <w:szCs w:val="24"/>
          <w:lang w:val="pl-PL"/>
        </w:rPr>
        <w:t> </w:t>
      </w:r>
      <w:r w:rsidR="00007CE1">
        <w:rPr>
          <w:szCs w:val="24"/>
          <w:lang w:val="pl-PL"/>
        </w:rPr>
        <w:t>następuje</w:t>
      </w:r>
      <w:r w:rsidR="00B225C7" w:rsidRPr="005B4B82">
        <w:rPr>
          <w:szCs w:val="24"/>
          <w:lang w:val="pl-PL"/>
        </w:rPr>
        <w:t xml:space="preserve">: </w:t>
      </w:r>
    </w:p>
    <w:p w14:paraId="6082D8AE" w14:textId="6FACC4E6" w:rsidR="00DE0DEF" w:rsidRPr="00522A97" w:rsidRDefault="009578CC" w:rsidP="0033629C">
      <w:pPr>
        <w:pStyle w:val="JuQuot"/>
        <w:keepNext/>
        <w:keepLines/>
        <w:rPr>
          <w:lang w:val="pl-PL"/>
        </w:rPr>
      </w:pPr>
      <w:r>
        <w:rPr>
          <w:lang w:val="pl-PL"/>
        </w:rPr>
        <w:lastRenderedPageBreak/>
        <w:t>„</w:t>
      </w:r>
      <w:r w:rsidR="00B57D98" w:rsidRPr="00522A97">
        <w:rPr>
          <w:lang w:val="pl-PL"/>
        </w:rPr>
        <w:t>Nie wolno bez zgody osoby zainteresowanej publikować informacji oraz danych dotyczących</w:t>
      </w:r>
      <w:r w:rsidR="00B05EA7" w:rsidRPr="00522A97">
        <w:rPr>
          <w:lang w:val="pl-PL"/>
        </w:rPr>
        <w:t xml:space="preserve"> prywatnej sfery życia, chyba, ż</w:t>
      </w:r>
      <w:r w:rsidR="00B57D98" w:rsidRPr="00522A97">
        <w:rPr>
          <w:lang w:val="pl-PL"/>
        </w:rPr>
        <w:t>e wiąże się to bezpośrednio z działalnością</w:t>
      </w:r>
      <w:r w:rsidR="00BE5073">
        <w:rPr>
          <w:lang w:val="pl-PL"/>
        </w:rPr>
        <w:t xml:space="preserve"> </w:t>
      </w:r>
      <w:r w:rsidR="00B57D98" w:rsidRPr="00522A97">
        <w:rPr>
          <w:lang w:val="pl-PL"/>
        </w:rPr>
        <w:t xml:space="preserve">publiczną danej osoby </w:t>
      </w:r>
      <w:r w:rsidR="00056D63">
        <w:rPr>
          <w:lang w:val="pl-PL"/>
        </w:rPr>
        <w:t>„.</w:t>
      </w:r>
    </w:p>
    <w:p w14:paraId="4A4C1619" w14:textId="4768A4C1" w:rsidR="002F10BF" w:rsidRPr="00522A97" w:rsidRDefault="00DE0DEF" w:rsidP="0033629C">
      <w:pPr>
        <w:pStyle w:val="JuQuot"/>
        <w:ind w:left="0" w:firstLine="232"/>
        <w:rPr>
          <w:szCs w:val="24"/>
          <w:lang w:val="pl-PL"/>
        </w:rPr>
      </w:pPr>
      <w:r w:rsidRPr="00522A97">
        <w:rPr>
          <w:szCs w:val="24"/>
          <w:lang w:val="pl-PL"/>
        </w:rPr>
        <w:t xml:space="preserve">Art. </w:t>
      </w:r>
      <w:r w:rsidR="00B57D98" w:rsidRPr="00522A97">
        <w:rPr>
          <w:szCs w:val="24"/>
          <w:lang w:val="pl-PL"/>
        </w:rPr>
        <w:t>38 (1) stanowi</w:t>
      </w:r>
      <w:r w:rsidR="002F10BF" w:rsidRPr="00522A97">
        <w:rPr>
          <w:szCs w:val="24"/>
          <w:lang w:val="pl-PL"/>
        </w:rPr>
        <w:t>:</w:t>
      </w:r>
    </w:p>
    <w:p w14:paraId="52B72DEC" w14:textId="704801D4" w:rsidR="002F10BF" w:rsidRPr="00522A97" w:rsidRDefault="009578CC" w:rsidP="0033629C">
      <w:pPr>
        <w:pStyle w:val="JuQuot"/>
        <w:keepNext/>
        <w:keepLines/>
        <w:rPr>
          <w:lang w:val="pl-PL"/>
        </w:rPr>
      </w:pPr>
      <w:r>
        <w:rPr>
          <w:lang w:val="pl-PL"/>
        </w:rPr>
        <w:t>„</w:t>
      </w:r>
      <w:r w:rsidR="00B57D98" w:rsidRPr="00522A97">
        <w:rPr>
          <w:lang w:val="pl-PL"/>
        </w:rPr>
        <w:t>Odpowiedzialność cywiln</w:t>
      </w:r>
      <w:r w:rsidR="00007CE1">
        <w:rPr>
          <w:lang w:val="pl-PL"/>
        </w:rPr>
        <w:t>ą</w:t>
      </w:r>
      <w:r w:rsidR="00B57D98" w:rsidRPr="00522A97">
        <w:rPr>
          <w:lang w:val="pl-PL"/>
        </w:rPr>
        <w:t xml:space="preserve"> za naruszenie prawa spowodowane opublikowaniem materiału prasowego ponoszą autor, redaktor, bądź inna osoba, którzy spowodowali opubl</w:t>
      </w:r>
      <w:r w:rsidR="007D2422" w:rsidRPr="00522A97">
        <w:rPr>
          <w:lang w:val="pl-PL"/>
        </w:rPr>
        <w:t>ikowanie tego materiału: nie wył</w:t>
      </w:r>
      <w:r w:rsidR="00B57D98" w:rsidRPr="00522A97">
        <w:rPr>
          <w:lang w:val="pl-PL"/>
        </w:rPr>
        <w:t>ącza to odpowiedzialności wydawcy</w:t>
      </w:r>
      <w:r w:rsidR="002F10BF" w:rsidRPr="00522A97">
        <w:rPr>
          <w:lang w:val="pl-PL"/>
        </w:rPr>
        <w:t>.</w:t>
      </w:r>
      <w:r w:rsidR="005C60BE" w:rsidRPr="00522A97">
        <w:rPr>
          <w:lang w:val="pl-PL"/>
        </w:rPr>
        <w:t xml:space="preserve"> W</w:t>
      </w:r>
      <w:r w:rsidR="007D2422" w:rsidRPr="00522A97">
        <w:rPr>
          <w:lang w:val="pl-PL"/>
        </w:rPr>
        <w:t xml:space="preserve"> zakresie odpowiedzialności majątkowej odpowiedzialność tych osób jest solidarna</w:t>
      </w:r>
      <w:r w:rsidR="002F10BF" w:rsidRPr="00522A97">
        <w:rPr>
          <w:lang w:val="pl-PL"/>
        </w:rPr>
        <w:t>”</w:t>
      </w:r>
      <w:r>
        <w:rPr>
          <w:lang w:val="pl-PL"/>
        </w:rPr>
        <w:t>.</w:t>
      </w:r>
    </w:p>
    <w:p w14:paraId="67434D65" w14:textId="04613593" w:rsidR="002F10BF" w:rsidRDefault="00DE0DEF" w:rsidP="0033629C">
      <w:pPr>
        <w:pStyle w:val="JuPara"/>
        <w:spacing w:before="120" w:after="120" w:line="360" w:lineRule="auto"/>
        <w:rPr>
          <w:szCs w:val="24"/>
          <w:lang w:val="pl-PL"/>
        </w:rPr>
      </w:pPr>
      <w:r>
        <w:rPr>
          <w:szCs w:val="24"/>
          <w:lang w:val="pl-PL"/>
        </w:rPr>
        <w:t>Art.</w:t>
      </w:r>
      <w:r w:rsidRPr="005B4B82">
        <w:rPr>
          <w:szCs w:val="24"/>
          <w:lang w:val="pl-PL"/>
        </w:rPr>
        <w:t xml:space="preserve"> </w:t>
      </w:r>
      <w:r w:rsidR="007D2422" w:rsidRPr="005B4B82">
        <w:rPr>
          <w:szCs w:val="24"/>
          <w:lang w:val="pl-PL"/>
        </w:rPr>
        <w:t xml:space="preserve">40 Prawa </w:t>
      </w:r>
      <w:r>
        <w:rPr>
          <w:szCs w:val="24"/>
          <w:lang w:val="pl-PL"/>
        </w:rPr>
        <w:t>p</w:t>
      </w:r>
      <w:r w:rsidR="007D2422" w:rsidRPr="005B4B82">
        <w:rPr>
          <w:szCs w:val="24"/>
          <w:lang w:val="pl-PL"/>
        </w:rPr>
        <w:t>rasowego przewiduje</w:t>
      </w:r>
      <w:r w:rsidR="002F10BF" w:rsidRPr="005B4B82">
        <w:rPr>
          <w:szCs w:val="24"/>
          <w:lang w:val="pl-PL"/>
        </w:rPr>
        <w:t>:</w:t>
      </w:r>
    </w:p>
    <w:p w14:paraId="5823F1DD" w14:textId="2DA649A5" w:rsidR="007352DD" w:rsidRPr="00522A97" w:rsidRDefault="009578CC" w:rsidP="0033629C">
      <w:pPr>
        <w:pStyle w:val="JuQuot"/>
        <w:keepNext/>
        <w:keepLines/>
        <w:rPr>
          <w:lang w:val="pl-PL"/>
        </w:rPr>
      </w:pPr>
      <w:r>
        <w:rPr>
          <w:lang w:val="pl-PL"/>
        </w:rPr>
        <w:t>„</w:t>
      </w:r>
      <w:r w:rsidR="005B4B82" w:rsidRPr="00522A97">
        <w:rPr>
          <w:lang w:val="pl-PL"/>
        </w:rPr>
        <w:t>W przypadku zamierzonego naruszenia praw osobistych jednostki poprzez publikację materiałów prasowych, a w szczególności w przypadku naruszenia artykułu 14 (6), sąd może wynagrodzić osobę poszkodowaną za szkodę</w:t>
      </w:r>
      <w:r w:rsidR="0094563D" w:rsidRPr="00522A97">
        <w:rPr>
          <w:lang w:val="pl-PL"/>
        </w:rPr>
        <w:t>,</w:t>
      </w:r>
      <w:r w:rsidR="005B4B82" w:rsidRPr="00522A97">
        <w:rPr>
          <w:lang w:val="pl-PL"/>
        </w:rPr>
        <w:t xml:space="preserve"> jaką ta osoba poniosła</w:t>
      </w:r>
      <w:r w:rsidR="00056D63">
        <w:rPr>
          <w:lang w:val="pl-PL"/>
        </w:rPr>
        <w:t>”.</w:t>
      </w:r>
    </w:p>
    <w:p w14:paraId="760284AC" w14:textId="77777777" w:rsidR="00F71A6A" w:rsidRPr="00522A97" w:rsidRDefault="005B4B82" w:rsidP="0033629C">
      <w:pPr>
        <w:pStyle w:val="JuHHead"/>
        <w:rPr>
          <w:bCs/>
          <w:sz w:val="24"/>
          <w:szCs w:val="24"/>
          <w:lang w:val="pl-PL"/>
        </w:rPr>
      </w:pPr>
      <w:r w:rsidRPr="00522A97">
        <w:rPr>
          <w:bCs/>
          <w:sz w:val="24"/>
          <w:szCs w:val="24"/>
          <w:lang w:val="pl-PL"/>
        </w:rPr>
        <w:t>PRAWO</w:t>
      </w:r>
    </w:p>
    <w:p w14:paraId="59A8AF12" w14:textId="1B4BC288" w:rsidR="005B4B82" w:rsidRPr="00522A97" w:rsidRDefault="00F71A6A" w:rsidP="0033629C">
      <w:pPr>
        <w:pStyle w:val="JuHIRoman"/>
        <w:ind w:left="0" w:firstLine="0"/>
        <w:rPr>
          <w:bCs/>
          <w:szCs w:val="24"/>
          <w:lang w:val="pl-PL"/>
        </w:rPr>
      </w:pPr>
      <w:r w:rsidRPr="00522A97">
        <w:rPr>
          <w:bCs/>
          <w:szCs w:val="24"/>
          <w:lang w:val="pl-PL"/>
        </w:rPr>
        <w:t>I</w:t>
      </w:r>
      <w:r w:rsidR="00BE5073">
        <w:rPr>
          <w:bCs/>
          <w:szCs w:val="24"/>
          <w:lang w:val="pl-PL"/>
        </w:rPr>
        <w:t xml:space="preserve"> </w:t>
      </w:r>
      <w:r w:rsidR="005B4B82" w:rsidRPr="00522A97">
        <w:rPr>
          <w:bCs/>
          <w:szCs w:val="24"/>
          <w:lang w:val="pl-PL"/>
        </w:rPr>
        <w:t>.</w:t>
      </w:r>
      <w:r w:rsidR="00BE5073">
        <w:rPr>
          <w:bCs/>
          <w:szCs w:val="24"/>
          <w:lang w:val="pl-PL"/>
        </w:rPr>
        <w:t xml:space="preserve"> </w:t>
      </w:r>
      <w:r w:rsidR="00BF05A9">
        <w:rPr>
          <w:bCs/>
          <w:szCs w:val="24"/>
          <w:lang w:val="pl-PL"/>
        </w:rPr>
        <w:t>ZARZU</w:t>
      </w:r>
      <w:r w:rsidR="00BF05A9" w:rsidRPr="00522A97">
        <w:rPr>
          <w:bCs/>
          <w:szCs w:val="24"/>
          <w:lang w:val="pl-PL"/>
        </w:rPr>
        <w:t xml:space="preserve">ANE </w:t>
      </w:r>
      <w:r w:rsidR="005B4B82" w:rsidRPr="00522A97">
        <w:rPr>
          <w:bCs/>
          <w:szCs w:val="24"/>
          <w:lang w:val="pl-PL"/>
        </w:rPr>
        <w:t xml:space="preserve">NARUSZENIE </w:t>
      </w:r>
      <w:r w:rsidR="000A6DC7" w:rsidRPr="00522A97">
        <w:rPr>
          <w:bCs/>
          <w:szCs w:val="24"/>
          <w:lang w:val="pl-PL"/>
        </w:rPr>
        <w:t xml:space="preserve">ART. </w:t>
      </w:r>
      <w:r w:rsidR="005B4B82" w:rsidRPr="00522A97">
        <w:rPr>
          <w:bCs/>
          <w:szCs w:val="24"/>
          <w:lang w:val="pl-PL"/>
        </w:rPr>
        <w:t>10 KONWENCJI</w:t>
      </w:r>
    </w:p>
    <w:p w14:paraId="375137A8" w14:textId="4472AB21" w:rsidR="005B4B82" w:rsidRDefault="005B4B82" w:rsidP="0033629C">
      <w:pPr>
        <w:pStyle w:val="JuPara"/>
        <w:rPr>
          <w:szCs w:val="24"/>
          <w:lang w:val="pl-PL"/>
        </w:rPr>
      </w:pPr>
      <w:r w:rsidRPr="005B4B82">
        <w:rPr>
          <w:szCs w:val="24"/>
          <w:lang w:val="pl-PL"/>
        </w:rPr>
        <w:t>26.</w:t>
      </w:r>
      <w:r w:rsidR="00BE5073">
        <w:rPr>
          <w:szCs w:val="24"/>
          <w:lang w:val="pl-PL"/>
        </w:rPr>
        <w:t xml:space="preserve"> </w:t>
      </w:r>
      <w:r w:rsidRPr="005B4B82">
        <w:rPr>
          <w:szCs w:val="24"/>
          <w:lang w:val="pl-PL"/>
        </w:rPr>
        <w:t>Skarżący zar</w:t>
      </w:r>
      <w:r w:rsidR="005C60BE">
        <w:rPr>
          <w:szCs w:val="24"/>
          <w:lang w:val="pl-PL"/>
        </w:rPr>
        <w:t>zuca</w:t>
      </w:r>
      <w:r w:rsidR="00340609">
        <w:rPr>
          <w:szCs w:val="24"/>
          <w:lang w:val="pl-PL"/>
        </w:rPr>
        <w:t>ł</w:t>
      </w:r>
      <w:r w:rsidR="005C60BE">
        <w:rPr>
          <w:szCs w:val="24"/>
          <w:lang w:val="pl-PL"/>
        </w:rPr>
        <w:t xml:space="preserve"> naruszeni</w:t>
      </w:r>
      <w:r w:rsidR="00340609">
        <w:rPr>
          <w:szCs w:val="24"/>
          <w:lang w:val="pl-PL"/>
        </w:rPr>
        <w:t>e</w:t>
      </w:r>
      <w:r w:rsidR="005C60BE">
        <w:rPr>
          <w:szCs w:val="24"/>
          <w:lang w:val="pl-PL"/>
        </w:rPr>
        <w:t xml:space="preserve"> </w:t>
      </w:r>
      <w:r w:rsidR="000A6DC7">
        <w:rPr>
          <w:szCs w:val="24"/>
          <w:lang w:val="pl-PL"/>
        </w:rPr>
        <w:t>art.</w:t>
      </w:r>
      <w:r w:rsidR="000A6DC7" w:rsidRPr="005B4B82">
        <w:rPr>
          <w:szCs w:val="24"/>
          <w:lang w:val="pl-PL"/>
        </w:rPr>
        <w:t xml:space="preserve"> </w:t>
      </w:r>
      <w:r w:rsidRPr="005B4B82">
        <w:rPr>
          <w:szCs w:val="24"/>
          <w:lang w:val="pl-PL"/>
        </w:rPr>
        <w:t>10 Konwencji, który brzmi następująco:</w:t>
      </w:r>
    </w:p>
    <w:p w14:paraId="1CA622BF" w14:textId="63B2B29B" w:rsidR="00BF05A9" w:rsidRPr="00BF05A9" w:rsidRDefault="00056D63" w:rsidP="0033629C">
      <w:pPr>
        <w:pStyle w:val="JuQuot"/>
        <w:keepNext/>
        <w:keepLines/>
        <w:rPr>
          <w:lang w:val="pl-PL"/>
        </w:rPr>
      </w:pPr>
      <w:r>
        <w:rPr>
          <w:lang w:val="pl-PL"/>
        </w:rPr>
        <w:t>„</w:t>
      </w:r>
      <w:r w:rsidR="005B4B82" w:rsidRPr="00522A97">
        <w:rPr>
          <w:lang w:val="pl-PL"/>
        </w:rPr>
        <w:t>1.</w:t>
      </w:r>
      <w:r w:rsidR="00BE5073">
        <w:rPr>
          <w:lang w:val="pl-PL"/>
        </w:rPr>
        <w:t xml:space="preserve"> </w:t>
      </w:r>
      <w:r w:rsidR="00BF05A9" w:rsidRPr="00BF05A9">
        <w:rPr>
          <w:lang w:val="pl-PL"/>
        </w:rPr>
        <w:t>Każdy ma prawo do wolności wyrażania opinii. Prawo to obejmuje wolność posiadania poglądów oraz otrzymywania i przekazywania informacji i idei bez ingerencji władz publicznych i bez względu na granice państwowe. Niniejszy przepis nie wyklucza prawa Państw do poddania procedurze zezwoleń przedsiębiorstw radiowych, telewizyjnych lub kinematograficznych.</w:t>
      </w:r>
    </w:p>
    <w:p w14:paraId="2C8FB854" w14:textId="0BC4FAB2" w:rsidR="00BF05A9" w:rsidRPr="00BF05A9" w:rsidRDefault="00BF05A9" w:rsidP="0033629C">
      <w:pPr>
        <w:pStyle w:val="JuQuot"/>
        <w:keepNext/>
        <w:keepLines/>
        <w:rPr>
          <w:lang w:val="pl-PL"/>
        </w:rPr>
      </w:pPr>
      <w:r w:rsidRPr="00BF05A9">
        <w:rPr>
          <w:lang w:val="pl-PL"/>
        </w:rPr>
        <w:t>2. Korzystanie z tych wolności pociągających za sobą obowiązki i odpowiedzialność może podlegać takim wymogom formalnym, warunkom, ograniczeniom i sankcjom, jakie są przewidziane przez ustawę i niezbędne w społeczeństwie demokratycznym w</w:t>
      </w:r>
      <w:r w:rsidR="00F36858">
        <w:rPr>
          <w:lang w:val="pl-PL"/>
        </w:rPr>
        <w:t> </w:t>
      </w:r>
      <w:r w:rsidRPr="00BF05A9">
        <w:rPr>
          <w:lang w:val="pl-PL"/>
        </w:rPr>
        <w:t>interesie bezpieczeństwa państwowego, integralności terytorialnej lub</w:t>
      </w:r>
      <w:r w:rsidR="00F36858">
        <w:rPr>
          <w:lang w:val="pl-PL"/>
        </w:rPr>
        <w:t> </w:t>
      </w:r>
      <w:r w:rsidRPr="00BF05A9">
        <w:rPr>
          <w:lang w:val="pl-PL"/>
        </w:rPr>
        <w:t>bezpieczeństwa publicznego ze względu na konieczność zapobieżenia zakłóceniu porządku lub przestępstwu, z uwagi na ochronę zdrowia i moralności, ochronę dobrego imienia i praw innych osób oraz ze względu na zapobieżenie ujawnieniu informacji poufnych lub na zagwarantowanie powagi i bezstronności władzy sądowej</w:t>
      </w:r>
      <w:r w:rsidR="00056D63">
        <w:rPr>
          <w:lang w:val="pl-PL"/>
        </w:rPr>
        <w:t>”</w:t>
      </w:r>
      <w:r w:rsidRPr="00BF05A9">
        <w:rPr>
          <w:lang w:val="pl-PL"/>
        </w:rPr>
        <w:t>.</w:t>
      </w:r>
    </w:p>
    <w:p w14:paraId="3CDBEB7E" w14:textId="1ED24027" w:rsidR="00F71A6A" w:rsidRPr="00C71DE9" w:rsidRDefault="005B4B82" w:rsidP="0033629C">
      <w:pPr>
        <w:pStyle w:val="JuHA"/>
        <w:keepNext w:val="0"/>
        <w:keepLines w:val="0"/>
        <w:rPr>
          <w:lang w:val="pl-PL"/>
        </w:rPr>
      </w:pPr>
      <w:r w:rsidRPr="00C71DE9">
        <w:rPr>
          <w:lang w:val="pl-PL"/>
        </w:rPr>
        <w:t>A.</w:t>
      </w:r>
      <w:r w:rsidR="00BE5073" w:rsidRPr="00D31248">
        <w:rPr>
          <w:lang w:val="pl-PL"/>
        </w:rPr>
        <w:t xml:space="preserve"> </w:t>
      </w:r>
      <w:r w:rsidRPr="00C71DE9">
        <w:rPr>
          <w:lang w:val="pl-PL"/>
        </w:rPr>
        <w:t>Dopuszczalność</w:t>
      </w:r>
    </w:p>
    <w:p w14:paraId="5BE61AC3" w14:textId="622DD8B1" w:rsidR="008D7CA2" w:rsidRDefault="005C60BE" w:rsidP="0033629C">
      <w:pPr>
        <w:pStyle w:val="JuPara"/>
        <w:rPr>
          <w:snapToGrid w:val="0"/>
          <w:lang w:val="pl-PL"/>
        </w:rPr>
      </w:pPr>
      <w:r w:rsidRPr="000D329C">
        <w:rPr>
          <w:lang w:val="pl-PL"/>
        </w:rPr>
        <w:t>27</w:t>
      </w:r>
      <w:r w:rsidR="00F71A6A" w:rsidRPr="008D7CA2">
        <w:rPr>
          <w:lang w:val="pl-PL"/>
        </w:rPr>
        <w:t>.</w:t>
      </w:r>
      <w:r w:rsidR="00BE5073">
        <w:rPr>
          <w:lang w:val="pl-PL"/>
        </w:rPr>
        <w:t xml:space="preserve"> </w:t>
      </w:r>
      <w:r w:rsidR="008D7CA2">
        <w:rPr>
          <w:snapToGrid w:val="0"/>
          <w:lang w:val="pl-PL"/>
        </w:rPr>
        <w:t xml:space="preserve">Trybunał stwierdza, że skarga nie </w:t>
      </w:r>
      <w:r w:rsidR="00340609">
        <w:rPr>
          <w:snapToGrid w:val="0"/>
          <w:lang w:val="pl-PL"/>
        </w:rPr>
        <w:t>jest</w:t>
      </w:r>
      <w:r w:rsidR="008D7CA2">
        <w:rPr>
          <w:snapToGrid w:val="0"/>
          <w:lang w:val="pl-PL"/>
        </w:rPr>
        <w:t xml:space="preserve"> </w:t>
      </w:r>
      <w:r w:rsidR="008E1962">
        <w:rPr>
          <w:snapToGrid w:val="0"/>
          <w:lang w:val="pl-PL"/>
        </w:rPr>
        <w:t>w sposób oczywisty</w:t>
      </w:r>
      <w:r w:rsidR="008D7CA2">
        <w:rPr>
          <w:snapToGrid w:val="0"/>
          <w:lang w:val="pl-PL"/>
        </w:rPr>
        <w:t xml:space="preserve"> nieuzasadnion</w:t>
      </w:r>
      <w:r w:rsidR="00340609">
        <w:rPr>
          <w:snapToGrid w:val="0"/>
          <w:lang w:val="pl-PL"/>
        </w:rPr>
        <w:t>a</w:t>
      </w:r>
      <w:r w:rsidR="008D7CA2">
        <w:rPr>
          <w:snapToGrid w:val="0"/>
          <w:lang w:val="pl-PL"/>
        </w:rPr>
        <w:t xml:space="preserve"> w rozumieniu art. 35 </w:t>
      </w:r>
      <w:r w:rsidR="00097734">
        <w:rPr>
          <w:snapToGrid w:val="0"/>
          <w:lang w:val="pl-PL"/>
        </w:rPr>
        <w:t>ust.</w:t>
      </w:r>
      <w:r w:rsidR="008D7CA2">
        <w:rPr>
          <w:snapToGrid w:val="0"/>
          <w:lang w:val="pl-PL"/>
        </w:rPr>
        <w:t xml:space="preserve"> 3 Konwencji. </w:t>
      </w:r>
      <w:r w:rsidR="00340609">
        <w:rPr>
          <w:snapToGrid w:val="0"/>
          <w:lang w:val="pl-PL"/>
        </w:rPr>
        <w:t xml:space="preserve">Odnotowuje </w:t>
      </w:r>
      <w:r w:rsidR="008D7CA2">
        <w:rPr>
          <w:snapToGrid w:val="0"/>
          <w:lang w:val="pl-PL"/>
        </w:rPr>
        <w:t xml:space="preserve">również, że nie jest ona niedopuszczalna na podstawie jakichkolwiek innych przesłanek. </w:t>
      </w:r>
      <w:r w:rsidR="00340609">
        <w:rPr>
          <w:snapToGrid w:val="0"/>
          <w:lang w:val="pl-PL"/>
        </w:rPr>
        <w:t>Musi zatem być</w:t>
      </w:r>
      <w:r w:rsidR="008D7CA2">
        <w:rPr>
          <w:snapToGrid w:val="0"/>
          <w:lang w:val="pl-PL"/>
        </w:rPr>
        <w:t xml:space="preserve"> uznana za dopuszczalną.</w:t>
      </w:r>
    </w:p>
    <w:p w14:paraId="27D52EED" w14:textId="3D68E9CC" w:rsidR="00F71A6A" w:rsidRPr="00D31248" w:rsidRDefault="008D7CA2" w:rsidP="00470D92">
      <w:pPr>
        <w:pStyle w:val="JuHA"/>
        <w:rPr>
          <w:lang w:val="pl-PL"/>
        </w:rPr>
      </w:pPr>
      <w:r w:rsidRPr="00D31248">
        <w:rPr>
          <w:lang w:val="pl-PL"/>
        </w:rPr>
        <w:lastRenderedPageBreak/>
        <w:t>B.</w:t>
      </w:r>
      <w:r w:rsidR="00BE5073" w:rsidRPr="00D31248">
        <w:rPr>
          <w:lang w:val="pl-PL"/>
        </w:rPr>
        <w:t xml:space="preserve"> </w:t>
      </w:r>
      <w:r w:rsidR="00CB667A" w:rsidRPr="00D31248">
        <w:rPr>
          <w:lang w:val="pl-PL"/>
        </w:rPr>
        <w:t>Przedmiot skargi</w:t>
      </w:r>
    </w:p>
    <w:p w14:paraId="38760913" w14:textId="6A192317" w:rsidR="003E7288" w:rsidRPr="00C71DE9" w:rsidRDefault="00146E52" w:rsidP="0033629C">
      <w:pPr>
        <w:pStyle w:val="JuH1"/>
        <w:rPr>
          <w:lang w:val="pl-PL"/>
        </w:rPr>
      </w:pPr>
      <w:r w:rsidRPr="00C71DE9">
        <w:rPr>
          <w:lang w:val="pl-PL"/>
        </w:rPr>
        <w:t>1.</w:t>
      </w:r>
      <w:r w:rsidR="00BE5073" w:rsidRPr="00D31248">
        <w:rPr>
          <w:lang w:val="pl-PL"/>
        </w:rPr>
        <w:t xml:space="preserve"> </w:t>
      </w:r>
      <w:r w:rsidR="008D7CA2" w:rsidRPr="00C71DE9">
        <w:rPr>
          <w:lang w:val="pl-PL"/>
        </w:rPr>
        <w:t>Argumenty stron</w:t>
      </w:r>
    </w:p>
    <w:p w14:paraId="2346E29D" w14:textId="661F304E" w:rsidR="0056754D" w:rsidRPr="003F2A20" w:rsidRDefault="002F776C" w:rsidP="0033629C">
      <w:pPr>
        <w:pStyle w:val="JuPara"/>
        <w:outlineLvl w:val="0"/>
        <w:rPr>
          <w:lang w:val="pl-PL"/>
        </w:rPr>
      </w:pPr>
      <w:r w:rsidRPr="000D329C">
        <w:rPr>
          <w:lang w:val="pl-PL"/>
        </w:rPr>
        <w:t>2</w:t>
      </w:r>
      <w:r w:rsidR="005C60BE" w:rsidRPr="000D329C">
        <w:rPr>
          <w:lang w:val="pl-PL"/>
        </w:rPr>
        <w:t>8</w:t>
      </w:r>
      <w:r w:rsidR="00FD5893" w:rsidRPr="008D7CA2">
        <w:rPr>
          <w:lang w:val="pl-PL"/>
        </w:rPr>
        <w:t>.</w:t>
      </w:r>
      <w:r w:rsidR="00BE5073">
        <w:rPr>
          <w:lang w:val="pl-PL"/>
        </w:rPr>
        <w:t xml:space="preserve"> </w:t>
      </w:r>
      <w:r w:rsidR="008D7CA2">
        <w:rPr>
          <w:lang w:val="pl-PL"/>
        </w:rPr>
        <w:t>S</w:t>
      </w:r>
      <w:r w:rsidR="008D7CA2" w:rsidRPr="008D7CA2">
        <w:rPr>
          <w:lang w:val="pl-PL"/>
        </w:rPr>
        <w:t>karżąc</w:t>
      </w:r>
      <w:r w:rsidR="005C60BE">
        <w:rPr>
          <w:lang w:val="pl-PL"/>
        </w:rPr>
        <w:t xml:space="preserve">y </w:t>
      </w:r>
      <w:r w:rsidR="00340609">
        <w:rPr>
          <w:lang w:val="pl-PL"/>
        </w:rPr>
        <w:t>podniósł</w:t>
      </w:r>
      <w:r w:rsidR="005C60BE">
        <w:rPr>
          <w:lang w:val="pl-PL"/>
        </w:rPr>
        <w:t>, ż</w:t>
      </w:r>
      <w:r w:rsidR="00340609">
        <w:rPr>
          <w:lang w:val="pl-PL"/>
        </w:rPr>
        <w:t>e</w:t>
      </w:r>
      <w:r w:rsidR="005C60BE">
        <w:rPr>
          <w:lang w:val="pl-PL"/>
        </w:rPr>
        <w:t xml:space="preserve"> </w:t>
      </w:r>
      <w:r w:rsidR="000C3250">
        <w:rPr>
          <w:lang w:val="pl-PL"/>
        </w:rPr>
        <w:t xml:space="preserve">ingerencja w </w:t>
      </w:r>
      <w:r w:rsidR="005C60BE">
        <w:rPr>
          <w:lang w:val="pl-PL"/>
        </w:rPr>
        <w:t>jego p</w:t>
      </w:r>
      <w:r w:rsidR="000C3250">
        <w:rPr>
          <w:lang w:val="pl-PL"/>
        </w:rPr>
        <w:t>rawo</w:t>
      </w:r>
      <w:r w:rsidR="008D7CA2" w:rsidRPr="008D7CA2">
        <w:rPr>
          <w:lang w:val="pl-PL"/>
        </w:rPr>
        <w:t xml:space="preserve"> do </w:t>
      </w:r>
      <w:r w:rsidR="000C3250">
        <w:rPr>
          <w:lang w:val="pl-PL"/>
        </w:rPr>
        <w:t>wolności wyrażania opinii nie była konieczna</w:t>
      </w:r>
      <w:r w:rsidR="008D7CA2" w:rsidRPr="008D7CA2">
        <w:rPr>
          <w:lang w:val="pl-PL"/>
        </w:rPr>
        <w:t xml:space="preserve"> w </w:t>
      </w:r>
      <w:r w:rsidR="005C60BE">
        <w:rPr>
          <w:lang w:val="pl-PL"/>
        </w:rPr>
        <w:t xml:space="preserve">społeczeństwie demokratycznym i </w:t>
      </w:r>
      <w:r w:rsidR="008D7CA2" w:rsidRPr="008D7CA2">
        <w:rPr>
          <w:lang w:val="pl-PL"/>
        </w:rPr>
        <w:t xml:space="preserve">nie </w:t>
      </w:r>
      <w:r w:rsidR="000C3250">
        <w:rPr>
          <w:lang w:val="pl-PL"/>
        </w:rPr>
        <w:t>była</w:t>
      </w:r>
      <w:r w:rsidR="008D7CA2" w:rsidRPr="008D7CA2">
        <w:rPr>
          <w:lang w:val="pl-PL"/>
        </w:rPr>
        <w:t xml:space="preserve"> uspraw</w:t>
      </w:r>
      <w:r w:rsidR="000C3250">
        <w:rPr>
          <w:lang w:val="pl-PL"/>
        </w:rPr>
        <w:t>iedliwiona</w:t>
      </w:r>
      <w:r w:rsidR="0094563D">
        <w:rPr>
          <w:lang w:val="pl-PL"/>
        </w:rPr>
        <w:t xml:space="preserve"> pilną</w:t>
      </w:r>
      <w:r w:rsidR="008D7CA2">
        <w:rPr>
          <w:lang w:val="pl-PL"/>
        </w:rPr>
        <w:t xml:space="preserve"> społeczną potrz</w:t>
      </w:r>
      <w:r w:rsidR="008D7CA2" w:rsidRPr="008D7CA2">
        <w:rPr>
          <w:lang w:val="pl-PL"/>
        </w:rPr>
        <w:t xml:space="preserve">ebą. </w:t>
      </w:r>
      <w:r w:rsidR="008D7CA2" w:rsidRPr="003F2A20">
        <w:rPr>
          <w:lang w:val="pl-PL"/>
        </w:rPr>
        <w:t>Podniósł, ż</w:t>
      </w:r>
      <w:r w:rsidR="00340609">
        <w:rPr>
          <w:lang w:val="pl-PL"/>
        </w:rPr>
        <w:t>e</w:t>
      </w:r>
      <w:r w:rsidR="008D7CA2" w:rsidRPr="003F2A20">
        <w:rPr>
          <w:lang w:val="pl-PL"/>
        </w:rPr>
        <w:t xml:space="preserve"> </w:t>
      </w:r>
      <w:r w:rsidR="00340609">
        <w:rPr>
          <w:lang w:val="pl-PL"/>
        </w:rPr>
        <w:t>niniejsza</w:t>
      </w:r>
      <w:r w:rsidR="00340609" w:rsidRPr="003F2A20">
        <w:rPr>
          <w:lang w:val="pl-PL"/>
        </w:rPr>
        <w:t xml:space="preserve"> </w:t>
      </w:r>
      <w:r w:rsidR="008D7CA2" w:rsidRPr="003F2A20">
        <w:rPr>
          <w:lang w:val="pl-PL"/>
        </w:rPr>
        <w:t>spraw</w:t>
      </w:r>
      <w:r w:rsidR="003F2A20">
        <w:rPr>
          <w:lang w:val="pl-PL"/>
        </w:rPr>
        <w:t>a powinna być</w:t>
      </w:r>
      <w:r w:rsidR="005C60BE">
        <w:rPr>
          <w:lang w:val="pl-PL"/>
        </w:rPr>
        <w:t xml:space="preserve"> interpretowana</w:t>
      </w:r>
      <w:r w:rsidR="008D7CA2" w:rsidRPr="003F2A20">
        <w:rPr>
          <w:lang w:val="pl-PL"/>
        </w:rPr>
        <w:t xml:space="preserve"> </w:t>
      </w:r>
      <w:r w:rsidR="00340609">
        <w:rPr>
          <w:lang w:val="pl-PL"/>
        </w:rPr>
        <w:t>ze szczególnym uwzględnieniem faktu</w:t>
      </w:r>
      <w:r w:rsidR="008D7CA2" w:rsidRPr="003F2A20">
        <w:rPr>
          <w:lang w:val="pl-PL"/>
        </w:rPr>
        <w:t>, ż</w:t>
      </w:r>
      <w:r w:rsidR="00340609">
        <w:rPr>
          <w:lang w:val="pl-PL"/>
        </w:rPr>
        <w:t>e</w:t>
      </w:r>
      <w:r w:rsidR="00F36858">
        <w:rPr>
          <w:lang w:val="pl-PL"/>
        </w:rPr>
        <w:t> </w:t>
      </w:r>
      <w:r w:rsidR="008D7CA2" w:rsidRPr="003F2A20">
        <w:rPr>
          <w:lang w:val="pl-PL"/>
        </w:rPr>
        <w:t>to</w:t>
      </w:r>
      <w:r w:rsidR="00F36858">
        <w:rPr>
          <w:lang w:val="pl-PL"/>
        </w:rPr>
        <w:t> </w:t>
      </w:r>
      <w:r w:rsidR="008D7CA2" w:rsidRPr="003F2A20">
        <w:rPr>
          <w:lang w:val="pl-PL"/>
        </w:rPr>
        <w:t>skarżący został ukarany z</w:t>
      </w:r>
      <w:r w:rsidR="0094563D">
        <w:rPr>
          <w:lang w:val="pl-PL"/>
        </w:rPr>
        <w:t>a</w:t>
      </w:r>
      <w:r w:rsidR="008D7CA2" w:rsidRPr="003F2A20">
        <w:rPr>
          <w:lang w:val="pl-PL"/>
        </w:rPr>
        <w:t xml:space="preserve"> to</w:t>
      </w:r>
      <w:r w:rsidR="0094563D">
        <w:rPr>
          <w:lang w:val="pl-PL"/>
        </w:rPr>
        <w:t>,</w:t>
      </w:r>
      <w:r w:rsidR="008D7CA2" w:rsidRPr="003F2A20">
        <w:rPr>
          <w:lang w:val="pl-PL"/>
        </w:rPr>
        <w:t xml:space="preserve"> że </w:t>
      </w:r>
      <w:r w:rsidR="003F2A20" w:rsidRPr="003F2A20">
        <w:rPr>
          <w:lang w:val="pl-PL"/>
        </w:rPr>
        <w:t>uczestniczył w rozpowszechnianiu</w:t>
      </w:r>
      <w:r w:rsidR="00D14FF2">
        <w:rPr>
          <w:lang w:val="pl-PL"/>
        </w:rPr>
        <w:t xml:space="preserve"> zniesławiających</w:t>
      </w:r>
      <w:r w:rsidR="003F2A20" w:rsidRPr="003F2A20">
        <w:rPr>
          <w:lang w:val="pl-PL"/>
        </w:rPr>
        <w:t xml:space="preserve"> twierdzeń </w:t>
      </w:r>
      <w:r w:rsidR="003F2A20">
        <w:rPr>
          <w:lang w:val="pl-PL"/>
        </w:rPr>
        <w:t>inn</w:t>
      </w:r>
      <w:r w:rsidR="00D14FF2">
        <w:rPr>
          <w:lang w:val="pl-PL"/>
        </w:rPr>
        <w:t>ej</w:t>
      </w:r>
      <w:r w:rsidR="003F2A20">
        <w:rPr>
          <w:lang w:val="pl-PL"/>
        </w:rPr>
        <w:t xml:space="preserve"> osobę w wywiadzie</w:t>
      </w:r>
      <w:r w:rsidR="003F2A20" w:rsidRPr="003F2A20">
        <w:rPr>
          <w:lang w:val="pl-PL"/>
        </w:rPr>
        <w:t xml:space="preserve">. </w:t>
      </w:r>
      <w:r w:rsidR="00D14FF2">
        <w:rPr>
          <w:lang w:val="pl-PL"/>
        </w:rPr>
        <w:t>Powołał się na wyrok</w:t>
      </w:r>
      <w:r w:rsidR="00E8279F" w:rsidRPr="003F2A20">
        <w:rPr>
          <w:lang w:val="pl-PL"/>
        </w:rPr>
        <w:t xml:space="preserve"> </w:t>
      </w:r>
      <w:r w:rsidR="003F2A20" w:rsidRPr="003F2A20">
        <w:rPr>
          <w:i/>
          <w:lang w:val="pl-PL" w:eastAsia="en-US"/>
        </w:rPr>
        <w:t>Jersild p. Danii</w:t>
      </w:r>
      <w:r w:rsidR="00E8279F" w:rsidRPr="003F2A20">
        <w:rPr>
          <w:lang w:val="pl-PL"/>
        </w:rPr>
        <w:t xml:space="preserve"> </w:t>
      </w:r>
      <w:r w:rsidR="00464E37" w:rsidRPr="003F2A20">
        <w:rPr>
          <w:lang w:val="pl-PL"/>
        </w:rPr>
        <w:t>(</w:t>
      </w:r>
      <w:r w:rsidR="00970BA4" w:rsidRPr="003F2A20">
        <w:rPr>
          <w:lang w:val="pl-PL" w:eastAsia="en-US"/>
        </w:rPr>
        <w:t>23</w:t>
      </w:r>
      <w:r w:rsidR="00BE5073">
        <w:rPr>
          <w:lang w:val="pl-PL" w:eastAsia="en-US"/>
        </w:rPr>
        <w:t xml:space="preserve"> </w:t>
      </w:r>
      <w:r w:rsidR="003F2A20">
        <w:rPr>
          <w:lang w:val="pl-PL" w:eastAsia="en-US"/>
        </w:rPr>
        <w:t>wrze</w:t>
      </w:r>
      <w:r w:rsidR="003F2A20" w:rsidRPr="003F2A20">
        <w:rPr>
          <w:lang w:val="pl-PL" w:eastAsia="en-US"/>
        </w:rPr>
        <w:t>śnia 1994, Seri</w:t>
      </w:r>
      <w:r w:rsidR="00D14FF2">
        <w:rPr>
          <w:lang w:val="pl-PL" w:eastAsia="en-US"/>
        </w:rPr>
        <w:t>e</w:t>
      </w:r>
      <w:r w:rsidR="00BE5073">
        <w:rPr>
          <w:lang w:val="pl-PL" w:eastAsia="en-US"/>
        </w:rPr>
        <w:t xml:space="preserve"> </w:t>
      </w:r>
      <w:r w:rsidR="003F2A20" w:rsidRPr="003F2A20">
        <w:rPr>
          <w:lang w:val="pl-PL" w:eastAsia="en-US"/>
        </w:rPr>
        <w:t>A nr</w:t>
      </w:r>
      <w:r w:rsidR="00BE5073">
        <w:rPr>
          <w:lang w:val="pl-PL" w:eastAsia="en-US"/>
        </w:rPr>
        <w:t xml:space="preserve"> </w:t>
      </w:r>
      <w:r w:rsidR="00464E37" w:rsidRPr="003F2A20">
        <w:rPr>
          <w:lang w:val="pl-PL" w:eastAsia="en-US"/>
        </w:rPr>
        <w:t>298)</w:t>
      </w:r>
      <w:r w:rsidR="00464E37" w:rsidRPr="003F2A20">
        <w:rPr>
          <w:lang w:val="pl-PL"/>
        </w:rPr>
        <w:t xml:space="preserve"> </w:t>
      </w:r>
      <w:r w:rsidR="003F2A20" w:rsidRPr="003F2A20">
        <w:rPr>
          <w:lang w:val="pl-PL"/>
        </w:rPr>
        <w:t>i</w:t>
      </w:r>
      <w:r w:rsidR="00BE5073">
        <w:rPr>
          <w:lang w:val="pl-PL"/>
        </w:rPr>
        <w:t xml:space="preserve"> </w:t>
      </w:r>
      <w:r w:rsidR="003F2A20" w:rsidRPr="003F2A20">
        <w:rPr>
          <w:lang w:val="pl-PL"/>
        </w:rPr>
        <w:t>podniósł, że Rząd nie</w:t>
      </w:r>
      <w:r w:rsidR="00F36858">
        <w:rPr>
          <w:lang w:val="pl-PL"/>
        </w:rPr>
        <w:t> </w:t>
      </w:r>
      <w:r w:rsidR="003F2A20" w:rsidRPr="003F2A20">
        <w:rPr>
          <w:lang w:val="pl-PL"/>
        </w:rPr>
        <w:t>w</w:t>
      </w:r>
      <w:r w:rsidR="003F2A20">
        <w:rPr>
          <w:lang w:val="pl-PL"/>
        </w:rPr>
        <w:t>s</w:t>
      </w:r>
      <w:r w:rsidR="003F2A20" w:rsidRPr="003F2A20">
        <w:rPr>
          <w:lang w:val="pl-PL"/>
        </w:rPr>
        <w:t xml:space="preserve">kazał na żaden </w:t>
      </w:r>
      <w:r w:rsidR="00D14FF2">
        <w:rPr>
          <w:lang w:val="pl-PL"/>
        </w:rPr>
        <w:t>„</w:t>
      </w:r>
      <w:r w:rsidR="003F2A20" w:rsidRPr="003F2A20">
        <w:rPr>
          <w:lang w:val="pl-PL"/>
        </w:rPr>
        <w:t>szczególnie ważny powód</w:t>
      </w:r>
      <w:r w:rsidR="00D14FF2">
        <w:rPr>
          <w:lang w:val="pl-PL"/>
        </w:rPr>
        <w:t>”</w:t>
      </w:r>
      <w:r w:rsidR="003F2A20" w:rsidRPr="003F2A20">
        <w:rPr>
          <w:lang w:val="pl-PL"/>
        </w:rPr>
        <w:t>,</w:t>
      </w:r>
      <w:r w:rsidR="003F2A20">
        <w:rPr>
          <w:lang w:val="pl-PL"/>
        </w:rPr>
        <w:t xml:space="preserve"> który mógłby usp</w:t>
      </w:r>
      <w:r w:rsidR="003F2A20" w:rsidRPr="003F2A20">
        <w:rPr>
          <w:lang w:val="pl-PL"/>
        </w:rPr>
        <w:t xml:space="preserve">rawiedliwić </w:t>
      </w:r>
      <w:r w:rsidR="003F2A20">
        <w:rPr>
          <w:lang w:val="pl-PL"/>
        </w:rPr>
        <w:t>ukaranie wydawcy.</w:t>
      </w:r>
      <w:r w:rsidR="00E8279F" w:rsidRPr="003F2A20">
        <w:rPr>
          <w:lang w:val="pl-PL"/>
        </w:rPr>
        <w:t xml:space="preserve"> </w:t>
      </w:r>
    </w:p>
    <w:p w14:paraId="71706A2A" w14:textId="61EED514" w:rsidR="00F375A8" w:rsidRDefault="002F776C" w:rsidP="0033629C">
      <w:pPr>
        <w:pStyle w:val="JuPara"/>
        <w:rPr>
          <w:rStyle w:val="JuParaChar1"/>
          <w:lang w:val="pl-PL"/>
        </w:rPr>
      </w:pPr>
      <w:r w:rsidRPr="000D329C">
        <w:rPr>
          <w:lang w:val="pl-PL"/>
        </w:rPr>
        <w:t>29</w:t>
      </w:r>
      <w:r w:rsidR="00F42EE7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98611F" w:rsidRPr="0098611F">
        <w:rPr>
          <w:lang w:val="pl-PL"/>
        </w:rPr>
        <w:t>S</w:t>
      </w:r>
      <w:r w:rsidR="0098611F">
        <w:rPr>
          <w:lang w:val="pl-PL"/>
        </w:rPr>
        <w:t>karżą</w:t>
      </w:r>
      <w:r w:rsidR="0098611F" w:rsidRPr="0098611F">
        <w:rPr>
          <w:lang w:val="pl-PL"/>
        </w:rPr>
        <w:t xml:space="preserve">cy argumentował, </w:t>
      </w:r>
      <w:r w:rsidR="00D14FF2">
        <w:rPr>
          <w:lang w:val="pl-PL"/>
        </w:rPr>
        <w:t>że</w:t>
      </w:r>
      <w:r w:rsidR="0098611F" w:rsidRPr="0098611F">
        <w:rPr>
          <w:lang w:val="pl-PL"/>
        </w:rPr>
        <w:t xml:space="preserve"> </w:t>
      </w:r>
      <w:r w:rsidR="0098611F">
        <w:rPr>
          <w:lang w:val="pl-PL"/>
        </w:rPr>
        <w:t>prz</w:t>
      </w:r>
      <w:r w:rsidR="007F68CD">
        <w:rPr>
          <w:lang w:val="pl-PL"/>
        </w:rPr>
        <w:t>edm</w:t>
      </w:r>
      <w:r w:rsidR="0098611F" w:rsidRPr="0098611F">
        <w:rPr>
          <w:lang w:val="pl-PL"/>
        </w:rPr>
        <w:t>iotowy wywiad powinien być umieszczony w kontekście wydarzeń</w:t>
      </w:r>
      <w:r w:rsidR="0094563D">
        <w:rPr>
          <w:lang w:val="pl-PL"/>
        </w:rPr>
        <w:t>,</w:t>
      </w:r>
      <w:r w:rsidR="0098611F" w:rsidRPr="0098611F">
        <w:rPr>
          <w:lang w:val="pl-PL"/>
        </w:rPr>
        <w:t xml:space="preserve"> jakie miały miejsce w 1992 r. Artykuł był jednym z serii publikacji</w:t>
      </w:r>
      <w:r w:rsidR="0094563D">
        <w:rPr>
          <w:lang w:val="pl-PL"/>
        </w:rPr>
        <w:t>,</w:t>
      </w:r>
      <w:r w:rsidR="0098611F" w:rsidRPr="0098611F">
        <w:rPr>
          <w:lang w:val="pl-PL"/>
        </w:rPr>
        <w:t xml:space="preserve"> w </w:t>
      </w:r>
      <w:r w:rsidR="00D14FF2">
        <w:rPr>
          <w:lang w:val="pl-PL"/>
        </w:rPr>
        <w:t>których</w:t>
      </w:r>
      <w:r w:rsidR="00D14FF2" w:rsidRPr="0098611F">
        <w:rPr>
          <w:lang w:val="pl-PL"/>
        </w:rPr>
        <w:t xml:space="preserve"> </w:t>
      </w:r>
      <w:r w:rsidR="00D14FF2">
        <w:rPr>
          <w:lang w:val="pl-PL"/>
        </w:rPr>
        <w:t>gazeta</w:t>
      </w:r>
      <w:r w:rsidR="00D14FF2" w:rsidRPr="0098611F">
        <w:rPr>
          <w:lang w:val="pl-PL"/>
        </w:rPr>
        <w:t xml:space="preserve"> </w:t>
      </w:r>
      <w:r w:rsidR="0098611F" w:rsidRPr="0098611F">
        <w:rPr>
          <w:lang w:val="pl-PL"/>
        </w:rPr>
        <w:t>należąc</w:t>
      </w:r>
      <w:r w:rsidR="00D14FF2">
        <w:rPr>
          <w:lang w:val="pl-PL"/>
        </w:rPr>
        <w:t>a</w:t>
      </w:r>
      <w:r w:rsidR="0098611F" w:rsidRPr="0098611F">
        <w:rPr>
          <w:lang w:val="pl-PL"/>
        </w:rPr>
        <w:t xml:space="preserve"> do skarżącego </w:t>
      </w:r>
      <w:r w:rsidR="00D14FF2">
        <w:rPr>
          <w:lang w:val="pl-PL"/>
        </w:rPr>
        <w:t>relacjonowała</w:t>
      </w:r>
      <w:r w:rsidR="00D14FF2" w:rsidRPr="0098611F">
        <w:rPr>
          <w:lang w:val="pl-PL"/>
        </w:rPr>
        <w:t xml:space="preserve"> </w:t>
      </w:r>
      <w:r w:rsidR="00D14FF2">
        <w:rPr>
          <w:lang w:val="pl-PL"/>
        </w:rPr>
        <w:t xml:space="preserve">szeroko </w:t>
      </w:r>
      <w:r w:rsidR="0098611F" w:rsidRPr="0098611F">
        <w:rPr>
          <w:lang w:val="pl-PL"/>
        </w:rPr>
        <w:t xml:space="preserve">obecną w mediach historię </w:t>
      </w:r>
      <w:r w:rsidR="00D14FF2">
        <w:rPr>
          <w:lang w:val="pl-PL"/>
        </w:rPr>
        <w:t>rzeko</w:t>
      </w:r>
      <w:r w:rsidR="006A3336">
        <w:rPr>
          <w:lang w:val="pl-PL"/>
        </w:rPr>
        <w:t>m</w:t>
      </w:r>
      <w:r w:rsidR="00D14FF2">
        <w:rPr>
          <w:lang w:val="pl-PL"/>
        </w:rPr>
        <w:t>ego</w:t>
      </w:r>
      <w:r w:rsidR="00D14FF2" w:rsidRPr="0098611F">
        <w:rPr>
          <w:lang w:val="pl-PL"/>
        </w:rPr>
        <w:t xml:space="preserve"> </w:t>
      </w:r>
      <w:r w:rsidR="0098611F" w:rsidRPr="0098611F">
        <w:rPr>
          <w:lang w:val="pl-PL"/>
        </w:rPr>
        <w:t xml:space="preserve">porwania córki </w:t>
      </w:r>
      <w:r w:rsidR="00097734">
        <w:rPr>
          <w:lang w:val="pl-PL"/>
        </w:rPr>
        <w:t>P</w:t>
      </w:r>
      <w:r w:rsidR="0098611F" w:rsidRPr="0098611F">
        <w:rPr>
          <w:lang w:val="pl-PL"/>
        </w:rPr>
        <w:t xml:space="preserve">ana Kerna. </w:t>
      </w:r>
      <w:r w:rsidR="00561CD4">
        <w:rPr>
          <w:lang w:val="pl-PL"/>
        </w:rPr>
        <w:t xml:space="preserve">Wywiad dotyczył </w:t>
      </w:r>
      <w:r w:rsidR="006A3336">
        <w:rPr>
          <w:lang w:val="pl-PL"/>
        </w:rPr>
        <w:t>kwestii, znajdujących się</w:t>
      </w:r>
      <w:r w:rsidR="00BE5073">
        <w:rPr>
          <w:lang w:val="pl-PL"/>
        </w:rPr>
        <w:t xml:space="preserve"> </w:t>
      </w:r>
      <w:r w:rsidR="006A3336">
        <w:rPr>
          <w:lang w:val="pl-PL"/>
        </w:rPr>
        <w:t xml:space="preserve">w zainteresowaniu </w:t>
      </w:r>
      <w:r w:rsidR="00561CD4">
        <w:rPr>
          <w:lang w:val="pl-PL"/>
        </w:rPr>
        <w:t>publiczn</w:t>
      </w:r>
      <w:r w:rsidR="006A3336">
        <w:rPr>
          <w:lang w:val="pl-PL"/>
        </w:rPr>
        <w:t>ym</w:t>
      </w:r>
      <w:r w:rsidR="00561CD4">
        <w:rPr>
          <w:lang w:val="pl-PL"/>
        </w:rPr>
        <w:t xml:space="preserve"> i zawierał w przeważającej mierze sądy wartościujące</w:t>
      </w:r>
      <w:r w:rsidR="006A3336">
        <w:rPr>
          <w:lang w:val="pl-PL"/>
        </w:rPr>
        <w:t xml:space="preserve"> dotyczące polityka,</w:t>
      </w:r>
      <w:r w:rsidR="00561CD4">
        <w:rPr>
          <w:lang w:val="pl-PL"/>
        </w:rPr>
        <w:t xml:space="preserve"> poczynione przez adwokata</w:t>
      </w:r>
      <w:r w:rsidR="006A3336">
        <w:rPr>
          <w:lang w:val="pl-PL"/>
        </w:rPr>
        <w:t xml:space="preserve"> reprezentującego</w:t>
      </w:r>
      <w:r w:rsidR="00561CD4">
        <w:rPr>
          <w:lang w:val="pl-PL"/>
        </w:rPr>
        <w:t xml:space="preserve"> jedn</w:t>
      </w:r>
      <w:r w:rsidR="006A3336">
        <w:rPr>
          <w:lang w:val="pl-PL"/>
        </w:rPr>
        <w:t>ą</w:t>
      </w:r>
      <w:r w:rsidR="00561CD4">
        <w:rPr>
          <w:lang w:val="pl-PL"/>
        </w:rPr>
        <w:t xml:space="preserve"> ze stron konfliktu. </w:t>
      </w:r>
      <w:r w:rsidR="0094563D">
        <w:rPr>
          <w:lang w:val="pl-PL"/>
        </w:rPr>
        <w:t>Ani są</w:t>
      </w:r>
      <w:r w:rsidR="00561CD4" w:rsidRPr="00561CD4">
        <w:rPr>
          <w:lang w:val="pl-PL"/>
        </w:rPr>
        <w:t xml:space="preserve">dy krajowe, ani też Rząd nie były w stanie </w:t>
      </w:r>
      <w:r w:rsidR="006A3336">
        <w:rPr>
          <w:lang w:val="pl-PL"/>
        </w:rPr>
        <w:t xml:space="preserve">dokładnie </w:t>
      </w:r>
      <w:r w:rsidR="00561CD4" w:rsidRPr="00561CD4">
        <w:rPr>
          <w:lang w:val="pl-PL"/>
        </w:rPr>
        <w:t>wskazać, które stwie</w:t>
      </w:r>
      <w:r w:rsidR="00561CD4">
        <w:rPr>
          <w:lang w:val="pl-PL"/>
        </w:rPr>
        <w:t xml:space="preserve">rdzenia </w:t>
      </w:r>
      <w:r w:rsidR="006A3336">
        <w:rPr>
          <w:lang w:val="pl-PL"/>
        </w:rPr>
        <w:t>powinny były zostać</w:t>
      </w:r>
      <w:r w:rsidR="00561CD4">
        <w:rPr>
          <w:lang w:val="pl-PL"/>
        </w:rPr>
        <w:t xml:space="preserve"> zweryfikowane</w:t>
      </w:r>
      <w:r w:rsidR="00561CD4" w:rsidRPr="00561CD4">
        <w:rPr>
          <w:lang w:val="pl-PL"/>
        </w:rPr>
        <w:t xml:space="preserve"> przez </w:t>
      </w:r>
      <w:r w:rsidR="00561CD4">
        <w:rPr>
          <w:lang w:val="pl-PL"/>
        </w:rPr>
        <w:t xml:space="preserve">wydawcę. </w:t>
      </w:r>
      <w:r w:rsidR="00561CD4" w:rsidRPr="00F375A8">
        <w:rPr>
          <w:lang w:val="pl-PL"/>
        </w:rPr>
        <w:t xml:space="preserve">Ponadto skarżący odwołał się do faktów </w:t>
      </w:r>
      <w:r w:rsidR="006A3336">
        <w:rPr>
          <w:lang w:val="pl-PL"/>
        </w:rPr>
        <w:t>ustalonych</w:t>
      </w:r>
      <w:r w:rsidR="006A3336" w:rsidRPr="00F375A8">
        <w:rPr>
          <w:lang w:val="pl-PL"/>
        </w:rPr>
        <w:t xml:space="preserve"> </w:t>
      </w:r>
      <w:r w:rsidR="00561CD4" w:rsidRPr="00F375A8">
        <w:rPr>
          <w:lang w:val="pl-PL"/>
        </w:rPr>
        <w:t xml:space="preserve">w sprawie </w:t>
      </w:r>
      <w:proofErr w:type="spellStart"/>
      <w:r w:rsidR="001A58E7" w:rsidRPr="00F375A8">
        <w:rPr>
          <w:i/>
          <w:lang w:val="pl-PL"/>
        </w:rPr>
        <w:t>Malisiewicz</w:t>
      </w:r>
      <w:proofErr w:type="spellEnd"/>
      <w:r w:rsidR="001A58E7" w:rsidRPr="00F375A8">
        <w:rPr>
          <w:i/>
          <w:lang w:val="pl-PL"/>
        </w:rPr>
        <w:t>-G</w:t>
      </w:r>
      <w:r w:rsidR="003272D5" w:rsidRPr="00F375A8">
        <w:rPr>
          <w:i/>
          <w:lang w:val="pl-PL"/>
        </w:rPr>
        <w:t>ą</w:t>
      </w:r>
      <w:r w:rsidR="00561CD4" w:rsidRPr="00F375A8">
        <w:rPr>
          <w:i/>
          <w:lang w:val="pl-PL"/>
        </w:rPr>
        <w:t>sior p</w:t>
      </w:r>
      <w:r w:rsidR="003272D5" w:rsidRPr="00F375A8">
        <w:rPr>
          <w:i/>
          <w:lang w:val="pl-PL"/>
        </w:rPr>
        <w:t>.</w:t>
      </w:r>
      <w:r w:rsidR="00561CD4" w:rsidRPr="00F375A8">
        <w:rPr>
          <w:i/>
          <w:lang w:val="pl-PL"/>
        </w:rPr>
        <w:t xml:space="preserve"> Polsce</w:t>
      </w:r>
      <w:r w:rsidR="00561CD4" w:rsidRPr="00F375A8">
        <w:rPr>
          <w:lang w:val="pl-PL"/>
        </w:rPr>
        <w:t xml:space="preserve"> (nr</w:t>
      </w:r>
      <w:r w:rsidR="00BE5073">
        <w:rPr>
          <w:lang w:val="pl-PL"/>
        </w:rPr>
        <w:t xml:space="preserve"> </w:t>
      </w:r>
      <w:r w:rsidR="00561CD4" w:rsidRPr="00F375A8">
        <w:rPr>
          <w:lang w:val="pl-PL"/>
        </w:rPr>
        <w:t>43797/98)</w:t>
      </w:r>
      <w:r w:rsidR="0094563D">
        <w:rPr>
          <w:lang w:val="pl-PL"/>
        </w:rPr>
        <w:t>,</w:t>
      </w:r>
      <w:r w:rsidR="001A58E7" w:rsidRPr="00F375A8">
        <w:rPr>
          <w:lang w:val="pl-PL"/>
        </w:rPr>
        <w:t xml:space="preserve"> </w:t>
      </w:r>
      <w:r w:rsidR="00F375A8">
        <w:rPr>
          <w:rStyle w:val="JuParaChar1"/>
          <w:lang w:val="pl-PL"/>
        </w:rPr>
        <w:t>aby dać</w:t>
      </w:r>
      <w:r w:rsidR="00561CD4" w:rsidRPr="00F375A8">
        <w:rPr>
          <w:rStyle w:val="JuParaChar1"/>
          <w:lang w:val="pl-PL"/>
        </w:rPr>
        <w:t xml:space="preserve"> pełen obraz zaangażowania mediów w sprawę </w:t>
      </w:r>
      <w:r w:rsidR="00AB432F">
        <w:rPr>
          <w:rStyle w:val="JuParaChar1"/>
          <w:lang w:val="pl-PL"/>
        </w:rPr>
        <w:t>rzekomego</w:t>
      </w:r>
      <w:r w:rsidR="00AB432F" w:rsidRPr="00F375A8">
        <w:rPr>
          <w:rStyle w:val="JuParaChar1"/>
          <w:lang w:val="pl-PL"/>
        </w:rPr>
        <w:t xml:space="preserve"> </w:t>
      </w:r>
      <w:r w:rsidR="00561CD4" w:rsidRPr="00F375A8">
        <w:rPr>
          <w:rStyle w:val="JuParaChar1"/>
          <w:lang w:val="pl-PL"/>
        </w:rPr>
        <w:t>porwania M. K. i</w:t>
      </w:r>
      <w:r w:rsidR="00F375A8">
        <w:rPr>
          <w:rStyle w:val="JuParaChar1"/>
          <w:lang w:val="pl-PL"/>
        </w:rPr>
        <w:t xml:space="preserve"> wykazać, ż</w:t>
      </w:r>
      <w:r w:rsidR="00F375A8" w:rsidRPr="00F375A8">
        <w:rPr>
          <w:rStyle w:val="JuParaChar1"/>
          <w:lang w:val="pl-PL"/>
        </w:rPr>
        <w:t>e</w:t>
      </w:r>
      <w:r w:rsidR="00F36858">
        <w:rPr>
          <w:rStyle w:val="JuParaChar1"/>
          <w:lang w:val="pl-PL"/>
        </w:rPr>
        <w:t> </w:t>
      </w:r>
      <w:r w:rsidR="00AB432F">
        <w:rPr>
          <w:rStyle w:val="JuParaChar1"/>
          <w:lang w:val="pl-PL"/>
        </w:rPr>
        <w:t>przedmiotowy</w:t>
      </w:r>
      <w:r w:rsidR="00AB432F" w:rsidRPr="00F375A8">
        <w:rPr>
          <w:rStyle w:val="JuParaChar1"/>
          <w:lang w:val="pl-PL"/>
        </w:rPr>
        <w:t xml:space="preserve"> </w:t>
      </w:r>
      <w:r w:rsidR="00F375A8" w:rsidRPr="00F375A8">
        <w:rPr>
          <w:rStyle w:val="JuParaChar1"/>
          <w:lang w:val="pl-PL"/>
        </w:rPr>
        <w:t xml:space="preserve">artykuł miał na celu </w:t>
      </w:r>
      <w:r w:rsidR="00F375A8">
        <w:rPr>
          <w:rStyle w:val="JuParaChar1"/>
          <w:lang w:val="pl-PL"/>
        </w:rPr>
        <w:t xml:space="preserve">pokazanie zachowania polityka zajmującego bardzo wysoką pozycję. </w:t>
      </w:r>
    </w:p>
    <w:p w14:paraId="00A5B1E4" w14:textId="22713B02" w:rsidR="00141186" w:rsidRPr="00011318" w:rsidRDefault="002F776C" w:rsidP="0033629C">
      <w:pPr>
        <w:pStyle w:val="JuPara"/>
        <w:rPr>
          <w:lang w:val="pl-PL"/>
        </w:rPr>
      </w:pPr>
      <w:r w:rsidRPr="000D329C">
        <w:rPr>
          <w:lang w:val="pl-PL"/>
        </w:rPr>
        <w:t>30</w:t>
      </w:r>
      <w:r w:rsidR="003327C5" w:rsidRPr="00F375A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F375A8">
        <w:rPr>
          <w:lang w:val="pl-PL"/>
        </w:rPr>
        <w:t>S</w:t>
      </w:r>
      <w:r w:rsidR="00F375A8" w:rsidRPr="00F375A8">
        <w:rPr>
          <w:lang w:val="pl-PL"/>
        </w:rPr>
        <w:t xml:space="preserve">karżący nie </w:t>
      </w:r>
      <w:r w:rsidR="00F05685">
        <w:rPr>
          <w:lang w:val="pl-PL"/>
        </w:rPr>
        <w:t>uznał za istotne wyniku</w:t>
      </w:r>
      <w:r w:rsidR="00F375A8" w:rsidRPr="00F375A8">
        <w:rPr>
          <w:lang w:val="pl-PL"/>
        </w:rPr>
        <w:t xml:space="preserve"> postępowania dyscyplinarnego wszczętego przeciwko adwokatowi, ponieważ miało ono miejsce trzy lata po opublikowania wywiadu z </w:t>
      </w:r>
      <w:r w:rsidR="00F05685">
        <w:rPr>
          <w:lang w:val="pl-PL"/>
        </w:rPr>
        <w:t>nim przez skarżącego</w:t>
      </w:r>
      <w:r w:rsidR="005C60BE">
        <w:rPr>
          <w:lang w:val="pl-PL"/>
        </w:rPr>
        <w:t xml:space="preserve">. </w:t>
      </w:r>
      <w:r w:rsidR="00F375A8" w:rsidRPr="007F68CD">
        <w:rPr>
          <w:lang w:val="pl-PL"/>
        </w:rPr>
        <w:t>Co więcej, skarżący podniósł, ż</w:t>
      </w:r>
      <w:r w:rsidR="00F05685">
        <w:rPr>
          <w:lang w:val="pl-PL"/>
        </w:rPr>
        <w:t>e</w:t>
      </w:r>
      <w:r w:rsidR="00F375A8" w:rsidRPr="007F68CD">
        <w:rPr>
          <w:lang w:val="pl-PL"/>
        </w:rPr>
        <w:t xml:space="preserve"> sąd dyscyplinarny Izby Adwokackiej </w:t>
      </w:r>
      <w:r w:rsidR="00F05685">
        <w:rPr>
          <w:lang w:val="pl-PL"/>
        </w:rPr>
        <w:t>stwierdził naruszenie zasad etyki zawodowej</w:t>
      </w:r>
      <w:r w:rsidR="00F375A8" w:rsidRPr="007F68CD">
        <w:rPr>
          <w:lang w:val="pl-PL"/>
        </w:rPr>
        <w:t xml:space="preserve">, a nie, jak podnosił </w:t>
      </w:r>
      <w:r w:rsidR="007F68CD">
        <w:rPr>
          <w:lang w:val="pl-PL"/>
        </w:rPr>
        <w:t>Rząd, uz</w:t>
      </w:r>
      <w:r w:rsidR="007F68CD" w:rsidRPr="007F68CD">
        <w:rPr>
          <w:lang w:val="pl-PL"/>
        </w:rPr>
        <w:t xml:space="preserve">nał go winnym zniesławienia. </w:t>
      </w:r>
    </w:p>
    <w:p w14:paraId="6FA62934" w14:textId="75929409" w:rsidR="00285F2B" w:rsidRPr="00727271" w:rsidRDefault="002F776C" w:rsidP="0033629C">
      <w:pPr>
        <w:pStyle w:val="JuPara"/>
        <w:rPr>
          <w:lang w:val="pl-PL"/>
        </w:rPr>
      </w:pPr>
      <w:r w:rsidRPr="000D329C">
        <w:rPr>
          <w:lang w:val="pl-PL"/>
        </w:rPr>
        <w:t>31</w:t>
      </w:r>
      <w:r w:rsidR="003327C5" w:rsidRPr="007F68CD">
        <w:rPr>
          <w:lang w:val="pl-PL"/>
        </w:rPr>
        <w:t>.</w:t>
      </w:r>
      <w:r w:rsidR="00BE5073">
        <w:rPr>
          <w:lang w:val="pl-PL"/>
        </w:rPr>
        <w:t xml:space="preserve"> </w:t>
      </w:r>
      <w:r w:rsidR="00727271">
        <w:rPr>
          <w:lang w:val="pl-PL"/>
        </w:rPr>
        <w:t>Skarżą</w:t>
      </w:r>
      <w:r w:rsidR="007F68CD" w:rsidRPr="007F68CD">
        <w:rPr>
          <w:lang w:val="pl-PL"/>
        </w:rPr>
        <w:t>cy d</w:t>
      </w:r>
      <w:r w:rsidR="007F68CD">
        <w:rPr>
          <w:lang w:val="pl-PL"/>
        </w:rPr>
        <w:t>oszedł do wniosku, że władze prz</w:t>
      </w:r>
      <w:r w:rsidR="007F68CD" w:rsidRPr="007F68CD">
        <w:rPr>
          <w:lang w:val="pl-PL"/>
        </w:rPr>
        <w:t>ekroczyły granic</w:t>
      </w:r>
      <w:r w:rsidR="00C74849">
        <w:rPr>
          <w:lang w:val="pl-PL"/>
        </w:rPr>
        <w:t>e przyznanego im marginesu oceny</w:t>
      </w:r>
      <w:r w:rsidR="007F68CD" w:rsidRPr="007F68CD">
        <w:rPr>
          <w:lang w:val="pl-PL"/>
        </w:rPr>
        <w:t xml:space="preserve">. Ponadto </w:t>
      </w:r>
      <w:r w:rsidR="00C74849">
        <w:rPr>
          <w:lang w:val="pl-PL"/>
        </w:rPr>
        <w:t>ustalenia</w:t>
      </w:r>
      <w:r w:rsidR="00C74849" w:rsidRPr="007F68CD">
        <w:rPr>
          <w:lang w:val="pl-PL"/>
        </w:rPr>
        <w:t xml:space="preserve"> </w:t>
      </w:r>
      <w:r w:rsidR="007F68CD" w:rsidRPr="007F68CD">
        <w:rPr>
          <w:lang w:val="pl-PL"/>
        </w:rPr>
        <w:t xml:space="preserve">sądów krajowych oparte </w:t>
      </w:r>
      <w:r w:rsidR="00A36F6B">
        <w:rPr>
          <w:lang w:val="pl-PL"/>
        </w:rPr>
        <w:t>zostały na o</w:t>
      </w:r>
      <w:r w:rsidR="008A5FEB">
        <w:rPr>
          <w:lang w:val="pl-PL"/>
        </w:rPr>
        <w:t>cen</w:t>
      </w:r>
      <w:r w:rsidR="00C74849">
        <w:rPr>
          <w:lang w:val="pl-PL"/>
        </w:rPr>
        <w:t>ie istotnych faktów</w:t>
      </w:r>
      <w:r w:rsidR="00A36F6B">
        <w:rPr>
          <w:lang w:val="pl-PL"/>
        </w:rPr>
        <w:t>, któr</w:t>
      </w:r>
      <w:r w:rsidR="00C74849">
        <w:rPr>
          <w:lang w:val="pl-PL"/>
        </w:rPr>
        <w:t>a</w:t>
      </w:r>
      <w:r w:rsidR="00A36F6B">
        <w:rPr>
          <w:lang w:val="pl-PL"/>
        </w:rPr>
        <w:t xml:space="preserve"> </w:t>
      </w:r>
      <w:r w:rsidR="007F68CD" w:rsidRPr="007F68CD">
        <w:rPr>
          <w:lang w:val="pl-PL"/>
        </w:rPr>
        <w:t>nie mo</w:t>
      </w:r>
      <w:r w:rsidR="00C74849">
        <w:rPr>
          <w:lang w:val="pl-PL"/>
        </w:rPr>
        <w:t>że</w:t>
      </w:r>
      <w:r w:rsidR="007F68CD" w:rsidRPr="007F68CD">
        <w:rPr>
          <w:lang w:val="pl-PL"/>
        </w:rPr>
        <w:t xml:space="preserve"> być uznane za </w:t>
      </w:r>
      <w:r w:rsidR="00A36F6B">
        <w:rPr>
          <w:lang w:val="pl-PL"/>
        </w:rPr>
        <w:t>rozsądn</w:t>
      </w:r>
      <w:r w:rsidR="00C74849">
        <w:rPr>
          <w:lang w:val="pl-PL"/>
        </w:rPr>
        <w:t>ą</w:t>
      </w:r>
      <w:r w:rsidR="00A36F6B">
        <w:rPr>
          <w:lang w:val="pl-PL"/>
        </w:rPr>
        <w:t xml:space="preserve"> i</w:t>
      </w:r>
      <w:r w:rsidR="00F36858">
        <w:rPr>
          <w:lang w:val="pl-PL"/>
        </w:rPr>
        <w:t> </w:t>
      </w:r>
      <w:r w:rsidR="00A36F6B">
        <w:rPr>
          <w:lang w:val="pl-PL"/>
        </w:rPr>
        <w:t>usprawiedliwion</w:t>
      </w:r>
      <w:r w:rsidR="00C74849">
        <w:rPr>
          <w:lang w:val="pl-PL"/>
        </w:rPr>
        <w:t>ą</w:t>
      </w:r>
      <w:r w:rsidR="00A36F6B">
        <w:rPr>
          <w:lang w:val="pl-PL"/>
        </w:rPr>
        <w:t xml:space="preserve">. </w:t>
      </w:r>
      <w:r w:rsidR="00A36F6B" w:rsidRPr="00A36F6B">
        <w:rPr>
          <w:lang w:val="pl-PL"/>
        </w:rPr>
        <w:t xml:space="preserve">Sądy nie </w:t>
      </w:r>
      <w:r w:rsidR="00C74849">
        <w:rPr>
          <w:lang w:val="pl-PL"/>
        </w:rPr>
        <w:t xml:space="preserve">dokonały wykładni </w:t>
      </w:r>
      <w:r w:rsidR="00727271">
        <w:rPr>
          <w:lang w:val="pl-PL"/>
        </w:rPr>
        <w:t xml:space="preserve">sprawy w świetle zasad </w:t>
      </w:r>
      <w:r w:rsidR="00C74849">
        <w:rPr>
          <w:lang w:val="pl-PL"/>
        </w:rPr>
        <w:t>określonych</w:t>
      </w:r>
      <w:r w:rsidR="00C74849" w:rsidRPr="00A36F6B">
        <w:rPr>
          <w:lang w:val="pl-PL"/>
        </w:rPr>
        <w:t xml:space="preserve"> </w:t>
      </w:r>
      <w:r w:rsidR="00A36F6B" w:rsidRPr="00A36F6B">
        <w:rPr>
          <w:lang w:val="pl-PL"/>
        </w:rPr>
        <w:t xml:space="preserve">w </w:t>
      </w:r>
      <w:r w:rsidR="00097734">
        <w:rPr>
          <w:lang w:val="pl-PL"/>
        </w:rPr>
        <w:t>art.</w:t>
      </w:r>
      <w:r w:rsidR="00097734" w:rsidRPr="00A36F6B">
        <w:rPr>
          <w:lang w:val="pl-PL"/>
        </w:rPr>
        <w:t xml:space="preserve"> </w:t>
      </w:r>
      <w:r w:rsidR="00A36F6B" w:rsidRPr="00A36F6B">
        <w:rPr>
          <w:lang w:val="pl-PL"/>
        </w:rPr>
        <w:t xml:space="preserve">10 Konwencji. </w:t>
      </w:r>
      <w:r w:rsidR="00A36F6B" w:rsidRPr="00727271">
        <w:rPr>
          <w:lang w:val="pl-PL"/>
        </w:rPr>
        <w:t xml:space="preserve">Dlatego też, </w:t>
      </w:r>
      <w:r w:rsidR="004313F4">
        <w:rPr>
          <w:lang w:val="pl-PL"/>
        </w:rPr>
        <w:t>u</w:t>
      </w:r>
      <w:r w:rsidR="00A36F6B" w:rsidRPr="00727271">
        <w:rPr>
          <w:lang w:val="pl-PL"/>
        </w:rPr>
        <w:t>karanie skarżącego za</w:t>
      </w:r>
      <w:r w:rsidR="00F36858">
        <w:rPr>
          <w:lang w:val="pl-PL"/>
        </w:rPr>
        <w:t> </w:t>
      </w:r>
      <w:r w:rsidR="00A36F6B" w:rsidRPr="00727271">
        <w:rPr>
          <w:lang w:val="pl-PL"/>
        </w:rPr>
        <w:t>opublikowa</w:t>
      </w:r>
      <w:r w:rsidR="00C74849">
        <w:rPr>
          <w:lang w:val="pl-PL"/>
        </w:rPr>
        <w:t>nie</w:t>
      </w:r>
      <w:r w:rsidR="00A36F6B" w:rsidRPr="00727271">
        <w:rPr>
          <w:lang w:val="pl-PL"/>
        </w:rPr>
        <w:t xml:space="preserve"> przedmiotow</w:t>
      </w:r>
      <w:r w:rsidR="004313F4">
        <w:rPr>
          <w:lang w:val="pl-PL"/>
        </w:rPr>
        <w:t>ego</w:t>
      </w:r>
      <w:r w:rsidR="00727271" w:rsidRPr="00727271">
        <w:rPr>
          <w:lang w:val="pl-PL"/>
        </w:rPr>
        <w:t xml:space="preserve"> wywiad</w:t>
      </w:r>
      <w:r w:rsidR="004313F4">
        <w:rPr>
          <w:lang w:val="pl-PL"/>
        </w:rPr>
        <w:t>u</w:t>
      </w:r>
      <w:r w:rsidR="00727271" w:rsidRPr="00727271">
        <w:rPr>
          <w:lang w:val="pl-PL"/>
        </w:rPr>
        <w:t xml:space="preserve"> </w:t>
      </w:r>
      <w:r w:rsidR="004313F4">
        <w:rPr>
          <w:lang w:val="pl-PL"/>
        </w:rPr>
        <w:t>było</w:t>
      </w:r>
      <w:r w:rsidR="004313F4" w:rsidRPr="00727271">
        <w:rPr>
          <w:lang w:val="pl-PL"/>
        </w:rPr>
        <w:t xml:space="preserve"> </w:t>
      </w:r>
      <w:r w:rsidR="00727271" w:rsidRPr="00727271">
        <w:rPr>
          <w:lang w:val="pl-PL"/>
        </w:rPr>
        <w:t>nieproporcjonal</w:t>
      </w:r>
      <w:r w:rsidR="004313F4">
        <w:rPr>
          <w:lang w:val="pl-PL"/>
        </w:rPr>
        <w:t>ną ingerencją w</w:t>
      </w:r>
      <w:r w:rsidR="00727271" w:rsidRPr="00727271">
        <w:rPr>
          <w:lang w:val="pl-PL"/>
        </w:rPr>
        <w:t xml:space="preserve"> jego praw</w:t>
      </w:r>
      <w:r w:rsidR="004313F4">
        <w:rPr>
          <w:lang w:val="pl-PL"/>
        </w:rPr>
        <w:t>o</w:t>
      </w:r>
      <w:r w:rsidR="00727271" w:rsidRPr="00727271">
        <w:rPr>
          <w:lang w:val="pl-PL"/>
        </w:rPr>
        <w:t xml:space="preserve"> do wolności </w:t>
      </w:r>
      <w:r w:rsidR="005C3120" w:rsidRPr="005C3120">
        <w:rPr>
          <w:lang w:val="pl-PL"/>
        </w:rPr>
        <w:t>wyrażania opinii</w:t>
      </w:r>
      <w:r w:rsidR="00727271" w:rsidRPr="00727271">
        <w:rPr>
          <w:lang w:val="pl-PL"/>
        </w:rPr>
        <w:t xml:space="preserve"> i stanowiło naruszenie Konwencji</w:t>
      </w:r>
      <w:r w:rsidR="00727271">
        <w:rPr>
          <w:lang w:val="pl-PL"/>
        </w:rPr>
        <w:t xml:space="preserve">. </w:t>
      </w:r>
    </w:p>
    <w:p w14:paraId="5487A4A1" w14:textId="6C5C7146" w:rsidR="005724B0" w:rsidRDefault="002F776C" w:rsidP="0033629C">
      <w:pPr>
        <w:pStyle w:val="JuPara"/>
        <w:rPr>
          <w:lang w:val="pl-PL"/>
        </w:rPr>
      </w:pPr>
      <w:r w:rsidRPr="000D329C">
        <w:rPr>
          <w:lang w:val="pl-PL"/>
        </w:rPr>
        <w:t>32</w:t>
      </w:r>
      <w:r w:rsidR="00285F2B" w:rsidRPr="00727271">
        <w:rPr>
          <w:lang w:val="pl-PL"/>
        </w:rPr>
        <w:t>.</w:t>
      </w:r>
      <w:r w:rsidR="00BE5073">
        <w:rPr>
          <w:lang w:val="pl-PL"/>
        </w:rPr>
        <w:t xml:space="preserve"> </w:t>
      </w:r>
      <w:r w:rsidR="00727271" w:rsidRPr="00727271">
        <w:rPr>
          <w:lang w:val="pl-PL"/>
        </w:rPr>
        <w:t xml:space="preserve">Rząd przyznał, że kara </w:t>
      </w:r>
      <w:r w:rsidR="004313F4">
        <w:rPr>
          <w:lang w:val="pl-PL"/>
        </w:rPr>
        <w:t>wymierzona skarżącemu</w:t>
      </w:r>
      <w:r w:rsidR="00727271" w:rsidRPr="00727271">
        <w:rPr>
          <w:lang w:val="pl-PL"/>
        </w:rPr>
        <w:t xml:space="preserve"> </w:t>
      </w:r>
      <w:r w:rsidR="004313F4">
        <w:rPr>
          <w:lang w:val="pl-PL"/>
        </w:rPr>
        <w:t>stanowiła</w:t>
      </w:r>
      <w:r w:rsidR="004313F4" w:rsidRPr="00727271">
        <w:rPr>
          <w:lang w:val="pl-PL"/>
        </w:rPr>
        <w:t xml:space="preserve"> </w:t>
      </w:r>
      <w:r w:rsidR="004313F4">
        <w:rPr>
          <w:lang w:val="pl-PL"/>
        </w:rPr>
        <w:t>„ingerencję” w</w:t>
      </w:r>
      <w:r w:rsidR="004313F4" w:rsidRPr="00727271">
        <w:rPr>
          <w:lang w:val="pl-PL"/>
        </w:rPr>
        <w:t xml:space="preserve"> </w:t>
      </w:r>
      <w:r w:rsidR="00727271" w:rsidRPr="00727271">
        <w:rPr>
          <w:lang w:val="pl-PL"/>
        </w:rPr>
        <w:t>je</w:t>
      </w:r>
      <w:r w:rsidR="00727271">
        <w:rPr>
          <w:lang w:val="pl-PL"/>
        </w:rPr>
        <w:t>go praw</w:t>
      </w:r>
      <w:r w:rsidR="004313F4">
        <w:rPr>
          <w:lang w:val="pl-PL"/>
        </w:rPr>
        <w:t>o</w:t>
      </w:r>
      <w:r w:rsidR="00727271">
        <w:rPr>
          <w:lang w:val="pl-PL"/>
        </w:rPr>
        <w:t xml:space="preserve"> do wolności </w:t>
      </w:r>
      <w:r w:rsidR="005C3120" w:rsidRPr="005C3120">
        <w:rPr>
          <w:lang w:val="pl-PL"/>
        </w:rPr>
        <w:t>wyrażania opinii</w:t>
      </w:r>
      <w:r w:rsidR="00727271">
        <w:rPr>
          <w:lang w:val="pl-PL"/>
        </w:rPr>
        <w:t xml:space="preserve">. </w:t>
      </w:r>
      <w:r w:rsidR="004313F4">
        <w:rPr>
          <w:lang w:val="pl-PL"/>
        </w:rPr>
        <w:t>Podniósł jednak, że ingerencja</w:t>
      </w:r>
      <w:r w:rsidR="00727271" w:rsidRPr="00532448">
        <w:rPr>
          <w:lang w:val="pl-PL"/>
        </w:rPr>
        <w:t xml:space="preserve"> był</w:t>
      </w:r>
      <w:r w:rsidR="004313F4">
        <w:rPr>
          <w:lang w:val="pl-PL"/>
        </w:rPr>
        <w:t>a „</w:t>
      </w:r>
      <w:r w:rsidR="00727271" w:rsidRPr="00532448">
        <w:rPr>
          <w:lang w:val="pl-PL"/>
        </w:rPr>
        <w:t>przewidzian</w:t>
      </w:r>
      <w:r w:rsidR="004313F4">
        <w:rPr>
          <w:lang w:val="pl-PL"/>
        </w:rPr>
        <w:t>a</w:t>
      </w:r>
      <w:r w:rsidR="00727271" w:rsidRPr="00532448">
        <w:rPr>
          <w:lang w:val="pl-PL"/>
        </w:rPr>
        <w:t xml:space="preserve"> przez</w:t>
      </w:r>
      <w:r w:rsidR="009578CC">
        <w:rPr>
          <w:lang w:val="pl-PL"/>
        </w:rPr>
        <w:t xml:space="preserve"> ustawę</w:t>
      </w:r>
      <w:r w:rsidR="00727271" w:rsidRPr="00532448">
        <w:rPr>
          <w:lang w:val="pl-PL"/>
        </w:rPr>
        <w:t xml:space="preserve">” </w:t>
      </w:r>
      <w:r w:rsidR="00532448">
        <w:rPr>
          <w:lang w:val="pl-PL"/>
        </w:rPr>
        <w:t>i</w:t>
      </w:r>
      <w:r w:rsidR="00532448" w:rsidRPr="00532448">
        <w:rPr>
          <w:lang w:val="pl-PL"/>
        </w:rPr>
        <w:t xml:space="preserve"> </w:t>
      </w:r>
      <w:r w:rsidR="004313F4">
        <w:rPr>
          <w:lang w:val="pl-PL"/>
        </w:rPr>
        <w:t>służyła</w:t>
      </w:r>
      <w:r w:rsidR="004313F4" w:rsidRPr="00532448">
        <w:rPr>
          <w:lang w:val="pl-PL"/>
        </w:rPr>
        <w:t xml:space="preserve"> </w:t>
      </w:r>
      <w:r w:rsidR="000C3250">
        <w:rPr>
          <w:lang w:val="pl-PL"/>
        </w:rPr>
        <w:t>uprawnionemu</w:t>
      </w:r>
      <w:r w:rsidR="004313F4">
        <w:rPr>
          <w:lang w:val="pl-PL"/>
        </w:rPr>
        <w:t xml:space="preserve"> celowi</w:t>
      </w:r>
      <w:r w:rsidR="001F4078">
        <w:rPr>
          <w:lang w:val="pl-PL"/>
        </w:rPr>
        <w:t>,</w:t>
      </w:r>
      <w:r w:rsidR="00532448" w:rsidRPr="00532448">
        <w:rPr>
          <w:lang w:val="pl-PL"/>
        </w:rPr>
        <w:t xml:space="preserve"> </w:t>
      </w:r>
      <w:r w:rsidR="000E68BD">
        <w:rPr>
          <w:lang w:val="pl-PL"/>
        </w:rPr>
        <w:t>ponieważ miała służyć</w:t>
      </w:r>
      <w:r w:rsidR="00532448" w:rsidRPr="00532448">
        <w:rPr>
          <w:lang w:val="pl-PL"/>
        </w:rPr>
        <w:t xml:space="preserve"> </w:t>
      </w:r>
      <w:r w:rsidR="00FD5893" w:rsidRPr="00532448">
        <w:rPr>
          <w:lang w:val="pl-PL"/>
        </w:rPr>
        <w:t>o</w:t>
      </w:r>
      <w:r w:rsidR="00532448" w:rsidRPr="00532448">
        <w:rPr>
          <w:lang w:val="pl-PL"/>
        </w:rPr>
        <w:t>chron</w:t>
      </w:r>
      <w:r w:rsidR="000E68BD">
        <w:rPr>
          <w:lang w:val="pl-PL"/>
        </w:rPr>
        <w:t>ie</w:t>
      </w:r>
      <w:r w:rsidR="00532448" w:rsidRPr="00532448">
        <w:rPr>
          <w:lang w:val="pl-PL"/>
        </w:rPr>
        <w:t xml:space="preserve"> </w:t>
      </w:r>
      <w:r w:rsidR="009578CC">
        <w:rPr>
          <w:lang w:val="pl-PL"/>
        </w:rPr>
        <w:t>dobrego imienia</w:t>
      </w:r>
      <w:r w:rsidR="00532448" w:rsidRPr="00532448">
        <w:rPr>
          <w:lang w:val="pl-PL"/>
        </w:rPr>
        <w:t xml:space="preserve"> </w:t>
      </w:r>
      <w:r w:rsidR="00532448">
        <w:rPr>
          <w:lang w:val="pl-PL"/>
        </w:rPr>
        <w:t>i</w:t>
      </w:r>
      <w:r w:rsidR="00532448" w:rsidRPr="00532448">
        <w:rPr>
          <w:lang w:val="pl-PL"/>
        </w:rPr>
        <w:t xml:space="preserve"> praw innych</w:t>
      </w:r>
      <w:r w:rsidR="000E68BD">
        <w:rPr>
          <w:lang w:val="pl-PL"/>
        </w:rPr>
        <w:t xml:space="preserve"> osób</w:t>
      </w:r>
      <w:r w:rsidR="00532448" w:rsidRPr="00532448">
        <w:rPr>
          <w:lang w:val="pl-PL"/>
        </w:rPr>
        <w:t xml:space="preserve">. </w:t>
      </w:r>
    </w:p>
    <w:p w14:paraId="72C399B7" w14:textId="3C845591" w:rsidR="00802E1D" w:rsidRPr="00FD7963" w:rsidRDefault="002F776C" w:rsidP="0033629C">
      <w:pPr>
        <w:pStyle w:val="JuPara"/>
        <w:rPr>
          <w:lang w:val="pl-PL"/>
        </w:rPr>
      </w:pPr>
      <w:r w:rsidRPr="00BF793F">
        <w:rPr>
          <w:lang w:val="pl-PL"/>
        </w:rPr>
        <w:lastRenderedPageBreak/>
        <w:t>33</w:t>
      </w:r>
      <w:r w:rsidR="00285F2B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5724B0" w:rsidRPr="005724B0">
        <w:rPr>
          <w:lang w:val="pl-PL"/>
        </w:rPr>
        <w:t xml:space="preserve">Dalej Rząd </w:t>
      </w:r>
      <w:r w:rsidR="000E68BD">
        <w:rPr>
          <w:lang w:val="pl-PL"/>
        </w:rPr>
        <w:t>podkreślił,</w:t>
      </w:r>
      <w:r w:rsidR="005724B0" w:rsidRPr="005724B0">
        <w:rPr>
          <w:lang w:val="pl-PL"/>
        </w:rPr>
        <w:t xml:space="preserve"> że wolnoś</w:t>
      </w:r>
      <w:r w:rsidR="001F4078">
        <w:rPr>
          <w:lang w:val="pl-PL"/>
        </w:rPr>
        <w:t xml:space="preserve">ć prasy nie </w:t>
      </w:r>
      <w:r w:rsidR="000E68BD">
        <w:rPr>
          <w:lang w:val="pl-PL"/>
        </w:rPr>
        <w:t xml:space="preserve">ma charakteru </w:t>
      </w:r>
      <w:r w:rsidR="001F4078">
        <w:rPr>
          <w:lang w:val="pl-PL"/>
        </w:rPr>
        <w:t>absolutn</w:t>
      </w:r>
      <w:r w:rsidR="000E68BD">
        <w:rPr>
          <w:lang w:val="pl-PL"/>
        </w:rPr>
        <w:t>ego</w:t>
      </w:r>
      <w:r w:rsidR="001F4078">
        <w:rPr>
          <w:lang w:val="pl-PL"/>
        </w:rPr>
        <w:t xml:space="preserve"> </w:t>
      </w:r>
      <w:r w:rsidR="000E68BD">
        <w:rPr>
          <w:lang w:val="pl-PL"/>
        </w:rPr>
        <w:t>i</w:t>
      </w:r>
      <w:r w:rsidR="000E68BD" w:rsidRPr="005724B0">
        <w:rPr>
          <w:lang w:val="pl-PL"/>
        </w:rPr>
        <w:t xml:space="preserve"> </w:t>
      </w:r>
      <w:r w:rsidR="005724B0" w:rsidRPr="005724B0">
        <w:rPr>
          <w:lang w:val="pl-PL"/>
        </w:rPr>
        <w:t xml:space="preserve">że władze krajowe nie przekroczyły dopuszczalnego marginesu oceny </w:t>
      </w:r>
      <w:r w:rsidR="000E68BD">
        <w:rPr>
          <w:lang w:val="pl-PL"/>
        </w:rPr>
        <w:t>przy równoważeniu dwóch sprzecznych ze sobą interesów</w:t>
      </w:r>
      <w:r w:rsidR="005724B0" w:rsidRPr="005724B0">
        <w:rPr>
          <w:lang w:val="pl-PL"/>
        </w:rPr>
        <w:t xml:space="preserve">. </w:t>
      </w:r>
      <w:r w:rsidR="005724B0" w:rsidRPr="00802E1D">
        <w:rPr>
          <w:lang w:val="pl-PL"/>
        </w:rPr>
        <w:t xml:space="preserve">Rząd podniósł, </w:t>
      </w:r>
      <w:r w:rsidR="000E68BD">
        <w:rPr>
          <w:lang w:val="pl-PL"/>
        </w:rPr>
        <w:t>że sądy krajowe stwierdziły, iż oświadczenia</w:t>
      </w:r>
      <w:r w:rsidR="005724B0" w:rsidRPr="00802E1D">
        <w:rPr>
          <w:lang w:val="pl-PL"/>
        </w:rPr>
        <w:t xml:space="preserve"> opublikowane w</w:t>
      </w:r>
      <w:r w:rsidR="00F36858">
        <w:rPr>
          <w:lang w:val="pl-PL"/>
        </w:rPr>
        <w:t> </w:t>
      </w:r>
      <w:r w:rsidR="005724B0" w:rsidRPr="00802E1D">
        <w:rPr>
          <w:lang w:val="pl-PL"/>
        </w:rPr>
        <w:t xml:space="preserve">gazecie skarżącego </w:t>
      </w:r>
      <w:r w:rsidR="0061175B">
        <w:rPr>
          <w:lang w:val="pl-PL"/>
        </w:rPr>
        <w:t>były zniesławiające</w:t>
      </w:r>
      <w:r w:rsidR="0061175B" w:rsidRPr="00802E1D">
        <w:rPr>
          <w:lang w:val="pl-PL"/>
        </w:rPr>
        <w:t xml:space="preserve"> </w:t>
      </w:r>
      <w:r w:rsidR="005724B0" w:rsidRPr="00802E1D">
        <w:rPr>
          <w:lang w:val="pl-PL"/>
        </w:rPr>
        <w:t xml:space="preserve">i poniżały </w:t>
      </w:r>
      <w:r w:rsidR="00802E1D" w:rsidRPr="00802E1D">
        <w:rPr>
          <w:lang w:val="pl-PL"/>
        </w:rPr>
        <w:t>ofiarę w oczach opinii publicznej.</w:t>
      </w:r>
      <w:r w:rsidR="00BE5073">
        <w:rPr>
          <w:lang w:val="pl-PL"/>
        </w:rPr>
        <w:t xml:space="preserve"> </w:t>
      </w:r>
      <w:r w:rsidR="00802E1D" w:rsidRPr="00802E1D">
        <w:rPr>
          <w:lang w:val="pl-PL"/>
        </w:rPr>
        <w:t xml:space="preserve">Kwestionowany artykuł </w:t>
      </w:r>
      <w:r w:rsidR="0061175B">
        <w:rPr>
          <w:lang w:val="pl-PL"/>
        </w:rPr>
        <w:t>dotyczył nie tylko</w:t>
      </w:r>
      <w:r w:rsidR="00802E1D" w:rsidRPr="00802E1D">
        <w:rPr>
          <w:lang w:val="pl-PL"/>
        </w:rPr>
        <w:t xml:space="preserve"> p</w:t>
      </w:r>
      <w:r w:rsidR="00802E1D" w:rsidRPr="00FD7963">
        <w:rPr>
          <w:lang w:val="pl-PL"/>
        </w:rPr>
        <w:t>olityka, ale także jego</w:t>
      </w:r>
      <w:r w:rsidR="0061175B">
        <w:rPr>
          <w:lang w:val="pl-PL"/>
        </w:rPr>
        <w:t xml:space="preserve"> córki i</w:t>
      </w:r>
      <w:r w:rsidR="00802E1D" w:rsidRPr="00FD7963">
        <w:rPr>
          <w:lang w:val="pl-PL"/>
        </w:rPr>
        <w:t xml:space="preserve"> żon</w:t>
      </w:r>
      <w:r w:rsidR="0061175B">
        <w:rPr>
          <w:lang w:val="pl-PL"/>
        </w:rPr>
        <w:t>y</w:t>
      </w:r>
      <w:r w:rsidR="00802E1D" w:rsidRPr="00FD7963">
        <w:rPr>
          <w:lang w:val="pl-PL"/>
        </w:rPr>
        <w:t xml:space="preserve">, a więc nie </w:t>
      </w:r>
      <w:r w:rsidR="0061175B">
        <w:rPr>
          <w:lang w:val="pl-PL"/>
        </w:rPr>
        <w:t>stanowił</w:t>
      </w:r>
      <w:r>
        <w:rPr>
          <w:lang w:val="pl-PL"/>
        </w:rPr>
        <w:t xml:space="preserve"> wyłącznie debaty politycznej</w:t>
      </w:r>
      <w:r w:rsidR="00802E1D" w:rsidRPr="00FD7963">
        <w:rPr>
          <w:lang w:val="pl-PL"/>
        </w:rPr>
        <w:t xml:space="preserve">, w </w:t>
      </w:r>
      <w:r w:rsidR="0061175B">
        <w:rPr>
          <w:lang w:val="pl-PL"/>
        </w:rPr>
        <w:t>której</w:t>
      </w:r>
      <w:r w:rsidR="0061175B" w:rsidRPr="00FD7963">
        <w:rPr>
          <w:lang w:val="pl-PL"/>
        </w:rPr>
        <w:t xml:space="preserve"> </w:t>
      </w:r>
      <w:r w:rsidR="00802E1D" w:rsidRPr="00FD7963">
        <w:rPr>
          <w:lang w:val="pl-PL"/>
        </w:rPr>
        <w:t xml:space="preserve">rola prasy jako </w:t>
      </w:r>
      <w:r w:rsidR="0061175B">
        <w:rPr>
          <w:lang w:val="pl-PL"/>
        </w:rPr>
        <w:t>„</w:t>
      </w:r>
      <w:r w:rsidR="00802E1D" w:rsidRPr="00FD7963">
        <w:rPr>
          <w:lang w:val="pl-PL"/>
        </w:rPr>
        <w:t>publicznego strażnika” była szczególnie ważna.</w:t>
      </w:r>
      <w:r w:rsidR="00BE5073">
        <w:rPr>
          <w:lang w:val="pl-PL"/>
        </w:rPr>
        <w:t xml:space="preserve"> </w:t>
      </w:r>
    </w:p>
    <w:p w14:paraId="54ECEA87" w14:textId="3B66EE15" w:rsidR="0048466E" w:rsidRPr="00FD7963" w:rsidRDefault="002F776C" w:rsidP="0033629C">
      <w:pPr>
        <w:pStyle w:val="JuPara"/>
        <w:rPr>
          <w:lang w:val="pl-PL"/>
        </w:rPr>
      </w:pPr>
      <w:r>
        <w:rPr>
          <w:lang w:val="pl-PL"/>
        </w:rPr>
        <w:t>34</w:t>
      </w:r>
      <w:r w:rsidR="00C95DA8" w:rsidRPr="00FD7963">
        <w:rPr>
          <w:lang w:val="pl-PL"/>
        </w:rPr>
        <w:t>.</w:t>
      </w:r>
      <w:r w:rsidR="00BE5073">
        <w:rPr>
          <w:lang w:val="pl-PL"/>
        </w:rPr>
        <w:t xml:space="preserve"> </w:t>
      </w:r>
      <w:r w:rsidR="00802E1D" w:rsidRPr="00FD7963">
        <w:rPr>
          <w:lang w:val="pl-PL"/>
        </w:rPr>
        <w:t xml:space="preserve">Rząd </w:t>
      </w:r>
      <w:r w:rsidR="0061175B">
        <w:rPr>
          <w:lang w:val="pl-PL"/>
        </w:rPr>
        <w:t>stwierdził</w:t>
      </w:r>
      <w:r w:rsidR="0061175B" w:rsidRPr="00FD7963">
        <w:rPr>
          <w:lang w:val="pl-PL"/>
        </w:rPr>
        <w:t xml:space="preserve"> </w:t>
      </w:r>
      <w:r w:rsidR="002A4D3B" w:rsidRPr="00FD7963">
        <w:rPr>
          <w:lang w:val="pl-PL"/>
        </w:rPr>
        <w:t>takż</w:t>
      </w:r>
      <w:r w:rsidR="00802E1D" w:rsidRPr="00FD7963">
        <w:rPr>
          <w:lang w:val="pl-PL"/>
        </w:rPr>
        <w:t>e, ż</w:t>
      </w:r>
      <w:r w:rsidR="0061175B">
        <w:rPr>
          <w:lang w:val="pl-PL"/>
        </w:rPr>
        <w:t>e</w:t>
      </w:r>
      <w:r w:rsidR="00802E1D" w:rsidRPr="00FD7963">
        <w:rPr>
          <w:lang w:val="pl-PL"/>
        </w:rPr>
        <w:t xml:space="preserve"> skarżący </w:t>
      </w:r>
      <w:r w:rsidR="0061175B">
        <w:rPr>
          <w:lang w:val="pl-PL"/>
        </w:rPr>
        <w:t>po</w:t>
      </w:r>
      <w:r w:rsidR="00802E1D" w:rsidRPr="00FD7963">
        <w:rPr>
          <w:lang w:val="pl-PL"/>
        </w:rPr>
        <w:t>wini</w:t>
      </w:r>
      <w:r w:rsidR="002A4D3B" w:rsidRPr="00FD7963">
        <w:rPr>
          <w:lang w:val="pl-PL"/>
        </w:rPr>
        <w:t xml:space="preserve">en był </w:t>
      </w:r>
      <w:r w:rsidR="0061175B">
        <w:rPr>
          <w:lang w:val="pl-PL"/>
        </w:rPr>
        <w:t>zweryfikować</w:t>
      </w:r>
      <w:r w:rsidR="0061175B" w:rsidRPr="00FD7963">
        <w:rPr>
          <w:lang w:val="pl-PL"/>
        </w:rPr>
        <w:t xml:space="preserve"> </w:t>
      </w:r>
      <w:r w:rsidR="002A4D3B" w:rsidRPr="00FD7963">
        <w:rPr>
          <w:lang w:val="pl-PL"/>
        </w:rPr>
        <w:t>informacje</w:t>
      </w:r>
      <w:r w:rsidR="00802E1D" w:rsidRPr="00FD7963">
        <w:rPr>
          <w:lang w:val="pl-PL"/>
        </w:rPr>
        <w:t xml:space="preserve">, które </w:t>
      </w:r>
      <w:r w:rsidR="0061175B">
        <w:rPr>
          <w:lang w:val="pl-PL"/>
        </w:rPr>
        <w:t>opublikował, by upewnić się, że</w:t>
      </w:r>
      <w:r w:rsidR="00802E1D" w:rsidRPr="00FD7963">
        <w:rPr>
          <w:lang w:val="pl-PL"/>
        </w:rPr>
        <w:t xml:space="preserve"> nie zawierają twierdzeń </w:t>
      </w:r>
      <w:r w:rsidR="0061175B">
        <w:rPr>
          <w:lang w:val="pl-PL"/>
        </w:rPr>
        <w:t xml:space="preserve">zniesławiających </w:t>
      </w:r>
      <w:r w:rsidR="002A4D3B" w:rsidRPr="00FD7963">
        <w:rPr>
          <w:lang w:val="pl-PL"/>
        </w:rPr>
        <w:t xml:space="preserve">bądź które są </w:t>
      </w:r>
      <w:r w:rsidR="0082167C">
        <w:rPr>
          <w:lang w:val="pl-PL"/>
        </w:rPr>
        <w:t xml:space="preserve">niedokładne lub </w:t>
      </w:r>
      <w:r w:rsidR="002A4D3B" w:rsidRPr="00FD7963">
        <w:rPr>
          <w:lang w:val="pl-PL"/>
        </w:rPr>
        <w:t>niewiarygodne. Opublikowanie artykułu, który zawierał niepewne fa</w:t>
      </w:r>
      <w:r>
        <w:rPr>
          <w:lang w:val="pl-PL"/>
        </w:rPr>
        <w:t>kty oraz sądy wartościujące</w:t>
      </w:r>
      <w:r w:rsidR="0012237C">
        <w:rPr>
          <w:lang w:val="pl-PL"/>
        </w:rPr>
        <w:t>,</w:t>
      </w:r>
      <w:r>
        <w:rPr>
          <w:lang w:val="pl-PL"/>
        </w:rPr>
        <w:t xml:space="preserve"> </w:t>
      </w:r>
      <w:r w:rsidR="0082167C">
        <w:rPr>
          <w:lang w:val="pl-PL"/>
        </w:rPr>
        <w:t>świadczyło o</w:t>
      </w:r>
      <w:r w:rsidR="0082167C" w:rsidRPr="00FD7963">
        <w:rPr>
          <w:lang w:val="pl-PL"/>
        </w:rPr>
        <w:t xml:space="preserve"> </w:t>
      </w:r>
      <w:r w:rsidR="002A4D3B" w:rsidRPr="00FD7963">
        <w:rPr>
          <w:lang w:val="pl-PL"/>
        </w:rPr>
        <w:t>lekceważeni</w:t>
      </w:r>
      <w:r w:rsidR="0082167C">
        <w:rPr>
          <w:lang w:val="pl-PL"/>
        </w:rPr>
        <w:t>u</w:t>
      </w:r>
      <w:r w:rsidR="002A4D3B" w:rsidRPr="00FD7963">
        <w:rPr>
          <w:lang w:val="pl-PL"/>
        </w:rPr>
        <w:t xml:space="preserve"> należytej staranności</w:t>
      </w:r>
      <w:r w:rsidR="0012237C">
        <w:rPr>
          <w:lang w:val="pl-PL"/>
        </w:rPr>
        <w:t>,</w:t>
      </w:r>
      <w:r w:rsidR="002A4D3B" w:rsidRPr="00FD7963">
        <w:rPr>
          <w:lang w:val="pl-PL"/>
        </w:rPr>
        <w:t xml:space="preserve"> wymagan</w:t>
      </w:r>
      <w:r w:rsidR="0082167C">
        <w:rPr>
          <w:lang w:val="pl-PL"/>
        </w:rPr>
        <w:t>ej</w:t>
      </w:r>
      <w:r w:rsidR="002A4D3B" w:rsidRPr="00FD7963">
        <w:rPr>
          <w:lang w:val="pl-PL"/>
        </w:rPr>
        <w:t xml:space="preserve"> od prasy. Rząd </w:t>
      </w:r>
      <w:r w:rsidR="0048466E" w:rsidRPr="00FD7963">
        <w:rPr>
          <w:lang w:val="pl-PL"/>
        </w:rPr>
        <w:t>wspomniał także, że w toku postępowania dyscyplinarnego uznano, ż</w:t>
      </w:r>
      <w:r w:rsidR="0082167C">
        <w:rPr>
          <w:lang w:val="pl-PL"/>
        </w:rPr>
        <w:t>e</w:t>
      </w:r>
      <w:r w:rsidR="00BE5073">
        <w:rPr>
          <w:lang w:val="pl-PL"/>
        </w:rPr>
        <w:t xml:space="preserve"> </w:t>
      </w:r>
      <w:r w:rsidR="00097734">
        <w:rPr>
          <w:lang w:val="pl-PL"/>
        </w:rPr>
        <w:t>P</w:t>
      </w:r>
      <w:r w:rsidR="0048466E" w:rsidRPr="00FD7963">
        <w:rPr>
          <w:lang w:val="pl-PL"/>
        </w:rPr>
        <w:t xml:space="preserve">an Michał </w:t>
      </w:r>
      <w:proofErr w:type="spellStart"/>
      <w:r w:rsidR="0048466E" w:rsidRPr="00FD7963">
        <w:rPr>
          <w:lang w:val="pl-PL"/>
        </w:rPr>
        <w:t>Plisecki</w:t>
      </w:r>
      <w:proofErr w:type="spellEnd"/>
      <w:r w:rsidR="0048466E" w:rsidRPr="00FD7963">
        <w:rPr>
          <w:lang w:val="pl-PL"/>
        </w:rPr>
        <w:t xml:space="preserve"> zniesławił </w:t>
      </w:r>
      <w:r w:rsidR="0082167C">
        <w:rPr>
          <w:lang w:val="pl-PL"/>
        </w:rPr>
        <w:t>P</w:t>
      </w:r>
      <w:r w:rsidR="0048466E" w:rsidRPr="00FD7963">
        <w:rPr>
          <w:lang w:val="pl-PL"/>
        </w:rPr>
        <w:t>ana Kerna</w:t>
      </w:r>
      <w:r w:rsidR="0012237C">
        <w:rPr>
          <w:lang w:val="pl-PL"/>
        </w:rPr>
        <w:t>,</w:t>
      </w:r>
      <w:r w:rsidR="0048466E" w:rsidRPr="00FD7963">
        <w:rPr>
          <w:lang w:val="pl-PL"/>
        </w:rPr>
        <w:t xml:space="preserve"> a także </w:t>
      </w:r>
      <w:r w:rsidR="0082167C">
        <w:rPr>
          <w:lang w:val="pl-PL"/>
        </w:rPr>
        <w:t xml:space="preserve">wysunął przeciwko niemu </w:t>
      </w:r>
      <w:r w:rsidR="0048466E" w:rsidRPr="00FD7963">
        <w:rPr>
          <w:lang w:val="pl-PL"/>
        </w:rPr>
        <w:t xml:space="preserve">bezpodstawne oskarżenia. </w:t>
      </w:r>
    </w:p>
    <w:p w14:paraId="1FEE305C" w14:textId="5F812F30" w:rsidR="00FD5893" w:rsidRPr="00FD7963" w:rsidRDefault="002F776C" w:rsidP="0033629C">
      <w:pPr>
        <w:pStyle w:val="JuPara"/>
        <w:spacing w:after="120"/>
        <w:rPr>
          <w:lang w:val="pl-PL"/>
        </w:rPr>
      </w:pPr>
      <w:r>
        <w:rPr>
          <w:lang w:val="pl-PL"/>
        </w:rPr>
        <w:t>35</w:t>
      </w:r>
      <w:r w:rsidR="00E90A57" w:rsidRPr="00FD7963">
        <w:rPr>
          <w:lang w:val="pl-PL"/>
        </w:rPr>
        <w:t>.</w:t>
      </w:r>
      <w:r w:rsidR="00BE5073">
        <w:rPr>
          <w:lang w:val="pl-PL"/>
        </w:rPr>
        <w:t xml:space="preserve"> </w:t>
      </w:r>
      <w:r w:rsidR="0048466E" w:rsidRPr="00FD7963">
        <w:rPr>
          <w:lang w:val="pl-PL"/>
        </w:rPr>
        <w:t>W konkluzji Rząd podniósł, że zarzucan</w:t>
      </w:r>
      <w:r w:rsidR="0082167C">
        <w:rPr>
          <w:lang w:val="pl-PL"/>
        </w:rPr>
        <w:t>a ingerencja</w:t>
      </w:r>
      <w:r w:rsidR="0048466E" w:rsidRPr="00FD7963">
        <w:rPr>
          <w:lang w:val="pl-PL"/>
        </w:rPr>
        <w:t xml:space="preserve"> był</w:t>
      </w:r>
      <w:r w:rsidR="0082167C">
        <w:rPr>
          <w:lang w:val="pl-PL"/>
        </w:rPr>
        <w:t>a</w:t>
      </w:r>
      <w:r w:rsidR="0048466E" w:rsidRPr="00FD7963">
        <w:rPr>
          <w:lang w:val="pl-PL"/>
        </w:rPr>
        <w:t xml:space="preserve"> proporcjonaln</w:t>
      </w:r>
      <w:r w:rsidR="0082167C">
        <w:rPr>
          <w:lang w:val="pl-PL"/>
        </w:rPr>
        <w:t>a</w:t>
      </w:r>
      <w:r w:rsidR="0048466E" w:rsidRPr="00FD7963">
        <w:rPr>
          <w:lang w:val="pl-PL"/>
        </w:rPr>
        <w:t xml:space="preserve"> do </w:t>
      </w:r>
      <w:r w:rsidR="0033629C">
        <w:rPr>
          <w:lang w:val="pl-PL"/>
        </w:rPr>
        <w:t xml:space="preserve">zamierzonego </w:t>
      </w:r>
      <w:r w:rsidR="0048466E" w:rsidRPr="00FD7963">
        <w:rPr>
          <w:lang w:val="pl-PL"/>
        </w:rPr>
        <w:t>u</w:t>
      </w:r>
      <w:r w:rsidR="00CB667A">
        <w:rPr>
          <w:lang w:val="pl-PL"/>
        </w:rPr>
        <w:t>prawnionego</w:t>
      </w:r>
      <w:r w:rsidR="0048466E" w:rsidRPr="00FD7963">
        <w:rPr>
          <w:lang w:val="pl-PL"/>
        </w:rPr>
        <w:t xml:space="preserve"> celu i przez to konieczn</w:t>
      </w:r>
      <w:r w:rsidR="0082167C">
        <w:rPr>
          <w:lang w:val="pl-PL"/>
        </w:rPr>
        <w:t>a</w:t>
      </w:r>
      <w:r w:rsidR="0048466E" w:rsidRPr="00FD7963">
        <w:rPr>
          <w:lang w:val="pl-PL"/>
        </w:rPr>
        <w:t xml:space="preserve"> w</w:t>
      </w:r>
      <w:r w:rsidR="00F36858">
        <w:rPr>
          <w:lang w:val="pl-PL"/>
        </w:rPr>
        <w:t> </w:t>
      </w:r>
      <w:r w:rsidR="0048466E" w:rsidRPr="00FD7963">
        <w:rPr>
          <w:lang w:val="pl-PL"/>
        </w:rPr>
        <w:t>społeczeństwie demokratycznym</w:t>
      </w:r>
      <w:r w:rsidR="002A2F6A">
        <w:rPr>
          <w:lang w:val="pl-PL"/>
        </w:rPr>
        <w:t>,</w:t>
      </w:r>
      <w:r w:rsidR="0048466E" w:rsidRPr="00FD7963">
        <w:rPr>
          <w:lang w:val="pl-PL"/>
        </w:rPr>
        <w:t xml:space="preserve"> aby chronić </w:t>
      </w:r>
      <w:r w:rsidR="009578CC">
        <w:rPr>
          <w:lang w:val="pl-PL"/>
        </w:rPr>
        <w:t>dobre imię</w:t>
      </w:r>
      <w:r w:rsidR="0048466E" w:rsidRPr="00FD7963">
        <w:rPr>
          <w:lang w:val="pl-PL"/>
        </w:rPr>
        <w:t xml:space="preserve"> innych</w:t>
      </w:r>
      <w:r w:rsidR="009578CC">
        <w:rPr>
          <w:lang w:val="pl-PL"/>
        </w:rPr>
        <w:t xml:space="preserve"> osób</w:t>
      </w:r>
      <w:r w:rsidR="0048466E" w:rsidRPr="00FD7963">
        <w:rPr>
          <w:lang w:val="pl-PL"/>
        </w:rPr>
        <w:t>.</w:t>
      </w:r>
      <w:r w:rsidR="00BE5073">
        <w:rPr>
          <w:lang w:val="pl-PL"/>
        </w:rPr>
        <w:t xml:space="preserve"> </w:t>
      </w:r>
      <w:r w:rsidR="00FD7963" w:rsidRPr="00FD7963">
        <w:rPr>
          <w:lang w:val="pl-PL"/>
        </w:rPr>
        <w:t>Rząd uzna</w:t>
      </w:r>
      <w:r>
        <w:rPr>
          <w:lang w:val="pl-PL"/>
        </w:rPr>
        <w:t xml:space="preserve">ł, że nie doszło do naruszenia </w:t>
      </w:r>
      <w:r w:rsidR="00097734">
        <w:rPr>
          <w:lang w:val="pl-PL"/>
        </w:rPr>
        <w:t>art.</w:t>
      </w:r>
      <w:r w:rsidR="00097734" w:rsidRPr="00FD7963">
        <w:rPr>
          <w:lang w:val="pl-PL"/>
        </w:rPr>
        <w:t xml:space="preserve"> </w:t>
      </w:r>
      <w:r w:rsidR="00FD7963" w:rsidRPr="00FD7963">
        <w:rPr>
          <w:lang w:val="pl-PL"/>
        </w:rPr>
        <w:t xml:space="preserve">10 Konwencji. </w:t>
      </w:r>
    </w:p>
    <w:p w14:paraId="0FC201CE" w14:textId="79FC3F77" w:rsidR="003E7288" w:rsidRPr="00C71DE9" w:rsidRDefault="003E7288" w:rsidP="0033629C">
      <w:pPr>
        <w:pStyle w:val="JuH1"/>
        <w:rPr>
          <w:lang w:val="pl-PL"/>
        </w:rPr>
      </w:pPr>
      <w:r w:rsidRPr="00C71DE9">
        <w:rPr>
          <w:lang w:val="pl-PL"/>
        </w:rPr>
        <w:t>2.</w:t>
      </w:r>
      <w:r w:rsidR="00BE5073" w:rsidRPr="00D31248">
        <w:rPr>
          <w:lang w:val="pl-PL"/>
        </w:rPr>
        <w:t xml:space="preserve"> </w:t>
      </w:r>
      <w:r w:rsidR="00FD7963" w:rsidRPr="00C71DE9">
        <w:rPr>
          <w:lang w:val="pl-PL"/>
        </w:rPr>
        <w:t>Ocena Trybunału</w:t>
      </w:r>
      <w:bookmarkStart w:id="3" w:name="_GoBack"/>
      <w:bookmarkEnd w:id="3"/>
    </w:p>
    <w:p w14:paraId="20CC0126" w14:textId="5D1BC22C" w:rsidR="00146E52" w:rsidRPr="00C71DE9" w:rsidRDefault="00146E52" w:rsidP="0033629C">
      <w:pPr>
        <w:pStyle w:val="JuHa0"/>
        <w:rPr>
          <w:lang w:val="pl-PL"/>
        </w:rPr>
      </w:pPr>
      <w:r w:rsidRPr="0033629C">
        <w:rPr>
          <w:lang w:val="pl-PL"/>
        </w:rPr>
        <w:t>(a)</w:t>
      </w:r>
      <w:r w:rsidR="00BE5073" w:rsidRPr="00D31248">
        <w:rPr>
          <w:lang w:val="pl-PL"/>
        </w:rPr>
        <w:t xml:space="preserve"> </w:t>
      </w:r>
      <w:r w:rsidR="00115153" w:rsidRPr="00C71DE9">
        <w:rPr>
          <w:lang w:val="pl-PL"/>
        </w:rPr>
        <w:t>Zasady ogólne</w:t>
      </w:r>
    </w:p>
    <w:p w14:paraId="4D54C2F4" w14:textId="22AB1FAC" w:rsidR="00FB55FF" w:rsidRDefault="00115153" w:rsidP="0033629C">
      <w:pPr>
        <w:pStyle w:val="JuPara"/>
        <w:rPr>
          <w:lang w:val="pl-PL" w:eastAsia="en-US"/>
        </w:rPr>
      </w:pPr>
      <w:r w:rsidRPr="000D329C">
        <w:rPr>
          <w:lang w:val="pl-PL"/>
        </w:rPr>
        <w:t>36</w:t>
      </w:r>
      <w:r w:rsidR="00146E52" w:rsidRPr="00FB55FF">
        <w:rPr>
          <w:lang w:val="pl-PL"/>
        </w:rPr>
        <w:t>.</w:t>
      </w:r>
      <w:r w:rsidR="00BE5073">
        <w:rPr>
          <w:lang w:val="pl-PL"/>
        </w:rPr>
        <w:t xml:space="preserve"> </w:t>
      </w:r>
      <w:r w:rsidR="00FB55FF">
        <w:rPr>
          <w:lang w:val="pl-PL"/>
        </w:rPr>
        <w:t xml:space="preserve">Trybunał </w:t>
      </w:r>
      <w:r w:rsidR="00B87047">
        <w:rPr>
          <w:lang w:val="pl-PL"/>
        </w:rPr>
        <w:t>przypomina</w:t>
      </w:r>
      <w:r w:rsidR="00FB55FF">
        <w:rPr>
          <w:lang w:val="pl-PL"/>
        </w:rPr>
        <w:t xml:space="preserve">, że wolność </w:t>
      </w:r>
      <w:r w:rsidR="005C3120" w:rsidRPr="005C3120">
        <w:rPr>
          <w:lang w:val="pl-PL"/>
        </w:rPr>
        <w:t>wyrażania opinii</w:t>
      </w:r>
      <w:r w:rsidR="00FB55FF">
        <w:rPr>
          <w:lang w:val="pl-PL"/>
        </w:rPr>
        <w:t xml:space="preserve">, </w:t>
      </w:r>
      <w:r w:rsidR="00B87047">
        <w:rPr>
          <w:lang w:val="pl-PL"/>
        </w:rPr>
        <w:t xml:space="preserve">chroniona </w:t>
      </w:r>
      <w:r w:rsidR="00097734">
        <w:rPr>
          <w:lang w:val="pl-PL"/>
        </w:rPr>
        <w:t xml:space="preserve">ust. </w:t>
      </w:r>
      <w:r w:rsidR="00FB55FF">
        <w:rPr>
          <w:lang w:val="pl-PL"/>
        </w:rPr>
        <w:t xml:space="preserve">1 </w:t>
      </w:r>
      <w:r w:rsidR="00097734">
        <w:rPr>
          <w:lang w:val="pl-PL"/>
        </w:rPr>
        <w:t xml:space="preserve">art. </w:t>
      </w:r>
      <w:r w:rsidR="00FB55FF">
        <w:rPr>
          <w:lang w:val="pl-PL"/>
        </w:rPr>
        <w:t xml:space="preserve">10, stanowi </w:t>
      </w:r>
      <w:r w:rsidR="00B87047">
        <w:rPr>
          <w:lang w:val="pl-PL"/>
        </w:rPr>
        <w:t>jeden z podstawowych fundamentów</w:t>
      </w:r>
      <w:r w:rsidR="00FB55FF">
        <w:rPr>
          <w:lang w:val="pl-PL"/>
        </w:rPr>
        <w:t xml:space="preserve"> </w:t>
      </w:r>
      <w:r w:rsidR="00B87047">
        <w:rPr>
          <w:lang w:val="pl-PL"/>
        </w:rPr>
        <w:t xml:space="preserve">społeczeństwa </w:t>
      </w:r>
      <w:r w:rsidR="00FB55FF">
        <w:rPr>
          <w:lang w:val="pl-PL"/>
        </w:rPr>
        <w:t>demokratycznego</w:t>
      </w:r>
      <w:r w:rsidR="00B87047">
        <w:rPr>
          <w:lang w:val="pl-PL"/>
        </w:rPr>
        <w:t xml:space="preserve"> i</w:t>
      </w:r>
      <w:r w:rsidR="00FB55FF">
        <w:rPr>
          <w:lang w:val="pl-PL"/>
        </w:rPr>
        <w:t xml:space="preserve"> jeden z podstawowych warunków jego rozwoju oraz samorealizacji każdej jednostki. </w:t>
      </w:r>
      <w:r w:rsidR="00B87047">
        <w:rPr>
          <w:lang w:val="pl-PL"/>
        </w:rPr>
        <w:t xml:space="preserve">Z zastrzeżeniem </w:t>
      </w:r>
      <w:r w:rsidR="00097734">
        <w:rPr>
          <w:lang w:val="pl-PL"/>
        </w:rPr>
        <w:t xml:space="preserve">ust. </w:t>
      </w:r>
      <w:r w:rsidR="00FB55FF">
        <w:rPr>
          <w:lang w:val="pl-PL"/>
        </w:rPr>
        <w:t xml:space="preserve">2 </w:t>
      </w:r>
      <w:r w:rsidR="00B87047">
        <w:rPr>
          <w:lang w:val="pl-PL"/>
        </w:rPr>
        <w:t>ma ona zastosowanie</w:t>
      </w:r>
      <w:r w:rsidR="00FB55FF">
        <w:rPr>
          <w:lang w:val="pl-PL"/>
        </w:rPr>
        <w:t xml:space="preserve"> nie tylko do „informacji” czy „idei”, które są </w:t>
      </w:r>
      <w:r w:rsidR="00B87047">
        <w:rPr>
          <w:lang w:val="pl-PL"/>
        </w:rPr>
        <w:t xml:space="preserve">przychylnie </w:t>
      </w:r>
      <w:r w:rsidR="00FB55FF">
        <w:rPr>
          <w:lang w:val="pl-PL"/>
        </w:rPr>
        <w:t xml:space="preserve">przyjmowane </w:t>
      </w:r>
      <w:r w:rsidR="00B87047">
        <w:rPr>
          <w:lang w:val="pl-PL"/>
        </w:rPr>
        <w:t>czy</w:t>
      </w:r>
      <w:r w:rsidR="00F36858">
        <w:rPr>
          <w:lang w:val="pl-PL"/>
        </w:rPr>
        <w:t> </w:t>
      </w:r>
      <w:r w:rsidR="00B87047">
        <w:rPr>
          <w:lang w:val="pl-PL"/>
        </w:rPr>
        <w:t>uważane za</w:t>
      </w:r>
      <w:r w:rsidR="0035440C">
        <w:rPr>
          <w:lang w:val="pl-PL"/>
        </w:rPr>
        <w:t xml:space="preserve"> nieszkodliwe</w:t>
      </w:r>
      <w:r w:rsidR="00FB55FF">
        <w:rPr>
          <w:lang w:val="pl-PL"/>
        </w:rPr>
        <w:t xml:space="preserve"> </w:t>
      </w:r>
      <w:r w:rsidR="00B707EC">
        <w:rPr>
          <w:lang w:val="pl-PL"/>
        </w:rPr>
        <w:t>lub</w:t>
      </w:r>
      <w:r w:rsidR="00FB55FF">
        <w:rPr>
          <w:lang w:val="pl-PL"/>
        </w:rPr>
        <w:t xml:space="preserve"> obojętne</w:t>
      </w:r>
      <w:r w:rsidR="00B707EC">
        <w:rPr>
          <w:lang w:val="pl-PL"/>
        </w:rPr>
        <w:t>,</w:t>
      </w:r>
      <w:r w:rsidR="00FB55FF">
        <w:rPr>
          <w:lang w:val="pl-PL"/>
        </w:rPr>
        <w:t xml:space="preserve"> ale także do tych, które obrażają, wstrząsają, czy niepokoją. Takie są wymagania </w:t>
      </w:r>
      <w:r w:rsidR="00B707EC">
        <w:rPr>
          <w:lang w:val="pl-PL"/>
        </w:rPr>
        <w:t xml:space="preserve">owego </w:t>
      </w:r>
      <w:r w:rsidR="00FB55FF">
        <w:rPr>
          <w:lang w:val="pl-PL"/>
        </w:rPr>
        <w:t>pluralizmu, tolerancji i otwartości, bez których nie ma „</w:t>
      </w:r>
      <w:r w:rsidR="00B707EC">
        <w:rPr>
          <w:lang w:val="pl-PL"/>
        </w:rPr>
        <w:t xml:space="preserve">społeczeństwa </w:t>
      </w:r>
      <w:r w:rsidR="00FB55FF">
        <w:rPr>
          <w:lang w:val="pl-PL"/>
        </w:rPr>
        <w:t>demokratycznego” (zob.,</w:t>
      </w:r>
      <w:r w:rsidR="00F36858">
        <w:rPr>
          <w:lang w:val="pl-PL"/>
        </w:rPr>
        <w:t> </w:t>
      </w:r>
      <w:r w:rsidR="00FB55FF">
        <w:rPr>
          <w:lang w:val="pl-PL"/>
        </w:rPr>
        <w:t>m.in.</w:t>
      </w:r>
      <w:r w:rsidR="00B707EC">
        <w:rPr>
          <w:lang w:val="pl-PL"/>
        </w:rPr>
        <w:t xml:space="preserve">, </w:t>
      </w:r>
      <w:proofErr w:type="spellStart"/>
      <w:r w:rsidR="00FB55FF">
        <w:rPr>
          <w:i/>
          <w:lang w:val="pl-PL" w:eastAsia="en-US"/>
        </w:rPr>
        <w:t>Oberschlick</w:t>
      </w:r>
      <w:proofErr w:type="spellEnd"/>
      <w:r w:rsidR="00FB55FF">
        <w:rPr>
          <w:i/>
          <w:lang w:val="pl-PL" w:eastAsia="en-US"/>
        </w:rPr>
        <w:t xml:space="preserve"> p. Austrii (nr 1)</w:t>
      </w:r>
      <w:r w:rsidR="00FB55FF">
        <w:rPr>
          <w:lang w:val="pl-PL" w:eastAsia="en-US"/>
        </w:rPr>
        <w:t>, wyrok z 23</w:t>
      </w:r>
      <w:r w:rsidR="00BE5073">
        <w:rPr>
          <w:lang w:val="pl-PL" w:eastAsia="en-US"/>
        </w:rPr>
        <w:t xml:space="preserve"> </w:t>
      </w:r>
      <w:r w:rsidR="00FB55FF">
        <w:rPr>
          <w:lang w:val="pl-PL" w:eastAsia="en-US"/>
        </w:rPr>
        <w:t xml:space="preserve">maja 1991 r., Seria A nr 204, </w:t>
      </w:r>
      <w:r w:rsidR="00FB55FF">
        <w:rPr>
          <w:lang w:val="pl-PL"/>
        </w:rPr>
        <w:t>§</w:t>
      </w:r>
      <w:r w:rsidR="00BE5073">
        <w:rPr>
          <w:lang w:val="pl-PL"/>
        </w:rPr>
        <w:t xml:space="preserve"> </w:t>
      </w:r>
      <w:r w:rsidR="00FB55FF">
        <w:rPr>
          <w:lang w:val="pl-PL"/>
        </w:rPr>
        <w:t xml:space="preserve">57 </w:t>
      </w:r>
      <w:r w:rsidR="00B707EC">
        <w:rPr>
          <w:lang w:val="pl-PL"/>
        </w:rPr>
        <w:t xml:space="preserve">i </w:t>
      </w:r>
      <w:proofErr w:type="spellStart"/>
      <w:r w:rsidR="00FB55FF">
        <w:rPr>
          <w:i/>
          <w:lang w:val="pl-PL"/>
        </w:rPr>
        <w:t>Nilsen</w:t>
      </w:r>
      <w:proofErr w:type="spellEnd"/>
      <w:r w:rsidR="00FB55FF">
        <w:rPr>
          <w:i/>
          <w:lang w:val="pl-PL"/>
        </w:rPr>
        <w:t xml:space="preserve"> i </w:t>
      </w:r>
      <w:proofErr w:type="spellStart"/>
      <w:r w:rsidR="00FB55FF">
        <w:rPr>
          <w:i/>
          <w:lang w:val="pl-PL"/>
        </w:rPr>
        <w:t>Johnsen</w:t>
      </w:r>
      <w:proofErr w:type="spellEnd"/>
      <w:r w:rsidR="00FB55FF">
        <w:rPr>
          <w:i/>
          <w:lang w:val="pl-PL"/>
        </w:rPr>
        <w:t xml:space="preserve"> p. Norwegii</w:t>
      </w:r>
      <w:r w:rsidR="00FB55FF">
        <w:rPr>
          <w:lang w:val="pl-PL"/>
        </w:rPr>
        <w:t>,</w:t>
      </w:r>
      <w:r w:rsidR="004F0FFF">
        <w:rPr>
          <w:lang w:val="pl-PL"/>
        </w:rPr>
        <w:t xml:space="preserve"> </w:t>
      </w:r>
      <w:r w:rsidR="00B707EC">
        <w:rPr>
          <w:lang w:val="pl-PL"/>
        </w:rPr>
        <w:t>[WI],</w:t>
      </w:r>
      <w:r w:rsidR="00FB55FF">
        <w:rPr>
          <w:lang w:val="pl-PL"/>
        </w:rPr>
        <w:t xml:space="preserve"> nr 23118/93, § 43, </w:t>
      </w:r>
      <w:r w:rsidR="00FB55FF">
        <w:rPr>
          <w:lang w:val="pl-PL" w:eastAsia="en-US"/>
        </w:rPr>
        <w:t>ETPC</w:t>
      </w:r>
      <w:r w:rsidR="00F36858">
        <w:rPr>
          <w:lang w:val="pl-PL" w:eastAsia="en-US"/>
        </w:rPr>
        <w:t> </w:t>
      </w:r>
      <w:r w:rsidR="00FB55FF">
        <w:rPr>
          <w:lang w:val="pl-PL" w:eastAsia="en-US"/>
        </w:rPr>
        <w:t>1999</w:t>
      </w:r>
      <w:r w:rsidR="00FB55FF">
        <w:rPr>
          <w:lang w:val="pl-PL" w:eastAsia="en-US"/>
        </w:rPr>
        <w:noBreakHyphen/>
        <w:t>VIII).</w:t>
      </w:r>
    </w:p>
    <w:p w14:paraId="47C7F4AA" w14:textId="12F8B4D5" w:rsidR="00146E52" w:rsidRPr="00976084" w:rsidRDefault="006516DC" w:rsidP="0033629C">
      <w:pPr>
        <w:pStyle w:val="JuPara"/>
        <w:rPr>
          <w:lang w:val="pl-PL"/>
        </w:rPr>
      </w:pPr>
      <w:r w:rsidRPr="000D329C">
        <w:rPr>
          <w:lang w:val="pl-PL"/>
        </w:rPr>
        <w:t>37</w:t>
      </w:r>
      <w:r w:rsidR="00146E52" w:rsidRPr="00976084">
        <w:rPr>
          <w:lang w:val="pl-PL"/>
        </w:rPr>
        <w:t>.</w:t>
      </w:r>
      <w:r w:rsidR="00BE5073">
        <w:rPr>
          <w:lang w:val="pl-PL"/>
        </w:rPr>
        <w:t xml:space="preserve"> </w:t>
      </w:r>
      <w:r w:rsidR="00976084">
        <w:rPr>
          <w:lang w:val="pl-PL"/>
        </w:rPr>
        <w:t xml:space="preserve">Zgodnie </w:t>
      </w:r>
      <w:r w:rsidR="00097734">
        <w:rPr>
          <w:lang w:val="pl-PL"/>
        </w:rPr>
        <w:t xml:space="preserve">z art. </w:t>
      </w:r>
      <w:r w:rsidR="00976084">
        <w:rPr>
          <w:lang w:val="pl-PL"/>
        </w:rPr>
        <w:t xml:space="preserve">10 </w:t>
      </w:r>
      <w:r w:rsidR="00097734">
        <w:rPr>
          <w:lang w:val="pl-PL"/>
        </w:rPr>
        <w:t>ust.</w:t>
      </w:r>
      <w:r w:rsidR="00976084">
        <w:rPr>
          <w:lang w:val="pl-PL"/>
        </w:rPr>
        <w:t xml:space="preserve"> 2 Konwencji istnieją jedynie niewielkie możliwości ograniczenia wypowiedzi politycznych lub debaty w kwestiach stanowiących przedmiot zainteresowania opinii publicznej (zob</w:t>
      </w:r>
      <w:r w:rsidR="00097734">
        <w:rPr>
          <w:lang w:val="pl-PL"/>
        </w:rPr>
        <w:t>.</w:t>
      </w:r>
      <w:r w:rsidR="00976084">
        <w:rPr>
          <w:lang w:val="pl-PL"/>
        </w:rPr>
        <w:t xml:space="preserve"> </w:t>
      </w:r>
      <w:proofErr w:type="spellStart"/>
      <w:r w:rsidR="00976084">
        <w:rPr>
          <w:rStyle w:val="ju-005fpara--char"/>
          <w:i/>
          <w:lang w:val="pl-PL"/>
        </w:rPr>
        <w:t>Sürek</w:t>
      </w:r>
      <w:proofErr w:type="spellEnd"/>
      <w:r w:rsidR="00976084">
        <w:rPr>
          <w:rStyle w:val="ju-005fpara--char"/>
          <w:i/>
          <w:lang w:val="pl-PL"/>
        </w:rPr>
        <w:t xml:space="preserve"> p.</w:t>
      </w:r>
      <w:r w:rsidR="00F36858">
        <w:rPr>
          <w:rStyle w:val="ju-005fpara--char"/>
          <w:i/>
          <w:lang w:val="pl-PL"/>
        </w:rPr>
        <w:t> </w:t>
      </w:r>
      <w:r w:rsidR="00976084">
        <w:rPr>
          <w:rStyle w:val="ju-005fpara--char"/>
          <w:i/>
          <w:lang w:val="pl-PL"/>
        </w:rPr>
        <w:t>Turcji</w:t>
      </w:r>
      <w:r w:rsidR="00976084">
        <w:rPr>
          <w:lang w:val="pl-PL"/>
        </w:rPr>
        <w:t xml:space="preserve"> </w:t>
      </w:r>
      <w:r w:rsidR="00976084">
        <w:rPr>
          <w:rStyle w:val="ju-005fpara--char"/>
          <w:i/>
          <w:lang w:val="pl-PL"/>
        </w:rPr>
        <w:t>(n</w:t>
      </w:r>
      <w:r w:rsidR="00097734">
        <w:rPr>
          <w:rStyle w:val="ju-005fpara--char"/>
          <w:i/>
          <w:lang w:val="pl-PL"/>
        </w:rPr>
        <w:t>r</w:t>
      </w:r>
      <w:r w:rsidR="00976084">
        <w:rPr>
          <w:rStyle w:val="ju-005fpara--char"/>
          <w:i/>
          <w:lang w:val="pl-PL"/>
        </w:rPr>
        <w:t xml:space="preserve"> 1)</w:t>
      </w:r>
      <w:r w:rsidR="00976084">
        <w:rPr>
          <w:lang w:val="pl-PL"/>
        </w:rPr>
        <w:t xml:space="preserve"> [</w:t>
      </w:r>
      <w:r w:rsidR="00097734">
        <w:rPr>
          <w:lang w:val="pl-PL"/>
        </w:rPr>
        <w:t>WI</w:t>
      </w:r>
      <w:r w:rsidR="00976084">
        <w:rPr>
          <w:lang w:val="pl-PL"/>
        </w:rPr>
        <w:t xml:space="preserve">], nr 26682/95, § 61, ETPC 1999-IV). Ponadto zakres dozwolonej krytyki w odniesieniu do polityków jest szerszy niż w przypadku osób prywatnych. W przeciwieństwie do tych ostatnich politycy w sposób niejako nieuchronny i świadomy </w:t>
      </w:r>
      <w:r w:rsidR="004C193D">
        <w:rPr>
          <w:lang w:val="pl-PL"/>
        </w:rPr>
        <w:t>narażają się na ścisłą</w:t>
      </w:r>
      <w:r w:rsidR="00976084">
        <w:rPr>
          <w:lang w:val="pl-PL"/>
        </w:rPr>
        <w:t xml:space="preserve"> kontrolę sw</w:t>
      </w:r>
      <w:r w:rsidR="004C193D">
        <w:rPr>
          <w:lang w:val="pl-PL"/>
        </w:rPr>
        <w:t>oi</w:t>
      </w:r>
      <w:r w:rsidR="00976084">
        <w:rPr>
          <w:lang w:val="pl-PL"/>
        </w:rPr>
        <w:t xml:space="preserve">ch słów i czynów przez dziennikarzy i ogół opinii publicznej i w związku z tym muszą </w:t>
      </w:r>
      <w:r w:rsidR="00976084">
        <w:rPr>
          <w:lang w:val="pl-PL"/>
        </w:rPr>
        <w:lastRenderedPageBreak/>
        <w:t xml:space="preserve">oni wykazywać </w:t>
      </w:r>
      <w:r w:rsidR="004C193D">
        <w:rPr>
          <w:lang w:val="pl-PL"/>
        </w:rPr>
        <w:t xml:space="preserve">się </w:t>
      </w:r>
      <w:r w:rsidR="00976084">
        <w:rPr>
          <w:lang w:val="pl-PL"/>
        </w:rPr>
        <w:t>większy</w:t>
      </w:r>
      <w:r w:rsidR="004C193D">
        <w:rPr>
          <w:lang w:val="pl-PL"/>
        </w:rPr>
        <w:t>m</w:t>
      </w:r>
      <w:r w:rsidR="00976084">
        <w:rPr>
          <w:lang w:val="pl-PL"/>
        </w:rPr>
        <w:t xml:space="preserve"> stop</w:t>
      </w:r>
      <w:r w:rsidR="004C193D">
        <w:rPr>
          <w:lang w:val="pl-PL"/>
        </w:rPr>
        <w:t xml:space="preserve">niem </w:t>
      </w:r>
      <w:r w:rsidR="00976084">
        <w:rPr>
          <w:lang w:val="pl-PL"/>
        </w:rPr>
        <w:t>tolerancji (zob</w:t>
      </w:r>
      <w:r w:rsidR="00097734">
        <w:rPr>
          <w:lang w:val="pl-PL"/>
        </w:rPr>
        <w:t>.</w:t>
      </w:r>
      <w:r w:rsidR="00976084">
        <w:rPr>
          <w:lang w:val="pl-PL"/>
        </w:rPr>
        <w:t xml:space="preserve"> </w:t>
      </w:r>
      <w:proofErr w:type="spellStart"/>
      <w:r w:rsidR="00976084">
        <w:rPr>
          <w:rStyle w:val="ju-005fpara--char"/>
          <w:i/>
          <w:lang w:val="pl-PL"/>
        </w:rPr>
        <w:t>Lingens</w:t>
      </w:r>
      <w:proofErr w:type="spellEnd"/>
      <w:r w:rsidR="00976084">
        <w:rPr>
          <w:rStyle w:val="ju-005fpara--char"/>
          <w:i/>
          <w:lang w:val="pl-PL"/>
        </w:rPr>
        <w:t xml:space="preserve"> p. Austrii, </w:t>
      </w:r>
      <w:r w:rsidR="00976084">
        <w:rPr>
          <w:rStyle w:val="ju-005fpara--char"/>
          <w:lang w:val="pl-PL"/>
        </w:rPr>
        <w:t>wyrok</w:t>
      </w:r>
      <w:r w:rsidR="00976084">
        <w:rPr>
          <w:rStyle w:val="ju-005fpara--char"/>
          <w:i/>
          <w:lang w:val="pl-PL"/>
        </w:rPr>
        <w:t xml:space="preserve"> </w:t>
      </w:r>
      <w:r w:rsidR="00976084">
        <w:rPr>
          <w:rStyle w:val="ju-005fpara--char"/>
          <w:lang w:val="pl-PL"/>
        </w:rPr>
        <w:t>z</w:t>
      </w:r>
      <w:r w:rsidR="00976084">
        <w:rPr>
          <w:rStyle w:val="ju-005fpara--char"/>
          <w:i/>
          <w:lang w:val="pl-PL"/>
        </w:rPr>
        <w:t xml:space="preserve"> </w:t>
      </w:r>
      <w:r w:rsidR="00976084">
        <w:rPr>
          <w:rStyle w:val="ju-005fpara--char"/>
          <w:lang w:val="pl-PL"/>
        </w:rPr>
        <w:t xml:space="preserve">8 lipca 1986 r., Seria </w:t>
      </w:r>
      <w:r w:rsidR="00976084">
        <w:rPr>
          <w:lang w:val="pl-PL"/>
        </w:rPr>
        <w:t xml:space="preserve">A nr 103, s. 26, § 42, </w:t>
      </w:r>
      <w:proofErr w:type="spellStart"/>
      <w:r w:rsidR="00976084">
        <w:rPr>
          <w:rStyle w:val="ju-005fpara--char"/>
          <w:i/>
          <w:lang w:val="pl-PL"/>
        </w:rPr>
        <w:t>Incal</w:t>
      </w:r>
      <w:proofErr w:type="spellEnd"/>
      <w:r w:rsidR="00976084">
        <w:rPr>
          <w:rStyle w:val="ju-005fpara--char"/>
          <w:i/>
          <w:lang w:val="pl-PL"/>
        </w:rPr>
        <w:t xml:space="preserve"> p. Turcji</w:t>
      </w:r>
      <w:r w:rsidR="00976084">
        <w:rPr>
          <w:lang w:val="pl-PL"/>
        </w:rPr>
        <w:t>, wyrok z</w:t>
      </w:r>
      <w:r w:rsidR="00F36858">
        <w:rPr>
          <w:lang w:val="pl-PL"/>
        </w:rPr>
        <w:t> </w:t>
      </w:r>
      <w:r w:rsidR="00976084">
        <w:rPr>
          <w:lang w:val="pl-PL"/>
        </w:rPr>
        <w:t>9</w:t>
      </w:r>
      <w:r w:rsidR="00F36858" w:rsidRPr="00F36858">
        <w:rPr>
          <w:lang w:val="pl-PL"/>
        </w:rPr>
        <w:t> </w:t>
      </w:r>
      <w:r w:rsidR="00976084">
        <w:rPr>
          <w:lang w:val="pl-PL"/>
        </w:rPr>
        <w:t xml:space="preserve">czerwca 1998 r., </w:t>
      </w:r>
      <w:r w:rsidR="00976084">
        <w:rPr>
          <w:rStyle w:val="ju-005fpara--char"/>
          <w:i/>
          <w:lang w:val="pl-PL"/>
        </w:rPr>
        <w:t xml:space="preserve">Zbiór </w:t>
      </w:r>
      <w:r w:rsidR="004C193D">
        <w:rPr>
          <w:rStyle w:val="ju-005fpara--char"/>
          <w:i/>
          <w:lang w:val="pl-PL"/>
        </w:rPr>
        <w:t>o</w:t>
      </w:r>
      <w:r w:rsidR="00976084">
        <w:rPr>
          <w:rStyle w:val="ju-005fpara--char"/>
          <w:i/>
          <w:lang w:val="pl-PL"/>
        </w:rPr>
        <w:t xml:space="preserve">rzeczeń </w:t>
      </w:r>
      <w:r w:rsidR="00976084">
        <w:rPr>
          <w:lang w:val="pl-PL"/>
        </w:rPr>
        <w:t>1998-IV, p. 1567, § 54</w:t>
      </w:r>
      <w:r w:rsidR="004C193D">
        <w:rPr>
          <w:lang w:val="pl-PL"/>
        </w:rPr>
        <w:t xml:space="preserve"> oraz</w:t>
      </w:r>
      <w:r w:rsidR="00976084">
        <w:rPr>
          <w:lang w:val="pl-PL"/>
        </w:rPr>
        <w:t xml:space="preserve"> </w:t>
      </w:r>
      <w:proofErr w:type="spellStart"/>
      <w:r w:rsidR="00976084">
        <w:rPr>
          <w:i/>
          <w:lang w:val="pl-PL" w:eastAsia="en-US"/>
        </w:rPr>
        <w:t>Scharsach</w:t>
      </w:r>
      <w:proofErr w:type="spellEnd"/>
      <w:r w:rsidR="00976084">
        <w:rPr>
          <w:i/>
          <w:lang w:val="pl-PL" w:eastAsia="en-US"/>
        </w:rPr>
        <w:t xml:space="preserve"> i</w:t>
      </w:r>
      <w:r w:rsidR="00F36858">
        <w:rPr>
          <w:i/>
          <w:lang w:val="pl-PL" w:eastAsia="en-US"/>
        </w:rPr>
        <w:t> </w:t>
      </w:r>
      <w:r w:rsidR="00976084">
        <w:rPr>
          <w:i/>
          <w:lang w:val="pl-PL" w:eastAsia="en-US"/>
        </w:rPr>
        <w:t xml:space="preserve">News </w:t>
      </w:r>
      <w:proofErr w:type="spellStart"/>
      <w:r w:rsidR="00976084">
        <w:rPr>
          <w:i/>
          <w:lang w:val="pl-PL" w:eastAsia="en-US"/>
        </w:rPr>
        <w:t>Verlagsgesellschaft</w:t>
      </w:r>
      <w:proofErr w:type="spellEnd"/>
      <w:r w:rsidR="00976084">
        <w:rPr>
          <w:i/>
          <w:lang w:val="pl-PL" w:eastAsia="en-US"/>
        </w:rPr>
        <w:t xml:space="preserve"> p. Austrii</w:t>
      </w:r>
      <w:r w:rsidR="00976084">
        <w:rPr>
          <w:lang w:val="pl-PL" w:eastAsia="en-US"/>
        </w:rPr>
        <w:t>, nr 39394/98, § 30, ETPC 2003</w:t>
      </w:r>
      <w:r w:rsidR="00976084">
        <w:rPr>
          <w:lang w:val="pl-PL" w:eastAsia="en-US"/>
        </w:rPr>
        <w:noBreakHyphen/>
        <w:t>XI</w:t>
      </w:r>
      <w:r w:rsidR="00115153">
        <w:rPr>
          <w:lang w:val="pl-PL"/>
        </w:rPr>
        <w:t xml:space="preserve">). Bez wątpienia </w:t>
      </w:r>
      <w:r w:rsidR="004C193D">
        <w:rPr>
          <w:lang w:val="pl-PL"/>
        </w:rPr>
        <w:t xml:space="preserve">art. </w:t>
      </w:r>
      <w:r w:rsidR="00976084">
        <w:rPr>
          <w:lang w:val="pl-PL"/>
        </w:rPr>
        <w:t xml:space="preserve">10 </w:t>
      </w:r>
      <w:r w:rsidR="004C193D">
        <w:rPr>
          <w:lang w:val="pl-PL"/>
        </w:rPr>
        <w:t>ust.</w:t>
      </w:r>
      <w:r w:rsidR="00976084">
        <w:rPr>
          <w:lang w:val="pl-PL"/>
        </w:rPr>
        <w:t xml:space="preserve"> 2 </w:t>
      </w:r>
      <w:r w:rsidR="004C193D">
        <w:rPr>
          <w:lang w:val="pl-PL"/>
        </w:rPr>
        <w:t>umożliwia</w:t>
      </w:r>
      <w:r w:rsidR="00976084">
        <w:rPr>
          <w:lang w:val="pl-PL"/>
        </w:rPr>
        <w:t xml:space="preserve"> ochron</w:t>
      </w:r>
      <w:r w:rsidR="004C193D">
        <w:rPr>
          <w:lang w:val="pl-PL"/>
        </w:rPr>
        <w:t>ę</w:t>
      </w:r>
      <w:r w:rsidR="00976084">
        <w:rPr>
          <w:lang w:val="pl-PL"/>
        </w:rPr>
        <w:t xml:space="preserve"> </w:t>
      </w:r>
      <w:r w:rsidR="009578CC">
        <w:rPr>
          <w:lang w:val="pl-PL"/>
        </w:rPr>
        <w:t>dobrego imienia</w:t>
      </w:r>
      <w:r w:rsidR="00976084">
        <w:rPr>
          <w:lang w:val="pl-PL"/>
        </w:rPr>
        <w:t xml:space="preserve"> innych </w:t>
      </w:r>
      <w:r w:rsidR="009578CC">
        <w:rPr>
          <w:lang w:val="pl-PL"/>
        </w:rPr>
        <w:t xml:space="preserve">osób </w:t>
      </w:r>
      <w:r w:rsidR="00976084">
        <w:rPr>
          <w:lang w:val="pl-PL"/>
        </w:rPr>
        <w:t>– to</w:t>
      </w:r>
      <w:r w:rsidR="004C193D">
        <w:rPr>
          <w:lang w:val="pl-PL"/>
        </w:rPr>
        <w:t xml:space="preserve"> znaczy</w:t>
      </w:r>
      <w:r w:rsidR="00976084">
        <w:rPr>
          <w:lang w:val="pl-PL"/>
        </w:rPr>
        <w:t xml:space="preserve"> wszystkich jednostek </w:t>
      </w:r>
      <w:r w:rsidR="004C193D">
        <w:rPr>
          <w:lang w:val="pl-PL"/>
        </w:rPr>
        <w:t xml:space="preserve">- </w:t>
      </w:r>
      <w:r w:rsidR="00976084">
        <w:rPr>
          <w:lang w:val="pl-PL"/>
        </w:rPr>
        <w:t xml:space="preserve">i ta ochrona obejmuje także polityków, nawet jeśli nie działają oni jako osoby prywatne; jednak w takich </w:t>
      </w:r>
      <w:r w:rsidR="00213E7F">
        <w:rPr>
          <w:lang w:val="pl-PL"/>
        </w:rPr>
        <w:t>przypadkach warunki</w:t>
      </w:r>
      <w:r w:rsidR="00976084">
        <w:rPr>
          <w:lang w:val="pl-PL"/>
        </w:rPr>
        <w:t xml:space="preserve"> takiej ochrony muszą </w:t>
      </w:r>
      <w:r w:rsidR="00213E7F">
        <w:rPr>
          <w:lang w:val="pl-PL"/>
        </w:rPr>
        <w:t>być ważone w zestawieniu</w:t>
      </w:r>
      <w:r w:rsidR="00976084">
        <w:rPr>
          <w:lang w:val="pl-PL"/>
        </w:rPr>
        <w:t xml:space="preserve"> z</w:t>
      </w:r>
      <w:r w:rsidR="00F36858">
        <w:rPr>
          <w:lang w:val="pl-PL"/>
        </w:rPr>
        <w:t> </w:t>
      </w:r>
      <w:r w:rsidR="00213E7F">
        <w:rPr>
          <w:lang w:val="pl-PL"/>
        </w:rPr>
        <w:t>dobrem</w:t>
      </w:r>
      <w:r w:rsidR="0035440C">
        <w:rPr>
          <w:lang w:val="pl-PL"/>
        </w:rPr>
        <w:t>,</w:t>
      </w:r>
      <w:r w:rsidR="00976084">
        <w:rPr>
          <w:lang w:val="pl-PL"/>
        </w:rPr>
        <w:t xml:space="preserve"> jakim jest otwarta dyskusja w </w:t>
      </w:r>
      <w:r w:rsidR="00213E7F">
        <w:rPr>
          <w:lang w:val="pl-PL"/>
        </w:rPr>
        <w:t xml:space="preserve">kwestiach </w:t>
      </w:r>
      <w:r w:rsidR="00976084">
        <w:rPr>
          <w:lang w:val="pl-PL"/>
        </w:rPr>
        <w:t>politycznych (</w:t>
      </w:r>
      <w:r w:rsidR="00213E7F">
        <w:rPr>
          <w:lang w:val="pl-PL"/>
        </w:rPr>
        <w:t xml:space="preserve">zob. </w:t>
      </w:r>
      <w:proofErr w:type="spellStart"/>
      <w:r w:rsidR="00976084">
        <w:rPr>
          <w:i/>
          <w:lang w:val="pl-PL"/>
        </w:rPr>
        <w:t>Lingens</w:t>
      </w:r>
      <w:proofErr w:type="spellEnd"/>
      <w:r w:rsidR="00976084">
        <w:rPr>
          <w:i/>
          <w:lang w:val="pl-PL"/>
        </w:rPr>
        <w:t xml:space="preserve"> p. Austrii</w:t>
      </w:r>
      <w:r w:rsidR="00976084">
        <w:rPr>
          <w:lang w:val="pl-PL"/>
        </w:rPr>
        <w:t>, cyt</w:t>
      </w:r>
      <w:r w:rsidR="00213E7F">
        <w:rPr>
          <w:lang w:val="pl-PL"/>
        </w:rPr>
        <w:t>.</w:t>
      </w:r>
      <w:r w:rsidR="00976084">
        <w:rPr>
          <w:lang w:val="pl-PL"/>
        </w:rPr>
        <w:t xml:space="preserve"> pow</w:t>
      </w:r>
      <w:r w:rsidR="00213E7F">
        <w:rPr>
          <w:lang w:val="pl-PL"/>
        </w:rPr>
        <w:t>.,</w:t>
      </w:r>
      <w:r w:rsidR="005E6CA6">
        <w:rPr>
          <w:lang w:val="pl-PL"/>
        </w:rPr>
        <w:t xml:space="preserve"> §</w:t>
      </w:r>
      <w:r w:rsidR="0035440C">
        <w:rPr>
          <w:lang w:val="pl-PL"/>
        </w:rPr>
        <w:t xml:space="preserve"> </w:t>
      </w:r>
      <w:r w:rsidR="005E6CA6">
        <w:rPr>
          <w:lang w:val="pl-PL"/>
        </w:rPr>
        <w:t>48</w:t>
      </w:r>
      <w:r w:rsidR="00976084">
        <w:rPr>
          <w:lang w:val="pl-PL"/>
        </w:rPr>
        <w:t>).</w:t>
      </w:r>
    </w:p>
    <w:p w14:paraId="5D01F86B" w14:textId="5E5B382D" w:rsidR="00146E52" w:rsidRPr="005E6CA6" w:rsidRDefault="006516DC" w:rsidP="0033629C">
      <w:pPr>
        <w:pStyle w:val="JuPara"/>
        <w:rPr>
          <w:lang w:val="pl-PL"/>
        </w:rPr>
      </w:pPr>
      <w:r w:rsidRPr="000D329C">
        <w:rPr>
          <w:lang w:val="pl-PL"/>
        </w:rPr>
        <w:t>38</w:t>
      </w:r>
      <w:r w:rsidR="00146E52" w:rsidRPr="005E6CA6">
        <w:rPr>
          <w:lang w:val="pl-PL"/>
        </w:rPr>
        <w:t>.</w:t>
      </w:r>
      <w:r w:rsidR="00BE5073">
        <w:rPr>
          <w:lang w:val="pl-PL"/>
        </w:rPr>
        <w:t xml:space="preserve"> </w:t>
      </w:r>
      <w:r w:rsidR="005E6CA6">
        <w:rPr>
          <w:lang w:val="pl-PL"/>
        </w:rPr>
        <w:t xml:space="preserve">Nie można zapominać </w:t>
      </w:r>
      <w:r>
        <w:rPr>
          <w:lang w:val="pl-PL"/>
        </w:rPr>
        <w:t xml:space="preserve">o </w:t>
      </w:r>
      <w:r w:rsidR="00213E7F">
        <w:rPr>
          <w:lang w:val="pl-PL"/>
        </w:rPr>
        <w:t xml:space="preserve">wiodącej </w:t>
      </w:r>
      <w:r w:rsidR="005E6CA6">
        <w:rPr>
          <w:lang w:val="pl-PL"/>
        </w:rPr>
        <w:t>roli</w:t>
      </w:r>
      <w:r w:rsidR="00794BFB">
        <w:rPr>
          <w:lang w:val="pl-PL"/>
        </w:rPr>
        <w:t>, jaką</w:t>
      </w:r>
      <w:r w:rsidR="005E6CA6">
        <w:rPr>
          <w:lang w:val="pl-PL"/>
        </w:rPr>
        <w:t xml:space="preserve"> </w:t>
      </w:r>
      <w:r w:rsidR="00213E7F">
        <w:rPr>
          <w:lang w:val="pl-PL"/>
        </w:rPr>
        <w:t xml:space="preserve">prasa </w:t>
      </w:r>
      <w:r w:rsidR="005E6CA6">
        <w:rPr>
          <w:lang w:val="pl-PL"/>
        </w:rPr>
        <w:t xml:space="preserve">odgrywa w państwie prawa. </w:t>
      </w:r>
      <w:r w:rsidR="0050774D">
        <w:rPr>
          <w:lang w:val="pl-PL"/>
        </w:rPr>
        <w:t xml:space="preserve">Chociaż </w:t>
      </w:r>
      <w:r w:rsidR="005E6CA6">
        <w:rPr>
          <w:lang w:val="pl-PL"/>
        </w:rPr>
        <w:t xml:space="preserve">nie może ona wykraczać </w:t>
      </w:r>
      <w:r w:rsidR="00213E7F">
        <w:rPr>
          <w:lang w:val="pl-PL"/>
        </w:rPr>
        <w:t xml:space="preserve">poza </w:t>
      </w:r>
      <w:r w:rsidR="005E6CA6">
        <w:rPr>
          <w:lang w:val="pl-PL"/>
        </w:rPr>
        <w:t xml:space="preserve">rozmaite granice </w:t>
      </w:r>
      <w:r w:rsidR="00213E7F">
        <w:rPr>
          <w:lang w:val="pl-PL"/>
        </w:rPr>
        <w:t xml:space="preserve">ustanowione, </w:t>
      </w:r>
      <w:r w:rsidR="00213E7F" w:rsidRPr="00522A97">
        <w:rPr>
          <w:i/>
          <w:iCs/>
          <w:lang w:val="pl-PL"/>
        </w:rPr>
        <w:t>inter alia</w:t>
      </w:r>
      <w:r w:rsidR="00213E7F">
        <w:rPr>
          <w:lang w:val="pl-PL"/>
        </w:rPr>
        <w:t>,</w:t>
      </w:r>
      <w:r w:rsidR="005E6CA6">
        <w:rPr>
          <w:lang w:val="pl-PL"/>
        </w:rPr>
        <w:t xml:space="preserve"> dla przeciwdziałania </w:t>
      </w:r>
      <w:r w:rsidR="00213E7F">
        <w:rPr>
          <w:lang w:val="pl-PL"/>
        </w:rPr>
        <w:t xml:space="preserve">nieporządkowi i </w:t>
      </w:r>
      <w:r w:rsidR="005E6CA6">
        <w:rPr>
          <w:lang w:val="pl-PL"/>
        </w:rPr>
        <w:t>ochron</w:t>
      </w:r>
      <w:r w:rsidR="00213E7F">
        <w:rPr>
          <w:lang w:val="pl-PL"/>
        </w:rPr>
        <w:t>y</w:t>
      </w:r>
      <w:r w:rsidR="005E6CA6">
        <w:rPr>
          <w:lang w:val="pl-PL"/>
        </w:rPr>
        <w:t xml:space="preserve"> </w:t>
      </w:r>
      <w:r w:rsidR="009578CC">
        <w:rPr>
          <w:lang w:val="pl-PL"/>
        </w:rPr>
        <w:t xml:space="preserve">dobrego imienia </w:t>
      </w:r>
      <w:r w:rsidR="005E6CA6">
        <w:rPr>
          <w:lang w:val="pl-PL"/>
        </w:rPr>
        <w:t>innych</w:t>
      </w:r>
      <w:r w:rsidR="009578CC">
        <w:rPr>
          <w:lang w:val="pl-PL"/>
        </w:rPr>
        <w:t xml:space="preserve"> osób</w:t>
      </w:r>
      <w:r w:rsidR="005E6CA6">
        <w:rPr>
          <w:lang w:val="pl-PL"/>
        </w:rPr>
        <w:t xml:space="preserve">, </w:t>
      </w:r>
      <w:r w:rsidR="0050774D">
        <w:rPr>
          <w:lang w:val="pl-PL"/>
        </w:rPr>
        <w:t xml:space="preserve">to </w:t>
      </w:r>
      <w:r w:rsidR="005E6CA6">
        <w:rPr>
          <w:lang w:val="pl-PL"/>
        </w:rPr>
        <w:t>jednak spoczywa na niej obowiązek przekazywania informacji oraz idei w kwestiach politycznych i innych sprawach</w:t>
      </w:r>
      <w:r w:rsidR="0050774D">
        <w:rPr>
          <w:lang w:val="pl-PL"/>
        </w:rPr>
        <w:t>, będących przedmiotem</w:t>
      </w:r>
      <w:r w:rsidR="005E6CA6">
        <w:rPr>
          <w:lang w:val="pl-PL"/>
        </w:rPr>
        <w:t xml:space="preserve"> zainteresowani</w:t>
      </w:r>
      <w:r w:rsidR="0050774D">
        <w:rPr>
          <w:lang w:val="pl-PL"/>
        </w:rPr>
        <w:t>a p</w:t>
      </w:r>
      <w:r w:rsidR="005E6CA6">
        <w:rPr>
          <w:lang w:val="pl-PL"/>
        </w:rPr>
        <w:t>ubliczne</w:t>
      </w:r>
      <w:r w:rsidR="0050774D">
        <w:rPr>
          <w:lang w:val="pl-PL"/>
        </w:rPr>
        <w:t>go</w:t>
      </w:r>
      <w:r w:rsidR="005E6CA6">
        <w:rPr>
          <w:lang w:val="pl-PL"/>
        </w:rPr>
        <w:t xml:space="preserve">. Wolność prasy </w:t>
      </w:r>
      <w:r w:rsidR="0050774D">
        <w:rPr>
          <w:lang w:val="pl-PL"/>
        </w:rPr>
        <w:t xml:space="preserve">zapewnia </w:t>
      </w:r>
      <w:r w:rsidR="005E6CA6">
        <w:rPr>
          <w:lang w:val="pl-PL"/>
        </w:rPr>
        <w:t>opinii publicznej jeden z najlepszych środków poznawania i kształtowania opinii o</w:t>
      </w:r>
      <w:r w:rsidR="00F36858">
        <w:rPr>
          <w:lang w:val="pl-PL"/>
        </w:rPr>
        <w:t> </w:t>
      </w:r>
      <w:r w:rsidR="0050774D">
        <w:rPr>
          <w:lang w:val="pl-PL"/>
        </w:rPr>
        <w:t xml:space="preserve">ideach </w:t>
      </w:r>
      <w:r w:rsidR="005E6CA6">
        <w:rPr>
          <w:lang w:val="pl-PL"/>
        </w:rPr>
        <w:t xml:space="preserve">i </w:t>
      </w:r>
      <w:r w:rsidR="0050774D">
        <w:rPr>
          <w:lang w:val="pl-PL"/>
        </w:rPr>
        <w:t>postawach</w:t>
      </w:r>
      <w:r w:rsidR="005E6CA6">
        <w:rPr>
          <w:lang w:val="pl-PL"/>
        </w:rPr>
        <w:t xml:space="preserve"> ich politycznych liderów</w:t>
      </w:r>
      <w:r w:rsidR="00BE5073">
        <w:rPr>
          <w:lang w:val="pl-PL"/>
        </w:rPr>
        <w:t xml:space="preserve"> </w:t>
      </w:r>
      <w:r w:rsidR="005E6CA6">
        <w:rPr>
          <w:lang w:val="pl-PL"/>
        </w:rPr>
        <w:t>(</w:t>
      </w:r>
      <w:r w:rsidR="0050774D">
        <w:rPr>
          <w:lang w:val="pl-PL"/>
        </w:rPr>
        <w:t xml:space="preserve">zob. </w:t>
      </w:r>
      <w:proofErr w:type="spellStart"/>
      <w:r w:rsidR="005E6CA6">
        <w:rPr>
          <w:i/>
          <w:lang w:val="pl-PL" w:eastAsia="en-US"/>
        </w:rPr>
        <w:t>Castells</w:t>
      </w:r>
      <w:proofErr w:type="spellEnd"/>
      <w:r w:rsidR="005E6CA6">
        <w:rPr>
          <w:i/>
          <w:lang w:val="pl-PL" w:eastAsia="en-US"/>
        </w:rPr>
        <w:t xml:space="preserve"> p. Hiszpanii</w:t>
      </w:r>
      <w:r w:rsidR="005E6CA6">
        <w:rPr>
          <w:lang w:val="pl-PL" w:eastAsia="en-US"/>
        </w:rPr>
        <w:t>, wyrok z 23 kwietnia 1992 r., Seria</w:t>
      </w:r>
      <w:r w:rsidR="00BE5073">
        <w:rPr>
          <w:lang w:val="pl-PL" w:eastAsia="en-US"/>
        </w:rPr>
        <w:t xml:space="preserve"> </w:t>
      </w:r>
      <w:r w:rsidR="005E6CA6">
        <w:rPr>
          <w:lang w:val="pl-PL" w:eastAsia="en-US"/>
        </w:rPr>
        <w:t>A nr</w:t>
      </w:r>
      <w:r w:rsidR="00BE5073">
        <w:rPr>
          <w:lang w:val="pl-PL" w:eastAsia="en-US"/>
        </w:rPr>
        <w:t xml:space="preserve"> </w:t>
      </w:r>
      <w:r w:rsidR="005E6CA6">
        <w:rPr>
          <w:lang w:val="pl-PL" w:eastAsia="en-US"/>
        </w:rPr>
        <w:t xml:space="preserve">236, </w:t>
      </w:r>
      <w:r w:rsidR="005E6CA6">
        <w:rPr>
          <w:lang w:val="pl-PL"/>
        </w:rPr>
        <w:t>§</w:t>
      </w:r>
      <w:r w:rsidR="00BE5073">
        <w:rPr>
          <w:lang w:val="pl-PL"/>
        </w:rPr>
        <w:t xml:space="preserve"> </w:t>
      </w:r>
      <w:r w:rsidR="005E6CA6">
        <w:rPr>
          <w:lang w:val="pl-PL"/>
        </w:rPr>
        <w:t>43). Wolność dziennikarska obejmuje także możliwe uciekanie się w pewnym stopniu do przesady lub</w:t>
      </w:r>
      <w:r w:rsidR="00F36858">
        <w:rPr>
          <w:lang w:val="pl-PL"/>
        </w:rPr>
        <w:t> </w:t>
      </w:r>
      <w:r w:rsidR="0050774D">
        <w:rPr>
          <w:lang w:val="pl-PL"/>
        </w:rPr>
        <w:t xml:space="preserve">nawet </w:t>
      </w:r>
      <w:r w:rsidR="005E6CA6">
        <w:rPr>
          <w:lang w:val="pl-PL"/>
        </w:rPr>
        <w:t>prowokacji (zob</w:t>
      </w:r>
      <w:r w:rsidR="0050774D">
        <w:rPr>
          <w:lang w:val="pl-PL"/>
        </w:rPr>
        <w:t>.</w:t>
      </w:r>
      <w:r w:rsidR="005E6CA6">
        <w:rPr>
          <w:lang w:val="pl-PL"/>
        </w:rPr>
        <w:t xml:space="preserve"> </w:t>
      </w:r>
      <w:proofErr w:type="spellStart"/>
      <w:r w:rsidR="005E6CA6">
        <w:rPr>
          <w:i/>
          <w:lang w:val="pl-PL"/>
        </w:rPr>
        <w:t>Prager</w:t>
      </w:r>
      <w:proofErr w:type="spellEnd"/>
      <w:r w:rsidR="005E6CA6">
        <w:rPr>
          <w:i/>
          <w:lang w:val="pl-PL"/>
        </w:rPr>
        <w:t xml:space="preserve"> i </w:t>
      </w:r>
      <w:proofErr w:type="spellStart"/>
      <w:r w:rsidR="005E6CA6">
        <w:rPr>
          <w:i/>
          <w:lang w:val="pl-PL"/>
        </w:rPr>
        <w:t>Oberschlick</w:t>
      </w:r>
      <w:proofErr w:type="spellEnd"/>
      <w:r w:rsidR="005E6CA6">
        <w:rPr>
          <w:i/>
          <w:lang w:val="pl-PL"/>
        </w:rPr>
        <w:t xml:space="preserve"> p.</w:t>
      </w:r>
      <w:r w:rsidR="00BE5073">
        <w:rPr>
          <w:i/>
          <w:lang w:val="pl-PL"/>
        </w:rPr>
        <w:t xml:space="preserve"> </w:t>
      </w:r>
      <w:r w:rsidR="005E6CA6">
        <w:rPr>
          <w:i/>
          <w:lang w:val="pl-PL"/>
        </w:rPr>
        <w:t>Austrii</w:t>
      </w:r>
      <w:r w:rsidR="005E6CA6">
        <w:rPr>
          <w:lang w:val="pl-PL"/>
        </w:rPr>
        <w:t>, wyrok z</w:t>
      </w:r>
      <w:r w:rsidR="00F36858">
        <w:rPr>
          <w:lang w:val="pl-PL"/>
        </w:rPr>
        <w:t> </w:t>
      </w:r>
      <w:r w:rsidR="005E6CA6">
        <w:rPr>
          <w:lang w:val="pl-PL"/>
        </w:rPr>
        <w:t>26</w:t>
      </w:r>
      <w:r w:rsidR="00F36858">
        <w:rPr>
          <w:lang w:val="pl-PL"/>
        </w:rPr>
        <w:t> </w:t>
      </w:r>
      <w:r w:rsidR="005E6CA6">
        <w:rPr>
          <w:lang w:val="pl-PL"/>
        </w:rPr>
        <w:t>kwietnia 1995 r., Seria</w:t>
      </w:r>
      <w:r w:rsidR="00BE5073">
        <w:rPr>
          <w:lang w:val="pl-PL"/>
        </w:rPr>
        <w:t xml:space="preserve"> </w:t>
      </w:r>
      <w:r w:rsidR="005E6CA6">
        <w:rPr>
          <w:lang w:val="pl-PL"/>
        </w:rPr>
        <w:t>A nr 313, s. 19, § 38).</w:t>
      </w:r>
    </w:p>
    <w:p w14:paraId="2FA418D5" w14:textId="645B602F" w:rsidR="005E482C" w:rsidRPr="00EC6333" w:rsidRDefault="00115153" w:rsidP="0033629C">
      <w:pPr>
        <w:pStyle w:val="JuPara"/>
        <w:outlineLvl w:val="0"/>
        <w:rPr>
          <w:lang w:val="pl-PL" w:eastAsia="en-US"/>
        </w:rPr>
      </w:pPr>
      <w:r>
        <w:rPr>
          <w:lang w:val="pl-PL"/>
        </w:rPr>
        <w:t xml:space="preserve">Wiadomości oparte na wywiadach, opublikowanych bądź nie, </w:t>
      </w:r>
      <w:r w:rsidR="0050774D">
        <w:rPr>
          <w:lang w:val="pl-PL"/>
        </w:rPr>
        <w:t xml:space="preserve">stanowią </w:t>
      </w:r>
      <w:r>
        <w:rPr>
          <w:lang w:val="pl-PL"/>
        </w:rPr>
        <w:t>jed</w:t>
      </w:r>
      <w:r w:rsidR="005E6CA6" w:rsidRPr="006F41A6">
        <w:rPr>
          <w:lang w:val="pl-PL"/>
        </w:rPr>
        <w:t xml:space="preserve">en z najważniejszych środków, poprzez które prasa może odgrywać swoją żywotna rolę </w:t>
      </w:r>
      <w:r w:rsidR="0050774D">
        <w:rPr>
          <w:lang w:val="pl-PL"/>
        </w:rPr>
        <w:t>„</w:t>
      </w:r>
      <w:r w:rsidR="0050774D" w:rsidRPr="006F41A6">
        <w:rPr>
          <w:lang w:val="pl-PL"/>
        </w:rPr>
        <w:t>strażnika</w:t>
      </w:r>
      <w:r w:rsidR="0050774D" w:rsidRPr="006F41A6" w:rsidDel="0050774D">
        <w:rPr>
          <w:lang w:val="pl-PL"/>
        </w:rPr>
        <w:t xml:space="preserve"> </w:t>
      </w:r>
      <w:r w:rsidR="005E6CA6" w:rsidRPr="006F41A6">
        <w:rPr>
          <w:lang w:val="pl-PL"/>
        </w:rPr>
        <w:t>publicznego</w:t>
      </w:r>
      <w:r w:rsidR="006F41A6" w:rsidRPr="006F41A6">
        <w:rPr>
          <w:lang w:val="pl-PL"/>
        </w:rPr>
        <w:t>” (zob.</w:t>
      </w:r>
      <w:r w:rsidR="006F41A6">
        <w:rPr>
          <w:lang w:val="pl-PL"/>
        </w:rPr>
        <w:t xml:space="preserve">, </w:t>
      </w:r>
      <w:r w:rsidR="0050774D">
        <w:rPr>
          <w:lang w:val="pl-PL"/>
        </w:rPr>
        <w:t xml:space="preserve">np. </w:t>
      </w:r>
      <w:proofErr w:type="spellStart"/>
      <w:r w:rsidR="000B632D" w:rsidRPr="006F41A6">
        <w:rPr>
          <w:i/>
          <w:lang w:val="pl-PL"/>
        </w:rPr>
        <w:t>Observer</w:t>
      </w:r>
      <w:proofErr w:type="spellEnd"/>
      <w:r w:rsidR="000B632D" w:rsidRPr="006F41A6">
        <w:rPr>
          <w:lang w:val="pl-PL"/>
        </w:rPr>
        <w:t xml:space="preserve"> </w:t>
      </w:r>
      <w:r w:rsidR="006F41A6">
        <w:rPr>
          <w:rStyle w:val="ju-005fpara--char"/>
          <w:i/>
          <w:iCs/>
          <w:lang w:val="pl-PL"/>
        </w:rPr>
        <w:t>i</w:t>
      </w:r>
      <w:r w:rsidR="00EC6333">
        <w:rPr>
          <w:lang w:val="pl-PL"/>
        </w:rPr>
        <w:t xml:space="preserve"> </w:t>
      </w:r>
      <w:r w:rsidR="000B632D" w:rsidRPr="00EC6333">
        <w:rPr>
          <w:i/>
          <w:lang w:val="pl-PL"/>
        </w:rPr>
        <w:t>Guardian</w:t>
      </w:r>
      <w:r w:rsidR="000B632D" w:rsidRPr="006F41A6">
        <w:rPr>
          <w:lang w:val="pl-PL"/>
        </w:rPr>
        <w:t xml:space="preserve"> </w:t>
      </w:r>
      <w:r w:rsidR="006F41A6">
        <w:rPr>
          <w:rStyle w:val="ju-005fpara--char"/>
          <w:i/>
          <w:iCs/>
          <w:lang w:val="pl-PL"/>
        </w:rPr>
        <w:t>p</w:t>
      </w:r>
      <w:r w:rsidR="000B632D" w:rsidRPr="006F41A6">
        <w:rPr>
          <w:rStyle w:val="ju-005fpara--char"/>
          <w:i/>
          <w:iCs/>
          <w:lang w:val="pl-PL"/>
        </w:rPr>
        <w:t>.</w:t>
      </w:r>
      <w:r w:rsidR="00F36858">
        <w:rPr>
          <w:rStyle w:val="ju-005fpara--char"/>
          <w:i/>
          <w:iCs/>
          <w:lang w:val="pl-PL"/>
        </w:rPr>
        <w:t> </w:t>
      </w:r>
      <w:r w:rsidR="006F41A6">
        <w:rPr>
          <w:rStyle w:val="ju-005fpara--char"/>
          <w:i/>
          <w:iCs/>
          <w:lang w:val="pl-PL"/>
        </w:rPr>
        <w:t>Zjednoczonemu Królestwu</w:t>
      </w:r>
      <w:r w:rsidR="006F41A6">
        <w:rPr>
          <w:lang w:val="pl-PL"/>
        </w:rPr>
        <w:t>, wyrok z dnia 26 listopada 1991</w:t>
      </w:r>
      <w:r w:rsidR="003C2F1C">
        <w:rPr>
          <w:lang w:val="pl-PL"/>
        </w:rPr>
        <w:t xml:space="preserve"> r.</w:t>
      </w:r>
      <w:r w:rsidR="006F41A6">
        <w:rPr>
          <w:lang w:val="pl-PL"/>
        </w:rPr>
        <w:t>, Seria</w:t>
      </w:r>
      <w:r w:rsidR="000B632D" w:rsidRPr="006F41A6">
        <w:rPr>
          <w:lang w:val="pl-PL"/>
        </w:rPr>
        <w:t xml:space="preserve"> </w:t>
      </w:r>
      <w:r w:rsidR="006F41A6">
        <w:rPr>
          <w:lang w:val="pl-PL"/>
        </w:rPr>
        <w:t>A nr</w:t>
      </w:r>
      <w:r w:rsidR="00F36858">
        <w:rPr>
          <w:lang w:val="pl-PL"/>
        </w:rPr>
        <w:t> </w:t>
      </w:r>
      <w:r w:rsidR="000B632D" w:rsidRPr="006F41A6">
        <w:rPr>
          <w:lang w:val="pl-PL"/>
        </w:rPr>
        <w:t>216</w:t>
      </w:r>
      <w:r w:rsidR="006F41A6">
        <w:rPr>
          <w:lang w:val="pl-PL"/>
        </w:rPr>
        <w:t>, s</w:t>
      </w:r>
      <w:r w:rsidR="005E6CA6" w:rsidRPr="006F41A6">
        <w:rPr>
          <w:lang w:val="pl-PL"/>
        </w:rPr>
        <w:t>. 29-30,</w:t>
      </w:r>
      <w:r w:rsidR="005E482C" w:rsidRPr="006F41A6">
        <w:rPr>
          <w:lang w:val="pl-PL"/>
        </w:rPr>
        <w:t xml:space="preserve"> </w:t>
      </w:r>
      <w:r w:rsidR="005E6CA6" w:rsidRPr="006F41A6">
        <w:rPr>
          <w:lang w:val="pl-PL"/>
        </w:rPr>
        <w:t>§</w:t>
      </w:r>
      <w:r w:rsidR="00794BFB">
        <w:rPr>
          <w:lang w:val="pl-PL"/>
        </w:rPr>
        <w:t xml:space="preserve"> </w:t>
      </w:r>
      <w:r w:rsidR="005E482C" w:rsidRPr="006F41A6">
        <w:rPr>
          <w:lang w:val="pl-PL"/>
        </w:rPr>
        <w:t xml:space="preserve">59). </w:t>
      </w:r>
      <w:r w:rsidR="006F41A6" w:rsidRPr="006F41A6">
        <w:rPr>
          <w:lang w:val="pl-PL"/>
        </w:rPr>
        <w:t>Kara</w:t>
      </w:r>
      <w:r w:rsidR="003C2F1C">
        <w:rPr>
          <w:lang w:val="pl-PL"/>
        </w:rPr>
        <w:t>nie dziennikarza</w:t>
      </w:r>
      <w:r w:rsidR="006F41A6" w:rsidRPr="006F41A6">
        <w:rPr>
          <w:lang w:val="pl-PL"/>
        </w:rPr>
        <w:t xml:space="preserve"> za </w:t>
      </w:r>
      <w:r w:rsidR="003C2F1C">
        <w:rPr>
          <w:lang w:val="pl-PL"/>
        </w:rPr>
        <w:t>pomoc w</w:t>
      </w:r>
      <w:r w:rsidR="003C2F1C" w:rsidRPr="006F41A6">
        <w:rPr>
          <w:lang w:val="pl-PL"/>
        </w:rPr>
        <w:t xml:space="preserve"> </w:t>
      </w:r>
      <w:r w:rsidR="006F41A6" w:rsidRPr="006F41A6">
        <w:rPr>
          <w:lang w:val="pl-PL"/>
        </w:rPr>
        <w:t>rozpowszechnieni</w:t>
      </w:r>
      <w:r w:rsidR="003C2F1C">
        <w:rPr>
          <w:lang w:val="pl-PL"/>
        </w:rPr>
        <w:t>u zniesławiających</w:t>
      </w:r>
      <w:r w:rsidR="006F41A6" w:rsidRPr="006F41A6">
        <w:rPr>
          <w:lang w:val="pl-PL"/>
        </w:rPr>
        <w:t xml:space="preserve"> stwierdzeń in</w:t>
      </w:r>
      <w:r>
        <w:rPr>
          <w:lang w:val="pl-PL"/>
        </w:rPr>
        <w:t>n</w:t>
      </w:r>
      <w:r w:rsidR="003C2F1C">
        <w:rPr>
          <w:lang w:val="pl-PL"/>
        </w:rPr>
        <w:t>ej</w:t>
      </w:r>
      <w:r>
        <w:rPr>
          <w:lang w:val="pl-PL"/>
        </w:rPr>
        <w:t xml:space="preserve"> osob</w:t>
      </w:r>
      <w:r w:rsidR="003C2F1C">
        <w:rPr>
          <w:lang w:val="pl-PL"/>
        </w:rPr>
        <w:t>y</w:t>
      </w:r>
      <w:r>
        <w:rPr>
          <w:lang w:val="pl-PL"/>
        </w:rPr>
        <w:t xml:space="preserve"> w wywiadzie </w:t>
      </w:r>
      <w:r w:rsidR="00EC43C0">
        <w:rPr>
          <w:lang w:val="pl-PL"/>
        </w:rPr>
        <w:t xml:space="preserve">poważnie </w:t>
      </w:r>
      <w:r>
        <w:rPr>
          <w:lang w:val="pl-PL"/>
        </w:rPr>
        <w:t>hamowała</w:t>
      </w:r>
      <w:r w:rsidR="006F41A6" w:rsidRPr="006F41A6">
        <w:rPr>
          <w:lang w:val="pl-PL"/>
        </w:rPr>
        <w:t xml:space="preserve">by wkład prasy do dyskusji </w:t>
      </w:r>
      <w:r w:rsidR="00EC43C0">
        <w:rPr>
          <w:lang w:val="pl-PL"/>
        </w:rPr>
        <w:t>w kwestiach zainteresowania publicznego</w:t>
      </w:r>
      <w:r w:rsidR="006F41A6" w:rsidRPr="006F41A6">
        <w:rPr>
          <w:lang w:val="pl-PL"/>
        </w:rPr>
        <w:t xml:space="preserve"> i nie powinn</w:t>
      </w:r>
      <w:r w:rsidR="00EC43C0">
        <w:rPr>
          <w:lang w:val="pl-PL"/>
        </w:rPr>
        <w:t>o mieć miejsca</w:t>
      </w:r>
      <w:r w:rsidR="006F41A6" w:rsidRPr="006F41A6">
        <w:rPr>
          <w:lang w:val="pl-PL"/>
        </w:rPr>
        <w:t>, chyba, że uzasa</w:t>
      </w:r>
      <w:r w:rsidR="006F41A6">
        <w:rPr>
          <w:lang w:val="pl-PL"/>
        </w:rPr>
        <w:t>d</w:t>
      </w:r>
      <w:r w:rsidR="006F41A6" w:rsidRPr="006F41A6">
        <w:rPr>
          <w:lang w:val="pl-PL"/>
        </w:rPr>
        <w:t>niają j</w:t>
      </w:r>
      <w:r w:rsidR="00EC43C0">
        <w:rPr>
          <w:lang w:val="pl-PL"/>
        </w:rPr>
        <w:t>e</w:t>
      </w:r>
      <w:r w:rsidR="006F41A6" w:rsidRPr="006F41A6">
        <w:rPr>
          <w:lang w:val="pl-PL"/>
        </w:rPr>
        <w:t xml:space="preserve"> </w:t>
      </w:r>
      <w:r w:rsidR="006F41A6">
        <w:rPr>
          <w:lang w:val="pl-PL"/>
        </w:rPr>
        <w:t>szczególn</w:t>
      </w:r>
      <w:r w:rsidR="00EC43C0">
        <w:rPr>
          <w:lang w:val="pl-PL"/>
        </w:rPr>
        <w:t>i</w:t>
      </w:r>
      <w:r w:rsidR="006F41A6">
        <w:rPr>
          <w:lang w:val="pl-PL"/>
        </w:rPr>
        <w:t xml:space="preserve">e </w:t>
      </w:r>
      <w:r w:rsidR="00EC43C0">
        <w:rPr>
          <w:lang w:val="pl-PL"/>
        </w:rPr>
        <w:t xml:space="preserve">silne przesłanki </w:t>
      </w:r>
      <w:r w:rsidR="005E482C" w:rsidRPr="00EC6333">
        <w:rPr>
          <w:lang w:val="pl-PL"/>
        </w:rPr>
        <w:t>(</w:t>
      </w:r>
      <w:r w:rsidR="00EC6333">
        <w:rPr>
          <w:lang w:val="pl-PL"/>
        </w:rPr>
        <w:t>zob.</w:t>
      </w:r>
      <w:r w:rsidR="00BE5073">
        <w:rPr>
          <w:lang w:val="pl-PL"/>
        </w:rPr>
        <w:t xml:space="preserve"> </w:t>
      </w:r>
      <w:r w:rsidR="00EC6333" w:rsidRPr="00EC6333">
        <w:rPr>
          <w:i/>
          <w:lang w:val="pl-PL" w:eastAsia="en-US"/>
        </w:rPr>
        <w:t>Jersild p</w:t>
      </w:r>
      <w:r w:rsidR="005E482C" w:rsidRPr="00EC6333">
        <w:rPr>
          <w:i/>
          <w:lang w:val="pl-PL" w:eastAsia="en-US"/>
        </w:rPr>
        <w:t>. D</w:t>
      </w:r>
      <w:r w:rsidR="00EC6333" w:rsidRPr="00EC6333">
        <w:rPr>
          <w:i/>
          <w:lang w:val="pl-PL" w:eastAsia="en-US"/>
        </w:rPr>
        <w:t>anii</w:t>
      </w:r>
      <w:r w:rsidR="005E482C" w:rsidRPr="00EC6333">
        <w:rPr>
          <w:lang w:val="pl-PL" w:eastAsia="en-US"/>
        </w:rPr>
        <w:t xml:space="preserve">, </w:t>
      </w:r>
      <w:r w:rsidR="00EC6333" w:rsidRPr="00EC6333">
        <w:rPr>
          <w:lang w:val="pl-PL" w:eastAsia="en-US"/>
        </w:rPr>
        <w:t>cyt</w:t>
      </w:r>
      <w:r w:rsidR="00EC43C0">
        <w:rPr>
          <w:lang w:val="pl-PL" w:eastAsia="en-US"/>
        </w:rPr>
        <w:t>.</w:t>
      </w:r>
      <w:r w:rsidR="00EC6333" w:rsidRPr="00EC6333">
        <w:rPr>
          <w:lang w:val="pl-PL" w:eastAsia="en-US"/>
        </w:rPr>
        <w:t xml:space="preserve"> pow</w:t>
      </w:r>
      <w:r w:rsidR="00EC43C0">
        <w:rPr>
          <w:lang w:val="pl-PL" w:eastAsia="en-US"/>
        </w:rPr>
        <w:t>.</w:t>
      </w:r>
      <w:r w:rsidR="005E482C" w:rsidRPr="00EC6333">
        <w:rPr>
          <w:lang w:val="pl-PL" w:eastAsia="en-US"/>
        </w:rPr>
        <w:t>, §</w:t>
      </w:r>
      <w:r w:rsidR="00BE5073">
        <w:rPr>
          <w:lang w:val="pl-PL" w:eastAsia="en-US"/>
        </w:rPr>
        <w:t xml:space="preserve"> </w:t>
      </w:r>
      <w:r w:rsidR="005E482C" w:rsidRPr="00EC6333">
        <w:rPr>
          <w:lang w:val="pl-PL" w:eastAsia="en-US"/>
        </w:rPr>
        <w:t>35)</w:t>
      </w:r>
      <w:r w:rsidR="005E482C" w:rsidRPr="00EC6333">
        <w:rPr>
          <w:lang w:val="pl-PL"/>
        </w:rPr>
        <w:t>.</w:t>
      </w:r>
    </w:p>
    <w:p w14:paraId="455975CD" w14:textId="0A750477" w:rsidR="00EC6333" w:rsidRDefault="006516DC" w:rsidP="0033629C">
      <w:pPr>
        <w:pStyle w:val="JuPara"/>
        <w:rPr>
          <w:lang w:val="pl-PL"/>
        </w:rPr>
      </w:pPr>
      <w:r w:rsidRPr="000D329C">
        <w:rPr>
          <w:lang w:val="pl-PL"/>
        </w:rPr>
        <w:t>39</w:t>
      </w:r>
      <w:r w:rsidR="00146E52" w:rsidRPr="00EC6333">
        <w:rPr>
          <w:lang w:val="pl-PL"/>
        </w:rPr>
        <w:t>.</w:t>
      </w:r>
      <w:r w:rsidR="00BE5073">
        <w:rPr>
          <w:lang w:val="pl-PL"/>
        </w:rPr>
        <w:t xml:space="preserve"> </w:t>
      </w:r>
      <w:r w:rsidR="00EC6333">
        <w:rPr>
          <w:lang w:val="pl-PL"/>
        </w:rPr>
        <w:t>Jednym z czynnikó</w:t>
      </w:r>
      <w:r>
        <w:rPr>
          <w:lang w:val="pl-PL"/>
        </w:rPr>
        <w:t>w</w:t>
      </w:r>
      <w:r w:rsidR="00EC6333">
        <w:rPr>
          <w:lang w:val="pl-PL"/>
        </w:rPr>
        <w:t xml:space="preserve"> </w:t>
      </w:r>
      <w:r w:rsidR="00EC43C0">
        <w:rPr>
          <w:lang w:val="pl-PL"/>
        </w:rPr>
        <w:t xml:space="preserve">o szczególnym znaczeniu </w:t>
      </w:r>
      <w:r w:rsidR="00EC6333">
        <w:rPr>
          <w:lang w:val="pl-PL"/>
        </w:rPr>
        <w:t>jest ro</w:t>
      </w:r>
      <w:r>
        <w:rPr>
          <w:lang w:val="pl-PL"/>
        </w:rPr>
        <w:t xml:space="preserve">zróżnienie pomiędzy stwierdzeniami </w:t>
      </w:r>
      <w:r w:rsidR="00EC43C0">
        <w:rPr>
          <w:lang w:val="pl-PL"/>
        </w:rPr>
        <w:t>faktów</w:t>
      </w:r>
      <w:r>
        <w:rPr>
          <w:lang w:val="pl-PL"/>
        </w:rPr>
        <w:t xml:space="preserve"> </w:t>
      </w:r>
      <w:r w:rsidR="00EC6333">
        <w:rPr>
          <w:lang w:val="pl-PL"/>
        </w:rPr>
        <w:t>a sądami wartościującymi. Podczas gdy</w:t>
      </w:r>
      <w:r w:rsidR="00F36858">
        <w:rPr>
          <w:lang w:val="pl-PL"/>
        </w:rPr>
        <w:t> </w:t>
      </w:r>
      <w:r w:rsidR="00EC6333">
        <w:rPr>
          <w:lang w:val="pl-PL"/>
        </w:rPr>
        <w:t>istnienie faktów moż</w:t>
      </w:r>
      <w:r w:rsidR="00856C3F">
        <w:rPr>
          <w:lang w:val="pl-PL"/>
        </w:rPr>
        <w:t>na wykazać</w:t>
      </w:r>
      <w:r w:rsidR="00EC6333">
        <w:rPr>
          <w:lang w:val="pl-PL"/>
        </w:rPr>
        <w:t xml:space="preserve">, </w:t>
      </w:r>
      <w:r w:rsidR="00856C3F">
        <w:rPr>
          <w:lang w:val="pl-PL"/>
        </w:rPr>
        <w:t xml:space="preserve">prawdziwość </w:t>
      </w:r>
      <w:r w:rsidR="00EC6333">
        <w:rPr>
          <w:lang w:val="pl-PL"/>
        </w:rPr>
        <w:t>sąd</w:t>
      </w:r>
      <w:r w:rsidR="00856C3F">
        <w:rPr>
          <w:lang w:val="pl-PL"/>
        </w:rPr>
        <w:t xml:space="preserve">ów </w:t>
      </w:r>
      <w:r w:rsidR="00EC6333">
        <w:rPr>
          <w:lang w:val="pl-PL"/>
        </w:rPr>
        <w:t>wartościując</w:t>
      </w:r>
      <w:r w:rsidR="00856C3F">
        <w:rPr>
          <w:lang w:val="pl-PL"/>
        </w:rPr>
        <w:t>ych</w:t>
      </w:r>
      <w:r w:rsidR="00EC6333">
        <w:rPr>
          <w:lang w:val="pl-PL"/>
        </w:rPr>
        <w:t xml:space="preserve"> nie podlega</w:t>
      </w:r>
      <w:r w:rsidR="00856C3F">
        <w:rPr>
          <w:lang w:val="pl-PL"/>
        </w:rPr>
        <w:t xml:space="preserve"> dowodzeniu</w:t>
      </w:r>
      <w:r w:rsidR="00EC6333">
        <w:rPr>
          <w:lang w:val="pl-PL"/>
        </w:rPr>
        <w:t xml:space="preserve">. Wymóg udowodnienia </w:t>
      </w:r>
      <w:r w:rsidR="00856C3F">
        <w:rPr>
          <w:lang w:val="pl-PL"/>
        </w:rPr>
        <w:t xml:space="preserve">prawdziwości </w:t>
      </w:r>
      <w:r w:rsidR="00EC6333">
        <w:rPr>
          <w:lang w:val="pl-PL"/>
        </w:rPr>
        <w:t xml:space="preserve">sądu wartościującego jest niemożliwy do spełnienia i narusza sam w sobie wolność wyrażania opinii, która jest fundamentalną częścią prawa chronionego </w:t>
      </w:r>
      <w:r w:rsidR="00097734">
        <w:rPr>
          <w:lang w:val="pl-PL"/>
        </w:rPr>
        <w:t xml:space="preserve">art. </w:t>
      </w:r>
      <w:r w:rsidR="00EC6333">
        <w:rPr>
          <w:lang w:val="pl-PL"/>
        </w:rPr>
        <w:t xml:space="preserve">10 Konwencji. Jednak, nawet jeśli stwierdzenie </w:t>
      </w:r>
      <w:r w:rsidR="00856C3F">
        <w:rPr>
          <w:lang w:val="pl-PL"/>
        </w:rPr>
        <w:t>sprowadza się do bycia</w:t>
      </w:r>
      <w:r w:rsidR="00EC6333">
        <w:rPr>
          <w:lang w:val="pl-PL"/>
        </w:rPr>
        <w:t xml:space="preserve"> sądem wartościującym, proporcjonalność ingerencji może zależeć od tego</w:t>
      </w:r>
      <w:r w:rsidR="006C1281">
        <w:rPr>
          <w:lang w:val="pl-PL"/>
        </w:rPr>
        <w:t xml:space="preserve">, </w:t>
      </w:r>
      <w:r w:rsidR="00EC6333">
        <w:rPr>
          <w:lang w:val="pl-PL"/>
        </w:rPr>
        <w:t>czy</w:t>
      </w:r>
      <w:r w:rsidR="00F36858">
        <w:rPr>
          <w:lang w:val="pl-PL"/>
        </w:rPr>
        <w:t> </w:t>
      </w:r>
      <w:r w:rsidR="00EC6333">
        <w:rPr>
          <w:lang w:val="pl-PL"/>
        </w:rPr>
        <w:t xml:space="preserve">istnieje wystarczająca podstawa faktyczna dla kwestionowanego twierdzenia, albowiem nawet sąd wartościujący </w:t>
      </w:r>
      <w:r w:rsidR="00856C3F">
        <w:rPr>
          <w:lang w:val="pl-PL"/>
        </w:rPr>
        <w:t>może być nadużyciem, jeśli</w:t>
      </w:r>
      <w:r w:rsidR="00F36858">
        <w:rPr>
          <w:lang w:val="pl-PL"/>
        </w:rPr>
        <w:t> </w:t>
      </w:r>
      <w:r w:rsidR="00EC6333">
        <w:rPr>
          <w:lang w:val="pl-PL"/>
        </w:rPr>
        <w:t>nie</w:t>
      </w:r>
      <w:r w:rsidR="004269FD">
        <w:rPr>
          <w:lang w:val="pl-PL"/>
        </w:rPr>
        <w:t xml:space="preserve"> ma</w:t>
      </w:r>
      <w:r w:rsidR="00EC6333">
        <w:rPr>
          <w:lang w:val="pl-PL"/>
        </w:rPr>
        <w:t xml:space="preserve"> podstaw</w:t>
      </w:r>
      <w:r w:rsidR="004269FD">
        <w:rPr>
          <w:lang w:val="pl-PL"/>
        </w:rPr>
        <w:t>y</w:t>
      </w:r>
      <w:r w:rsidR="00EC6333">
        <w:rPr>
          <w:lang w:val="pl-PL"/>
        </w:rPr>
        <w:t xml:space="preserve"> faktyczn</w:t>
      </w:r>
      <w:r w:rsidR="004269FD">
        <w:rPr>
          <w:lang w:val="pl-PL"/>
        </w:rPr>
        <w:t>ej na jego poparcie</w:t>
      </w:r>
      <w:r w:rsidR="00EC6333">
        <w:rPr>
          <w:lang w:val="pl-PL"/>
        </w:rPr>
        <w:t xml:space="preserve"> (</w:t>
      </w:r>
      <w:r w:rsidR="004269FD">
        <w:rPr>
          <w:lang w:val="pl-PL"/>
        </w:rPr>
        <w:t xml:space="preserve">zob. </w:t>
      </w:r>
      <w:r w:rsidR="00EC6333">
        <w:rPr>
          <w:i/>
          <w:lang w:val="pl-PL" w:eastAsia="en-US"/>
        </w:rPr>
        <w:t>Turhan p. Turcji</w:t>
      </w:r>
      <w:r w:rsidR="00EC6333">
        <w:rPr>
          <w:lang w:val="pl-PL" w:eastAsia="en-US"/>
        </w:rPr>
        <w:t>, nr</w:t>
      </w:r>
      <w:r w:rsidR="00F36858">
        <w:rPr>
          <w:lang w:val="pl-PL" w:eastAsia="en-US"/>
        </w:rPr>
        <w:t> </w:t>
      </w:r>
      <w:r w:rsidR="00EC6333">
        <w:rPr>
          <w:lang w:val="pl-PL" w:eastAsia="en-US"/>
        </w:rPr>
        <w:t>48176/99, §</w:t>
      </w:r>
      <w:r w:rsidR="00BE5073">
        <w:rPr>
          <w:lang w:val="pl-PL" w:eastAsia="en-US"/>
        </w:rPr>
        <w:t xml:space="preserve"> </w:t>
      </w:r>
      <w:r w:rsidR="00EC6333">
        <w:rPr>
          <w:lang w:val="pl-PL" w:eastAsia="en-US"/>
        </w:rPr>
        <w:t>24, 19 maja 2005 r.</w:t>
      </w:r>
      <w:r w:rsidR="004269FD">
        <w:rPr>
          <w:lang w:val="pl-PL" w:eastAsia="en-US"/>
        </w:rPr>
        <w:t xml:space="preserve"> i</w:t>
      </w:r>
      <w:r w:rsidR="00EC6333">
        <w:rPr>
          <w:lang w:val="pl-PL" w:eastAsia="en-US"/>
        </w:rPr>
        <w:t xml:space="preserve"> </w:t>
      </w:r>
      <w:proofErr w:type="spellStart"/>
      <w:r w:rsidR="00EC6333">
        <w:rPr>
          <w:i/>
          <w:lang w:val="pl-PL"/>
        </w:rPr>
        <w:t>Jerusalem</w:t>
      </w:r>
      <w:proofErr w:type="spellEnd"/>
      <w:r w:rsidR="00EC6333">
        <w:rPr>
          <w:i/>
          <w:lang w:val="pl-PL"/>
        </w:rPr>
        <w:t xml:space="preserve"> p.</w:t>
      </w:r>
      <w:r w:rsidR="00BE5073">
        <w:rPr>
          <w:i/>
          <w:lang w:val="pl-PL"/>
        </w:rPr>
        <w:t xml:space="preserve"> </w:t>
      </w:r>
      <w:r w:rsidR="00EC6333">
        <w:rPr>
          <w:i/>
          <w:lang w:val="pl-PL"/>
        </w:rPr>
        <w:t>Austrii</w:t>
      </w:r>
      <w:r w:rsidR="00EC6333">
        <w:rPr>
          <w:lang w:val="pl-PL"/>
        </w:rPr>
        <w:t>, nr</w:t>
      </w:r>
      <w:r w:rsidR="00BE5073">
        <w:rPr>
          <w:lang w:val="pl-PL"/>
        </w:rPr>
        <w:t xml:space="preserve"> </w:t>
      </w:r>
      <w:r w:rsidR="00EC6333">
        <w:rPr>
          <w:lang w:val="pl-PL"/>
        </w:rPr>
        <w:t>26958/95, § 43, ETPC 2001-II).</w:t>
      </w:r>
    </w:p>
    <w:p w14:paraId="14090BD2" w14:textId="56A095B3" w:rsidR="00146E52" w:rsidRPr="00EC6333" w:rsidRDefault="006516DC" w:rsidP="0033629C">
      <w:pPr>
        <w:pStyle w:val="JuPara"/>
        <w:rPr>
          <w:lang w:val="pl-PL"/>
        </w:rPr>
      </w:pPr>
      <w:r w:rsidRPr="000D329C">
        <w:rPr>
          <w:lang w:val="pl-PL"/>
        </w:rPr>
        <w:lastRenderedPageBreak/>
        <w:t>40</w:t>
      </w:r>
      <w:r w:rsidR="00146E52" w:rsidRPr="00EC6333">
        <w:rPr>
          <w:lang w:val="pl-PL"/>
        </w:rPr>
        <w:t>.</w:t>
      </w:r>
      <w:r w:rsidR="00BE5073">
        <w:rPr>
          <w:lang w:val="pl-PL"/>
        </w:rPr>
        <w:t xml:space="preserve"> </w:t>
      </w:r>
      <w:r w:rsidR="004269FD">
        <w:rPr>
          <w:lang w:val="pl-PL"/>
        </w:rPr>
        <w:t xml:space="preserve">Chociaż </w:t>
      </w:r>
      <w:r w:rsidR="00EC6333">
        <w:rPr>
          <w:lang w:val="pl-PL"/>
        </w:rPr>
        <w:t xml:space="preserve">wolność </w:t>
      </w:r>
      <w:r w:rsidR="005C3120" w:rsidRPr="005C3120">
        <w:rPr>
          <w:lang w:val="pl-PL"/>
        </w:rPr>
        <w:t>wyrażania opinii</w:t>
      </w:r>
      <w:r w:rsidR="00EC6333">
        <w:rPr>
          <w:lang w:val="pl-PL"/>
        </w:rPr>
        <w:t xml:space="preserve"> może podlegać wyjątkom</w:t>
      </w:r>
      <w:r w:rsidR="004269FD">
        <w:rPr>
          <w:lang w:val="pl-PL"/>
        </w:rPr>
        <w:t>,</w:t>
      </w:r>
      <w:r w:rsidR="00EC6333">
        <w:rPr>
          <w:lang w:val="pl-PL"/>
        </w:rPr>
        <w:t xml:space="preserve"> „muszą </w:t>
      </w:r>
      <w:r w:rsidR="004269FD">
        <w:rPr>
          <w:lang w:val="pl-PL"/>
        </w:rPr>
        <w:t>[</w:t>
      </w:r>
      <w:r w:rsidR="00EC6333">
        <w:rPr>
          <w:lang w:val="pl-PL"/>
        </w:rPr>
        <w:t>one</w:t>
      </w:r>
      <w:r w:rsidR="004269FD">
        <w:rPr>
          <w:lang w:val="pl-PL"/>
        </w:rPr>
        <w:t>]</w:t>
      </w:r>
      <w:r w:rsidR="00EC6333">
        <w:rPr>
          <w:lang w:val="pl-PL"/>
        </w:rPr>
        <w:t xml:space="preserve"> być interpretowane </w:t>
      </w:r>
      <w:r w:rsidR="004269FD">
        <w:rPr>
          <w:lang w:val="pl-PL"/>
        </w:rPr>
        <w:t>wąsko</w:t>
      </w:r>
      <w:r w:rsidR="00EC6333">
        <w:rPr>
          <w:lang w:val="pl-PL"/>
        </w:rPr>
        <w:t xml:space="preserve">, a </w:t>
      </w:r>
      <w:r w:rsidR="004269FD">
        <w:rPr>
          <w:lang w:val="pl-PL"/>
        </w:rPr>
        <w:t>„</w:t>
      </w:r>
      <w:r w:rsidR="00EC6333">
        <w:rPr>
          <w:lang w:val="pl-PL"/>
        </w:rPr>
        <w:t xml:space="preserve">konieczność </w:t>
      </w:r>
      <w:r w:rsidR="004269FD">
        <w:rPr>
          <w:lang w:val="pl-PL"/>
        </w:rPr>
        <w:t>jakichkolwiek ograniczeń</w:t>
      </w:r>
      <w:r w:rsidR="00EC6333">
        <w:rPr>
          <w:lang w:val="pl-PL"/>
        </w:rPr>
        <w:t xml:space="preserve"> musi być stwierdzona w sposób przekon</w:t>
      </w:r>
      <w:r w:rsidR="004269FD">
        <w:rPr>
          <w:lang w:val="pl-PL"/>
        </w:rPr>
        <w:t>yw</w:t>
      </w:r>
      <w:r w:rsidR="00EC6333">
        <w:rPr>
          <w:lang w:val="pl-PL"/>
        </w:rPr>
        <w:t>ujący” (</w:t>
      </w:r>
      <w:r w:rsidR="004269FD">
        <w:rPr>
          <w:lang w:val="pl-PL"/>
        </w:rPr>
        <w:t>zob., cyt. pow. wyrok</w:t>
      </w:r>
      <w:r w:rsidR="00BE5073">
        <w:rPr>
          <w:lang w:val="pl-PL"/>
        </w:rPr>
        <w:t xml:space="preserve"> </w:t>
      </w:r>
      <w:proofErr w:type="spellStart"/>
      <w:r w:rsidR="00EC6333">
        <w:rPr>
          <w:i/>
          <w:lang w:val="pl-PL"/>
        </w:rPr>
        <w:t>Observer</w:t>
      </w:r>
      <w:proofErr w:type="spellEnd"/>
      <w:r w:rsidR="00EC6333">
        <w:rPr>
          <w:i/>
          <w:lang w:val="pl-PL"/>
        </w:rPr>
        <w:t xml:space="preserve"> i Guardian</w:t>
      </w:r>
      <w:r w:rsidR="00097734">
        <w:rPr>
          <w:lang w:val="pl-PL"/>
        </w:rPr>
        <w:t>.</w:t>
      </w:r>
      <w:r w:rsidR="00EC6333">
        <w:rPr>
          <w:lang w:val="pl-PL"/>
        </w:rPr>
        <w:t>, s. 30, § 59).</w:t>
      </w:r>
    </w:p>
    <w:p w14:paraId="3A1742AB" w14:textId="4D728BC7" w:rsidR="00EC6333" w:rsidRDefault="004269FD" w:rsidP="0033629C">
      <w:pPr>
        <w:pStyle w:val="JuPara"/>
        <w:rPr>
          <w:lang w:val="pl-PL"/>
        </w:rPr>
      </w:pPr>
      <w:r>
        <w:rPr>
          <w:lang w:val="pl-PL"/>
        </w:rPr>
        <w:t xml:space="preserve">Należy przyznać, że </w:t>
      </w:r>
      <w:r w:rsidR="00EC6333">
        <w:rPr>
          <w:lang w:val="pl-PL"/>
        </w:rPr>
        <w:t xml:space="preserve">to do władz krajowych należy w pierwszej kolejności </w:t>
      </w:r>
      <w:r w:rsidR="00901DAC">
        <w:rPr>
          <w:lang w:val="pl-PL"/>
        </w:rPr>
        <w:t>ocena</w:t>
      </w:r>
      <w:r w:rsidR="006C1281">
        <w:rPr>
          <w:lang w:val="pl-PL"/>
        </w:rPr>
        <w:t>,</w:t>
      </w:r>
      <w:r w:rsidR="00EC6333">
        <w:rPr>
          <w:lang w:val="pl-PL"/>
        </w:rPr>
        <w:t xml:space="preserve"> czy istnieje „nagląca potrzeba społeczna” dla </w:t>
      </w:r>
      <w:r w:rsidR="00901DAC">
        <w:rPr>
          <w:lang w:val="pl-PL"/>
        </w:rPr>
        <w:t xml:space="preserve">ograniczeń i że przy dokonywaniu oceny cieszą się one pewnym marginesem </w:t>
      </w:r>
      <w:r w:rsidR="00CB667A">
        <w:rPr>
          <w:lang w:val="pl-PL"/>
        </w:rPr>
        <w:t>oceny</w:t>
      </w:r>
      <w:r w:rsidR="00901DAC">
        <w:rPr>
          <w:lang w:val="pl-PL"/>
        </w:rPr>
        <w:t>.</w:t>
      </w:r>
      <w:r w:rsidR="00EC6333">
        <w:rPr>
          <w:lang w:val="pl-PL"/>
        </w:rPr>
        <w:t xml:space="preserve"> W sprawach dotyczących prasy krajowy margines </w:t>
      </w:r>
      <w:r w:rsidR="00CB667A">
        <w:rPr>
          <w:lang w:val="pl-PL"/>
        </w:rPr>
        <w:t xml:space="preserve">oceny </w:t>
      </w:r>
      <w:r w:rsidR="00EC6333">
        <w:rPr>
          <w:lang w:val="pl-PL"/>
        </w:rPr>
        <w:t xml:space="preserve">jest ograniczony interesem </w:t>
      </w:r>
      <w:r w:rsidR="00901DAC">
        <w:rPr>
          <w:lang w:val="pl-PL"/>
        </w:rPr>
        <w:t xml:space="preserve">społeczeństwa </w:t>
      </w:r>
      <w:r w:rsidR="00EC6333">
        <w:rPr>
          <w:lang w:val="pl-PL"/>
        </w:rPr>
        <w:t xml:space="preserve">demokratycznego </w:t>
      </w:r>
      <w:r w:rsidR="00901DAC">
        <w:rPr>
          <w:lang w:val="pl-PL"/>
        </w:rPr>
        <w:t>w</w:t>
      </w:r>
      <w:r w:rsidR="00EC6333">
        <w:rPr>
          <w:lang w:val="pl-PL"/>
        </w:rPr>
        <w:t xml:space="preserve"> zapewnieniu </w:t>
      </w:r>
      <w:r w:rsidR="00901DAC">
        <w:rPr>
          <w:lang w:val="pl-PL"/>
        </w:rPr>
        <w:t xml:space="preserve">i utrzymaniu </w:t>
      </w:r>
      <w:r w:rsidR="00EC6333">
        <w:rPr>
          <w:lang w:val="pl-PL"/>
        </w:rPr>
        <w:t xml:space="preserve">wolnej prasy. Podobnie interes ten będzie miał dużą wagę przy dokonaniu </w:t>
      </w:r>
      <w:r w:rsidR="00901DAC">
        <w:rPr>
          <w:lang w:val="pl-PL"/>
        </w:rPr>
        <w:t xml:space="preserve">balansowania przy ocenie </w:t>
      </w:r>
      <w:r w:rsidR="00CB667A">
        <w:rPr>
          <w:lang w:val="pl-PL"/>
        </w:rPr>
        <w:t>–</w:t>
      </w:r>
      <w:r w:rsidR="00901DAC">
        <w:rPr>
          <w:lang w:val="pl-PL"/>
        </w:rPr>
        <w:t xml:space="preserve"> </w:t>
      </w:r>
      <w:r w:rsidR="006516DC">
        <w:rPr>
          <w:lang w:val="pl-PL"/>
        </w:rPr>
        <w:t>tak</w:t>
      </w:r>
      <w:r w:rsidR="006C1281">
        <w:rPr>
          <w:lang w:val="pl-PL"/>
        </w:rPr>
        <w:t>,</w:t>
      </w:r>
      <w:r w:rsidR="006516DC">
        <w:rPr>
          <w:lang w:val="pl-PL"/>
        </w:rPr>
        <w:t xml:space="preserve"> jak tego wymaga </w:t>
      </w:r>
      <w:r w:rsidR="00097734">
        <w:rPr>
          <w:lang w:val="pl-PL"/>
        </w:rPr>
        <w:t xml:space="preserve">ust. </w:t>
      </w:r>
      <w:r w:rsidR="006516DC">
        <w:rPr>
          <w:lang w:val="pl-PL"/>
        </w:rPr>
        <w:t xml:space="preserve">2 </w:t>
      </w:r>
      <w:r w:rsidR="00097734">
        <w:rPr>
          <w:lang w:val="pl-PL"/>
        </w:rPr>
        <w:t xml:space="preserve">art. </w:t>
      </w:r>
      <w:r w:rsidR="00EC6333">
        <w:rPr>
          <w:lang w:val="pl-PL"/>
        </w:rPr>
        <w:t xml:space="preserve">10 </w:t>
      </w:r>
      <w:r w:rsidR="006516DC">
        <w:rPr>
          <w:lang w:val="pl-PL"/>
        </w:rPr>
        <w:t xml:space="preserve">Konwencji </w:t>
      </w:r>
      <w:r w:rsidR="00901DAC">
        <w:rPr>
          <w:lang w:val="pl-PL"/>
        </w:rPr>
        <w:t>– czy</w:t>
      </w:r>
      <w:r w:rsidR="00F36858">
        <w:rPr>
          <w:lang w:val="pl-PL"/>
        </w:rPr>
        <w:t> </w:t>
      </w:r>
      <w:r w:rsidR="00901DAC">
        <w:rPr>
          <w:lang w:val="pl-PL"/>
        </w:rPr>
        <w:t xml:space="preserve">ograniczenie było </w:t>
      </w:r>
      <w:r w:rsidR="00EC6333">
        <w:rPr>
          <w:lang w:val="pl-PL"/>
        </w:rPr>
        <w:t>proporcjonaln</w:t>
      </w:r>
      <w:r w:rsidR="00901DAC">
        <w:rPr>
          <w:lang w:val="pl-PL"/>
        </w:rPr>
        <w:t>e</w:t>
      </w:r>
      <w:r w:rsidR="00EC6333">
        <w:rPr>
          <w:lang w:val="pl-PL"/>
        </w:rPr>
        <w:t xml:space="preserve"> do realizowanego uprawnionego celu (zob</w:t>
      </w:r>
      <w:r w:rsidR="00097734">
        <w:rPr>
          <w:lang w:val="pl-PL"/>
        </w:rPr>
        <w:t>.</w:t>
      </w:r>
      <w:r w:rsidR="00EC6333">
        <w:rPr>
          <w:i/>
          <w:lang w:val="pl-PL" w:eastAsia="en-US"/>
        </w:rPr>
        <w:t xml:space="preserve"> </w:t>
      </w:r>
      <w:proofErr w:type="spellStart"/>
      <w:r w:rsidR="00EC6333">
        <w:rPr>
          <w:i/>
          <w:lang w:val="pl-PL" w:eastAsia="en-US"/>
        </w:rPr>
        <w:t>Worm</w:t>
      </w:r>
      <w:proofErr w:type="spellEnd"/>
      <w:r w:rsidR="00EC6333">
        <w:rPr>
          <w:i/>
          <w:lang w:val="pl-PL" w:eastAsia="en-US"/>
        </w:rPr>
        <w:t xml:space="preserve"> p. Austrii, </w:t>
      </w:r>
      <w:r w:rsidR="00EC6333" w:rsidRPr="00522A97">
        <w:rPr>
          <w:iCs/>
          <w:lang w:val="pl-PL" w:eastAsia="en-US"/>
        </w:rPr>
        <w:t>wyrok z 29 sierpnia 1997 r.</w:t>
      </w:r>
      <w:r w:rsidR="00EC6333" w:rsidRPr="00413C92">
        <w:rPr>
          <w:iCs/>
          <w:lang w:val="pl-PL" w:eastAsia="en-US"/>
        </w:rPr>
        <w:t>,</w:t>
      </w:r>
      <w:r w:rsidR="00EC6333">
        <w:rPr>
          <w:lang w:val="pl-PL" w:eastAsia="en-US"/>
        </w:rPr>
        <w:t xml:space="preserve"> </w:t>
      </w:r>
      <w:r w:rsidR="00EC6333">
        <w:rPr>
          <w:i/>
          <w:lang w:val="pl-PL" w:eastAsia="en-US"/>
        </w:rPr>
        <w:t>Zbiór wyroków i decyzji</w:t>
      </w:r>
      <w:r w:rsidR="00EC6333">
        <w:rPr>
          <w:lang w:val="pl-PL" w:eastAsia="en-US"/>
        </w:rPr>
        <w:t xml:space="preserve"> 1997</w:t>
      </w:r>
      <w:r w:rsidR="00EC6333">
        <w:rPr>
          <w:lang w:val="pl-PL" w:eastAsia="en-US"/>
        </w:rPr>
        <w:noBreakHyphen/>
        <w:t>V, s. 1551, §</w:t>
      </w:r>
      <w:r w:rsidR="00BE5073">
        <w:rPr>
          <w:lang w:val="pl-PL" w:eastAsia="en-US"/>
        </w:rPr>
        <w:t xml:space="preserve"> </w:t>
      </w:r>
      <w:r w:rsidR="00EC6333">
        <w:rPr>
          <w:lang w:val="pl-PL" w:eastAsia="en-US"/>
        </w:rPr>
        <w:t xml:space="preserve">47 </w:t>
      </w:r>
      <w:r w:rsidR="00EC6333">
        <w:rPr>
          <w:lang w:val="pl-PL"/>
        </w:rPr>
        <w:t xml:space="preserve">i </w:t>
      </w:r>
      <w:proofErr w:type="spellStart"/>
      <w:r w:rsidR="00EC6333">
        <w:rPr>
          <w:i/>
          <w:lang w:val="pl-PL" w:eastAsia="en-US"/>
        </w:rPr>
        <w:t>Feldek</w:t>
      </w:r>
      <w:proofErr w:type="spellEnd"/>
      <w:r w:rsidR="00EC6333">
        <w:rPr>
          <w:i/>
          <w:lang w:val="pl-PL" w:eastAsia="en-US"/>
        </w:rPr>
        <w:t xml:space="preserve"> p. Słowacji</w:t>
      </w:r>
      <w:r w:rsidR="00EC6333">
        <w:rPr>
          <w:lang w:val="pl-PL" w:eastAsia="en-US"/>
        </w:rPr>
        <w:t>, nr 29032/95, §</w:t>
      </w:r>
      <w:r w:rsidR="00BE5073">
        <w:rPr>
          <w:lang w:val="pl-PL" w:eastAsia="en-US"/>
        </w:rPr>
        <w:t xml:space="preserve"> </w:t>
      </w:r>
      <w:r w:rsidR="00EC6333">
        <w:rPr>
          <w:lang w:val="pl-PL" w:eastAsia="en-US"/>
        </w:rPr>
        <w:t>78, ETPC</w:t>
      </w:r>
      <w:r w:rsidR="00BE5073">
        <w:rPr>
          <w:lang w:val="pl-PL" w:eastAsia="en-US"/>
        </w:rPr>
        <w:t xml:space="preserve"> </w:t>
      </w:r>
      <w:r w:rsidR="00EC6333">
        <w:rPr>
          <w:lang w:val="pl-PL" w:eastAsia="en-US"/>
        </w:rPr>
        <w:t>2001</w:t>
      </w:r>
      <w:r w:rsidR="00EC6333">
        <w:rPr>
          <w:lang w:val="pl-PL" w:eastAsia="en-US"/>
        </w:rPr>
        <w:noBreakHyphen/>
        <w:t>VIII</w:t>
      </w:r>
      <w:r w:rsidR="00EC6333">
        <w:rPr>
          <w:lang w:val="pl-PL"/>
        </w:rPr>
        <w:t>).</w:t>
      </w:r>
    </w:p>
    <w:p w14:paraId="2965699F" w14:textId="254F8B5C" w:rsidR="00146E52" w:rsidRDefault="00CB667A" w:rsidP="0033629C">
      <w:pPr>
        <w:pStyle w:val="JuPara"/>
        <w:rPr>
          <w:lang w:val="pl-PL"/>
        </w:rPr>
      </w:pPr>
      <w:r>
        <w:rPr>
          <w:lang w:val="pl-PL"/>
        </w:rPr>
        <w:t>41</w:t>
      </w:r>
      <w:r w:rsidR="00146E52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EC6333">
        <w:rPr>
          <w:lang w:val="pl-PL"/>
        </w:rPr>
        <w:t>Zadaniem Trybunału</w:t>
      </w:r>
      <w:r w:rsidR="006B7D5B">
        <w:rPr>
          <w:lang w:val="pl-PL"/>
        </w:rPr>
        <w:t xml:space="preserve"> przy</w:t>
      </w:r>
      <w:r w:rsidR="00EC6333">
        <w:rPr>
          <w:lang w:val="pl-PL"/>
        </w:rPr>
        <w:t xml:space="preserve"> wykonywani</w:t>
      </w:r>
      <w:r w:rsidR="006B7D5B">
        <w:rPr>
          <w:lang w:val="pl-PL"/>
        </w:rPr>
        <w:t>u</w:t>
      </w:r>
      <w:r w:rsidR="00EC6333">
        <w:rPr>
          <w:lang w:val="pl-PL"/>
        </w:rPr>
        <w:t xml:space="preserve"> jego funkcji nadzorczych nie </w:t>
      </w:r>
      <w:r w:rsidR="006B7D5B">
        <w:rPr>
          <w:lang w:val="pl-PL"/>
        </w:rPr>
        <w:t>jest zajmowanie</w:t>
      </w:r>
      <w:r w:rsidR="00EC6333">
        <w:rPr>
          <w:lang w:val="pl-PL"/>
        </w:rPr>
        <w:t xml:space="preserve"> miejsca władz krajowych, ale r</w:t>
      </w:r>
      <w:r w:rsidR="00364BD3">
        <w:rPr>
          <w:lang w:val="pl-PL"/>
        </w:rPr>
        <w:t xml:space="preserve">aczej </w:t>
      </w:r>
      <w:r w:rsidR="006B7D5B">
        <w:rPr>
          <w:lang w:val="pl-PL"/>
        </w:rPr>
        <w:t xml:space="preserve">kontrola, </w:t>
      </w:r>
      <w:r w:rsidR="00364BD3">
        <w:rPr>
          <w:lang w:val="pl-PL"/>
        </w:rPr>
        <w:t xml:space="preserve">na podstawie </w:t>
      </w:r>
      <w:r w:rsidR="00097734">
        <w:rPr>
          <w:lang w:val="pl-PL"/>
        </w:rPr>
        <w:t xml:space="preserve">art. </w:t>
      </w:r>
      <w:r w:rsidR="00EC6333">
        <w:rPr>
          <w:lang w:val="pl-PL"/>
        </w:rPr>
        <w:t xml:space="preserve">10, </w:t>
      </w:r>
      <w:r w:rsidR="006B7D5B">
        <w:rPr>
          <w:lang w:val="pl-PL"/>
        </w:rPr>
        <w:t xml:space="preserve">decyzji przez nie podjętych </w:t>
      </w:r>
      <w:r w:rsidR="00EC6333">
        <w:rPr>
          <w:lang w:val="pl-PL"/>
        </w:rPr>
        <w:t xml:space="preserve">w ramach </w:t>
      </w:r>
      <w:r w:rsidR="006B7D5B">
        <w:rPr>
          <w:lang w:val="pl-PL"/>
        </w:rPr>
        <w:t xml:space="preserve">ich </w:t>
      </w:r>
      <w:r w:rsidR="00EC6333">
        <w:rPr>
          <w:lang w:val="pl-PL"/>
        </w:rPr>
        <w:t xml:space="preserve">marginesu </w:t>
      </w:r>
      <w:r w:rsidR="006B7D5B">
        <w:rPr>
          <w:lang w:val="pl-PL"/>
        </w:rPr>
        <w:t>uznania</w:t>
      </w:r>
      <w:r w:rsidR="00EC6333">
        <w:rPr>
          <w:lang w:val="pl-PL"/>
        </w:rPr>
        <w:t xml:space="preserve">. </w:t>
      </w:r>
      <w:r w:rsidR="006B7D5B">
        <w:rPr>
          <w:lang w:val="pl-PL"/>
        </w:rPr>
        <w:t>Czyniąc to</w:t>
      </w:r>
      <w:r w:rsidR="00EC6333">
        <w:rPr>
          <w:lang w:val="pl-PL"/>
        </w:rPr>
        <w:t xml:space="preserve"> Trybunał musi </w:t>
      </w:r>
      <w:r w:rsidR="006B7D5B">
        <w:rPr>
          <w:lang w:val="pl-PL"/>
        </w:rPr>
        <w:t xml:space="preserve">ocenić </w:t>
      </w:r>
      <w:r w:rsidR="00EC6333">
        <w:rPr>
          <w:lang w:val="pl-PL"/>
        </w:rPr>
        <w:t>skarżoną ingerencję w świetle sprawy jako całości i</w:t>
      </w:r>
      <w:r w:rsidR="00F36858">
        <w:rPr>
          <w:lang w:val="pl-PL"/>
        </w:rPr>
        <w:t> </w:t>
      </w:r>
      <w:r w:rsidR="00EC6333">
        <w:rPr>
          <w:lang w:val="pl-PL"/>
        </w:rPr>
        <w:t>określić, czy powody podane przez władze krajowe dla jej usprawiedliwienia były „odpowiednie i wystarczające”. Trybunał musi się upewnić, że władze krajowe zastosowały standardy pozostające w zgodności z zasa</w:t>
      </w:r>
      <w:r w:rsidR="00364BD3">
        <w:rPr>
          <w:lang w:val="pl-PL"/>
        </w:rPr>
        <w:t xml:space="preserve">dami </w:t>
      </w:r>
      <w:r w:rsidR="006B7D5B">
        <w:rPr>
          <w:lang w:val="pl-PL"/>
        </w:rPr>
        <w:t xml:space="preserve">wyrażonymi </w:t>
      </w:r>
      <w:r w:rsidR="00364BD3">
        <w:rPr>
          <w:lang w:val="pl-PL"/>
        </w:rPr>
        <w:t xml:space="preserve">w </w:t>
      </w:r>
      <w:r w:rsidR="006B7D5B">
        <w:rPr>
          <w:lang w:val="pl-PL"/>
        </w:rPr>
        <w:t xml:space="preserve">art. </w:t>
      </w:r>
      <w:r w:rsidR="00EC6333">
        <w:rPr>
          <w:lang w:val="pl-PL"/>
        </w:rPr>
        <w:t xml:space="preserve">10, a ponadto, że oparły one swoje </w:t>
      </w:r>
      <w:r w:rsidR="006B7D5B">
        <w:rPr>
          <w:lang w:val="pl-PL"/>
        </w:rPr>
        <w:t xml:space="preserve">decyzje </w:t>
      </w:r>
      <w:r w:rsidR="00EC6333">
        <w:rPr>
          <w:lang w:val="pl-PL"/>
        </w:rPr>
        <w:t>na</w:t>
      </w:r>
      <w:r w:rsidR="00F36858">
        <w:rPr>
          <w:lang w:val="pl-PL"/>
        </w:rPr>
        <w:t> </w:t>
      </w:r>
      <w:r w:rsidR="00EC6333">
        <w:rPr>
          <w:lang w:val="pl-PL"/>
        </w:rPr>
        <w:t xml:space="preserve">dającej się zaakceptować ocenie właściwych faktów (zob. </w:t>
      </w:r>
      <w:r w:rsidR="00EC6333">
        <w:rPr>
          <w:rStyle w:val="ju-005fpara--char"/>
          <w:i/>
          <w:lang w:val="pl-PL"/>
        </w:rPr>
        <w:t>Vogt p.</w:t>
      </w:r>
      <w:r w:rsidR="00F36858">
        <w:rPr>
          <w:rStyle w:val="ju-005fpara--char"/>
          <w:i/>
          <w:lang w:val="pl-PL"/>
        </w:rPr>
        <w:t> </w:t>
      </w:r>
      <w:r w:rsidR="00EC6333">
        <w:rPr>
          <w:rStyle w:val="ju-005fpara--char"/>
          <w:i/>
          <w:lang w:val="pl-PL"/>
        </w:rPr>
        <w:t>Niemcom</w:t>
      </w:r>
      <w:r w:rsidR="00EC6333">
        <w:rPr>
          <w:lang w:val="pl-PL"/>
        </w:rPr>
        <w:t>, wyrok z 26 września 1995 r., Seria A nr 323, s. 25-26, § 52 i</w:t>
      </w:r>
      <w:r w:rsidR="00F36858">
        <w:rPr>
          <w:lang w:val="pl-PL"/>
        </w:rPr>
        <w:t> </w:t>
      </w:r>
      <w:proofErr w:type="spellStart"/>
      <w:r w:rsidR="00EC6333">
        <w:rPr>
          <w:rStyle w:val="ju-005fpara--char"/>
          <w:i/>
          <w:lang w:val="pl-PL"/>
        </w:rPr>
        <w:t>Jerusalem</w:t>
      </w:r>
      <w:proofErr w:type="spellEnd"/>
      <w:r w:rsidR="00EC6333">
        <w:rPr>
          <w:rStyle w:val="ju-005fpara--char"/>
          <w:i/>
          <w:lang w:val="pl-PL"/>
        </w:rPr>
        <w:t xml:space="preserve"> p. Austrii</w:t>
      </w:r>
      <w:r w:rsidR="00EC6333">
        <w:rPr>
          <w:lang w:val="pl-PL"/>
        </w:rPr>
        <w:t>, cyt</w:t>
      </w:r>
      <w:r w:rsidR="007D6633">
        <w:rPr>
          <w:lang w:val="pl-PL"/>
        </w:rPr>
        <w:t>.</w:t>
      </w:r>
      <w:r w:rsidR="00EC6333">
        <w:rPr>
          <w:lang w:val="pl-PL"/>
        </w:rPr>
        <w:t xml:space="preserve"> pow</w:t>
      </w:r>
      <w:r w:rsidR="007D6633">
        <w:rPr>
          <w:lang w:val="pl-PL"/>
        </w:rPr>
        <w:t>.</w:t>
      </w:r>
      <w:r w:rsidR="00EC6333">
        <w:rPr>
          <w:lang w:val="pl-PL"/>
        </w:rPr>
        <w:t>, §</w:t>
      </w:r>
      <w:r w:rsidR="00BE5073">
        <w:rPr>
          <w:lang w:val="pl-PL"/>
        </w:rPr>
        <w:t xml:space="preserve"> </w:t>
      </w:r>
      <w:r w:rsidR="00EC6333">
        <w:rPr>
          <w:lang w:val="pl-PL"/>
        </w:rPr>
        <w:t>33).</w:t>
      </w:r>
    </w:p>
    <w:p w14:paraId="1DAE221D" w14:textId="77A218E4" w:rsidR="00146E52" w:rsidRPr="0033629C" w:rsidRDefault="00BE5073" w:rsidP="0033629C">
      <w:pPr>
        <w:pStyle w:val="JuHa0"/>
        <w:numPr>
          <w:ilvl w:val="0"/>
          <w:numId w:val="7"/>
        </w:numPr>
        <w:tabs>
          <w:tab w:val="clear" w:pos="-1083"/>
        </w:tabs>
        <w:ind w:left="975" w:hanging="340"/>
        <w:rPr>
          <w:lang w:val="pl-PL"/>
        </w:rPr>
      </w:pPr>
      <w:r w:rsidRPr="00F36858">
        <w:rPr>
          <w:lang w:val="pl-PL"/>
        </w:rPr>
        <w:t xml:space="preserve"> </w:t>
      </w:r>
      <w:r w:rsidR="00EC6333" w:rsidRPr="00C71DE9">
        <w:rPr>
          <w:lang w:val="pl-PL"/>
        </w:rPr>
        <w:t xml:space="preserve">Zastosowanie zasad ogólnych </w:t>
      </w:r>
      <w:r w:rsidR="000C527F" w:rsidRPr="00C71DE9">
        <w:rPr>
          <w:lang w:val="pl-PL"/>
        </w:rPr>
        <w:t>do</w:t>
      </w:r>
      <w:r w:rsidR="00EC6333" w:rsidRPr="0033629C">
        <w:rPr>
          <w:lang w:val="pl-PL"/>
        </w:rPr>
        <w:t xml:space="preserve"> niniejszej spraw</w:t>
      </w:r>
      <w:r w:rsidR="000C527F" w:rsidRPr="0033629C">
        <w:rPr>
          <w:lang w:val="pl-PL"/>
        </w:rPr>
        <w:t>y</w:t>
      </w:r>
    </w:p>
    <w:p w14:paraId="34DBDB9D" w14:textId="01D06C27" w:rsidR="009B63CB" w:rsidRPr="00BB18B4" w:rsidRDefault="00364BD3" w:rsidP="0033629C">
      <w:pPr>
        <w:pStyle w:val="JuPara"/>
        <w:rPr>
          <w:lang w:val="pl-PL"/>
        </w:rPr>
      </w:pPr>
      <w:r w:rsidRPr="000D329C">
        <w:rPr>
          <w:lang w:val="pl-PL"/>
        </w:rPr>
        <w:t>42</w:t>
      </w:r>
      <w:r w:rsidR="003E7288" w:rsidRPr="00E54863">
        <w:rPr>
          <w:lang w:val="pl-PL"/>
        </w:rPr>
        <w:t>.</w:t>
      </w:r>
      <w:r w:rsidR="00BE5073">
        <w:rPr>
          <w:lang w:val="pl-PL"/>
        </w:rPr>
        <w:t xml:space="preserve"> </w:t>
      </w:r>
      <w:r w:rsidR="00E54863">
        <w:rPr>
          <w:lang w:val="pl-PL"/>
        </w:rPr>
        <w:t>Try</w:t>
      </w:r>
      <w:r w:rsidR="0072602E" w:rsidRPr="0072602E">
        <w:rPr>
          <w:lang w:val="pl-PL"/>
        </w:rPr>
        <w:t xml:space="preserve">bunał zauważa, iż bezspornym jest, że </w:t>
      </w:r>
      <w:r w:rsidR="003E7981">
        <w:rPr>
          <w:lang w:val="pl-PL"/>
        </w:rPr>
        <w:t>orzeczenia</w:t>
      </w:r>
      <w:r w:rsidR="003E7981" w:rsidRPr="0072602E">
        <w:rPr>
          <w:lang w:val="pl-PL"/>
        </w:rPr>
        <w:t xml:space="preserve"> </w:t>
      </w:r>
      <w:r w:rsidR="0072602E" w:rsidRPr="0072602E">
        <w:rPr>
          <w:lang w:val="pl-PL"/>
        </w:rPr>
        <w:t>sądów krajowych, kwestionowa</w:t>
      </w:r>
      <w:r w:rsidR="003E7981">
        <w:rPr>
          <w:lang w:val="pl-PL"/>
        </w:rPr>
        <w:t>ne przez</w:t>
      </w:r>
      <w:r w:rsidR="0072602E" w:rsidRPr="0072602E">
        <w:rPr>
          <w:lang w:val="pl-PL"/>
        </w:rPr>
        <w:t xml:space="preserve"> skarżąc</w:t>
      </w:r>
      <w:r w:rsidR="003E7981">
        <w:rPr>
          <w:lang w:val="pl-PL"/>
        </w:rPr>
        <w:t>ego</w:t>
      </w:r>
      <w:r w:rsidR="0072602E" w:rsidRPr="0072602E">
        <w:rPr>
          <w:lang w:val="pl-PL"/>
        </w:rPr>
        <w:t xml:space="preserve"> </w:t>
      </w:r>
      <w:r w:rsidR="0072602E">
        <w:rPr>
          <w:lang w:val="pl-PL"/>
        </w:rPr>
        <w:t>skutkowa</w:t>
      </w:r>
      <w:r w:rsidR="0072602E" w:rsidRPr="0072602E">
        <w:rPr>
          <w:lang w:val="pl-PL"/>
        </w:rPr>
        <w:t xml:space="preserve">ły </w:t>
      </w:r>
      <w:r w:rsidR="003E7981">
        <w:rPr>
          <w:lang w:val="pl-PL"/>
        </w:rPr>
        <w:t>„ingerencją” w</w:t>
      </w:r>
      <w:r w:rsidR="00F36858">
        <w:rPr>
          <w:lang w:val="pl-PL"/>
        </w:rPr>
        <w:t> </w:t>
      </w:r>
      <w:r w:rsidR="0072602E" w:rsidRPr="0072602E">
        <w:rPr>
          <w:lang w:val="pl-PL"/>
        </w:rPr>
        <w:t>wykonywani</w:t>
      </w:r>
      <w:r w:rsidR="003E7981">
        <w:rPr>
          <w:lang w:val="pl-PL"/>
        </w:rPr>
        <w:t>e</w:t>
      </w:r>
      <w:r w:rsidR="0072602E" w:rsidRPr="0072602E">
        <w:rPr>
          <w:lang w:val="pl-PL"/>
        </w:rPr>
        <w:t xml:space="preserve"> jeg</w:t>
      </w:r>
      <w:r>
        <w:rPr>
          <w:lang w:val="pl-PL"/>
        </w:rPr>
        <w:t>o prawa</w:t>
      </w:r>
      <w:r w:rsidR="0072602E">
        <w:rPr>
          <w:lang w:val="pl-PL"/>
        </w:rPr>
        <w:t xml:space="preserve"> do </w:t>
      </w:r>
      <w:r w:rsidR="003E7981">
        <w:rPr>
          <w:lang w:val="pl-PL"/>
        </w:rPr>
        <w:t xml:space="preserve">wolności </w:t>
      </w:r>
      <w:r w:rsidR="005C3120" w:rsidRPr="005C3120">
        <w:rPr>
          <w:lang w:val="pl-PL"/>
        </w:rPr>
        <w:t>wyrażania opinii</w:t>
      </w:r>
      <w:r w:rsidR="0072602E">
        <w:rPr>
          <w:lang w:val="pl-PL"/>
        </w:rPr>
        <w:t xml:space="preserve">. </w:t>
      </w:r>
      <w:r w:rsidR="0072602E" w:rsidRPr="001F5F53">
        <w:rPr>
          <w:lang w:val="pl-PL"/>
        </w:rPr>
        <w:t xml:space="preserve">Trybunał </w:t>
      </w:r>
      <w:r w:rsidR="003E7981">
        <w:rPr>
          <w:lang w:val="pl-PL"/>
        </w:rPr>
        <w:t>stwierdza także</w:t>
      </w:r>
      <w:r w:rsidR="000D3E58">
        <w:rPr>
          <w:lang w:val="pl-PL"/>
        </w:rPr>
        <w:t xml:space="preserve">, </w:t>
      </w:r>
      <w:r w:rsidR="003E7981">
        <w:rPr>
          <w:lang w:val="pl-PL"/>
        </w:rPr>
        <w:t>a</w:t>
      </w:r>
      <w:r w:rsidR="0072602E" w:rsidRPr="001F5F53">
        <w:rPr>
          <w:lang w:val="pl-PL"/>
        </w:rPr>
        <w:t xml:space="preserve"> strony </w:t>
      </w:r>
      <w:r w:rsidR="003E7981">
        <w:rPr>
          <w:lang w:val="pl-PL"/>
        </w:rPr>
        <w:t>zgadzają się w tym punkcie</w:t>
      </w:r>
      <w:r w:rsidR="0072602E" w:rsidRPr="001F5F53">
        <w:rPr>
          <w:lang w:val="pl-PL"/>
        </w:rPr>
        <w:t xml:space="preserve">, że </w:t>
      </w:r>
      <w:r w:rsidR="003E7981">
        <w:rPr>
          <w:lang w:val="pl-PL"/>
        </w:rPr>
        <w:t>ingerencja ta</w:t>
      </w:r>
      <w:r w:rsidR="0072602E" w:rsidRPr="001F5F53">
        <w:rPr>
          <w:lang w:val="pl-PL"/>
        </w:rPr>
        <w:t xml:space="preserve"> był</w:t>
      </w:r>
      <w:r w:rsidR="003E7981">
        <w:rPr>
          <w:lang w:val="pl-PL"/>
        </w:rPr>
        <w:t>a</w:t>
      </w:r>
      <w:r w:rsidR="0072602E" w:rsidRPr="001F5F53">
        <w:rPr>
          <w:lang w:val="pl-PL"/>
        </w:rPr>
        <w:t xml:space="preserve"> dozwolon</w:t>
      </w:r>
      <w:r w:rsidR="003E7981">
        <w:rPr>
          <w:lang w:val="pl-PL"/>
        </w:rPr>
        <w:t>a</w:t>
      </w:r>
      <w:r w:rsidR="0072602E" w:rsidRPr="001F5F53">
        <w:rPr>
          <w:lang w:val="pl-PL"/>
        </w:rPr>
        <w:t xml:space="preserve"> przez prawo, </w:t>
      </w:r>
      <w:r w:rsidR="000D3E58">
        <w:rPr>
          <w:lang w:val="pl-PL"/>
        </w:rPr>
        <w:t xml:space="preserve">a dokładnie przez </w:t>
      </w:r>
      <w:r w:rsidR="003E7981">
        <w:rPr>
          <w:lang w:val="pl-PL"/>
        </w:rPr>
        <w:t xml:space="preserve">art. </w:t>
      </w:r>
      <w:r w:rsidR="000D3E58">
        <w:rPr>
          <w:lang w:val="pl-PL"/>
        </w:rPr>
        <w:t xml:space="preserve">23 </w:t>
      </w:r>
      <w:r w:rsidR="003E7981">
        <w:rPr>
          <w:lang w:val="pl-PL"/>
        </w:rPr>
        <w:t xml:space="preserve">i </w:t>
      </w:r>
      <w:r w:rsidR="00BB18B4">
        <w:rPr>
          <w:lang w:val="pl-PL"/>
        </w:rPr>
        <w:t xml:space="preserve">24 Kodeksu </w:t>
      </w:r>
      <w:r w:rsidR="003E7981">
        <w:rPr>
          <w:lang w:val="pl-PL"/>
        </w:rPr>
        <w:t>c</w:t>
      </w:r>
      <w:r w:rsidR="00BB18B4">
        <w:rPr>
          <w:lang w:val="pl-PL"/>
        </w:rPr>
        <w:t xml:space="preserve">ywilnego </w:t>
      </w:r>
      <w:r w:rsidR="00E54863">
        <w:rPr>
          <w:lang w:val="pl-PL"/>
        </w:rPr>
        <w:t>i</w:t>
      </w:r>
      <w:r w:rsidR="00F36858">
        <w:rPr>
          <w:lang w:val="pl-PL"/>
        </w:rPr>
        <w:t> </w:t>
      </w:r>
      <w:r w:rsidR="00E54863">
        <w:rPr>
          <w:lang w:val="pl-PL"/>
        </w:rPr>
        <w:t>w zamierzeniach miał</w:t>
      </w:r>
      <w:r w:rsidR="003E7981">
        <w:rPr>
          <w:lang w:val="pl-PL"/>
        </w:rPr>
        <w:t>a służyć realizacji</w:t>
      </w:r>
      <w:r w:rsidR="00E54863">
        <w:rPr>
          <w:lang w:val="pl-PL"/>
        </w:rPr>
        <w:t xml:space="preserve"> u</w:t>
      </w:r>
      <w:r w:rsidR="00CB667A">
        <w:rPr>
          <w:lang w:val="pl-PL"/>
        </w:rPr>
        <w:t>praw</w:t>
      </w:r>
      <w:r w:rsidR="00E54863">
        <w:rPr>
          <w:lang w:val="pl-PL"/>
        </w:rPr>
        <w:t>nion</w:t>
      </w:r>
      <w:r w:rsidR="003E7981">
        <w:rPr>
          <w:lang w:val="pl-PL"/>
        </w:rPr>
        <w:t>ego</w:t>
      </w:r>
      <w:r w:rsidR="00E54863">
        <w:rPr>
          <w:lang w:val="pl-PL"/>
        </w:rPr>
        <w:t xml:space="preserve"> cel</w:t>
      </w:r>
      <w:r w:rsidR="003E7981">
        <w:rPr>
          <w:lang w:val="pl-PL"/>
        </w:rPr>
        <w:t>u,</w:t>
      </w:r>
      <w:r w:rsidR="009B63CB" w:rsidRPr="001F5F53">
        <w:rPr>
          <w:lang w:val="pl-PL"/>
        </w:rPr>
        <w:t xml:space="preserve"> </w:t>
      </w:r>
      <w:r w:rsidR="00E54863">
        <w:rPr>
          <w:lang w:val="pl-PL"/>
        </w:rPr>
        <w:t>opisan</w:t>
      </w:r>
      <w:r w:rsidR="003E7981">
        <w:rPr>
          <w:lang w:val="pl-PL"/>
        </w:rPr>
        <w:t>ego</w:t>
      </w:r>
      <w:r w:rsidR="00E54863">
        <w:rPr>
          <w:lang w:val="pl-PL"/>
        </w:rPr>
        <w:t xml:space="preserve"> w</w:t>
      </w:r>
      <w:r w:rsidR="00F36858">
        <w:rPr>
          <w:lang w:val="pl-PL"/>
        </w:rPr>
        <w:t> </w:t>
      </w:r>
      <w:r w:rsidR="007D6633">
        <w:rPr>
          <w:lang w:val="pl-PL"/>
        </w:rPr>
        <w:t xml:space="preserve">art. </w:t>
      </w:r>
      <w:r w:rsidR="00E54863">
        <w:rPr>
          <w:lang w:val="pl-PL"/>
        </w:rPr>
        <w:t xml:space="preserve">10 </w:t>
      </w:r>
      <w:r w:rsidR="007D6633">
        <w:rPr>
          <w:lang w:val="pl-PL"/>
        </w:rPr>
        <w:t>ust.</w:t>
      </w:r>
      <w:r w:rsidR="00E54863">
        <w:rPr>
          <w:lang w:val="pl-PL"/>
        </w:rPr>
        <w:t xml:space="preserve"> 2 Konwencji</w:t>
      </w:r>
      <w:r w:rsidR="009B63CB" w:rsidRPr="001F5F53">
        <w:rPr>
          <w:lang w:val="pl-PL"/>
        </w:rPr>
        <w:t xml:space="preserve">, </w:t>
      </w:r>
      <w:r w:rsidR="001F5F53" w:rsidRPr="00BB18B4">
        <w:rPr>
          <w:lang w:val="pl-PL"/>
        </w:rPr>
        <w:t>w szczególności ochron</w:t>
      </w:r>
      <w:r w:rsidR="003E7981">
        <w:rPr>
          <w:lang w:val="pl-PL"/>
        </w:rPr>
        <w:t>ie</w:t>
      </w:r>
      <w:r w:rsidR="001F5F53" w:rsidRPr="00BB18B4">
        <w:rPr>
          <w:lang w:val="pl-PL"/>
        </w:rPr>
        <w:t xml:space="preserve"> „</w:t>
      </w:r>
      <w:r w:rsidR="009578CC">
        <w:rPr>
          <w:lang w:val="pl-PL"/>
        </w:rPr>
        <w:t>dobrego imienia</w:t>
      </w:r>
      <w:r w:rsidR="001F5F53" w:rsidRPr="00BB18B4">
        <w:rPr>
          <w:lang w:val="pl-PL"/>
        </w:rPr>
        <w:t xml:space="preserve"> </w:t>
      </w:r>
      <w:r w:rsidR="003E7981">
        <w:rPr>
          <w:lang w:val="pl-PL"/>
        </w:rPr>
        <w:t>lub</w:t>
      </w:r>
      <w:r w:rsidR="00F36858">
        <w:rPr>
          <w:lang w:val="pl-PL"/>
        </w:rPr>
        <w:t> </w:t>
      </w:r>
      <w:r w:rsidR="001F5F53" w:rsidRPr="00BB18B4">
        <w:rPr>
          <w:lang w:val="pl-PL"/>
        </w:rPr>
        <w:t>praw innych</w:t>
      </w:r>
      <w:r w:rsidR="009578CC">
        <w:rPr>
          <w:lang w:val="pl-PL"/>
        </w:rPr>
        <w:t xml:space="preserve"> osób</w:t>
      </w:r>
      <w:r w:rsidR="001F5F53" w:rsidRPr="00BB18B4">
        <w:rPr>
          <w:lang w:val="pl-PL"/>
        </w:rPr>
        <w:t>”</w:t>
      </w:r>
      <w:r w:rsidR="009578CC">
        <w:rPr>
          <w:lang w:val="pl-PL"/>
        </w:rPr>
        <w:t>.</w:t>
      </w:r>
      <w:r w:rsidR="00334E0C">
        <w:rPr>
          <w:lang w:val="pl-PL"/>
        </w:rPr>
        <w:t xml:space="preserve"> Zatem</w:t>
      </w:r>
      <w:r w:rsidR="001F5F53" w:rsidRPr="00BB18B4">
        <w:rPr>
          <w:lang w:val="pl-PL"/>
        </w:rPr>
        <w:t xml:space="preserve"> jedyną kwesti</w:t>
      </w:r>
      <w:r w:rsidR="006C1281">
        <w:rPr>
          <w:lang w:val="pl-PL"/>
        </w:rPr>
        <w:t>ą</w:t>
      </w:r>
      <w:r w:rsidR="001F5F53" w:rsidRPr="00BB18B4">
        <w:rPr>
          <w:lang w:val="pl-PL"/>
        </w:rPr>
        <w:t xml:space="preserve"> do </w:t>
      </w:r>
      <w:r w:rsidR="00334E0C">
        <w:rPr>
          <w:lang w:val="pl-PL"/>
        </w:rPr>
        <w:t>zbadania</w:t>
      </w:r>
      <w:r w:rsidR="00334E0C" w:rsidRPr="00BB18B4">
        <w:rPr>
          <w:lang w:val="pl-PL"/>
        </w:rPr>
        <w:t xml:space="preserve"> </w:t>
      </w:r>
      <w:r w:rsidR="001F5F53" w:rsidRPr="00BB18B4">
        <w:rPr>
          <w:lang w:val="pl-PL"/>
        </w:rPr>
        <w:t>pozosta</w:t>
      </w:r>
      <w:r w:rsidR="00334E0C">
        <w:rPr>
          <w:lang w:val="pl-PL"/>
        </w:rPr>
        <w:t>je</w:t>
      </w:r>
      <w:r w:rsidR="006C1281">
        <w:rPr>
          <w:lang w:val="pl-PL"/>
        </w:rPr>
        <w:t>,</w:t>
      </w:r>
      <w:r w:rsidR="001F5F53" w:rsidRPr="00BB18B4">
        <w:rPr>
          <w:lang w:val="pl-PL"/>
        </w:rPr>
        <w:t xml:space="preserve"> czy</w:t>
      </w:r>
      <w:r w:rsidR="00F36858">
        <w:rPr>
          <w:lang w:val="pl-PL"/>
        </w:rPr>
        <w:t> </w:t>
      </w:r>
      <w:r w:rsidR="00334E0C">
        <w:rPr>
          <w:lang w:val="pl-PL"/>
        </w:rPr>
        <w:t>ingerencja</w:t>
      </w:r>
      <w:r w:rsidR="001F5F53" w:rsidRPr="00BB18B4">
        <w:rPr>
          <w:lang w:val="pl-PL"/>
        </w:rPr>
        <w:t xml:space="preserve"> był</w:t>
      </w:r>
      <w:r w:rsidR="00334E0C">
        <w:rPr>
          <w:lang w:val="pl-PL"/>
        </w:rPr>
        <w:t>a</w:t>
      </w:r>
      <w:r w:rsidR="001F5F53" w:rsidRPr="00BB18B4">
        <w:rPr>
          <w:lang w:val="pl-PL"/>
        </w:rPr>
        <w:t xml:space="preserve"> „konieczn</w:t>
      </w:r>
      <w:r w:rsidR="00334E0C">
        <w:rPr>
          <w:lang w:val="pl-PL"/>
        </w:rPr>
        <w:t>a</w:t>
      </w:r>
      <w:r w:rsidR="001F5F53" w:rsidRPr="00BB18B4">
        <w:rPr>
          <w:lang w:val="pl-PL"/>
        </w:rPr>
        <w:t xml:space="preserve"> w </w:t>
      </w:r>
      <w:r w:rsidR="00334E0C" w:rsidRPr="00BB18B4">
        <w:rPr>
          <w:lang w:val="pl-PL"/>
        </w:rPr>
        <w:t xml:space="preserve">społeczeństwie </w:t>
      </w:r>
      <w:r w:rsidR="001F5F53" w:rsidRPr="00BB18B4">
        <w:rPr>
          <w:lang w:val="pl-PL"/>
        </w:rPr>
        <w:t>demokratycznym</w:t>
      </w:r>
      <w:r w:rsidR="00E54863" w:rsidRPr="00BB18B4">
        <w:rPr>
          <w:lang w:val="pl-PL"/>
        </w:rPr>
        <w:t>”</w:t>
      </w:r>
      <w:r w:rsidR="006C1281">
        <w:rPr>
          <w:lang w:val="pl-PL"/>
        </w:rPr>
        <w:t>,</w:t>
      </w:r>
      <w:r w:rsidR="00E54863" w:rsidRPr="00BB18B4">
        <w:rPr>
          <w:lang w:val="pl-PL"/>
        </w:rPr>
        <w:t xml:space="preserve"> </w:t>
      </w:r>
      <w:r w:rsidR="00331D90" w:rsidRPr="00BB18B4">
        <w:rPr>
          <w:lang w:val="pl-PL"/>
        </w:rPr>
        <w:t>aby</w:t>
      </w:r>
      <w:r w:rsidR="00F36858">
        <w:rPr>
          <w:lang w:val="pl-PL"/>
        </w:rPr>
        <w:t> </w:t>
      </w:r>
      <w:r>
        <w:rPr>
          <w:lang w:val="pl-PL"/>
        </w:rPr>
        <w:t>taki właśnie cel osiągnąć.</w:t>
      </w:r>
    </w:p>
    <w:p w14:paraId="7184E6A8" w14:textId="4E681860" w:rsidR="004B271D" w:rsidRPr="00BB18B4" w:rsidRDefault="00364BD3" w:rsidP="0033629C">
      <w:pPr>
        <w:pStyle w:val="JuPara"/>
        <w:rPr>
          <w:lang w:val="pl-PL"/>
        </w:rPr>
      </w:pPr>
      <w:r>
        <w:rPr>
          <w:lang w:val="pl-PL"/>
        </w:rPr>
        <w:t>43</w:t>
      </w:r>
      <w:r w:rsidR="009F11C1" w:rsidRPr="00BB18B4">
        <w:rPr>
          <w:lang w:val="pl-PL"/>
        </w:rPr>
        <w:t>.</w:t>
      </w:r>
      <w:r w:rsidR="00BE5073">
        <w:rPr>
          <w:lang w:val="pl-PL"/>
        </w:rPr>
        <w:t xml:space="preserve"> </w:t>
      </w:r>
      <w:r w:rsidR="00B15B4A" w:rsidRPr="00BB18B4">
        <w:rPr>
          <w:lang w:val="pl-PL"/>
        </w:rPr>
        <w:t xml:space="preserve">Trybunał </w:t>
      </w:r>
      <w:r w:rsidR="00334E0C">
        <w:rPr>
          <w:lang w:val="pl-PL"/>
        </w:rPr>
        <w:t>przypomina</w:t>
      </w:r>
      <w:r w:rsidR="00B15B4A" w:rsidRPr="00BB18B4">
        <w:rPr>
          <w:lang w:val="pl-PL"/>
        </w:rPr>
        <w:t>, ż</w:t>
      </w:r>
      <w:r w:rsidR="00334E0C">
        <w:rPr>
          <w:lang w:val="pl-PL"/>
        </w:rPr>
        <w:t>e</w:t>
      </w:r>
      <w:r w:rsidR="00B15B4A" w:rsidRPr="00BB18B4">
        <w:rPr>
          <w:lang w:val="pl-PL"/>
        </w:rPr>
        <w:t xml:space="preserve"> </w:t>
      </w:r>
      <w:r w:rsidR="00334E0C">
        <w:rPr>
          <w:lang w:val="pl-PL"/>
        </w:rPr>
        <w:t>przy</w:t>
      </w:r>
      <w:r w:rsidR="00334E0C" w:rsidRPr="00BB18B4">
        <w:rPr>
          <w:lang w:val="pl-PL"/>
        </w:rPr>
        <w:t xml:space="preserve"> </w:t>
      </w:r>
      <w:r w:rsidR="00B15B4A" w:rsidRPr="00BB18B4">
        <w:rPr>
          <w:lang w:val="pl-PL"/>
        </w:rPr>
        <w:t xml:space="preserve">wykonywania </w:t>
      </w:r>
      <w:r>
        <w:rPr>
          <w:lang w:val="pl-PL"/>
        </w:rPr>
        <w:t>swoje</w:t>
      </w:r>
      <w:r w:rsidR="00334E0C">
        <w:rPr>
          <w:lang w:val="pl-PL"/>
        </w:rPr>
        <w:t>j jurysdykcji nadzorczej</w:t>
      </w:r>
      <w:r w:rsidR="00B52E33" w:rsidRPr="00BB18B4">
        <w:rPr>
          <w:lang w:val="pl-PL"/>
        </w:rPr>
        <w:t xml:space="preserve">, musi </w:t>
      </w:r>
      <w:r w:rsidR="00334E0C">
        <w:rPr>
          <w:lang w:val="pl-PL"/>
        </w:rPr>
        <w:t>przyjrzeć się ingerencji w</w:t>
      </w:r>
      <w:r w:rsidR="00B52E33" w:rsidRPr="00BB18B4">
        <w:rPr>
          <w:lang w:val="pl-PL"/>
        </w:rPr>
        <w:t xml:space="preserve"> praw</w:t>
      </w:r>
      <w:r w:rsidR="00334E0C">
        <w:rPr>
          <w:lang w:val="pl-PL"/>
        </w:rPr>
        <w:t>o</w:t>
      </w:r>
      <w:r w:rsidR="00B52E33" w:rsidRPr="00BB18B4">
        <w:rPr>
          <w:lang w:val="pl-PL"/>
        </w:rPr>
        <w:t xml:space="preserve"> skarżącego do wolności </w:t>
      </w:r>
      <w:r w:rsidR="005C3120" w:rsidRPr="005C3120">
        <w:rPr>
          <w:lang w:val="pl-PL"/>
        </w:rPr>
        <w:t>wyrażania opinii</w:t>
      </w:r>
      <w:r w:rsidR="00B52E33" w:rsidRPr="00BB18B4">
        <w:rPr>
          <w:lang w:val="pl-PL"/>
        </w:rPr>
        <w:t xml:space="preserve"> w świetle </w:t>
      </w:r>
      <w:r>
        <w:rPr>
          <w:lang w:val="pl-PL"/>
        </w:rPr>
        <w:t>sprawy</w:t>
      </w:r>
      <w:r w:rsidR="00334E0C">
        <w:rPr>
          <w:lang w:val="pl-PL"/>
        </w:rPr>
        <w:t xml:space="preserve"> jako całości</w:t>
      </w:r>
      <w:r>
        <w:rPr>
          <w:lang w:val="pl-PL"/>
        </w:rPr>
        <w:t xml:space="preserve">, </w:t>
      </w:r>
      <w:r w:rsidR="00334E0C">
        <w:rPr>
          <w:lang w:val="pl-PL"/>
        </w:rPr>
        <w:t xml:space="preserve">w tym </w:t>
      </w:r>
      <w:r>
        <w:rPr>
          <w:lang w:val="pl-PL"/>
        </w:rPr>
        <w:t>kwestionowanych</w:t>
      </w:r>
      <w:r w:rsidR="00B52E33" w:rsidRPr="00BB18B4">
        <w:rPr>
          <w:lang w:val="pl-PL"/>
        </w:rPr>
        <w:t xml:space="preserve"> twierdzeń, kontekstu w jakim zostały wypowiedziane</w:t>
      </w:r>
      <w:r w:rsidR="00334E0C">
        <w:rPr>
          <w:lang w:val="pl-PL"/>
        </w:rPr>
        <w:t>,</w:t>
      </w:r>
      <w:r w:rsidR="00B52E33" w:rsidRPr="00BB18B4">
        <w:rPr>
          <w:lang w:val="pl-PL"/>
        </w:rPr>
        <w:t xml:space="preserve"> </w:t>
      </w:r>
      <w:r w:rsidR="00BB18B4">
        <w:rPr>
          <w:lang w:val="pl-PL"/>
        </w:rPr>
        <w:t>a takż</w:t>
      </w:r>
      <w:r w:rsidR="00B52E33" w:rsidRPr="00BB18B4">
        <w:rPr>
          <w:lang w:val="pl-PL"/>
        </w:rPr>
        <w:t xml:space="preserve">e szczególnych okoliczności w jakich padły (zob. </w:t>
      </w:r>
      <w:proofErr w:type="spellStart"/>
      <w:r w:rsidR="00B52E33" w:rsidRPr="00BB18B4">
        <w:rPr>
          <w:i/>
          <w:lang w:val="pl-PL"/>
        </w:rPr>
        <w:t>Feldek</w:t>
      </w:r>
      <w:proofErr w:type="spellEnd"/>
      <w:r w:rsidR="00B52E33" w:rsidRPr="00BB18B4">
        <w:rPr>
          <w:i/>
          <w:lang w:val="pl-PL"/>
        </w:rPr>
        <w:t xml:space="preserve"> p</w:t>
      </w:r>
      <w:r w:rsidR="0098228D" w:rsidRPr="00BB18B4">
        <w:rPr>
          <w:i/>
          <w:lang w:val="pl-PL"/>
        </w:rPr>
        <w:t>.</w:t>
      </w:r>
      <w:r w:rsidR="00BE5073">
        <w:rPr>
          <w:i/>
          <w:lang w:val="pl-PL"/>
        </w:rPr>
        <w:t xml:space="preserve"> </w:t>
      </w:r>
      <w:r w:rsidR="00B52E33" w:rsidRPr="00BB18B4">
        <w:rPr>
          <w:i/>
          <w:lang w:val="pl-PL"/>
        </w:rPr>
        <w:t>Słowacji</w:t>
      </w:r>
      <w:r w:rsidR="0098228D" w:rsidRPr="00BB18B4">
        <w:rPr>
          <w:i/>
          <w:lang w:val="pl-PL"/>
        </w:rPr>
        <w:t>,</w:t>
      </w:r>
      <w:r w:rsidR="0098228D" w:rsidRPr="00BB18B4">
        <w:rPr>
          <w:lang w:val="pl-PL"/>
        </w:rPr>
        <w:t xml:space="preserve"> </w:t>
      </w:r>
      <w:r w:rsidR="00B52E33" w:rsidRPr="00BB18B4">
        <w:rPr>
          <w:lang w:val="pl-PL"/>
        </w:rPr>
        <w:t>cyt</w:t>
      </w:r>
      <w:r w:rsidR="007D6633">
        <w:rPr>
          <w:lang w:val="pl-PL"/>
        </w:rPr>
        <w:t>.</w:t>
      </w:r>
      <w:r w:rsidR="00B52E33" w:rsidRPr="00BB18B4">
        <w:rPr>
          <w:lang w:val="pl-PL"/>
        </w:rPr>
        <w:t xml:space="preserve"> pow</w:t>
      </w:r>
      <w:r w:rsidR="007D6633">
        <w:rPr>
          <w:lang w:val="pl-PL"/>
        </w:rPr>
        <w:t>.</w:t>
      </w:r>
      <w:r w:rsidR="0098228D" w:rsidRPr="00BB18B4">
        <w:rPr>
          <w:lang w:val="pl-PL"/>
        </w:rPr>
        <w:t>, § 77).</w:t>
      </w:r>
    </w:p>
    <w:p w14:paraId="1291A5F5" w14:textId="64A55A05" w:rsidR="004B271D" w:rsidRPr="00FA0583" w:rsidRDefault="00364BD3" w:rsidP="0033629C">
      <w:pPr>
        <w:pStyle w:val="JuPara"/>
        <w:rPr>
          <w:lang w:val="pl-PL"/>
        </w:rPr>
      </w:pPr>
      <w:r>
        <w:rPr>
          <w:lang w:val="pl-PL"/>
        </w:rPr>
        <w:lastRenderedPageBreak/>
        <w:t>44</w:t>
      </w:r>
      <w:r w:rsidR="00400A33" w:rsidRPr="00BB18B4">
        <w:rPr>
          <w:lang w:val="pl-PL"/>
        </w:rPr>
        <w:t>.</w:t>
      </w:r>
      <w:r w:rsidR="00BE5073">
        <w:rPr>
          <w:lang w:val="pl-PL"/>
        </w:rPr>
        <w:t xml:space="preserve"> </w:t>
      </w:r>
      <w:r w:rsidR="00B52E33" w:rsidRPr="00BB18B4">
        <w:rPr>
          <w:lang w:val="pl-PL"/>
        </w:rPr>
        <w:t xml:space="preserve">Trybunał uważa, iż w </w:t>
      </w:r>
      <w:r w:rsidR="009F2BFB">
        <w:rPr>
          <w:lang w:val="pl-PL"/>
        </w:rPr>
        <w:t>niniejszej</w:t>
      </w:r>
      <w:r w:rsidR="009F2BFB" w:rsidRPr="00BB18B4">
        <w:rPr>
          <w:lang w:val="pl-PL"/>
        </w:rPr>
        <w:t xml:space="preserve"> </w:t>
      </w:r>
      <w:r w:rsidR="00B52E33" w:rsidRPr="00BB18B4">
        <w:rPr>
          <w:lang w:val="pl-PL"/>
        </w:rPr>
        <w:t xml:space="preserve">sprawie, </w:t>
      </w:r>
      <w:r w:rsidR="009F2BFB">
        <w:rPr>
          <w:lang w:val="pl-PL"/>
        </w:rPr>
        <w:t>pierwszorzędne znaczenie miał</w:t>
      </w:r>
      <w:r w:rsidR="00B52E33" w:rsidRPr="00BB18B4">
        <w:rPr>
          <w:lang w:val="pl-PL"/>
        </w:rPr>
        <w:t xml:space="preserve"> fakt, że </w:t>
      </w:r>
      <w:r w:rsidR="009F2BFB">
        <w:rPr>
          <w:lang w:val="pl-PL"/>
        </w:rPr>
        <w:t xml:space="preserve">wydarzenia </w:t>
      </w:r>
      <w:r w:rsidR="00B52E33" w:rsidRPr="00BB18B4">
        <w:rPr>
          <w:lang w:val="pl-PL"/>
        </w:rPr>
        <w:t xml:space="preserve">opisane w </w:t>
      </w:r>
      <w:r w:rsidR="009F2BFB">
        <w:rPr>
          <w:lang w:val="pl-PL"/>
        </w:rPr>
        <w:t>przedmiotowym</w:t>
      </w:r>
      <w:r w:rsidR="009F2BFB" w:rsidRPr="00BB18B4">
        <w:rPr>
          <w:lang w:val="pl-PL"/>
        </w:rPr>
        <w:t xml:space="preserve"> </w:t>
      </w:r>
      <w:r w:rsidR="00B52E33" w:rsidRPr="00BB18B4">
        <w:rPr>
          <w:lang w:val="pl-PL"/>
        </w:rPr>
        <w:t xml:space="preserve">artykule </w:t>
      </w:r>
      <w:r w:rsidR="00BB18B4">
        <w:rPr>
          <w:lang w:val="pl-PL"/>
        </w:rPr>
        <w:t>odnosiły się do</w:t>
      </w:r>
      <w:r w:rsidR="00F36858">
        <w:rPr>
          <w:lang w:val="pl-PL"/>
        </w:rPr>
        <w:t> </w:t>
      </w:r>
      <w:r w:rsidR="009F2BFB">
        <w:rPr>
          <w:lang w:val="pl-PL"/>
        </w:rPr>
        <w:t>sprawy</w:t>
      </w:r>
      <w:r w:rsidR="00BB18B4">
        <w:rPr>
          <w:lang w:val="pl-PL"/>
        </w:rPr>
        <w:t>, któ</w:t>
      </w:r>
      <w:r w:rsidR="00B52E33" w:rsidRPr="00BB18B4">
        <w:rPr>
          <w:lang w:val="pl-PL"/>
        </w:rPr>
        <w:t>r</w:t>
      </w:r>
      <w:r w:rsidR="009F2BFB">
        <w:rPr>
          <w:lang w:val="pl-PL"/>
        </w:rPr>
        <w:t>a</w:t>
      </w:r>
      <w:r w:rsidR="00B52E33" w:rsidRPr="00BB18B4">
        <w:rPr>
          <w:lang w:val="pl-PL"/>
        </w:rPr>
        <w:t xml:space="preserve"> w tamtym czasie był</w:t>
      </w:r>
      <w:r w:rsidR="009F2BFB">
        <w:rPr>
          <w:lang w:val="pl-PL"/>
        </w:rPr>
        <w:t>a</w:t>
      </w:r>
      <w:r w:rsidR="00B52E33" w:rsidRPr="00BB18B4">
        <w:rPr>
          <w:lang w:val="pl-PL"/>
        </w:rPr>
        <w:t xml:space="preserve"> </w:t>
      </w:r>
      <w:r w:rsidR="009F2BFB">
        <w:rPr>
          <w:lang w:val="pl-PL"/>
        </w:rPr>
        <w:t>szeroko komentowana w</w:t>
      </w:r>
      <w:r w:rsidR="00B52E33" w:rsidRPr="00BB18B4">
        <w:rPr>
          <w:lang w:val="pl-PL"/>
        </w:rPr>
        <w:t xml:space="preserve"> med</w:t>
      </w:r>
      <w:r w:rsidR="00BB18B4">
        <w:rPr>
          <w:lang w:val="pl-PL"/>
        </w:rPr>
        <w:t>i</w:t>
      </w:r>
      <w:r w:rsidR="009F2BFB">
        <w:rPr>
          <w:lang w:val="pl-PL"/>
        </w:rPr>
        <w:t>ach</w:t>
      </w:r>
      <w:r w:rsidR="00327852" w:rsidRPr="00BB18B4">
        <w:rPr>
          <w:lang w:val="pl-PL"/>
        </w:rPr>
        <w:t xml:space="preserve"> w</w:t>
      </w:r>
      <w:r w:rsidR="00F36858">
        <w:rPr>
          <w:lang w:val="pl-PL"/>
        </w:rPr>
        <w:t> </w:t>
      </w:r>
      <w:r w:rsidR="00327852" w:rsidRPr="00BB18B4">
        <w:rPr>
          <w:lang w:val="pl-PL"/>
        </w:rPr>
        <w:t xml:space="preserve">Polsce, to jest </w:t>
      </w:r>
      <w:r w:rsidR="009F2BFB">
        <w:rPr>
          <w:lang w:val="pl-PL"/>
        </w:rPr>
        <w:t>rzekomego</w:t>
      </w:r>
      <w:r w:rsidR="009F2BFB" w:rsidRPr="00BB18B4">
        <w:rPr>
          <w:lang w:val="pl-PL"/>
        </w:rPr>
        <w:t xml:space="preserve"> </w:t>
      </w:r>
      <w:r w:rsidR="00327852" w:rsidRPr="00BB18B4">
        <w:rPr>
          <w:lang w:val="pl-PL"/>
        </w:rPr>
        <w:t xml:space="preserve">porwania 17-letniej córki </w:t>
      </w:r>
      <w:r w:rsidR="009F2BFB">
        <w:rPr>
          <w:lang w:val="pl-PL"/>
        </w:rPr>
        <w:t>P</w:t>
      </w:r>
      <w:r w:rsidR="00327852" w:rsidRPr="00BB18B4">
        <w:rPr>
          <w:lang w:val="pl-PL"/>
        </w:rPr>
        <w:t xml:space="preserve">ana Kerna, ważnego polityka i wicemarszałka Sejmu. Obecność tej sprawy w mediach </w:t>
      </w:r>
      <w:r w:rsidR="007C220F">
        <w:rPr>
          <w:lang w:val="pl-PL"/>
        </w:rPr>
        <w:t xml:space="preserve">zapoczątkował </w:t>
      </w:r>
      <w:r w:rsidR="00327852" w:rsidRPr="00BB18B4">
        <w:rPr>
          <w:lang w:val="pl-PL"/>
        </w:rPr>
        <w:t xml:space="preserve">sam </w:t>
      </w:r>
      <w:r w:rsidR="007C220F">
        <w:rPr>
          <w:lang w:val="pl-PL"/>
        </w:rPr>
        <w:t>P</w:t>
      </w:r>
      <w:r w:rsidR="00327852" w:rsidRPr="00BB18B4">
        <w:rPr>
          <w:lang w:val="pl-PL"/>
        </w:rPr>
        <w:t>an Kern, który w telewizji z</w:t>
      </w:r>
      <w:r w:rsidR="007C220F">
        <w:rPr>
          <w:lang w:val="pl-PL"/>
        </w:rPr>
        <w:t>aapelował</w:t>
      </w:r>
      <w:r w:rsidR="00327852" w:rsidRPr="00BB18B4">
        <w:rPr>
          <w:lang w:val="pl-PL"/>
        </w:rPr>
        <w:t xml:space="preserve"> o pomoc w</w:t>
      </w:r>
      <w:r w:rsidR="00F36858">
        <w:rPr>
          <w:lang w:val="pl-PL"/>
        </w:rPr>
        <w:t> </w:t>
      </w:r>
      <w:r w:rsidR="00327852" w:rsidRPr="00BB18B4">
        <w:rPr>
          <w:lang w:val="pl-PL"/>
        </w:rPr>
        <w:t>odnalezieniu córki.</w:t>
      </w:r>
      <w:r w:rsidR="00BE5073">
        <w:rPr>
          <w:lang w:val="pl-PL"/>
        </w:rPr>
        <w:t xml:space="preserve"> </w:t>
      </w:r>
      <w:r w:rsidR="00327852" w:rsidRPr="00BB18B4">
        <w:rPr>
          <w:lang w:val="pl-PL"/>
        </w:rPr>
        <w:t xml:space="preserve">Pan Kern wszczął także postępowanie karne przeciwko </w:t>
      </w:r>
      <w:r w:rsidR="007C220F">
        <w:rPr>
          <w:lang w:val="pl-PL"/>
        </w:rPr>
        <w:t>P</w:t>
      </w:r>
      <w:r w:rsidR="00327852" w:rsidRPr="00BB18B4">
        <w:rPr>
          <w:lang w:val="pl-PL"/>
        </w:rPr>
        <w:t xml:space="preserve">anu Gąsior </w:t>
      </w:r>
      <w:r w:rsidR="007C220F">
        <w:rPr>
          <w:lang w:val="pl-PL"/>
        </w:rPr>
        <w:t>i</w:t>
      </w:r>
      <w:r w:rsidR="007C220F" w:rsidRPr="00BB18B4">
        <w:rPr>
          <w:lang w:val="pl-PL"/>
        </w:rPr>
        <w:t xml:space="preserve"> </w:t>
      </w:r>
      <w:r w:rsidR="007C220F">
        <w:rPr>
          <w:lang w:val="pl-PL"/>
        </w:rPr>
        <w:t>P</w:t>
      </w:r>
      <w:r w:rsidR="00327852" w:rsidRPr="00BB18B4">
        <w:rPr>
          <w:lang w:val="pl-PL"/>
        </w:rPr>
        <w:t xml:space="preserve">ani </w:t>
      </w:r>
      <w:proofErr w:type="spellStart"/>
      <w:r w:rsidR="002D126B" w:rsidRPr="00BB18B4">
        <w:rPr>
          <w:lang w:val="pl-PL"/>
        </w:rPr>
        <w:t>Malisiewicz</w:t>
      </w:r>
      <w:proofErr w:type="spellEnd"/>
      <w:r w:rsidR="002D126B" w:rsidRPr="00BB18B4">
        <w:rPr>
          <w:lang w:val="pl-PL"/>
        </w:rPr>
        <w:t>-</w:t>
      </w:r>
      <w:r w:rsidR="00400A33" w:rsidRPr="00BB18B4">
        <w:rPr>
          <w:lang w:val="pl-PL"/>
        </w:rPr>
        <w:t>Gąsior</w:t>
      </w:r>
      <w:r w:rsidR="002D126B" w:rsidRPr="00BB18B4">
        <w:rPr>
          <w:lang w:val="pl-PL"/>
        </w:rPr>
        <w:t>,</w:t>
      </w:r>
      <w:r w:rsidR="00327852" w:rsidRPr="00BB18B4">
        <w:rPr>
          <w:lang w:val="pl-PL"/>
        </w:rPr>
        <w:t xml:space="preserve"> rodzicom chłopaka swojej córki, w</w:t>
      </w:r>
      <w:r w:rsidR="00F36858">
        <w:rPr>
          <w:lang w:val="pl-PL"/>
        </w:rPr>
        <w:t> </w:t>
      </w:r>
      <w:r w:rsidR="007C220F">
        <w:rPr>
          <w:lang w:val="pl-PL"/>
        </w:rPr>
        <w:t>toku</w:t>
      </w:r>
      <w:r w:rsidR="00327852" w:rsidRPr="00BB18B4">
        <w:rPr>
          <w:lang w:val="pl-PL"/>
        </w:rPr>
        <w:t xml:space="preserve"> którego zostali </w:t>
      </w:r>
      <w:r>
        <w:rPr>
          <w:lang w:val="pl-PL"/>
        </w:rPr>
        <w:t xml:space="preserve">oni </w:t>
      </w:r>
      <w:r w:rsidR="00327852" w:rsidRPr="00BB18B4">
        <w:rPr>
          <w:lang w:val="pl-PL"/>
        </w:rPr>
        <w:t>zatrzymani i aresztowani, ich dom został przeszukany</w:t>
      </w:r>
      <w:r>
        <w:rPr>
          <w:lang w:val="pl-PL"/>
        </w:rPr>
        <w:t>,</w:t>
      </w:r>
      <w:r w:rsidR="00327852" w:rsidRPr="00BB18B4">
        <w:rPr>
          <w:lang w:val="pl-PL"/>
        </w:rPr>
        <w:t xml:space="preserve"> a rozmowy telefoniczne </w:t>
      </w:r>
      <w:r w:rsidR="007C220F">
        <w:rPr>
          <w:lang w:val="pl-PL"/>
        </w:rPr>
        <w:t>były podsłuchiwane</w:t>
      </w:r>
      <w:r w:rsidR="00327852" w:rsidRPr="00BB18B4">
        <w:rPr>
          <w:lang w:val="pl-PL"/>
        </w:rPr>
        <w:t xml:space="preserve">. </w:t>
      </w:r>
      <w:r w:rsidR="00BB18B4" w:rsidRPr="00BB18B4">
        <w:rPr>
          <w:lang w:val="pl-PL"/>
        </w:rPr>
        <w:t>W końcu, po</w:t>
      </w:r>
      <w:r w:rsidR="00F36858">
        <w:rPr>
          <w:lang w:val="pl-PL"/>
        </w:rPr>
        <w:t> </w:t>
      </w:r>
      <w:r w:rsidR="00BB18B4" w:rsidRPr="00BB18B4">
        <w:rPr>
          <w:lang w:val="pl-PL"/>
        </w:rPr>
        <w:t xml:space="preserve">przeniesieniu postępowania do innego </w:t>
      </w:r>
      <w:r w:rsidR="00325097">
        <w:rPr>
          <w:lang w:val="pl-PL"/>
        </w:rPr>
        <w:t>okręgu</w:t>
      </w:r>
      <w:r w:rsidR="00BB18B4" w:rsidRPr="00BB18B4">
        <w:rPr>
          <w:lang w:val="pl-PL"/>
        </w:rPr>
        <w:t xml:space="preserve">, zarzuty porwania uznane zostały za bezpodstawne, postępowanie zostało umorzone, </w:t>
      </w:r>
      <w:r w:rsidR="007C220F">
        <w:rPr>
          <w:lang w:val="pl-PL"/>
        </w:rPr>
        <w:t xml:space="preserve">a </w:t>
      </w:r>
      <w:r w:rsidR="007C220F" w:rsidRPr="00BB18B4">
        <w:rPr>
          <w:lang w:val="pl-PL"/>
        </w:rPr>
        <w:t>przeciwko prok</w:t>
      </w:r>
      <w:r w:rsidR="007C220F">
        <w:rPr>
          <w:lang w:val="pl-PL"/>
        </w:rPr>
        <w:t xml:space="preserve">uratorom, którzy wszczęli </w:t>
      </w:r>
      <w:r w:rsidR="007C220F" w:rsidRPr="00BB18B4">
        <w:rPr>
          <w:lang w:val="pl-PL"/>
        </w:rPr>
        <w:t xml:space="preserve">sprawę </w:t>
      </w:r>
      <w:r w:rsidR="00BB18B4" w:rsidRPr="00BB18B4">
        <w:rPr>
          <w:lang w:val="pl-PL"/>
        </w:rPr>
        <w:t xml:space="preserve">wszczęto postępowanie dyscyplinarne. </w:t>
      </w:r>
    </w:p>
    <w:p w14:paraId="78986345" w14:textId="1E62FD50" w:rsidR="003B36CB" w:rsidRPr="00AA5858" w:rsidRDefault="004B22AD" w:rsidP="0033629C">
      <w:pPr>
        <w:pStyle w:val="JuPara"/>
        <w:rPr>
          <w:lang w:val="pl-PL"/>
        </w:rPr>
      </w:pPr>
      <w:r w:rsidRPr="000D329C">
        <w:rPr>
          <w:lang w:val="pl-PL"/>
        </w:rPr>
        <w:t>45</w:t>
      </w:r>
      <w:r w:rsidR="00C03D7B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325097">
        <w:rPr>
          <w:lang w:val="pl-PL"/>
        </w:rPr>
        <w:t>Magazyn</w:t>
      </w:r>
      <w:r w:rsidR="00325097" w:rsidRPr="00E85757">
        <w:rPr>
          <w:lang w:val="pl-PL"/>
        </w:rPr>
        <w:t xml:space="preserve"> </w:t>
      </w:r>
      <w:r w:rsidR="00E85757" w:rsidRPr="00E85757">
        <w:rPr>
          <w:lang w:val="pl-PL"/>
        </w:rPr>
        <w:t xml:space="preserve">Angora, </w:t>
      </w:r>
      <w:r w:rsidR="00325097">
        <w:rPr>
          <w:lang w:val="pl-PL"/>
        </w:rPr>
        <w:t>należący do</w:t>
      </w:r>
      <w:r w:rsidR="00BB18B4">
        <w:rPr>
          <w:lang w:val="pl-PL"/>
        </w:rPr>
        <w:t xml:space="preserve"> skarżąc</w:t>
      </w:r>
      <w:r w:rsidR="00325097">
        <w:rPr>
          <w:lang w:val="pl-PL"/>
        </w:rPr>
        <w:t>ego</w:t>
      </w:r>
      <w:r w:rsidR="00C6212D">
        <w:rPr>
          <w:lang w:val="pl-PL"/>
        </w:rPr>
        <w:t>,</w:t>
      </w:r>
      <w:r w:rsidR="00BB18B4">
        <w:rPr>
          <w:lang w:val="pl-PL"/>
        </w:rPr>
        <w:t xml:space="preserve"> publikował reportaże dotyczące</w:t>
      </w:r>
      <w:r w:rsidR="00E85757" w:rsidRPr="00E85757">
        <w:rPr>
          <w:lang w:val="pl-PL"/>
        </w:rPr>
        <w:t xml:space="preserve"> przedmiotowej historii w serii artykułów. Jed</w:t>
      </w:r>
      <w:r w:rsidR="00325097">
        <w:rPr>
          <w:lang w:val="pl-PL"/>
        </w:rPr>
        <w:t>en z nich,</w:t>
      </w:r>
      <w:r w:rsidR="00E85757" w:rsidRPr="00E85757">
        <w:rPr>
          <w:lang w:val="pl-PL"/>
        </w:rPr>
        <w:t xml:space="preserve"> opublikowany w dniu 16 sierpnia 1992</w:t>
      </w:r>
      <w:r w:rsidR="00325097">
        <w:rPr>
          <w:lang w:val="pl-PL"/>
        </w:rPr>
        <w:t xml:space="preserve"> </w:t>
      </w:r>
      <w:r w:rsidR="00E85757" w:rsidRPr="00E85757">
        <w:rPr>
          <w:lang w:val="pl-PL"/>
        </w:rPr>
        <w:t>r. był wywiad</w:t>
      </w:r>
      <w:r w:rsidR="00325097">
        <w:rPr>
          <w:lang w:val="pl-PL"/>
        </w:rPr>
        <w:t>em</w:t>
      </w:r>
      <w:r w:rsidR="00E85757" w:rsidRPr="00E85757">
        <w:rPr>
          <w:lang w:val="pl-PL"/>
        </w:rPr>
        <w:t xml:space="preserve"> z </w:t>
      </w:r>
      <w:r w:rsidR="00325097">
        <w:rPr>
          <w:lang w:val="pl-PL"/>
        </w:rPr>
        <w:t xml:space="preserve">Panem </w:t>
      </w:r>
      <w:r w:rsidR="00E85757" w:rsidRPr="00E85757">
        <w:rPr>
          <w:lang w:val="pl-PL"/>
        </w:rPr>
        <w:t xml:space="preserve">Michałem </w:t>
      </w:r>
      <w:proofErr w:type="spellStart"/>
      <w:r w:rsidR="00E85757" w:rsidRPr="00E85757">
        <w:rPr>
          <w:lang w:val="pl-PL"/>
        </w:rPr>
        <w:t>Pliseckim</w:t>
      </w:r>
      <w:proofErr w:type="spellEnd"/>
      <w:r w:rsidR="00E85757" w:rsidRPr="00E85757">
        <w:rPr>
          <w:lang w:val="pl-PL"/>
        </w:rPr>
        <w:t xml:space="preserve"> – adwokatem reprezentują</w:t>
      </w:r>
      <w:r w:rsidR="00E85757">
        <w:rPr>
          <w:lang w:val="pl-PL"/>
        </w:rPr>
        <w:t xml:space="preserve">cym </w:t>
      </w:r>
      <w:r w:rsidR="00325097">
        <w:rPr>
          <w:lang w:val="pl-PL"/>
        </w:rPr>
        <w:t>P</w:t>
      </w:r>
      <w:r w:rsidR="00E85757">
        <w:rPr>
          <w:lang w:val="pl-PL"/>
        </w:rPr>
        <w:t xml:space="preserve">ana Gąsior </w:t>
      </w:r>
      <w:r w:rsidR="00325097">
        <w:rPr>
          <w:lang w:val="pl-PL"/>
        </w:rPr>
        <w:t>i P</w:t>
      </w:r>
      <w:r w:rsidR="00E85757">
        <w:rPr>
          <w:lang w:val="pl-PL"/>
        </w:rPr>
        <w:t xml:space="preserve">anią </w:t>
      </w:r>
      <w:proofErr w:type="spellStart"/>
      <w:r w:rsidR="00E014F1" w:rsidRPr="00E85757">
        <w:rPr>
          <w:lang w:val="pl-PL"/>
        </w:rPr>
        <w:t>Malisiewicz</w:t>
      </w:r>
      <w:proofErr w:type="spellEnd"/>
      <w:r w:rsidR="00E014F1" w:rsidRPr="00E85757">
        <w:rPr>
          <w:lang w:val="pl-PL"/>
        </w:rPr>
        <w:t>-</w:t>
      </w:r>
      <w:r w:rsidR="00400A33" w:rsidRPr="00E85757">
        <w:rPr>
          <w:lang w:val="pl-PL"/>
        </w:rPr>
        <w:t>Gąsior</w:t>
      </w:r>
      <w:r w:rsidR="002D126B" w:rsidRPr="00E85757">
        <w:rPr>
          <w:lang w:val="pl-PL"/>
        </w:rPr>
        <w:t xml:space="preserve">. </w:t>
      </w:r>
      <w:r w:rsidR="00E85757">
        <w:rPr>
          <w:lang w:val="pl-PL"/>
        </w:rPr>
        <w:t xml:space="preserve">W reakcji na </w:t>
      </w:r>
      <w:r w:rsidR="00325097">
        <w:rPr>
          <w:lang w:val="pl-PL"/>
        </w:rPr>
        <w:t>tą</w:t>
      </w:r>
      <w:r w:rsidR="00325097" w:rsidRPr="00AA5858">
        <w:rPr>
          <w:lang w:val="pl-PL"/>
        </w:rPr>
        <w:t xml:space="preserve"> </w:t>
      </w:r>
      <w:r w:rsidR="00BB18B4" w:rsidRPr="00AA5858">
        <w:rPr>
          <w:lang w:val="pl-PL"/>
        </w:rPr>
        <w:t xml:space="preserve">publikację </w:t>
      </w:r>
      <w:r w:rsidR="00325097">
        <w:rPr>
          <w:lang w:val="pl-PL"/>
        </w:rPr>
        <w:t>P</w:t>
      </w:r>
      <w:r w:rsidR="00BB18B4" w:rsidRPr="00AA5858">
        <w:rPr>
          <w:lang w:val="pl-PL"/>
        </w:rPr>
        <w:t>an Kern wszczą</w:t>
      </w:r>
      <w:r w:rsidR="00E85757" w:rsidRPr="00AA5858">
        <w:rPr>
          <w:lang w:val="pl-PL"/>
        </w:rPr>
        <w:t>ł postępowanie cywilne przeciwko skarżącemu</w:t>
      </w:r>
      <w:r w:rsidR="00325097">
        <w:rPr>
          <w:lang w:val="pl-PL"/>
        </w:rPr>
        <w:t>, w którym</w:t>
      </w:r>
      <w:r w:rsidR="00E85757" w:rsidRPr="00AA5858">
        <w:rPr>
          <w:lang w:val="pl-PL"/>
        </w:rPr>
        <w:t xml:space="preserve"> sąd</w:t>
      </w:r>
      <w:r w:rsidR="00AF4CFB">
        <w:rPr>
          <w:lang w:val="pl-PL"/>
        </w:rPr>
        <w:t>y</w:t>
      </w:r>
      <w:r w:rsidR="00E85757" w:rsidRPr="00AA5858">
        <w:rPr>
          <w:lang w:val="pl-PL"/>
        </w:rPr>
        <w:t xml:space="preserve"> krajow</w:t>
      </w:r>
      <w:r w:rsidR="00AF4CFB">
        <w:rPr>
          <w:lang w:val="pl-PL"/>
        </w:rPr>
        <w:t>e</w:t>
      </w:r>
      <w:r w:rsidR="00E85757" w:rsidRPr="00AA5858">
        <w:rPr>
          <w:lang w:val="pl-PL"/>
        </w:rPr>
        <w:t xml:space="preserve"> uznał</w:t>
      </w:r>
      <w:r w:rsidR="00AF4CFB">
        <w:rPr>
          <w:lang w:val="pl-PL"/>
        </w:rPr>
        <w:t>y</w:t>
      </w:r>
      <w:r w:rsidR="00E85757" w:rsidRPr="00AA5858">
        <w:rPr>
          <w:lang w:val="pl-PL"/>
        </w:rPr>
        <w:t xml:space="preserve">, że </w:t>
      </w:r>
      <w:r w:rsidR="00A93EA7" w:rsidRPr="00AA5858">
        <w:rPr>
          <w:lang w:val="pl-PL"/>
        </w:rPr>
        <w:t xml:space="preserve">skarżący naruszył </w:t>
      </w:r>
      <w:r w:rsidR="00AF4CFB">
        <w:rPr>
          <w:lang w:val="pl-PL"/>
        </w:rPr>
        <w:t>dobra</w:t>
      </w:r>
      <w:r w:rsidR="00AF4CFB" w:rsidRPr="00AA5858">
        <w:rPr>
          <w:lang w:val="pl-PL"/>
        </w:rPr>
        <w:t xml:space="preserve"> </w:t>
      </w:r>
      <w:r w:rsidR="00A93EA7" w:rsidRPr="00AA5858">
        <w:rPr>
          <w:lang w:val="pl-PL"/>
        </w:rPr>
        <w:t>osobiste powod</w:t>
      </w:r>
      <w:r w:rsidR="00AF4CFB">
        <w:rPr>
          <w:lang w:val="pl-PL"/>
        </w:rPr>
        <w:t>ów</w:t>
      </w:r>
      <w:r w:rsidR="00A93EA7" w:rsidRPr="00AA5858">
        <w:rPr>
          <w:lang w:val="pl-PL"/>
        </w:rPr>
        <w:t xml:space="preserve">, </w:t>
      </w:r>
      <w:r w:rsidR="00774389" w:rsidRPr="00AA5858">
        <w:rPr>
          <w:lang w:val="pl-PL"/>
        </w:rPr>
        <w:t>to jest</w:t>
      </w:r>
      <w:r w:rsidR="00AF4CFB">
        <w:rPr>
          <w:lang w:val="pl-PL"/>
        </w:rPr>
        <w:t xml:space="preserve"> </w:t>
      </w:r>
      <w:r w:rsidR="00774389" w:rsidRPr="00AA5858">
        <w:rPr>
          <w:lang w:val="pl-PL"/>
        </w:rPr>
        <w:t>dobre imię oraz nakazał</w:t>
      </w:r>
      <w:r w:rsidR="00AF4CFB">
        <w:rPr>
          <w:lang w:val="pl-PL"/>
        </w:rPr>
        <w:t>y</w:t>
      </w:r>
      <w:r w:rsidR="00774389" w:rsidRPr="00AA5858">
        <w:rPr>
          <w:lang w:val="pl-PL"/>
        </w:rPr>
        <w:t xml:space="preserve"> zapłacić skarżącemu odszkodowanie </w:t>
      </w:r>
      <w:r>
        <w:rPr>
          <w:lang w:val="pl-PL"/>
        </w:rPr>
        <w:t xml:space="preserve">- </w:t>
      </w:r>
      <w:r w:rsidR="00C6212D">
        <w:rPr>
          <w:lang w:val="pl-PL"/>
        </w:rPr>
        <w:t>około 2.</w:t>
      </w:r>
      <w:r w:rsidR="00774389" w:rsidRPr="00AA5858">
        <w:rPr>
          <w:lang w:val="pl-PL"/>
        </w:rPr>
        <w:t>000 euro</w:t>
      </w:r>
      <w:r w:rsidR="00AF4CFB">
        <w:rPr>
          <w:lang w:val="pl-PL"/>
        </w:rPr>
        <w:t xml:space="preserve"> plus </w:t>
      </w:r>
      <w:r w:rsidR="00774389" w:rsidRPr="00AA5858">
        <w:rPr>
          <w:lang w:val="pl-PL"/>
        </w:rPr>
        <w:t xml:space="preserve">koszty procesu oraz </w:t>
      </w:r>
      <w:r w:rsidR="00AF4CFB">
        <w:rPr>
          <w:lang w:val="pl-PL"/>
        </w:rPr>
        <w:t xml:space="preserve">opublikować </w:t>
      </w:r>
      <w:r w:rsidR="00774389" w:rsidRPr="00AA5858">
        <w:rPr>
          <w:lang w:val="pl-PL"/>
        </w:rPr>
        <w:t>przeprosi</w:t>
      </w:r>
      <w:r w:rsidR="00AF4CFB">
        <w:rPr>
          <w:lang w:val="pl-PL"/>
        </w:rPr>
        <w:t>ny</w:t>
      </w:r>
      <w:r w:rsidR="00774389" w:rsidRPr="00AA5858">
        <w:rPr>
          <w:lang w:val="pl-PL"/>
        </w:rPr>
        <w:t xml:space="preserve"> powoda. </w:t>
      </w:r>
      <w:r w:rsidR="007C35A6" w:rsidRPr="00AA5858">
        <w:rPr>
          <w:lang w:val="pl-PL"/>
        </w:rPr>
        <w:t xml:space="preserve">W </w:t>
      </w:r>
      <w:r w:rsidR="00AF4CFB">
        <w:rPr>
          <w:lang w:val="pl-PL"/>
        </w:rPr>
        <w:t>tym względzie</w:t>
      </w:r>
      <w:r w:rsidR="007C35A6" w:rsidRPr="00AA5858">
        <w:rPr>
          <w:lang w:val="pl-PL"/>
        </w:rPr>
        <w:t xml:space="preserve"> Trybunał zauważa, że</w:t>
      </w:r>
      <w:r w:rsidR="00F36858">
        <w:rPr>
          <w:lang w:val="pl-PL"/>
        </w:rPr>
        <w:t> </w:t>
      </w:r>
      <w:r w:rsidR="007C35A6" w:rsidRPr="00AA5858">
        <w:rPr>
          <w:lang w:val="pl-PL"/>
        </w:rPr>
        <w:t xml:space="preserve">przedmiotowe postępowanie </w:t>
      </w:r>
      <w:r w:rsidR="0081750A" w:rsidRPr="00AA5858">
        <w:rPr>
          <w:lang w:val="pl-PL"/>
        </w:rPr>
        <w:t xml:space="preserve">dotyczyło </w:t>
      </w:r>
      <w:r w:rsidR="00AF4CFB">
        <w:rPr>
          <w:lang w:val="pl-PL"/>
        </w:rPr>
        <w:t>pozwu</w:t>
      </w:r>
      <w:r w:rsidR="00AF4CFB" w:rsidRPr="00AA5858">
        <w:rPr>
          <w:lang w:val="pl-PL"/>
        </w:rPr>
        <w:t xml:space="preserve"> </w:t>
      </w:r>
      <w:r w:rsidR="0081750A" w:rsidRPr="00AA5858">
        <w:rPr>
          <w:lang w:val="pl-PL"/>
        </w:rPr>
        <w:t>cywilne</w:t>
      </w:r>
      <w:r w:rsidR="00AF4CFB">
        <w:rPr>
          <w:lang w:val="pl-PL"/>
        </w:rPr>
        <w:t>go</w:t>
      </w:r>
      <w:r w:rsidR="0081750A" w:rsidRPr="00AA5858">
        <w:rPr>
          <w:lang w:val="pl-PL"/>
        </w:rPr>
        <w:t xml:space="preserve">. </w:t>
      </w:r>
      <w:r w:rsidR="00AF4CFB">
        <w:rPr>
          <w:lang w:val="pl-PL"/>
        </w:rPr>
        <w:t>Przypomina</w:t>
      </w:r>
      <w:r w:rsidR="00AF4CFB" w:rsidRPr="00AA5858">
        <w:rPr>
          <w:lang w:val="pl-PL"/>
        </w:rPr>
        <w:t xml:space="preserve"> </w:t>
      </w:r>
      <w:r w:rsidR="0081750A" w:rsidRPr="00AA5858">
        <w:rPr>
          <w:lang w:val="pl-PL"/>
        </w:rPr>
        <w:t>także, że dominująca pozycja jaką p</w:t>
      </w:r>
      <w:r>
        <w:rPr>
          <w:lang w:val="pl-PL"/>
        </w:rPr>
        <w:t>osiadają osoby pozostające</w:t>
      </w:r>
      <w:r w:rsidR="00AA5858">
        <w:rPr>
          <w:lang w:val="pl-PL"/>
        </w:rPr>
        <w:t xml:space="preserve"> przy wła</w:t>
      </w:r>
      <w:r>
        <w:rPr>
          <w:lang w:val="pl-PL"/>
        </w:rPr>
        <w:t xml:space="preserve">dzy, sprawia, iż powinny one </w:t>
      </w:r>
      <w:r w:rsidR="0081750A" w:rsidRPr="00AA5858">
        <w:rPr>
          <w:lang w:val="pl-PL"/>
        </w:rPr>
        <w:t>powstrzymywać się od wszczynania postępowań karnych, w szczególności</w:t>
      </w:r>
      <w:r w:rsidR="00C6212D">
        <w:rPr>
          <w:lang w:val="pl-PL"/>
        </w:rPr>
        <w:t>,</w:t>
      </w:r>
      <w:r w:rsidR="00AA5858" w:rsidRPr="00AA5858">
        <w:rPr>
          <w:lang w:val="pl-PL"/>
        </w:rPr>
        <w:t xml:space="preserve"> </w:t>
      </w:r>
      <w:r w:rsidR="00AF4CFB">
        <w:rPr>
          <w:lang w:val="pl-PL"/>
        </w:rPr>
        <w:t>gdy</w:t>
      </w:r>
      <w:r w:rsidR="00AF4CFB" w:rsidRPr="00AA5858">
        <w:rPr>
          <w:lang w:val="pl-PL"/>
        </w:rPr>
        <w:t xml:space="preserve"> </w:t>
      </w:r>
      <w:r w:rsidR="00AA5858" w:rsidRPr="00AA5858">
        <w:rPr>
          <w:lang w:val="pl-PL"/>
        </w:rPr>
        <w:t>dostę</w:t>
      </w:r>
      <w:r w:rsidR="0081750A" w:rsidRPr="00AA5858">
        <w:rPr>
          <w:lang w:val="pl-PL"/>
        </w:rPr>
        <w:t>pne są inne środki</w:t>
      </w:r>
      <w:r w:rsidR="00C6212D">
        <w:rPr>
          <w:lang w:val="pl-PL"/>
        </w:rPr>
        <w:t>,</w:t>
      </w:r>
      <w:r w:rsidR="0081750A" w:rsidRPr="00AA5858">
        <w:rPr>
          <w:lang w:val="pl-PL"/>
        </w:rPr>
        <w:t xml:space="preserve"> </w:t>
      </w:r>
      <w:r w:rsidR="00AA5858" w:rsidRPr="00AA5858">
        <w:rPr>
          <w:lang w:val="pl-PL"/>
        </w:rPr>
        <w:t>aby odpowiedzieć na</w:t>
      </w:r>
      <w:r w:rsidR="00F36858">
        <w:rPr>
          <w:lang w:val="pl-PL"/>
        </w:rPr>
        <w:t> </w:t>
      </w:r>
      <w:r w:rsidR="00011F10">
        <w:rPr>
          <w:lang w:val="pl-PL"/>
        </w:rPr>
        <w:t xml:space="preserve">przedmiotową </w:t>
      </w:r>
      <w:r>
        <w:rPr>
          <w:lang w:val="pl-PL"/>
        </w:rPr>
        <w:t>krytykę</w:t>
      </w:r>
      <w:r w:rsidR="00011F10">
        <w:rPr>
          <w:lang w:val="pl-PL"/>
        </w:rPr>
        <w:t xml:space="preserve"> ich adwersarzy</w:t>
      </w:r>
      <w:r w:rsidR="00C6212D">
        <w:rPr>
          <w:lang w:val="pl-PL"/>
        </w:rPr>
        <w:t xml:space="preserve"> </w:t>
      </w:r>
      <w:r w:rsidR="00AA5858" w:rsidRPr="00AA5858">
        <w:rPr>
          <w:lang w:val="pl-PL"/>
        </w:rPr>
        <w:t>(zob.</w:t>
      </w:r>
      <w:r w:rsidR="00725BE6" w:rsidRPr="00AA5858">
        <w:rPr>
          <w:lang w:val="pl-PL"/>
        </w:rPr>
        <w:t xml:space="preserve">, </w:t>
      </w:r>
      <w:r w:rsidR="00725BE6" w:rsidRPr="00AA5858">
        <w:rPr>
          <w:rStyle w:val="ju-005fpara--char"/>
          <w:i/>
          <w:iCs/>
          <w:lang w:val="pl-PL"/>
        </w:rPr>
        <w:t>mutatis mutandis</w:t>
      </w:r>
      <w:r w:rsidR="00725BE6" w:rsidRPr="00AA5858">
        <w:rPr>
          <w:lang w:val="pl-PL"/>
        </w:rPr>
        <w:t xml:space="preserve">, </w:t>
      </w:r>
      <w:proofErr w:type="spellStart"/>
      <w:r w:rsidR="00AA5858" w:rsidRPr="00AA5858">
        <w:rPr>
          <w:rStyle w:val="ju-005fpara--char"/>
          <w:i/>
          <w:iCs/>
          <w:lang w:val="pl-PL"/>
        </w:rPr>
        <w:t>Castells</w:t>
      </w:r>
      <w:proofErr w:type="spellEnd"/>
      <w:r w:rsidR="00AA5858" w:rsidRPr="00AA5858">
        <w:rPr>
          <w:rStyle w:val="ju-005fpara--char"/>
          <w:i/>
          <w:iCs/>
          <w:lang w:val="pl-PL"/>
        </w:rPr>
        <w:t xml:space="preserve"> p</w:t>
      </w:r>
      <w:r w:rsidR="00725BE6" w:rsidRPr="00AA5858">
        <w:rPr>
          <w:rStyle w:val="ju-005fpara--char"/>
          <w:i/>
          <w:iCs/>
          <w:lang w:val="pl-PL"/>
        </w:rPr>
        <w:t>.</w:t>
      </w:r>
      <w:r w:rsidR="00F36858">
        <w:rPr>
          <w:rStyle w:val="ju-005fpara--char"/>
          <w:i/>
          <w:iCs/>
          <w:lang w:val="pl-PL"/>
        </w:rPr>
        <w:t> </w:t>
      </w:r>
      <w:proofErr w:type="spellStart"/>
      <w:r w:rsidR="00AA5858" w:rsidRPr="00AA5858">
        <w:rPr>
          <w:rStyle w:val="ju-005fpara--char"/>
          <w:i/>
          <w:iCs/>
          <w:lang w:val="pl-PL"/>
        </w:rPr>
        <w:t>HIszpanii</w:t>
      </w:r>
      <w:proofErr w:type="spellEnd"/>
      <w:r w:rsidR="00AA5858" w:rsidRPr="00AA5858">
        <w:rPr>
          <w:lang w:val="pl-PL"/>
        </w:rPr>
        <w:t>, wyrok z</w:t>
      </w:r>
      <w:r w:rsidR="00BE5073">
        <w:rPr>
          <w:lang w:val="pl-PL"/>
        </w:rPr>
        <w:t xml:space="preserve"> </w:t>
      </w:r>
      <w:r w:rsidR="00AA5858" w:rsidRPr="00AA5858">
        <w:rPr>
          <w:lang w:val="pl-PL"/>
        </w:rPr>
        <w:t>23 kwietnia</w:t>
      </w:r>
      <w:r w:rsidR="00725BE6" w:rsidRPr="00AA5858">
        <w:rPr>
          <w:lang w:val="pl-PL"/>
        </w:rPr>
        <w:t>1992,</w:t>
      </w:r>
      <w:r w:rsidR="00AA5858" w:rsidRPr="00AA5858">
        <w:rPr>
          <w:lang w:val="pl-PL"/>
        </w:rPr>
        <w:t xml:space="preserve"> Seria A nr 236, str.</w:t>
      </w:r>
      <w:r w:rsidR="00AF6DC7" w:rsidRPr="00AA5858">
        <w:rPr>
          <w:lang w:val="pl-PL"/>
        </w:rPr>
        <w:t>. 23-24, §</w:t>
      </w:r>
      <w:r w:rsidR="00BE5073">
        <w:rPr>
          <w:lang w:val="pl-PL"/>
        </w:rPr>
        <w:t xml:space="preserve"> </w:t>
      </w:r>
      <w:r w:rsidR="00725BE6" w:rsidRPr="00AA5858">
        <w:rPr>
          <w:lang w:val="pl-PL"/>
        </w:rPr>
        <w:t xml:space="preserve">46; </w:t>
      </w:r>
      <w:bookmarkStart w:id="4" w:name="HIT3"/>
      <w:bookmarkEnd w:id="4"/>
      <w:proofErr w:type="spellStart"/>
      <w:r w:rsidR="00725BE6" w:rsidRPr="00AA5858">
        <w:rPr>
          <w:rStyle w:val="ju-005fpara--char"/>
          <w:bCs/>
          <w:i/>
          <w:iCs/>
          <w:lang w:val="pl-PL"/>
        </w:rPr>
        <w:t>Ceylan</w:t>
      </w:r>
      <w:proofErr w:type="spellEnd"/>
      <w:r w:rsidR="00AA5858" w:rsidRPr="00AA5858">
        <w:rPr>
          <w:rStyle w:val="ju-005fpara--char"/>
          <w:i/>
          <w:iCs/>
          <w:lang w:val="pl-PL"/>
        </w:rPr>
        <w:t xml:space="preserve"> p. Turcji</w:t>
      </w:r>
      <w:r w:rsidR="00725BE6" w:rsidRPr="00AA5858">
        <w:rPr>
          <w:rStyle w:val="ju-005fpara--char"/>
          <w:i/>
          <w:iCs/>
          <w:lang w:val="pl-PL"/>
        </w:rPr>
        <w:t xml:space="preserve"> </w:t>
      </w:r>
      <w:r w:rsidR="00AA5858" w:rsidRPr="00AA5858">
        <w:rPr>
          <w:lang w:val="pl-PL"/>
        </w:rPr>
        <w:t>[</w:t>
      </w:r>
      <w:r w:rsidR="007D6633">
        <w:rPr>
          <w:lang w:val="pl-PL"/>
        </w:rPr>
        <w:t>WI</w:t>
      </w:r>
      <w:r w:rsidR="00AA5858" w:rsidRPr="00AA5858">
        <w:rPr>
          <w:lang w:val="pl-PL"/>
        </w:rPr>
        <w:t>], nr</w:t>
      </w:r>
      <w:r w:rsidR="00725BE6" w:rsidRPr="00AA5858">
        <w:rPr>
          <w:lang w:val="pl-PL"/>
        </w:rPr>
        <w:t xml:space="preserve"> 23556/94, § 34, E</w:t>
      </w:r>
      <w:r w:rsidR="00011F10">
        <w:rPr>
          <w:lang w:val="pl-PL"/>
        </w:rPr>
        <w:t>TPC</w:t>
      </w:r>
      <w:r w:rsidR="00725BE6" w:rsidRPr="00AA5858">
        <w:rPr>
          <w:lang w:val="pl-PL"/>
        </w:rPr>
        <w:t xml:space="preserve"> 1999-IV </w:t>
      </w:r>
      <w:r w:rsidR="00011F10">
        <w:rPr>
          <w:lang w:val="pl-PL"/>
        </w:rPr>
        <w:t>i</w:t>
      </w:r>
      <w:r w:rsidR="00011F10" w:rsidRPr="00AA5858">
        <w:rPr>
          <w:lang w:val="pl-PL"/>
        </w:rPr>
        <w:t xml:space="preserve"> </w:t>
      </w:r>
      <w:proofErr w:type="spellStart"/>
      <w:r w:rsidR="003B36CB" w:rsidRPr="00AA5858">
        <w:rPr>
          <w:i/>
          <w:szCs w:val="24"/>
          <w:lang w:val="pl-PL" w:eastAsia="en-US"/>
        </w:rPr>
        <w:t>Raichinov</w:t>
      </w:r>
      <w:proofErr w:type="spellEnd"/>
      <w:r w:rsidR="003B36CB" w:rsidRPr="00AA5858">
        <w:rPr>
          <w:i/>
          <w:szCs w:val="24"/>
          <w:lang w:val="pl-PL" w:eastAsia="en-US"/>
        </w:rPr>
        <w:t xml:space="preserve"> v.</w:t>
      </w:r>
      <w:r w:rsidR="00F36858">
        <w:rPr>
          <w:i/>
          <w:szCs w:val="24"/>
          <w:lang w:val="pl-PL" w:eastAsia="en-US"/>
        </w:rPr>
        <w:t> </w:t>
      </w:r>
      <w:r w:rsidR="003B36CB" w:rsidRPr="00AA5858">
        <w:rPr>
          <w:i/>
          <w:spacing w:val="-2"/>
          <w:szCs w:val="24"/>
          <w:lang w:val="pl-PL" w:eastAsia="en-US"/>
        </w:rPr>
        <w:t>Bu</w:t>
      </w:r>
      <w:r w:rsidR="00AA5858" w:rsidRPr="00AA5858">
        <w:rPr>
          <w:i/>
          <w:spacing w:val="-2"/>
          <w:szCs w:val="24"/>
          <w:lang w:val="pl-PL" w:eastAsia="en-US"/>
        </w:rPr>
        <w:t>łgarii</w:t>
      </w:r>
      <w:r w:rsidR="00AA5858">
        <w:rPr>
          <w:szCs w:val="24"/>
          <w:lang w:val="pl-PL" w:eastAsia="en-US"/>
        </w:rPr>
        <w:t>, nr</w:t>
      </w:r>
      <w:r w:rsidR="00BE5073">
        <w:rPr>
          <w:szCs w:val="24"/>
          <w:lang w:val="pl-PL" w:eastAsia="en-US"/>
        </w:rPr>
        <w:t xml:space="preserve"> </w:t>
      </w:r>
      <w:bookmarkStart w:id="5" w:name="File0"/>
      <w:bookmarkStart w:id="6" w:name="File1"/>
      <w:r w:rsidR="003B36CB" w:rsidRPr="00AA5858">
        <w:rPr>
          <w:szCs w:val="24"/>
          <w:lang w:val="pl-PL" w:eastAsia="en-US"/>
        </w:rPr>
        <w:t>47579/99</w:t>
      </w:r>
      <w:bookmarkEnd w:id="5"/>
      <w:bookmarkEnd w:id="6"/>
      <w:r w:rsidR="003B36CB" w:rsidRPr="00AA5858">
        <w:rPr>
          <w:szCs w:val="24"/>
          <w:lang w:val="pl-PL" w:eastAsia="en-US"/>
        </w:rPr>
        <w:t>, §</w:t>
      </w:r>
      <w:r w:rsidR="00BE5073">
        <w:rPr>
          <w:szCs w:val="24"/>
          <w:lang w:val="pl-PL" w:eastAsia="en-US"/>
        </w:rPr>
        <w:t xml:space="preserve"> </w:t>
      </w:r>
      <w:r w:rsidR="003B36CB" w:rsidRPr="00AA5858">
        <w:rPr>
          <w:szCs w:val="24"/>
          <w:lang w:val="pl-PL" w:eastAsia="en-US"/>
        </w:rPr>
        <w:t>51</w:t>
      </w:r>
      <w:r w:rsidR="00AA5858">
        <w:rPr>
          <w:szCs w:val="24"/>
          <w:lang w:val="pl-PL" w:eastAsia="en-US"/>
        </w:rPr>
        <w:t>, 20 kwietnia</w:t>
      </w:r>
      <w:r w:rsidR="003B36CB" w:rsidRPr="00AA5858">
        <w:rPr>
          <w:szCs w:val="24"/>
          <w:lang w:val="pl-PL" w:eastAsia="en-US"/>
        </w:rPr>
        <w:t xml:space="preserve"> 2006</w:t>
      </w:r>
      <w:r w:rsidR="00725BE6" w:rsidRPr="00AA5858">
        <w:rPr>
          <w:lang w:val="pl-PL"/>
        </w:rPr>
        <w:t>).</w:t>
      </w:r>
    </w:p>
    <w:p w14:paraId="092541E9" w14:textId="569CB064" w:rsidR="003B36CB" w:rsidRPr="00011318" w:rsidRDefault="004B22AD" w:rsidP="0033629C">
      <w:pPr>
        <w:pStyle w:val="JuPara"/>
        <w:rPr>
          <w:lang w:val="pl-PL"/>
        </w:rPr>
      </w:pPr>
      <w:r w:rsidRPr="000D329C">
        <w:rPr>
          <w:lang w:val="pl-PL"/>
        </w:rPr>
        <w:t>46</w:t>
      </w:r>
      <w:r w:rsidR="000119B6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011F10">
        <w:rPr>
          <w:lang w:val="pl-PL"/>
        </w:rPr>
        <w:t>Wracając do samych oświadczeń</w:t>
      </w:r>
      <w:r w:rsidR="00774389" w:rsidRPr="00156DDD">
        <w:rPr>
          <w:lang w:val="pl-PL"/>
        </w:rPr>
        <w:t xml:space="preserve"> Trybunał zgadza się z</w:t>
      </w:r>
      <w:r w:rsidR="00011F10">
        <w:rPr>
          <w:lang w:val="pl-PL"/>
        </w:rPr>
        <w:t xml:space="preserve"> oceną</w:t>
      </w:r>
      <w:r w:rsidR="00774389" w:rsidRPr="00156DDD">
        <w:rPr>
          <w:lang w:val="pl-PL"/>
        </w:rPr>
        <w:t xml:space="preserve"> S</w:t>
      </w:r>
      <w:r w:rsidR="008106D8" w:rsidRPr="00156DDD">
        <w:rPr>
          <w:lang w:val="pl-PL"/>
        </w:rPr>
        <w:t>ą</w:t>
      </w:r>
      <w:r w:rsidR="00011F10">
        <w:rPr>
          <w:lang w:val="pl-PL"/>
        </w:rPr>
        <w:t>du</w:t>
      </w:r>
      <w:r w:rsidR="008106D8" w:rsidRPr="00156DDD">
        <w:rPr>
          <w:lang w:val="pl-PL"/>
        </w:rPr>
        <w:t xml:space="preserve"> Apelacyjn</w:t>
      </w:r>
      <w:r w:rsidR="00011F10">
        <w:rPr>
          <w:lang w:val="pl-PL"/>
        </w:rPr>
        <w:t>ego</w:t>
      </w:r>
      <w:r w:rsidR="008106D8" w:rsidRPr="00156DDD">
        <w:rPr>
          <w:lang w:val="pl-PL"/>
        </w:rPr>
        <w:t xml:space="preserve"> </w:t>
      </w:r>
      <w:r w:rsidR="00011F10">
        <w:rPr>
          <w:lang w:val="pl-PL"/>
        </w:rPr>
        <w:t>i</w:t>
      </w:r>
      <w:r w:rsidR="008106D8" w:rsidRPr="00156DDD">
        <w:rPr>
          <w:lang w:val="pl-PL"/>
        </w:rPr>
        <w:t xml:space="preserve"> Sąd</w:t>
      </w:r>
      <w:r w:rsidR="00011F10">
        <w:rPr>
          <w:lang w:val="pl-PL"/>
        </w:rPr>
        <w:t>u</w:t>
      </w:r>
      <w:r w:rsidR="008106D8" w:rsidRPr="00156DDD">
        <w:rPr>
          <w:lang w:val="pl-PL"/>
        </w:rPr>
        <w:t xml:space="preserve"> Najwy</w:t>
      </w:r>
      <w:r>
        <w:rPr>
          <w:lang w:val="pl-PL"/>
        </w:rPr>
        <w:t>ższ</w:t>
      </w:r>
      <w:r w:rsidR="00011F10">
        <w:rPr>
          <w:lang w:val="pl-PL"/>
        </w:rPr>
        <w:t>ego</w:t>
      </w:r>
      <w:r>
        <w:rPr>
          <w:lang w:val="pl-PL"/>
        </w:rPr>
        <w:t>, że zarzut</w:t>
      </w:r>
      <w:r w:rsidR="00156DDD" w:rsidRPr="00156DDD">
        <w:rPr>
          <w:lang w:val="pl-PL"/>
        </w:rPr>
        <w:t xml:space="preserve">, iż </w:t>
      </w:r>
      <w:r w:rsidR="00011F10">
        <w:rPr>
          <w:lang w:val="pl-PL"/>
        </w:rPr>
        <w:t>P</w:t>
      </w:r>
      <w:r w:rsidR="00156DDD" w:rsidRPr="00156DDD">
        <w:rPr>
          <w:lang w:val="pl-PL"/>
        </w:rPr>
        <w:t>an Kern nad</w:t>
      </w:r>
      <w:r w:rsidR="00D27999">
        <w:rPr>
          <w:lang w:val="pl-PL"/>
        </w:rPr>
        <w:t>użył władzy był uzasadnion</w:t>
      </w:r>
      <w:r w:rsidR="00011F10">
        <w:rPr>
          <w:lang w:val="pl-PL"/>
        </w:rPr>
        <w:t>y</w:t>
      </w:r>
      <w:r w:rsidR="00156DDD" w:rsidRPr="00156DDD">
        <w:rPr>
          <w:lang w:val="pl-PL"/>
        </w:rPr>
        <w:t xml:space="preserve"> oraz mieściło się w granicach dopuszczalnej krytyki, ponieważ opinia publiczna była szczególnie wyczulona na w</w:t>
      </w:r>
      <w:r w:rsidR="00156DDD">
        <w:rPr>
          <w:lang w:val="pl-PL"/>
        </w:rPr>
        <w:t>s</w:t>
      </w:r>
      <w:r w:rsidR="00156DDD" w:rsidRPr="00156DDD">
        <w:rPr>
          <w:lang w:val="pl-PL"/>
        </w:rPr>
        <w:t>zyst</w:t>
      </w:r>
      <w:r>
        <w:rPr>
          <w:lang w:val="pl-PL"/>
        </w:rPr>
        <w:t>kie aspekty nadużywania władzy</w:t>
      </w:r>
      <w:r w:rsidR="00156DDD">
        <w:rPr>
          <w:lang w:val="pl-PL"/>
        </w:rPr>
        <w:t xml:space="preserve"> </w:t>
      </w:r>
      <w:r w:rsidR="00156DDD" w:rsidRPr="00011318">
        <w:rPr>
          <w:lang w:val="pl-PL"/>
        </w:rPr>
        <w:t>(zob.</w:t>
      </w:r>
      <w:r w:rsidR="00BB18B4" w:rsidRPr="00FA0583">
        <w:rPr>
          <w:szCs w:val="24"/>
          <w:lang w:val="pl-PL" w:eastAsia="en-US"/>
        </w:rPr>
        <w:t xml:space="preserve"> §</w:t>
      </w:r>
      <w:r w:rsidR="007D6633">
        <w:rPr>
          <w:szCs w:val="24"/>
          <w:lang w:val="pl-PL" w:eastAsia="en-US"/>
        </w:rPr>
        <w:t xml:space="preserve"> </w:t>
      </w:r>
      <w:r w:rsidR="00156DDD" w:rsidRPr="00011318">
        <w:rPr>
          <w:lang w:val="pl-PL"/>
        </w:rPr>
        <w:t>19 pow</w:t>
      </w:r>
      <w:r w:rsidR="007D6633">
        <w:rPr>
          <w:lang w:val="pl-PL"/>
        </w:rPr>
        <w:t>.</w:t>
      </w:r>
      <w:r w:rsidR="00904A39" w:rsidRPr="00011318">
        <w:rPr>
          <w:lang w:val="pl-PL"/>
        </w:rPr>
        <w:t>)</w:t>
      </w:r>
      <w:r w:rsidR="0053726C" w:rsidRPr="00011318">
        <w:rPr>
          <w:lang w:val="pl-PL"/>
        </w:rPr>
        <w:t>.</w:t>
      </w:r>
    </w:p>
    <w:p w14:paraId="755E3439" w14:textId="64677EED" w:rsidR="00E54846" w:rsidRPr="00C868EB" w:rsidRDefault="004B22AD" w:rsidP="0033629C">
      <w:pPr>
        <w:pStyle w:val="JuPara"/>
        <w:rPr>
          <w:szCs w:val="24"/>
          <w:lang w:val="pl-PL" w:eastAsia="en-US"/>
        </w:rPr>
      </w:pPr>
      <w:r w:rsidRPr="000D329C">
        <w:rPr>
          <w:lang w:val="pl-PL"/>
        </w:rPr>
        <w:t>47</w:t>
      </w:r>
      <w:r w:rsidR="00E54846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156DDD" w:rsidRPr="00156DDD">
        <w:rPr>
          <w:lang w:val="pl-PL"/>
        </w:rPr>
        <w:t>T</w:t>
      </w:r>
      <w:r w:rsidR="00B15B4A">
        <w:rPr>
          <w:lang w:val="pl-PL"/>
        </w:rPr>
        <w:t>r</w:t>
      </w:r>
      <w:r w:rsidR="00156DDD" w:rsidRPr="00156DDD">
        <w:rPr>
          <w:lang w:val="pl-PL"/>
        </w:rPr>
        <w:t xml:space="preserve">ybunał </w:t>
      </w:r>
      <w:r w:rsidR="00522715">
        <w:rPr>
          <w:lang w:val="pl-PL"/>
        </w:rPr>
        <w:t>przypomina</w:t>
      </w:r>
      <w:r w:rsidR="00156DDD" w:rsidRPr="00156DDD">
        <w:rPr>
          <w:lang w:val="pl-PL"/>
        </w:rPr>
        <w:t>, ż</w:t>
      </w:r>
      <w:r w:rsidR="00522715">
        <w:rPr>
          <w:lang w:val="pl-PL"/>
        </w:rPr>
        <w:t>e</w:t>
      </w:r>
      <w:r w:rsidR="00156DDD" w:rsidRPr="00156DDD">
        <w:rPr>
          <w:lang w:val="pl-PL"/>
        </w:rPr>
        <w:t xml:space="preserve"> granice kryty</w:t>
      </w:r>
      <w:r w:rsidR="00522715">
        <w:rPr>
          <w:lang w:val="pl-PL"/>
        </w:rPr>
        <w:t>cznego komentarza</w:t>
      </w:r>
      <w:r w:rsidR="00156DDD" w:rsidRPr="00156DDD">
        <w:rPr>
          <w:lang w:val="pl-PL"/>
        </w:rPr>
        <w:t xml:space="preserve"> są szersze w odniesieniu do osoby publicznej,</w:t>
      </w:r>
      <w:r w:rsidR="00030105">
        <w:rPr>
          <w:lang w:val="pl-PL"/>
        </w:rPr>
        <w:t xml:space="preserve"> poniewa</w:t>
      </w:r>
      <w:r w:rsidR="00156DDD" w:rsidRPr="00156DDD">
        <w:rPr>
          <w:lang w:val="pl-PL"/>
        </w:rPr>
        <w:t xml:space="preserve">ż świadomie i nieuchronnie </w:t>
      </w:r>
      <w:r w:rsidR="00522715">
        <w:rPr>
          <w:lang w:val="pl-PL"/>
        </w:rPr>
        <w:t>naraża</w:t>
      </w:r>
      <w:r w:rsidR="00522715" w:rsidRPr="00156DDD">
        <w:rPr>
          <w:lang w:val="pl-PL"/>
        </w:rPr>
        <w:t xml:space="preserve"> </w:t>
      </w:r>
      <w:r w:rsidR="00156DDD" w:rsidRPr="00156DDD">
        <w:rPr>
          <w:lang w:val="pl-PL"/>
        </w:rPr>
        <w:t>się ona</w:t>
      </w:r>
      <w:r w:rsidR="00AA5858">
        <w:rPr>
          <w:lang w:val="pl-PL"/>
        </w:rPr>
        <w:t xml:space="preserve"> </w:t>
      </w:r>
      <w:r w:rsidR="00522715">
        <w:rPr>
          <w:lang w:val="pl-PL"/>
        </w:rPr>
        <w:t xml:space="preserve">na </w:t>
      </w:r>
      <w:r w:rsidR="00AA5858">
        <w:rPr>
          <w:lang w:val="pl-PL"/>
        </w:rPr>
        <w:t>publiczn</w:t>
      </w:r>
      <w:r w:rsidR="00522715">
        <w:rPr>
          <w:lang w:val="pl-PL"/>
        </w:rPr>
        <w:t>ą kontrolę</w:t>
      </w:r>
      <w:r w:rsidR="00030105">
        <w:rPr>
          <w:lang w:val="pl-PL"/>
        </w:rPr>
        <w:t xml:space="preserve"> </w:t>
      </w:r>
      <w:r w:rsidR="00156DDD" w:rsidRPr="00156DDD">
        <w:rPr>
          <w:lang w:val="pl-PL"/>
        </w:rPr>
        <w:t>i w zw</w:t>
      </w:r>
      <w:r w:rsidR="00030105">
        <w:rPr>
          <w:lang w:val="pl-PL"/>
        </w:rPr>
        <w:t>i</w:t>
      </w:r>
      <w:r>
        <w:rPr>
          <w:lang w:val="pl-PL"/>
        </w:rPr>
        <w:t xml:space="preserve">ązku z tym musi </w:t>
      </w:r>
      <w:r w:rsidR="00522715">
        <w:rPr>
          <w:lang w:val="pl-PL"/>
        </w:rPr>
        <w:t>wykazywać się</w:t>
      </w:r>
      <w:r w:rsidR="00522715" w:rsidRPr="00156DDD">
        <w:rPr>
          <w:lang w:val="pl-PL"/>
        </w:rPr>
        <w:t xml:space="preserve"> </w:t>
      </w:r>
      <w:r w:rsidR="00156DDD" w:rsidRPr="00156DDD">
        <w:rPr>
          <w:lang w:val="pl-PL"/>
        </w:rPr>
        <w:t>szczególnie wysoki</w:t>
      </w:r>
      <w:r w:rsidR="00522715">
        <w:rPr>
          <w:lang w:val="pl-PL"/>
        </w:rPr>
        <w:t>m</w:t>
      </w:r>
      <w:r w:rsidR="00156DDD" w:rsidRPr="00156DDD">
        <w:rPr>
          <w:lang w:val="pl-PL"/>
        </w:rPr>
        <w:t xml:space="preserve"> stop</w:t>
      </w:r>
      <w:r w:rsidR="00522715">
        <w:rPr>
          <w:lang w:val="pl-PL"/>
        </w:rPr>
        <w:t>niem</w:t>
      </w:r>
      <w:r w:rsidR="00156DDD" w:rsidRPr="00156DDD">
        <w:rPr>
          <w:lang w:val="pl-PL"/>
        </w:rPr>
        <w:t xml:space="preserve"> tolerancji. </w:t>
      </w:r>
      <w:r w:rsidR="00E92818" w:rsidRPr="00FA0583">
        <w:rPr>
          <w:lang w:val="pl-PL"/>
        </w:rPr>
        <w:t>W kontekście debaty publicznej rola prasy</w:t>
      </w:r>
      <w:r w:rsidR="00522715">
        <w:rPr>
          <w:lang w:val="pl-PL"/>
        </w:rPr>
        <w:t xml:space="preserve"> jako</w:t>
      </w:r>
      <w:r w:rsidR="00E92818" w:rsidRPr="00FA0583">
        <w:rPr>
          <w:lang w:val="pl-PL"/>
        </w:rPr>
        <w:t xml:space="preserve"> </w:t>
      </w:r>
      <w:r>
        <w:rPr>
          <w:lang w:val="pl-PL"/>
        </w:rPr>
        <w:t>p</w:t>
      </w:r>
      <w:r w:rsidR="00E92818" w:rsidRPr="00FA0583">
        <w:rPr>
          <w:lang w:val="pl-PL"/>
        </w:rPr>
        <w:t>ublicznego strażn</w:t>
      </w:r>
      <w:r w:rsidR="00D27999">
        <w:rPr>
          <w:lang w:val="pl-PL"/>
        </w:rPr>
        <w:t>ika, pozwala dziennikarzom</w:t>
      </w:r>
      <w:r w:rsidR="00E92818" w:rsidRPr="00FA0583">
        <w:rPr>
          <w:lang w:val="pl-PL"/>
        </w:rPr>
        <w:t xml:space="preserve"> na uciekanie się do </w:t>
      </w:r>
      <w:r w:rsidR="00522715">
        <w:rPr>
          <w:lang w:val="pl-PL"/>
        </w:rPr>
        <w:t xml:space="preserve">pewnego stopnia </w:t>
      </w:r>
      <w:r w:rsidR="00E92818" w:rsidRPr="00FA0583">
        <w:rPr>
          <w:lang w:val="pl-PL"/>
        </w:rPr>
        <w:t>przesady</w:t>
      </w:r>
      <w:r w:rsidR="00D27999">
        <w:rPr>
          <w:lang w:val="pl-PL"/>
        </w:rPr>
        <w:t>,</w:t>
      </w:r>
      <w:r w:rsidR="00E92818" w:rsidRPr="00FA0583">
        <w:rPr>
          <w:lang w:val="pl-PL"/>
        </w:rPr>
        <w:t xml:space="preserve"> prowokacji</w:t>
      </w:r>
      <w:r w:rsidR="00522715">
        <w:rPr>
          <w:lang w:val="pl-PL"/>
        </w:rPr>
        <w:t xml:space="preserve"> lub surowości</w:t>
      </w:r>
      <w:r w:rsidR="00E92818" w:rsidRPr="00FA0583">
        <w:rPr>
          <w:lang w:val="pl-PL"/>
        </w:rPr>
        <w:t xml:space="preserve">. </w:t>
      </w:r>
      <w:r w:rsidR="00E92818" w:rsidRPr="00C868EB">
        <w:rPr>
          <w:lang w:val="pl-PL"/>
        </w:rPr>
        <w:t>Prawdą jest,</w:t>
      </w:r>
      <w:r>
        <w:rPr>
          <w:lang w:val="pl-PL"/>
        </w:rPr>
        <w:t xml:space="preserve"> ż</w:t>
      </w:r>
      <w:r w:rsidR="00522715">
        <w:rPr>
          <w:lang w:val="pl-PL"/>
        </w:rPr>
        <w:t>e</w:t>
      </w:r>
      <w:r w:rsidR="00F36858">
        <w:rPr>
          <w:lang w:val="pl-PL"/>
        </w:rPr>
        <w:t> </w:t>
      </w:r>
      <w:r w:rsidR="00522715">
        <w:rPr>
          <w:lang w:val="pl-PL"/>
        </w:rPr>
        <w:t>podczas</w:t>
      </w:r>
      <w:r>
        <w:rPr>
          <w:lang w:val="pl-PL"/>
        </w:rPr>
        <w:t xml:space="preserve"> gdy jednostka </w:t>
      </w:r>
      <w:r w:rsidR="00210C4B">
        <w:rPr>
          <w:lang w:val="pl-PL"/>
        </w:rPr>
        <w:t>biorąca udział w</w:t>
      </w:r>
      <w:r w:rsidR="00E92818" w:rsidRPr="00C868EB">
        <w:rPr>
          <w:lang w:val="pl-PL"/>
        </w:rPr>
        <w:t xml:space="preserve"> debacie</w:t>
      </w:r>
      <w:r w:rsidR="00210C4B">
        <w:rPr>
          <w:lang w:val="pl-PL"/>
        </w:rPr>
        <w:t xml:space="preserve"> publicznej</w:t>
      </w:r>
      <w:r w:rsidR="00E92818" w:rsidRPr="00C868EB">
        <w:rPr>
          <w:lang w:val="pl-PL"/>
        </w:rPr>
        <w:t xml:space="preserve"> w </w:t>
      </w:r>
      <w:r w:rsidR="00210C4B">
        <w:rPr>
          <w:lang w:val="pl-PL"/>
        </w:rPr>
        <w:t>kwestii będącej przedmiotem ogólnego zainteresowania</w:t>
      </w:r>
      <w:r w:rsidR="00E92818" w:rsidRPr="00C868EB">
        <w:rPr>
          <w:lang w:val="pl-PL"/>
        </w:rPr>
        <w:t xml:space="preserve"> – jak skarżący w </w:t>
      </w:r>
      <w:r w:rsidR="00210C4B">
        <w:rPr>
          <w:lang w:val="pl-PL"/>
        </w:rPr>
        <w:t>niniejszym</w:t>
      </w:r>
      <w:r w:rsidR="00210C4B" w:rsidRPr="00C868EB">
        <w:rPr>
          <w:lang w:val="pl-PL"/>
        </w:rPr>
        <w:t xml:space="preserve"> </w:t>
      </w:r>
      <w:r w:rsidR="00E92818" w:rsidRPr="00C868EB">
        <w:rPr>
          <w:lang w:val="pl-PL"/>
        </w:rPr>
        <w:lastRenderedPageBreak/>
        <w:t xml:space="preserve">przypadku – </w:t>
      </w:r>
      <w:r w:rsidR="00210C4B">
        <w:rPr>
          <w:lang w:val="pl-PL"/>
        </w:rPr>
        <w:t>zobowiązana jest do</w:t>
      </w:r>
      <w:r w:rsidR="00C868EB" w:rsidRPr="00C868EB">
        <w:rPr>
          <w:lang w:val="pl-PL"/>
        </w:rPr>
        <w:t xml:space="preserve"> nieprzekracza</w:t>
      </w:r>
      <w:r w:rsidR="00210C4B">
        <w:rPr>
          <w:lang w:val="pl-PL"/>
        </w:rPr>
        <w:t xml:space="preserve">nia pewnych </w:t>
      </w:r>
      <w:r w:rsidR="00C868EB" w:rsidRPr="00C868EB">
        <w:rPr>
          <w:lang w:val="pl-PL"/>
        </w:rPr>
        <w:t xml:space="preserve">granic </w:t>
      </w:r>
      <w:r w:rsidR="00210C4B">
        <w:rPr>
          <w:lang w:val="pl-PL"/>
        </w:rPr>
        <w:t>w</w:t>
      </w:r>
      <w:r w:rsidR="00F36858">
        <w:rPr>
          <w:lang w:val="pl-PL"/>
        </w:rPr>
        <w:t> </w:t>
      </w:r>
      <w:r w:rsidR="00210C4B">
        <w:rPr>
          <w:lang w:val="pl-PL"/>
        </w:rPr>
        <w:t xml:space="preserve">odniesieniu do </w:t>
      </w:r>
      <w:r w:rsidR="005C3120">
        <w:rPr>
          <w:lang w:val="pl-PL"/>
        </w:rPr>
        <w:t>–</w:t>
      </w:r>
      <w:r w:rsidR="00C868EB" w:rsidRPr="00C868EB">
        <w:rPr>
          <w:lang w:val="pl-PL"/>
        </w:rPr>
        <w:t xml:space="preserve"> w</w:t>
      </w:r>
      <w:r w:rsidR="005C3120">
        <w:rPr>
          <w:lang w:val="pl-PL"/>
        </w:rPr>
        <w:t xml:space="preserve"> </w:t>
      </w:r>
      <w:r w:rsidR="00C868EB" w:rsidRPr="00C868EB">
        <w:rPr>
          <w:lang w:val="pl-PL"/>
        </w:rPr>
        <w:t xml:space="preserve">szczególności </w:t>
      </w:r>
      <w:r w:rsidR="0033629C">
        <w:rPr>
          <w:lang w:val="pl-PL"/>
        </w:rPr>
        <w:t>–</w:t>
      </w:r>
      <w:r w:rsidR="00210C4B">
        <w:rPr>
          <w:lang w:val="pl-PL"/>
        </w:rPr>
        <w:t xml:space="preserve"> poszanowania</w:t>
      </w:r>
      <w:r w:rsidR="00C868EB">
        <w:rPr>
          <w:lang w:val="pl-PL"/>
        </w:rPr>
        <w:t xml:space="preserve"> </w:t>
      </w:r>
      <w:r w:rsidR="009578CC">
        <w:rPr>
          <w:lang w:val="pl-PL"/>
        </w:rPr>
        <w:t>dobrego imienia</w:t>
      </w:r>
      <w:r w:rsidR="00C868EB">
        <w:rPr>
          <w:lang w:val="pl-PL"/>
        </w:rPr>
        <w:t xml:space="preserve"> </w:t>
      </w:r>
      <w:r w:rsidR="00210C4B">
        <w:rPr>
          <w:lang w:val="pl-PL"/>
        </w:rPr>
        <w:t xml:space="preserve">i </w:t>
      </w:r>
      <w:r w:rsidR="00C868EB">
        <w:rPr>
          <w:lang w:val="pl-PL"/>
        </w:rPr>
        <w:t>praw innych</w:t>
      </w:r>
      <w:r w:rsidR="005C3120">
        <w:rPr>
          <w:lang w:val="pl-PL"/>
        </w:rPr>
        <w:t xml:space="preserve"> osób</w:t>
      </w:r>
      <w:r w:rsidR="00C868EB" w:rsidRPr="00C868EB">
        <w:rPr>
          <w:lang w:val="pl-PL"/>
        </w:rPr>
        <w:t xml:space="preserve">, osoba </w:t>
      </w:r>
      <w:r w:rsidR="00AB7C49">
        <w:rPr>
          <w:lang w:val="pl-PL"/>
        </w:rPr>
        <w:t>ta</w:t>
      </w:r>
      <w:r w:rsidR="00AB7C49" w:rsidRPr="00C868EB">
        <w:rPr>
          <w:lang w:val="pl-PL"/>
        </w:rPr>
        <w:t xml:space="preserve"> </w:t>
      </w:r>
      <w:r w:rsidR="00C868EB">
        <w:rPr>
          <w:lang w:val="pl-PL"/>
        </w:rPr>
        <w:t xml:space="preserve">jest uprawniona do uciekania się do </w:t>
      </w:r>
      <w:r w:rsidR="00AB7C49">
        <w:rPr>
          <w:lang w:val="pl-PL"/>
        </w:rPr>
        <w:t xml:space="preserve">pewnej </w:t>
      </w:r>
      <w:r w:rsidR="00C868EB">
        <w:rPr>
          <w:lang w:val="pl-PL"/>
        </w:rPr>
        <w:t xml:space="preserve">przesady </w:t>
      </w:r>
      <w:r w:rsidR="00AB7C49">
        <w:rPr>
          <w:lang w:val="pl-PL"/>
        </w:rPr>
        <w:t xml:space="preserve">albo </w:t>
      </w:r>
      <w:r w:rsidR="00C868EB">
        <w:rPr>
          <w:lang w:val="pl-PL"/>
        </w:rPr>
        <w:t>nawet prowokacji</w:t>
      </w:r>
      <w:r w:rsidR="00AB7C49">
        <w:rPr>
          <w:lang w:val="pl-PL"/>
        </w:rPr>
        <w:t xml:space="preserve"> lub i</w:t>
      </w:r>
      <w:r w:rsidR="00C868EB" w:rsidRPr="00C868EB">
        <w:rPr>
          <w:lang w:val="pl-PL"/>
        </w:rPr>
        <w:t>nnymi sł</w:t>
      </w:r>
      <w:r w:rsidR="00585248">
        <w:rPr>
          <w:lang w:val="pl-PL"/>
        </w:rPr>
        <w:t xml:space="preserve">owy </w:t>
      </w:r>
      <w:r w:rsidR="00AB7C49">
        <w:rPr>
          <w:lang w:val="pl-PL"/>
        </w:rPr>
        <w:t>do wygłaszania nieco</w:t>
      </w:r>
      <w:r w:rsidR="00C868EB" w:rsidRPr="00C868EB">
        <w:rPr>
          <w:lang w:val="pl-PL"/>
        </w:rPr>
        <w:t xml:space="preserve"> „nieumiarkowan</w:t>
      </w:r>
      <w:r w:rsidR="00AB7C49">
        <w:rPr>
          <w:lang w:val="pl-PL"/>
        </w:rPr>
        <w:t>ych</w:t>
      </w:r>
      <w:r w:rsidR="00C868EB" w:rsidRPr="00C868EB">
        <w:rPr>
          <w:lang w:val="pl-PL"/>
        </w:rPr>
        <w:t>”</w:t>
      </w:r>
      <w:r w:rsidR="00C868EB">
        <w:rPr>
          <w:lang w:val="pl-PL"/>
        </w:rPr>
        <w:t xml:space="preserve"> stwierdze</w:t>
      </w:r>
      <w:r w:rsidR="00AB7C49">
        <w:rPr>
          <w:lang w:val="pl-PL"/>
        </w:rPr>
        <w:t>ń</w:t>
      </w:r>
      <w:r w:rsidR="00C868EB">
        <w:rPr>
          <w:lang w:val="pl-PL"/>
        </w:rPr>
        <w:t xml:space="preserve"> (zob.</w:t>
      </w:r>
      <w:r w:rsidR="00C868EB">
        <w:rPr>
          <w:i/>
          <w:szCs w:val="24"/>
          <w:lang w:val="pl-PL" w:eastAsia="en-US"/>
        </w:rPr>
        <w:t xml:space="preserve"> </w:t>
      </w:r>
      <w:proofErr w:type="spellStart"/>
      <w:r w:rsidR="00C868EB">
        <w:rPr>
          <w:i/>
          <w:szCs w:val="24"/>
          <w:lang w:val="pl-PL" w:eastAsia="en-US"/>
        </w:rPr>
        <w:t>Mamère</w:t>
      </w:r>
      <w:proofErr w:type="spellEnd"/>
      <w:r w:rsidR="00C868EB">
        <w:rPr>
          <w:i/>
          <w:szCs w:val="24"/>
          <w:lang w:val="pl-PL" w:eastAsia="en-US"/>
        </w:rPr>
        <w:t xml:space="preserve"> p</w:t>
      </w:r>
      <w:r w:rsidR="00E54846" w:rsidRPr="00C868EB">
        <w:rPr>
          <w:i/>
          <w:szCs w:val="24"/>
          <w:lang w:val="pl-PL" w:eastAsia="en-US"/>
        </w:rPr>
        <w:t>. Fran</w:t>
      </w:r>
      <w:r w:rsidR="00C868EB">
        <w:rPr>
          <w:i/>
          <w:szCs w:val="24"/>
          <w:lang w:val="pl-PL" w:eastAsia="en-US"/>
        </w:rPr>
        <w:t>cji</w:t>
      </w:r>
      <w:r w:rsidR="00C868EB">
        <w:rPr>
          <w:szCs w:val="24"/>
          <w:lang w:val="pl-PL" w:eastAsia="en-US"/>
        </w:rPr>
        <w:t>, nr</w:t>
      </w:r>
      <w:r w:rsidR="00BE5073">
        <w:rPr>
          <w:szCs w:val="24"/>
          <w:lang w:val="pl-PL" w:eastAsia="en-US"/>
        </w:rPr>
        <w:t xml:space="preserve"> </w:t>
      </w:r>
      <w:r w:rsidR="005E3D4A">
        <w:rPr>
          <w:szCs w:val="24"/>
          <w:lang w:val="pl-PL" w:eastAsia="en-US"/>
        </w:rPr>
        <w:t>12697/03, §</w:t>
      </w:r>
      <w:r w:rsidR="00BE5073">
        <w:rPr>
          <w:szCs w:val="24"/>
          <w:lang w:val="pl-PL" w:eastAsia="en-US"/>
        </w:rPr>
        <w:t xml:space="preserve"> </w:t>
      </w:r>
      <w:r w:rsidR="005E3D4A">
        <w:rPr>
          <w:szCs w:val="24"/>
          <w:lang w:val="pl-PL" w:eastAsia="en-US"/>
        </w:rPr>
        <w:t>25, ETPC</w:t>
      </w:r>
      <w:r w:rsidR="00E54846" w:rsidRPr="00C868EB">
        <w:rPr>
          <w:szCs w:val="24"/>
          <w:lang w:val="pl-PL" w:eastAsia="en-US"/>
        </w:rPr>
        <w:t xml:space="preserve"> 2006</w:t>
      </w:r>
      <w:r w:rsidR="00E54846" w:rsidRPr="00C868EB">
        <w:rPr>
          <w:szCs w:val="24"/>
          <w:lang w:val="pl-PL" w:eastAsia="en-US"/>
        </w:rPr>
        <w:noBreakHyphen/>
      </w:r>
      <w:r w:rsidR="00276699" w:rsidRPr="00C868EB">
        <w:rPr>
          <w:szCs w:val="24"/>
          <w:lang w:val="pl-PL" w:eastAsia="en-US"/>
        </w:rPr>
        <w:t>...</w:t>
      </w:r>
      <w:r w:rsidR="00E54846" w:rsidRPr="00C868EB">
        <w:rPr>
          <w:lang w:val="pl-PL"/>
        </w:rPr>
        <w:t>).</w:t>
      </w:r>
    </w:p>
    <w:p w14:paraId="3A0671D5" w14:textId="73FFBDC6" w:rsidR="00BC60A5" w:rsidRDefault="005E3D4A" w:rsidP="0033629C">
      <w:pPr>
        <w:pStyle w:val="JuPara"/>
        <w:rPr>
          <w:lang w:val="pl-PL"/>
        </w:rPr>
      </w:pPr>
      <w:r w:rsidRPr="000D329C">
        <w:rPr>
          <w:lang w:val="pl-PL"/>
        </w:rPr>
        <w:t>48</w:t>
      </w:r>
      <w:r w:rsidR="003B36CB" w:rsidRPr="00FA0583">
        <w:rPr>
          <w:lang w:val="pl-PL"/>
        </w:rPr>
        <w:t>.</w:t>
      </w:r>
      <w:r w:rsidR="00BE5073">
        <w:rPr>
          <w:lang w:val="pl-PL"/>
        </w:rPr>
        <w:t xml:space="preserve"> </w:t>
      </w:r>
      <w:r w:rsidR="00030105" w:rsidRPr="00C868EB">
        <w:rPr>
          <w:lang w:val="pl-PL"/>
        </w:rPr>
        <w:t>Z tego powodu Trybunał jest mnie</w:t>
      </w:r>
      <w:r w:rsidR="00C868EB" w:rsidRPr="00C868EB">
        <w:rPr>
          <w:lang w:val="pl-PL"/>
        </w:rPr>
        <w:t>j skłonny zaakceptować powody, dla</w:t>
      </w:r>
      <w:r w:rsidR="00030105" w:rsidRPr="00C868EB">
        <w:rPr>
          <w:lang w:val="pl-PL"/>
        </w:rPr>
        <w:t xml:space="preserve"> których </w:t>
      </w:r>
      <w:r w:rsidR="00AB7C49">
        <w:rPr>
          <w:lang w:val="pl-PL"/>
        </w:rPr>
        <w:t xml:space="preserve">uznano, że </w:t>
      </w:r>
      <w:r w:rsidR="00030105" w:rsidRPr="00C868EB">
        <w:rPr>
          <w:lang w:val="pl-PL"/>
        </w:rPr>
        <w:t xml:space="preserve">skarżący </w:t>
      </w:r>
      <w:r w:rsidR="00C868EB">
        <w:rPr>
          <w:lang w:val="pl-PL"/>
        </w:rPr>
        <w:t>naru</w:t>
      </w:r>
      <w:r w:rsidR="00C868EB" w:rsidRPr="00C868EB">
        <w:rPr>
          <w:lang w:val="pl-PL"/>
        </w:rPr>
        <w:t>sz</w:t>
      </w:r>
      <w:r w:rsidR="00AB7C49">
        <w:rPr>
          <w:lang w:val="pl-PL"/>
        </w:rPr>
        <w:t>ył dobra</w:t>
      </w:r>
      <w:r w:rsidR="00C868EB">
        <w:rPr>
          <w:lang w:val="pl-PL"/>
        </w:rPr>
        <w:t xml:space="preserve"> osobist</w:t>
      </w:r>
      <w:r w:rsidR="00AB7C49">
        <w:rPr>
          <w:lang w:val="pl-PL"/>
        </w:rPr>
        <w:t>e</w:t>
      </w:r>
      <w:r w:rsidR="00C868EB">
        <w:rPr>
          <w:lang w:val="pl-PL"/>
        </w:rPr>
        <w:t xml:space="preserve"> </w:t>
      </w:r>
      <w:r w:rsidR="00AB7C49">
        <w:rPr>
          <w:lang w:val="pl-PL"/>
        </w:rPr>
        <w:t>P</w:t>
      </w:r>
      <w:r w:rsidR="00C868EB">
        <w:rPr>
          <w:lang w:val="pl-PL"/>
        </w:rPr>
        <w:t xml:space="preserve">ana Kerna poprzez </w:t>
      </w:r>
      <w:r w:rsidR="00A576F7">
        <w:rPr>
          <w:lang w:val="pl-PL"/>
        </w:rPr>
        <w:t xml:space="preserve">swoje </w:t>
      </w:r>
      <w:r w:rsidR="00C868EB">
        <w:rPr>
          <w:lang w:val="pl-PL"/>
        </w:rPr>
        <w:t xml:space="preserve">inne stwierdzenia. </w:t>
      </w:r>
      <w:r>
        <w:rPr>
          <w:lang w:val="pl-PL"/>
        </w:rPr>
        <w:t>Wyjątkowy konteks</w:t>
      </w:r>
      <w:r w:rsidR="00A576F7">
        <w:rPr>
          <w:lang w:val="pl-PL"/>
        </w:rPr>
        <w:t>t</w:t>
      </w:r>
      <w:r>
        <w:rPr>
          <w:lang w:val="pl-PL"/>
        </w:rPr>
        <w:t xml:space="preserve"> sprawy </w:t>
      </w:r>
      <w:r w:rsidR="00A576F7">
        <w:rPr>
          <w:lang w:val="pl-PL"/>
        </w:rPr>
        <w:t xml:space="preserve">ma kluczowe znaczenie, jako że sednem sprawy był </w:t>
      </w:r>
      <w:r>
        <w:rPr>
          <w:lang w:val="pl-PL"/>
        </w:rPr>
        <w:t xml:space="preserve">konflikt w rodzinie </w:t>
      </w:r>
      <w:r w:rsidR="00A576F7">
        <w:rPr>
          <w:lang w:val="pl-PL"/>
        </w:rPr>
        <w:t xml:space="preserve">Pana </w:t>
      </w:r>
      <w:r>
        <w:rPr>
          <w:lang w:val="pl-PL"/>
        </w:rPr>
        <w:t>Kern</w:t>
      </w:r>
      <w:r w:rsidR="00A576F7">
        <w:rPr>
          <w:lang w:val="pl-PL"/>
        </w:rPr>
        <w:t>a</w:t>
      </w:r>
      <w:r>
        <w:rPr>
          <w:lang w:val="pl-PL"/>
        </w:rPr>
        <w:t xml:space="preserve">. </w:t>
      </w:r>
      <w:r w:rsidR="00585248">
        <w:rPr>
          <w:lang w:val="pl-PL"/>
        </w:rPr>
        <w:t xml:space="preserve">Podczas gdy </w:t>
      </w:r>
      <w:r w:rsidR="00A576F7">
        <w:rPr>
          <w:lang w:val="pl-PL"/>
        </w:rPr>
        <w:t>co do zasady kwestie</w:t>
      </w:r>
      <w:r w:rsidR="00585248">
        <w:rPr>
          <w:lang w:val="pl-PL"/>
        </w:rPr>
        <w:t xml:space="preserve"> dotyczące relacji</w:t>
      </w:r>
      <w:r w:rsidR="00BE5073">
        <w:rPr>
          <w:lang w:val="pl-PL"/>
        </w:rPr>
        <w:t xml:space="preserve"> </w:t>
      </w:r>
      <w:r w:rsidR="00A576F7">
        <w:rPr>
          <w:lang w:val="pl-PL"/>
        </w:rPr>
        <w:t>po</w:t>
      </w:r>
      <w:r w:rsidR="00585248">
        <w:rPr>
          <w:lang w:val="pl-PL"/>
        </w:rPr>
        <w:t>między rodzicami i</w:t>
      </w:r>
      <w:r w:rsidR="00F36858">
        <w:rPr>
          <w:lang w:val="pl-PL"/>
        </w:rPr>
        <w:t> </w:t>
      </w:r>
      <w:r w:rsidR="00585248">
        <w:rPr>
          <w:lang w:val="pl-PL"/>
        </w:rPr>
        <w:t xml:space="preserve">ich dziećmi należą do sfery </w:t>
      </w:r>
      <w:r w:rsidR="00A576F7">
        <w:rPr>
          <w:lang w:val="pl-PL"/>
        </w:rPr>
        <w:t xml:space="preserve">życia </w:t>
      </w:r>
      <w:r w:rsidR="00585248">
        <w:rPr>
          <w:lang w:val="pl-PL"/>
        </w:rPr>
        <w:t>prywatne</w:t>
      </w:r>
      <w:r w:rsidR="00A576F7">
        <w:rPr>
          <w:lang w:val="pl-PL"/>
        </w:rPr>
        <w:t>go i rodzinnego</w:t>
      </w:r>
      <w:r w:rsidR="00585248">
        <w:rPr>
          <w:lang w:val="pl-PL"/>
        </w:rPr>
        <w:t xml:space="preserve">, </w:t>
      </w:r>
      <w:r w:rsidR="00A576F7">
        <w:rPr>
          <w:lang w:val="pl-PL"/>
        </w:rPr>
        <w:t xml:space="preserve">to </w:t>
      </w:r>
      <w:r w:rsidR="00585248">
        <w:rPr>
          <w:lang w:val="pl-PL"/>
        </w:rPr>
        <w:t>sposób</w:t>
      </w:r>
      <w:r w:rsidR="00D27999">
        <w:rPr>
          <w:lang w:val="pl-PL"/>
        </w:rPr>
        <w:t>,</w:t>
      </w:r>
      <w:r w:rsidR="00585248">
        <w:rPr>
          <w:lang w:val="pl-PL"/>
        </w:rPr>
        <w:t xml:space="preserve"> w jaki polityk </w:t>
      </w:r>
      <w:r w:rsidR="00A576F7">
        <w:rPr>
          <w:lang w:val="pl-PL"/>
        </w:rPr>
        <w:t>ten radził sobie z sytuacją rodzinną</w:t>
      </w:r>
      <w:r w:rsidR="00585248">
        <w:rPr>
          <w:lang w:val="pl-PL"/>
        </w:rPr>
        <w:t xml:space="preserve">, </w:t>
      </w:r>
      <w:r w:rsidR="003C784E">
        <w:rPr>
          <w:lang w:val="pl-PL"/>
        </w:rPr>
        <w:t>stał się</w:t>
      </w:r>
      <w:r w:rsidR="00585248">
        <w:rPr>
          <w:lang w:val="pl-PL"/>
        </w:rPr>
        <w:t xml:space="preserve"> s</w:t>
      </w:r>
      <w:r w:rsidR="00D27999">
        <w:rPr>
          <w:lang w:val="pl-PL"/>
        </w:rPr>
        <w:t>praw</w:t>
      </w:r>
      <w:r w:rsidR="003C784E">
        <w:rPr>
          <w:lang w:val="pl-PL"/>
        </w:rPr>
        <w:t>ą</w:t>
      </w:r>
      <w:r w:rsidR="00585248">
        <w:rPr>
          <w:lang w:val="pl-PL"/>
        </w:rPr>
        <w:t xml:space="preserve"> interesu publicznego. </w:t>
      </w:r>
      <w:r w:rsidR="00BA3698">
        <w:rPr>
          <w:lang w:val="pl-PL"/>
        </w:rPr>
        <w:t>Ponadto podanie pr</w:t>
      </w:r>
      <w:r w:rsidR="00D27999">
        <w:rPr>
          <w:lang w:val="pl-PL"/>
        </w:rPr>
        <w:t xml:space="preserve">zez </w:t>
      </w:r>
      <w:r w:rsidR="003C784E">
        <w:rPr>
          <w:lang w:val="pl-PL"/>
        </w:rPr>
        <w:t>samego Pana</w:t>
      </w:r>
      <w:r w:rsidR="00D27999">
        <w:rPr>
          <w:lang w:val="pl-PL"/>
        </w:rPr>
        <w:t xml:space="preserve"> Kerna sprawy do mediów</w:t>
      </w:r>
      <w:r w:rsidR="00BA3698">
        <w:rPr>
          <w:lang w:val="pl-PL"/>
        </w:rPr>
        <w:t xml:space="preserve"> skutkowało </w:t>
      </w:r>
      <w:r w:rsidR="003C784E">
        <w:rPr>
          <w:lang w:val="pl-PL"/>
        </w:rPr>
        <w:t>tym, że debata dotycząca rzekomego</w:t>
      </w:r>
      <w:r w:rsidR="00BA3698">
        <w:rPr>
          <w:lang w:val="pl-PL"/>
        </w:rPr>
        <w:t xml:space="preserve"> porwania M. K. i</w:t>
      </w:r>
      <w:r w:rsidR="00F36858">
        <w:rPr>
          <w:lang w:val="pl-PL"/>
        </w:rPr>
        <w:t> </w:t>
      </w:r>
      <w:r w:rsidR="00BA3698">
        <w:rPr>
          <w:lang w:val="pl-PL"/>
        </w:rPr>
        <w:t>zaangażowani</w:t>
      </w:r>
      <w:r w:rsidR="00BC60A5">
        <w:rPr>
          <w:lang w:val="pl-PL"/>
        </w:rPr>
        <w:t>a</w:t>
      </w:r>
      <w:r w:rsidR="00BA3698">
        <w:rPr>
          <w:lang w:val="pl-PL"/>
        </w:rPr>
        <w:t xml:space="preserve"> prokuratury w sprawę</w:t>
      </w:r>
      <w:r w:rsidR="003C784E">
        <w:rPr>
          <w:lang w:val="pl-PL"/>
        </w:rPr>
        <w:t>, przyciągnęła uwagę mediów, polityków</w:t>
      </w:r>
      <w:r w:rsidR="005E7D98">
        <w:rPr>
          <w:lang w:val="pl-PL"/>
        </w:rPr>
        <w:t xml:space="preserve"> i </w:t>
      </w:r>
      <w:r w:rsidR="00BC60A5">
        <w:rPr>
          <w:lang w:val="pl-PL"/>
        </w:rPr>
        <w:t xml:space="preserve">ważnych instytucji państwowych. W takich okolicznościach </w:t>
      </w:r>
      <w:r w:rsidR="005E7D98">
        <w:rPr>
          <w:lang w:val="pl-PL"/>
        </w:rPr>
        <w:t xml:space="preserve">kwestie </w:t>
      </w:r>
      <w:r w:rsidR="00BC60A5">
        <w:rPr>
          <w:lang w:val="pl-PL"/>
        </w:rPr>
        <w:t xml:space="preserve">związane z życiem </w:t>
      </w:r>
      <w:r w:rsidR="005E7D98">
        <w:rPr>
          <w:lang w:val="pl-PL"/>
        </w:rPr>
        <w:t>rodzinnym P</w:t>
      </w:r>
      <w:r w:rsidR="00BC60A5">
        <w:rPr>
          <w:lang w:val="pl-PL"/>
        </w:rPr>
        <w:t xml:space="preserve">ana Kerna </w:t>
      </w:r>
      <w:r w:rsidR="005E7D98">
        <w:rPr>
          <w:lang w:val="pl-PL"/>
        </w:rPr>
        <w:t>były ściśle z</w:t>
      </w:r>
      <w:r w:rsidR="00BC60A5">
        <w:rPr>
          <w:lang w:val="pl-PL"/>
        </w:rPr>
        <w:t>wiązane z</w:t>
      </w:r>
      <w:r w:rsidR="00F36858">
        <w:rPr>
          <w:lang w:val="pl-PL"/>
        </w:rPr>
        <w:t> </w:t>
      </w:r>
      <w:r w:rsidR="00BC60A5">
        <w:rPr>
          <w:lang w:val="pl-PL"/>
        </w:rPr>
        <w:t xml:space="preserve">jego pozycją jako polityka i </w:t>
      </w:r>
      <w:r w:rsidR="005E7D98">
        <w:rPr>
          <w:lang w:val="pl-PL"/>
        </w:rPr>
        <w:t>stanowiły przedmiot</w:t>
      </w:r>
      <w:r w:rsidR="00BC60A5">
        <w:rPr>
          <w:lang w:val="pl-PL"/>
        </w:rPr>
        <w:t xml:space="preserve"> debat</w:t>
      </w:r>
      <w:r w:rsidR="005E7D98">
        <w:rPr>
          <w:lang w:val="pl-PL"/>
        </w:rPr>
        <w:t>y</w:t>
      </w:r>
      <w:r w:rsidR="00BC60A5">
        <w:rPr>
          <w:lang w:val="pl-PL"/>
        </w:rPr>
        <w:t xml:space="preserve"> publiczn</w:t>
      </w:r>
      <w:r w:rsidR="005E7D98">
        <w:rPr>
          <w:lang w:val="pl-PL"/>
        </w:rPr>
        <w:t>ej</w:t>
      </w:r>
      <w:r w:rsidR="00BC60A5">
        <w:rPr>
          <w:lang w:val="pl-PL"/>
        </w:rPr>
        <w:t xml:space="preserve">. </w:t>
      </w:r>
    </w:p>
    <w:p w14:paraId="2449CD6D" w14:textId="31191196" w:rsidR="008D1E93" w:rsidRPr="00E05335" w:rsidRDefault="005C6418" w:rsidP="0033629C">
      <w:pPr>
        <w:pStyle w:val="JuPara"/>
        <w:rPr>
          <w:lang w:val="pl-PL"/>
        </w:rPr>
      </w:pPr>
      <w:r w:rsidRPr="000D329C">
        <w:rPr>
          <w:lang w:val="pl-PL"/>
        </w:rPr>
        <w:t>49</w:t>
      </w:r>
      <w:r w:rsidR="008D1E93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9C5D5A" w:rsidRPr="00E05335">
        <w:rPr>
          <w:lang w:val="pl-PL"/>
        </w:rPr>
        <w:t xml:space="preserve">Z tego powodu </w:t>
      </w:r>
      <w:r w:rsidR="00E85757">
        <w:rPr>
          <w:lang w:val="pl-PL"/>
        </w:rPr>
        <w:t xml:space="preserve">Trybunał </w:t>
      </w:r>
      <w:r w:rsidR="009C5D5A" w:rsidRPr="00E05335">
        <w:rPr>
          <w:lang w:val="pl-PL"/>
        </w:rPr>
        <w:t xml:space="preserve">nie </w:t>
      </w:r>
      <w:r w:rsidR="00E85757">
        <w:rPr>
          <w:lang w:val="pl-PL"/>
        </w:rPr>
        <w:t>może zgodzić się</w:t>
      </w:r>
      <w:r w:rsidR="009C5D5A" w:rsidRPr="00E05335">
        <w:rPr>
          <w:lang w:val="pl-PL"/>
        </w:rPr>
        <w:t xml:space="preserve"> z </w:t>
      </w:r>
      <w:r w:rsidR="00D53F96">
        <w:rPr>
          <w:lang w:val="pl-PL"/>
        </w:rPr>
        <w:t xml:space="preserve">wnioskami </w:t>
      </w:r>
      <w:r w:rsidR="00D27999">
        <w:rPr>
          <w:lang w:val="pl-PL"/>
        </w:rPr>
        <w:t>są</w:t>
      </w:r>
      <w:r w:rsidR="009C5D5A" w:rsidRPr="00E05335">
        <w:rPr>
          <w:lang w:val="pl-PL"/>
        </w:rPr>
        <w:t xml:space="preserve">dów krajowych, </w:t>
      </w:r>
      <w:r w:rsidR="00D27999">
        <w:rPr>
          <w:lang w:val="pl-PL"/>
        </w:rPr>
        <w:t>ż</w:t>
      </w:r>
      <w:r w:rsidR="00E05335" w:rsidRPr="00E05335">
        <w:rPr>
          <w:lang w:val="pl-PL"/>
        </w:rPr>
        <w:t>e publik</w:t>
      </w:r>
      <w:r w:rsidR="00E85757">
        <w:rPr>
          <w:lang w:val="pl-PL"/>
        </w:rPr>
        <w:t xml:space="preserve">acja skarżącego nie </w:t>
      </w:r>
      <w:r w:rsidR="005E7D98">
        <w:rPr>
          <w:lang w:val="pl-PL"/>
        </w:rPr>
        <w:t>służyła żadnemu uzasadnionemu interesowi publicznemu,</w:t>
      </w:r>
      <w:r w:rsidR="00E05335" w:rsidRPr="00E05335">
        <w:rPr>
          <w:lang w:val="pl-PL"/>
        </w:rPr>
        <w:t xml:space="preserve"> </w:t>
      </w:r>
      <w:r w:rsidR="00234DD4">
        <w:rPr>
          <w:lang w:val="pl-PL"/>
        </w:rPr>
        <w:t>nie dotyczyła</w:t>
      </w:r>
      <w:r w:rsidR="00E85757">
        <w:rPr>
          <w:lang w:val="pl-PL"/>
        </w:rPr>
        <w:t xml:space="preserve"> działa</w:t>
      </w:r>
      <w:r w:rsidR="00E05335" w:rsidRPr="00E05335">
        <w:rPr>
          <w:lang w:val="pl-PL"/>
        </w:rPr>
        <w:t>lności publ</w:t>
      </w:r>
      <w:r>
        <w:rPr>
          <w:lang w:val="pl-PL"/>
        </w:rPr>
        <w:t>iczn</w:t>
      </w:r>
      <w:r w:rsidR="00234DD4">
        <w:rPr>
          <w:lang w:val="pl-PL"/>
        </w:rPr>
        <w:t>ej</w:t>
      </w:r>
      <w:r>
        <w:rPr>
          <w:lang w:val="pl-PL"/>
        </w:rPr>
        <w:t xml:space="preserve"> </w:t>
      </w:r>
      <w:r w:rsidR="00234DD4">
        <w:rPr>
          <w:lang w:val="pl-PL"/>
        </w:rPr>
        <w:t>P</w:t>
      </w:r>
      <w:r>
        <w:rPr>
          <w:lang w:val="pl-PL"/>
        </w:rPr>
        <w:t xml:space="preserve">ana Kerna </w:t>
      </w:r>
      <w:r w:rsidR="00234DD4">
        <w:rPr>
          <w:lang w:val="pl-PL"/>
        </w:rPr>
        <w:t>i</w:t>
      </w:r>
      <w:r w:rsidR="00F36858">
        <w:rPr>
          <w:lang w:val="pl-PL"/>
        </w:rPr>
        <w:t> </w:t>
      </w:r>
      <w:r w:rsidR="00234DD4">
        <w:rPr>
          <w:lang w:val="pl-PL"/>
        </w:rPr>
        <w:t>dlatego</w:t>
      </w:r>
      <w:r w:rsidR="00E05335" w:rsidRPr="00E05335">
        <w:rPr>
          <w:lang w:val="pl-PL"/>
        </w:rPr>
        <w:t xml:space="preserve"> wkraczanie w </w:t>
      </w:r>
      <w:r w:rsidR="00234DD4">
        <w:rPr>
          <w:lang w:val="pl-PL"/>
        </w:rPr>
        <w:t xml:space="preserve">sferę </w:t>
      </w:r>
      <w:r w:rsidR="00E05335" w:rsidRPr="00E05335">
        <w:rPr>
          <w:lang w:val="pl-PL"/>
        </w:rPr>
        <w:t>życia rodzinnego</w:t>
      </w:r>
      <w:r w:rsidR="00234DD4">
        <w:rPr>
          <w:lang w:val="pl-PL"/>
        </w:rPr>
        <w:t>, w tych okolicznościach,</w:t>
      </w:r>
      <w:r w:rsidR="00E05335" w:rsidRPr="00E05335">
        <w:rPr>
          <w:lang w:val="pl-PL"/>
        </w:rPr>
        <w:t xml:space="preserve"> zawsze powi</w:t>
      </w:r>
      <w:r w:rsidR="00E05335">
        <w:rPr>
          <w:lang w:val="pl-PL"/>
        </w:rPr>
        <w:t>nno być uznawane</w:t>
      </w:r>
      <w:r>
        <w:rPr>
          <w:lang w:val="pl-PL"/>
        </w:rPr>
        <w:t xml:space="preserve"> za bezprawne</w:t>
      </w:r>
      <w:r w:rsidR="00E05335">
        <w:rPr>
          <w:lang w:val="pl-PL"/>
        </w:rPr>
        <w:t xml:space="preserve">, </w:t>
      </w:r>
      <w:r w:rsidR="00E05335" w:rsidRPr="00E05335">
        <w:rPr>
          <w:lang w:val="pl-PL"/>
        </w:rPr>
        <w:t xml:space="preserve">nawet jeżeli </w:t>
      </w:r>
      <w:r w:rsidR="007913AD">
        <w:rPr>
          <w:lang w:val="pl-PL"/>
        </w:rPr>
        <w:t xml:space="preserve">informacje są prawdziwe </w:t>
      </w:r>
      <w:r w:rsidR="00E05335" w:rsidRPr="00E05335">
        <w:rPr>
          <w:lang w:val="pl-PL"/>
        </w:rPr>
        <w:t>(zob.</w:t>
      </w:r>
      <w:r w:rsidR="00E05335">
        <w:rPr>
          <w:lang w:val="pl-PL"/>
        </w:rPr>
        <w:t xml:space="preserve"> paragraf 19 powyżej</w:t>
      </w:r>
      <w:r w:rsidR="0053726C" w:rsidRPr="00E05335">
        <w:rPr>
          <w:lang w:val="pl-PL"/>
        </w:rPr>
        <w:t>)</w:t>
      </w:r>
      <w:r w:rsidR="008D1E93" w:rsidRPr="00E05335">
        <w:rPr>
          <w:lang w:val="pl-PL"/>
        </w:rPr>
        <w:t>.</w:t>
      </w:r>
    </w:p>
    <w:p w14:paraId="3E5A884B" w14:textId="285FBEB3" w:rsidR="00E54846" w:rsidRPr="00AF224D" w:rsidRDefault="005C6418" w:rsidP="0033629C">
      <w:pPr>
        <w:pStyle w:val="JuPara"/>
        <w:rPr>
          <w:lang w:val="pl-PL"/>
        </w:rPr>
      </w:pPr>
      <w:r w:rsidRPr="000D329C">
        <w:rPr>
          <w:lang w:val="pl-PL"/>
        </w:rPr>
        <w:t>50</w:t>
      </w:r>
      <w:r w:rsidR="00E54846" w:rsidRPr="000D329C">
        <w:rPr>
          <w:lang w:val="pl-PL"/>
        </w:rPr>
        <w:t>.</w:t>
      </w:r>
      <w:r w:rsidR="00BE5073">
        <w:rPr>
          <w:lang w:val="pl-PL"/>
        </w:rPr>
        <w:t xml:space="preserve"> </w:t>
      </w:r>
      <w:r w:rsidR="005869F5" w:rsidRPr="005869F5">
        <w:rPr>
          <w:lang w:val="pl-PL"/>
        </w:rPr>
        <w:t xml:space="preserve">Przyznać </w:t>
      </w:r>
      <w:r w:rsidR="00234DD4">
        <w:rPr>
          <w:lang w:val="pl-PL"/>
        </w:rPr>
        <w:t>należy</w:t>
      </w:r>
      <w:r w:rsidR="005869F5" w:rsidRPr="005869F5">
        <w:rPr>
          <w:lang w:val="pl-PL"/>
        </w:rPr>
        <w:t>, ż</w:t>
      </w:r>
      <w:r w:rsidR="00234DD4">
        <w:rPr>
          <w:lang w:val="pl-PL"/>
        </w:rPr>
        <w:t>e</w:t>
      </w:r>
      <w:r w:rsidR="005869F5" w:rsidRPr="005869F5">
        <w:rPr>
          <w:lang w:val="pl-PL"/>
        </w:rPr>
        <w:t xml:space="preserve"> skarżący użył</w:t>
      </w:r>
      <w:r w:rsidR="005869F5" w:rsidRPr="00D442F0">
        <w:rPr>
          <w:lang w:val="pl-PL"/>
        </w:rPr>
        <w:t xml:space="preserve"> prowokacyjnego i nieeleganckiego języka, a także zabrakło mu </w:t>
      </w:r>
      <w:r w:rsidR="00D53F96">
        <w:rPr>
          <w:lang w:val="pl-PL"/>
        </w:rPr>
        <w:t>delikatności</w:t>
      </w:r>
      <w:r w:rsidR="00234DD4" w:rsidRPr="00D442F0">
        <w:rPr>
          <w:lang w:val="pl-PL"/>
        </w:rPr>
        <w:t xml:space="preserve"> </w:t>
      </w:r>
      <w:r w:rsidR="005869F5" w:rsidRPr="00D442F0">
        <w:rPr>
          <w:lang w:val="pl-PL"/>
        </w:rPr>
        <w:t xml:space="preserve">w stosunku do polityka. </w:t>
      </w:r>
      <w:r w:rsidR="008F737A" w:rsidRPr="00D442F0">
        <w:rPr>
          <w:lang w:val="pl-PL"/>
        </w:rPr>
        <w:t>Nawe</w:t>
      </w:r>
      <w:r w:rsidR="00BD05B9" w:rsidRPr="00D442F0">
        <w:rPr>
          <w:lang w:val="pl-PL"/>
        </w:rPr>
        <w:t>t w</w:t>
      </w:r>
      <w:r w:rsidR="00F36858">
        <w:rPr>
          <w:lang w:val="pl-PL"/>
        </w:rPr>
        <w:t> </w:t>
      </w:r>
      <w:r w:rsidR="00DC79F8">
        <w:rPr>
          <w:lang w:val="pl-PL"/>
        </w:rPr>
        <w:t>kontekście</w:t>
      </w:r>
      <w:r w:rsidR="00DC79F8" w:rsidRPr="00D442F0">
        <w:rPr>
          <w:lang w:val="pl-PL"/>
        </w:rPr>
        <w:t xml:space="preserve"> </w:t>
      </w:r>
      <w:r w:rsidR="00BD05B9" w:rsidRPr="00D442F0">
        <w:rPr>
          <w:lang w:val="pl-PL"/>
        </w:rPr>
        <w:t>polityczn</w:t>
      </w:r>
      <w:r w:rsidR="00DC79F8">
        <w:rPr>
          <w:lang w:val="pl-PL"/>
        </w:rPr>
        <w:t>ym</w:t>
      </w:r>
      <w:r w:rsidR="00EC64B3">
        <w:rPr>
          <w:lang w:val="pl-PL"/>
        </w:rPr>
        <w:t xml:space="preserve"> u</w:t>
      </w:r>
      <w:r w:rsidR="00CB667A">
        <w:rPr>
          <w:lang w:val="pl-PL"/>
        </w:rPr>
        <w:t>prawnione</w:t>
      </w:r>
      <w:r w:rsidR="00EC64B3">
        <w:rPr>
          <w:lang w:val="pl-PL"/>
        </w:rPr>
        <w:t xml:space="preserve"> jest zapewnienie, by w debacie przestrzegać </w:t>
      </w:r>
      <w:r w:rsidR="00BD05B9" w:rsidRPr="00D442F0">
        <w:rPr>
          <w:lang w:val="pl-PL"/>
        </w:rPr>
        <w:t>pewn</w:t>
      </w:r>
      <w:r w:rsidR="00EC64B3">
        <w:rPr>
          <w:lang w:val="pl-PL"/>
        </w:rPr>
        <w:t>ych</w:t>
      </w:r>
      <w:r w:rsidR="00BD05B9" w:rsidRPr="00D442F0">
        <w:rPr>
          <w:lang w:val="pl-PL"/>
        </w:rPr>
        <w:t xml:space="preserve"> minimaln</w:t>
      </w:r>
      <w:r w:rsidR="00EC64B3">
        <w:rPr>
          <w:lang w:val="pl-PL"/>
        </w:rPr>
        <w:t>ych</w:t>
      </w:r>
      <w:r w:rsidR="00BD05B9" w:rsidRPr="00D442F0">
        <w:rPr>
          <w:lang w:val="pl-PL"/>
        </w:rPr>
        <w:t xml:space="preserve"> </w:t>
      </w:r>
      <w:r w:rsidR="00BD05B9" w:rsidRPr="00AF224D">
        <w:rPr>
          <w:lang w:val="pl-PL"/>
        </w:rPr>
        <w:t>standard</w:t>
      </w:r>
      <w:r w:rsidR="00EC64B3">
        <w:rPr>
          <w:lang w:val="pl-PL"/>
        </w:rPr>
        <w:t>ów umiaru i</w:t>
      </w:r>
      <w:r w:rsidR="00BE5073">
        <w:rPr>
          <w:lang w:val="pl-PL"/>
        </w:rPr>
        <w:t xml:space="preserve"> </w:t>
      </w:r>
      <w:r w:rsidR="00EC64B3">
        <w:rPr>
          <w:lang w:val="pl-PL"/>
        </w:rPr>
        <w:t>przyzwoitości</w:t>
      </w:r>
      <w:r w:rsidR="00BD05B9" w:rsidRPr="00AF224D">
        <w:rPr>
          <w:lang w:val="pl-PL"/>
        </w:rPr>
        <w:t>, szczególn</w:t>
      </w:r>
      <w:r w:rsidR="00EC64B3">
        <w:rPr>
          <w:lang w:val="pl-PL"/>
        </w:rPr>
        <w:t>ie że</w:t>
      </w:r>
      <w:r w:rsidR="00BD05B9" w:rsidRPr="00AF224D">
        <w:rPr>
          <w:lang w:val="pl-PL"/>
        </w:rPr>
        <w:t xml:space="preserve"> </w:t>
      </w:r>
      <w:r w:rsidR="005C3120">
        <w:rPr>
          <w:lang w:val="pl-PL"/>
        </w:rPr>
        <w:t>dobre imię</w:t>
      </w:r>
      <w:r w:rsidR="00BD05B9" w:rsidRPr="00AF224D">
        <w:rPr>
          <w:lang w:val="pl-PL"/>
        </w:rPr>
        <w:t xml:space="preserve"> polity</w:t>
      </w:r>
      <w:r w:rsidR="0058491A">
        <w:rPr>
          <w:lang w:val="pl-PL"/>
        </w:rPr>
        <w:t>ka musi korzystać z</w:t>
      </w:r>
      <w:r w:rsidR="00D442F0" w:rsidRPr="00AF224D">
        <w:rPr>
          <w:lang w:val="pl-PL"/>
        </w:rPr>
        <w:t xml:space="preserve"> ochron</w:t>
      </w:r>
      <w:r w:rsidR="0058491A">
        <w:rPr>
          <w:lang w:val="pl-PL"/>
        </w:rPr>
        <w:t>y</w:t>
      </w:r>
      <w:r w:rsidR="00D442F0" w:rsidRPr="00AF224D">
        <w:rPr>
          <w:lang w:val="pl-PL"/>
        </w:rPr>
        <w:t xml:space="preserve"> p</w:t>
      </w:r>
      <w:r w:rsidR="00BD05B9" w:rsidRPr="00AF224D">
        <w:rPr>
          <w:lang w:val="pl-PL"/>
        </w:rPr>
        <w:t>rzewidzianej w Konwencji (zob.</w:t>
      </w:r>
      <w:r w:rsidR="00E54846" w:rsidRPr="00AF224D">
        <w:rPr>
          <w:lang w:val="pl-PL"/>
        </w:rPr>
        <w:t xml:space="preserve"> </w:t>
      </w:r>
      <w:proofErr w:type="spellStart"/>
      <w:r w:rsidR="00BD05B9" w:rsidRPr="00AF224D">
        <w:rPr>
          <w:i/>
          <w:lang w:val="pl-PL"/>
        </w:rPr>
        <w:t>Lindon</w:t>
      </w:r>
      <w:proofErr w:type="spellEnd"/>
      <w:r w:rsidR="00BD05B9" w:rsidRPr="00AF224D">
        <w:rPr>
          <w:i/>
          <w:lang w:val="pl-PL"/>
        </w:rPr>
        <w:t xml:space="preserve">, </w:t>
      </w:r>
      <w:proofErr w:type="spellStart"/>
      <w:r w:rsidR="00BD05B9" w:rsidRPr="00AF224D">
        <w:rPr>
          <w:i/>
          <w:lang w:val="pl-PL"/>
        </w:rPr>
        <w:t>Otczakovsky-Laurnes</w:t>
      </w:r>
      <w:proofErr w:type="spellEnd"/>
      <w:r w:rsidR="00BD05B9" w:rsidRPr="00AF224D">
        <w:rPr>
          <w:i/>
          <w:lang w:val="pl-PL"/>
        </w:rPr>
        <w:t xml:space="preserve"> i </w:t>
      </w:r>
      <w:proofErr w:type="spellStart"/>
      <w:r w:rsidR="00BD05B9" w:rsidRPr="00AF224D">
        <w:rPr>
          <w:i/>
          <w:lang w:val="pl-PL"/>
        </w:rPr>
        <w:t>July</w:t>
      </w:r>
      <w:proofErr w:type="spellEnd"/>
      <w:r w:rsidR="00BD05B9" w:rsidRPr="00AF224D">
        <w:rPr>
          <w:i/>
          <w:lang w:val="pl-PL"/>
        </w:rPr>
        <w:t xml:space="preserve"> p</w:t>
      </w:r>
      <w:r w:rsidR="00E54846" w:rsidRPr="00AF224D">
        <w:rPr>
          <w:i/>
          <w:lang w:val="pl-PL"/>
        </w:rPr>
        <w:t>. Franc</w:t>
      </w:r>
      <w:r w:rsidR="00BD05B9" w:rsidRPr="00AF224D">
        <w:rPr>
          <w:i/>
          <w:lang w:val="pl-PL"/>
        </w:rPr>
        <w:t>ji</w:t>
      </w:r>
      <w:r w:rsidR="00BD05B9" w:rsidRPr="00AF224D">
        <w:rPr>
          <w:lang w:val="pl-PL"/>
        </w:rPr>
        <w:t>, [</w:t>
      </w:r>
      <w:r w:rsidR="007D6633">
        <w:rPr>
          <w:lang w:val="pl-PL"/>
        </w:rPr>
        <w:t>WI</w:t>
      </w:r>
      <w:r w:rsidR="00BD05B9" w:rsidRPr="00AF224D">
        <w:rPr>
          <w:lang w:val="pl-PL"/>
        </w:rPr>
        <w:t>], nr</w:t>
      </w:r>
      <w:r w:rsidR="00F36858">
        <w:rPr>
          <w:lang w:val="pl-PL"/>
        </w:rPr>
        <w:t> </w:t>
      </w:r>
      <w:r w:rsidR="00BD05B9" w:rsidRPr="00AF224D">
        <w:rPr>
          <w:lang w:val="pl-PL"/>
        </w:rPr>
        <w:t xml:space="preserve">21279/02 </w:t>
      </w:r>
      <w:r w:rsidR="0058491A">
        <w:rPr>
          <w:lang w:val="pl-PL"/>
        </w:rPr>
        <w:t>i</w:t>
      </w:r>
      <w:r w:rsidR="0058491A" w:rsidRPr="00AF224D">
        <w:rPr>
          <w:lang w:val="pl-PL"/>
        </w:rPr>
        <w:t xml:space="preserve"> </w:t>
      </w:r>
      <w:r w:rsidR="00E54846" w:rsidRPr="00AF224D">
        <w:rPr>
          <w:lang w:val="pl-PL"/>
        </w:rPr>
        <w:t>36448/02, § 57).</w:t>
      </w:r>
    </w:p>
    <w:p w14:paraId="322B79D7" w14:textId="5D23A232" w:rsidR="00950ABC" w:rsidRPr="00380C04" w:rsidRDefault="00D53F96" w:rsidP="0033629C">
      <w:pPr>
        <w:pStyle w:val="JuPara"/>
        <w:rPr>
          <w:lang w:val="pl-PL"/>
        </w:rPr>
      </w:pPr>
      <w:r>
        <w:rPr>
          <w:lang w:val="pl-PL"/>
        </w:rPr>
        <w:t>Niemniej jednak</w:t>
      </w:r>
      <w:r w:rsidR="00D442F0" w:rsidRPr="00AF224D">
        <w:rPr>
          <w:lang w:val="pl-PL"/>
        </w:rPr>
        <w:t xml:space="preserve"> Trybunał uważa</w:t>
      </w:r>
      <w:r w:rsidR="00616026">
        <w:rPr>
          <w:lang w:val="pl-PL"/>
        </w:rPr>
        <w:t>,</w:t>
      </w:r>
      <w:r w:rsidR="00D442F0" w:rsidRPr="00AF224D">
        <w:rPr>
          <w:lang w:val="pl-PL"/>
        </w:rPr>
        <w:t xml:space="preserve"> </w:t>
      </w:r>
      <w:r>
        <w:rPr>
          <w:lang w:val="pl-PL"/>
        </w:rPr>
        <w:t xml:space="preserve">że </w:t>
      </w:r>
      <w:r w:rsidR="00D442F0" w:rsidRPr="00AF224D">
        <w:rPr>
          <w:lang w:val="pl-PL"/>
        </w:rPr>
        <w:t xml:space="preserve">przedmiotowe stwierdzenia </w:t>
      </w:r>
      <w:r>
        <w:rPr>
          <w:lang w:val="pl-PL"/>
        </w:rPr>
        <w:t>nie</w:t>
      </w:r>
      <w:r w:rsidR="00F36858">
        <w:rPr>
          <w:lang w:val="pl-PL"/>
        </w:rPr>
        <w:t> </w:t>
      </w:r>
      <w:r w:rsidR="00D442F0" w:rsidRPr="00AF224D">
        <w:rPr>
          <w:lang w:val="pl-PL"/>
        </w:rPr>
        <w:t>stanowiły</w:t>
      </w:r>
      <w:r>
        <w:rPr>
          <w:lang w:val="pl-PL"/>
        </w:rPr>
        <w:t xml:space="preserve"> nieuzasadnionego</w:t>
      </w:r>
      <w:r w:rsidR="00D442F0" w:rsidRPr="00AF224D">
        <w:rPr>
          <w:lang w:val="pl-PL"/>
        </w:rPr>
        <w:t xml:space="preserve"> osobist</w:t>
      </w:r>
      <w:r>
        <w:rPr>
          <w:lang w:val="pl-PL"/>
        </w:rPr>
        <w:t>ego</w:t>
      </w:r>
      <w:r w:rsidR="00D442F0" w:rsidRPr="00AF224D">
        <w:rPr>
          <w:lang w:val="pl-PL"/>
        </w:rPr>
        <w:t xml:space="preserve"> atak</w:t>
      </w:r>
      <w:r>
        <w:rPr>
          <w:lang w:val="pl-PL"/>
        </w:rPr>
        <w:t>u</w:t>
      </w:r>
      <w:r w:rsidR="00D442F0" w:rsidRPr="00AF224D">
        <w:rPr>
          <w:lang w:val="pl-PL"/>
        </w:rPr>
        <w:t xml:space="preserve"> na </w:t>
      </w:r>
      <w:r>
        <w:rPr>
          <w:lang w:val="pl-PL"/>
        </w:rPr>
        <w:t>P</w:t>
      </w:r>
      <w:r w:rsidR="00E513B3" w:rsidRPr="00AF224D">
        <w:rPr>
          <w:lang w:val="pl-PL"/>
        </w:rPr>
        <w:t>ana Kerna, ponieważ ich autor starał się poprzeć je obiektywnym wytłumaczenie</w:t>
      </w:r>
      <w:smartTag w:uri="urn:schemas-microsoft-com:office:smarttags" w:element="PersonName">
        <w:r w:rsidR="00E513B3" w:rsidRPr="00AF224D">
          <w:rPr>
            <w:lang w:val="pl-PL"/>
          </w:rPr>
          <w:t>m.</w:t>
        </w:r>
      </w:smartTag>
      <w:r w:rsidR="00E513B3" w:rsidRPr="00AF224D">
        <w:rPr>
          <w:lang w:val="pl-PL"/>
        </w:rPr>
        <w:t xml:space="preserve"> Nie można t</w:t>
      </w:r>
      <w:r w:rsidR="00731E60">
        <w:rPr>
          <w:lang w:val="pl-PL"/>
        </w:rPr>
        <w:t>eż</w:t>
      </w:r>
      <w:r w:rsidR="00F36858">
        <w:rPr>
          <w:lang w:val="pl-PL"/>
        </w:rPr>
        <w:t> </w:t>
      </w:r>
      <w:r w:rsidR="00731E60">
        <w:rPr>
          <w:lang w:val="pl-PL"/>
        </w:rPr>
        <w:t>powiedzieć</w:t>
      </w:r>
      <w:r w:rsidR="00E513B3" w:rsidRPr="00AF224D">
        <w:rPr>
          <w:lang w:val="pl-PL"/>
        </w:rPr>
        <w:t xml:space="preserve">, </w:t>
      </w:r>
      <w:r w:rsidR="00731E60">
        <w:rPr>
          <w:lang w:val="pl-PL"/>
        </w:rPr>
        <w:t>że</w:t>
      </w:r>
      <w:r w:rsidR="00E513B3" w:rsidRPr="00AF224D">
        <w:rPr>
          <w:lang w:val="pl-PL"/>
        </w:rPr>
        <w:t xml:space="preserve"> celem </w:t>
      </w:r>
      <w:r w:rsidR="00731E60">
        <w:rPr>
          <w:lang w:val="pl-PL"/>
        </w:rPr>
        <w:t>tych wypowiedzi</w:t>
      </w:r>
      <w:r w:rsidR="00E513B3" w:rsidRPr="00AF224D">
        <w:rPr>
          <w:lang w:val="pl-PL"/>
        </w:rPr>
        <w:t xml:space="preserve"> było </w:t>
      </w:r>
      <w:r w:rsidR="00731E60">
        <w:rPr>
          <w:lang w:val="pl-PL"/>
        </w:rPr>
        <w:t>znieważenie</w:t>
      </w:r>
      <w:r w:rsidR="00731E60" w:rsidRPr="00AF224D">
        <w:rPr>
          <w:lang w:val="pl-PL"/>
        </w:rPr>
        <w:t xml:space="preserve"> </w:t>
      </w:r>
      <w:r w:rsidR="009B7582" w:rsidRPr="00AF224D">
        <w:rPr>
          <w:lang w:val="pl-PL"/>
        </w:rPr>
        <w:t>lub poniż</w:t>
      </w:r>
      <w:r w:rsidR="00731E60">
        <w:rPr>
          <w:lang w:val="pl-PL"/>
        </w:rPr>
        <w:t>e</w:t>
      </w:r>
      <w:r w:rsidR="009B7582" w:rsidRPr="00AF224D">
        <w:rPr>
          <w:lang w:val="pl-PL"/>
        </w:rPr>
        <w:t>nie krytykowanej osoby.</w:t>
      </w:r>
      <w:r w:rsidR="00F7187B" w:rsidRPr="00AF224D">
        <w:rPr>
          <w:lang w:val="pl-PL"/>
        </w:rPr>
        <w:t xml:space="preserve"> </w:t>
      </w:r>
      <w:r w:rsidR="004E5169" w:rsidRPr="00AF224D">
        <w:rPr>
          <w:lang w:val="pl-PL"/>
        </w:rPr>
        <w:t xml:space="preserve">Patrząc </w:t>
      </w:r>
      <w:r w:rsidR="00AF224D">
        <w:rPr>
          <w:lang w:val="pl-PL"/>
        </w:rPr>
        <w:t xml:space="preserve">na sprawę </w:t>
      </w:r>
      <w:r w:rsidR="00731E60">
        <w:rPr>
          <w:lang w:val="pl-PL"/>
        </w:rPr>
        <w:t>jako całość trudno</w:t>
      </w:r>
      <w:r w:rsidR="004E5169" w:rsidRPr="00AF224D">
        <w:rPr>
          <w:lang w:val="pl-PL"/>
        </w:rPr>
        <w:t xml:space="preserve"> powiedzi</w:t>
      </w:r>
      <w:r w:rsidR="00AF224D">
        <w:rPr>
          <w:lang w:val="pl-PL"/>
        </w:rPr>
        <w:t>e</w:t>
      </w:r>
      <w:r w:rsidR="004E5169" w:rsidRPr="00AF224D">
        <w:rPr>
          <w:lang w:val="pl-PL"/>
        </w:rPr>
        <w:t xml:space="preserve">ć, </w:t>
      </w:r>
      <w:r w:rsidR="009C51BF">
        <w:rPr>
          <w:lang w:val="pl-PL"/>
        </w:rPr>
        <w:t>że</w:t>
      </w:r>
      <w:r w:rsidR="00F36858">
        <w:rPr>
          <w:lang w:val="pl-PL"/>
        </w:rPr>
        <w:t> </w:t>
      </w:r>
      <w:r w:rsidR="004E5169" w:rsidRPr="00AF224D">
        <w:rPr>
          <w:lang w:val="pl-PL"/>
        </w:rPr>
        <w:t xml:space="preserve">stwierdzenia, za które sądy cywilne nakazały skarżącemu wypłacić </w:t>
      </w:r>
      <w:r w:rsidR="004E5169" w:rsidRPr="00380C04">
        <w:rPr>
          <w:lang w:val="pl-PL"/>
        </w:rPr>
        <w:t>za</w:t>
      </w:r>
      <w:r w:rsidR="00AF224D" w:rsidRPr="00380C04">
        <w:rPr>
          <w:lang w:val="pl-PL"/>
        </w:rPr>
        <w:t>dośćuczynienie, nawet te odnoszące się</w:t>
      </w:r>
      <w:r w:rsidR="004E5169" w:rsidRPr="00380C04">
        <w:rPr>
          <w:lang w:val="pl-PL"/>
        </w:rPr>
        <w:t xml:space="preserve"> do życia </w:t>
      </w:r>
      <w:r w:rsidR="009C51BF">
        <w:rPr>
          <w:lang w:val="pl-PL"/>
        </w:rPr>
        <w:t>rodzinnego</w:t>
      </w:r>
      <w:r w:rsidR="009C51BF" w:rsidRPr="00380C04">
        <w:rPr>
          <w:lang w:val="pl-PL"/>
        </w:rPr>
        <w:t xml:space="preserve"> </w:t>
      </w:r>
      <w:r w:rsidR="009C51BF">
        <w:rPr>
          <w:lang w:val="pl-PL"/>
        </w:rPr>
        <w:t>P</w:t>
      </w:r>
      <w:r w:rsidR="004E5169" w:rsidRPr="00380C04">
        <w:rPr>
          <w:lang w:val="pl-PL"/>
        </w:rPr>
        <w:t xml:space="preserve">ana Kerna, były nadmierne bądź wykraczały poza </w:t>
      </w:r>
      <w:r w:rsidR="00AF224D" w:rsidRPr="00380C04">
        <w:rPr>
          <w:lang w:val="pl-PL"/>
        </w:rPr>
        <w:t>to</w:t>
      </w:r>
      <w:r w:rsidR="00616026">
        <w:rPr>
          <w:lang w:val="pl-PL"/>
        </w:rPr>
        <w:t>,</w:t>
      </w:r>
      <w:r w:rsidR="00AF224D" w:rsidRPr="00380C04">
        <w:rPr>
          <w:lang w:val="pl-PL"/>
        </w:rPr>
        <w:t xml:space="preserve"> co jest tolerowane w debacie publicznej. </w:t>
      </w:r>
    </w:p>
    <w:p w14:paraId="48EE09B7" w14:textId="4F81C9DC" w:rsidR="001726E6" w:rsidRPr="00A0368B" w:rsidRDefault="005C6418" w:rsidP="0033629C">
      <w:pPr>
        <w:pStyle w:val="JuPara"/>
        <w:rPr>
          <w:lang w:val="pl-PL"/>
        </w:rPr>
      </w:pPr>
      <w:r>
        <w:rPr>
          <w:lang w:val="pl-PL"/>
        </w:rPr>
        <w:t>51</w:t>
      </w:r>
      <w:r w:rsidR="008D1E93" w:rsidRPr="00380C04">
        <w:rPr>
          <w:lang w:val="pl-PL"/>
        </w:rPr>
        <w:t>.</w:t>
      </w:r>
      <w:r w:rsidR="00BE5073">
        <w:rPr>
          <w:lang w:val="pl-PL"/>
        </w:rPr>
        <w:t xml:space="preserve"> </w:t>
      </w:r>
      <w:r w:rsidR="00AF224D" w:rsidRPr="00380C04">
        <w:rPr>
          <w:lang w:val="pl-PL"/>
        </w:rPr>
        <w:t>Ponadto w opinii Trybunału, niektóre ze stwierdzeń</w:t>
      </w:r>
      <w:r w:rsidR="009C51BF">
        <w:rPr>
          <w:lang w:val="pl-PL"/>
        </w:rPr>
        <w:t xml:space="preserve"> skarżącego</w:t>
      </w:r>
      <w:r w:rsidR="00AF224D" w:rsidRPr="00380C04">
        <w:rPr>
          <w:lang w:val="pl-PL"/>
        </w:rPr>
        <w:t xml:space="preserve">, </w:t>
      </w:r>
      <w:r w:rsidR="009C51BF">
        <w:rPr>
          <w:lang w:val="pl-PL"/>
        </w:rPr>
        <w:t>które uznano za naruszające</w:t>
      </w:r>
      <w:r w:rsidR="00380C04" w:rsidRPr="00380C04">
        <w:rPr>
          <w:lang w:val="pl-PL"/>
        </w:rPr>
        <w:t xml:space="preserve"> dobra osobiste powodów</w:t>
      </w:r>
      <w:r w:rsidR="002517CD">
        <w:rPr>
          <w:lang w:val="pl-PL"/>
        </w:rPr>
        <w:t>,</w:t>
      </w:r>
      <w:r w:rsidR="00380C04" w:rsidRPr="00380C04">
        <w:rPr>
          <w:lang w:val="pl-PL"/>
        </w:rPr>
        <w:t xml:space="preserve"> były sądami wartościujący</w:t>
      </w:r>
      <w:r w:rsidR="00380C04" w:rsidRPr="00F0007F">
        <w:rPr>
          <w:lang w:val="pl-PL"/>
        </w:rPr>
        <w:t xml:space="preserve">mi </w:t>
      </w:r>
      <w:r w:rsidR="009C51BF">
        <w:rPr>
          <w:lang w:val="pl-PL"/>
        </w:rPr>
        <w:t>w kwestiach dotyczących</w:t>
      </w:r>
      <w:r w:rsidR="00380C04" w:rsidRPr="00F0007F">
        <w:rPr>
          <w:lang w:val="pl-PL"/>
        </w:rPr>
        <w:t xml:space="preserve"> interesu publicznego. </w:t>
      </w:r>
      <w:r w:rsidR="00416C27" w:rsidRPr="00F0007F">
        <w:rPr>
          <w:lang w:val="pl-PL"/>
        </w:rPr>
        <w:t xml:space="preserve">Sądy </w:t>
      </w:r>
      <w:r w:rsidR="00416C27" w:rsidRPr="00F0007F">
        <w:rPr>
          <w:lang w:val="pl-PL"/>
        </w:rPr>
        <w:lastRenderedPageBreak/>
        <w:t xml:space="preserve">krajowe najwyraźniej dostrzegły to, ponieważ </w:t>
      </w:r>
      <w:r w:rsidR="009C51BF">
        <w:rPr>
          <w:lang w:val="pl-PL"/>
        </w:rPr>
        <w:t xml:space="preserve">uznały </w:t>
      </w:r>
      <w:r w:rsidR="00416C27" w:rsidRPr="00F0007F">
        <w:rPr>
          <w:lang w:val="pl-PL"/>
        </w:rPr>
        <w:t xml:space="preserve">nazwanie </w:t>
      </w:r>
      <w:r w:rsidR="009C51BF">
        <w:rPr>
          <w:lang w:val="pl-PL"/>
        </w:rPr>
        <w:t>P</w:t>
      </w:r>
      <w:r w:rsidR="00416C27" w:rsidRPr="00F0007F">
        <w:rPr>
          <w:lang w:val="pl-PL"/>
        </w:rPr>
        <w:t>ana Ke</w:t>
      </w:r>
      <w:r w:rsidR="00F0007F">
        <w:rPr>
          <w:lang w:val="pl-PL"/>
        </w:rPr>
        <w:t>r</w:t>
      </w:r>
      <w:r w:rsidR="00416C27" w:rsidRPr="00F0007F">
        <w:rPr>
          <w:lang w:val="pl-PL"/>
        </w:rPr>
        <w:t xml:space="preserve">na </w:t>
      </w:r>
      <w:r w:rsidR="00C046EA">
        <w:rPr>
          <w:lang w:val="pl-PL"/>
        </w:rPr>
        <w:t>za</w:t>
      </w:r>
      <w:r w:rsidR="00416C27" w:rsidRPr="00F0007F">
        <w:rPr>
          <w:lang w:val="pl-PL"/>
        </w:rPr>
        <w:t xml:space="preserve"> ocenę, która nie może być zweryfikowana w kategoriach prawdy bądź</w:t>
      </w:r>
      <w:r w:rsidR="00F36858">
        <w:rPr>
          <w:lang w:val="pl-PL"/>
        </w:rPr>
        <w:t> </w:t>
      </w:r>
      <w:r w:rsidR="00416C27" w:rsidRPr="00F0007F">
        <w:rPr>
          <w:lang w:val="pl-PL"/>
        </w:rPr>
        <w:t xml:space="preserve">fałszu. </w:t>
      </w:r>
      <w:r w:rsidR="000A7076" w:rsidRPr="00F0007F">
        <w:rPr>
          <w:lang w:val="pl-PL"/>
        </w:rPr>
        <w:t xml:space="preserve">Trybunał </w:t>
      </w:r>
      <w:r w:rsidR="00C046EA">
        <w:rPr>
          <w:lang w:val="pl-PL"/>
        </w:rPr>
        <w:t>przypomina</w:t>
      </w:r>
      <w:r w:rsidR="000A7076" w:rsidRPr="00F0007F">
        <w:rPr>
          <w:lang w:val="pl-PL"/>
        </w:rPr>
        <w:t>, ż</w:t>
      </w:r>
      <w:r w:rsidR="00C046EA">
        <w:rPr>
          <w:lang w:val="pl-PL"/>
        </w:rPr>
        <w:t>e</w:t>
      </w:r>
      <w:r w:rsidR="000A7076" w:rsidRPr="00F0007F">
        <w:rPr>
          <w:lang w:val="pl-PL"/>
        </w:rPr>
        <w:t xml:space="preserve"> nawet sądy </w:t>
      </w:r>
      <w:r>
        <w:rPr>
          <w:lang w:val="pl-PL"/>
        </w:rPr>
        <w:t>wartościujące mogą być nadmierne</w:t>
      </w:r>
      <w:r w:rsidR="000A7076" w:rsidRPr="00F0007F">
        <w:rPr>
          <w:lang w:val="pl-PL"/>
        </w:rPr>
        <w:t xml:space="preserve">, </w:t>
      </w:r>
      <w:r w:rsidR="00C046EA">
        <w:rPr>
          <w:lang w:val="pl-PL"/>
        </w:rPr>
        <w:t>gdy</w:t>
      </w:r>
      <w:r w:rsidR="00C046EA" w:rsidRPr="00F0007F">
        <w:rPr>
          <w:lang w:val="pl-PL"/>
        </w:rPr>
        <w:t xml:space="preserve"> </w:t>
      </w:r>
      <w:r w:rsidR="00C046EA">
        <w:rPr>
          <w:lang w:val="pl-PL"/>
        </w:rPr>
        <w:t>brak jest podstaw faktycznych na ich poparcie</w:t>
      </w:r>
      <w:r w:rsidR="000A7076" w:rsidRPr="00F0007F">
        <w:rPr>
          <w:lang w:val="pl-PL"/>
        </w:rPr>
        <w:t xml:space="preserve">. </w:t>
      </w:r>
      <w:r w:rsidR="00C046EA">
        <w:rPr>
          <w:lang w:val="pl-PL"/>
        </w:rPr>
        <w:t>W</w:t>
      </w:r>
      <w:r w:rsidR="000A7076" w:rsidRPr="00F0007F">
        <w:rPr>
          <w:lang w:val="pl-PL"/>
        </w:rPr>
        <w:t xml:space="preserve"> </w:t>
      </w:r>
      <w:r w:rsidR="00C046EA">
        <w:rPr>
          <w:lang w:val="pl-PL"/>
        </w:rPr>
        <w:t>niniejszej</w:t>
      </w:r>
      <w:r w:rsidR="00C046EA" w:rsidRPr="00F0007F">
        <w:rPr>
          <w:lang w:val="pl-PL"/>
        </w:rPr>
        <w:t xml:space="preserve"> </w:t>
      </w:r>
      <w:r w:rsidR="000A7076" w:rsidRPr="00F0007F">
        <w:rPr>
          <w:lang w:val="pl-PL"/>
        </w:rPr>
        <w:t>sprawie</w:t>
      </w:r>
      <w:r w:rsidR="00C046EA">
        <w:rPr>
          <w:lang w:val="pl-PL"/>
        </w:rPr>
        <w:t xml:space="preserve"> uważa jednak</w:t>
      </w:r>
      <w:r w:rsidR="000A7076" w:rsidRPr="00F0007F">
        <w:rPr>
          <w:lang w:val="pl-PL"/>
        </w:rPr>
        <w:t>,</w:t>
      </w:r>
      <w:r w:rsidR="00C046EA">
        <w:rPr>
          <w:lang w:val="pl-PL"/>
        </w:rPr>
        <w:t xml:space="preserve"> że twierdzenia skarżącego,</w:t>
      </w:r>
      <w:r w:rsidR="000A7076" w:rsidRPr="00F0007F">
        <w:rPr>
          <w:lang w:val="pl-PL"/>
        </w:rPr>
        <w:t xml:space="preserve"> biorąc pod uwagę </w:t>
      </w:r>
      <w:r w:rsidR="00C046EA">
        <w:rPr>
          <w:lang w:val="pl-PL"/>
        </w:rPr>
        <w:t>ich kontekst</w:t>
      </w:r>
      <w:r w:rsidR="00F0007F">
        <w:rPr>
          <w:lang w:val="pl-PL"/>
        </w:rPr>
        <w:t xml:space="preserve">, </w:t>
      </w:r>
      <w:r w:rsidR="00C046EA">
        <w:rPr>
          <w:lang w:val="pl-PL"/>
        </w:rPr>
        <w:t>miały</w:t>
      </w:r>
      <w:r w:rsidR="000A7076" w:rsidRPr="00F0007F">
        <w:rPr>
          <w:lang w:val="pl-PL"/>
        </w:rPr>
        <w:t xml:space="preserve"> wystarczając</w:t>
      </w:r>
      <w:r w:rsidR="00C046EA">
        <w:rPr>
          <w:lang w:val="pl-PL"/>
        </w:rPr>
        <w:t>e podstawy faktyczne</w:t>
      </w:r>
      <w:r w:rsidR="000A7076" w:rsidRPr="00F0007F">
        <w:rPr>
          <w:lang w:val="pl-PL"/>
        </w:rPr>
        <w:t xml:space="preserve">. Z tego powodu </w:t>
      </w:r>
      <w:r>
        <w:rPr>
          <w:lang w:val="pl-PL"/>
        </w:rPr>
        <w:t>T</w:t>
      </w:r>
      <w:r w:rsidR="00F0007F">
        <w:rPr>
          <w:lang w:val="pl-PL"/>
        </w:rPr>
        <w:t>rybunał nie może przychylić się</w:t>
      </w:r>
      <w:r w:rsidR="000A7076" w:rsidRPr="00F0007F">
        <w:rPr>
          <w:lang w:val="pl-PL"/>
        </w:rPr>
        <w:t xml:space="preserve"> do </w:t>
      </w:r>
      <w:r w:rsidR="00FC53AA">
        <w:rPr>
          <w:lang w:val="pl-PL"/>
        </w:rPr>
        <w:t xml:space="preserve">oceny </w:t>
      </w:r>
      <w:r w:rsidR="00F0007F">
        <w:rPr>
          <w:lang w:val="pl-PL"/>
        </w:rPr>
        <w:t>sądów krajowych</w:t>
      </w:r>
      <w:r w:rsidR="000A7076" w:rsidRPr="00F0007F">
        <w:rPr>
          <w:lang w:val="pl-PL"/>
        </w:rPr>
        <w:t xml:space="preserve">, że stwierdzenia </w:t>
      </w:r>
      <w:r w:rsidR="00F0007F">
        <w:rPr>
          <w:lang w:val="pl-PL"/>
        </w:rPr>
        <w:t>skarżą</w:t>
      </w:r>
      <w:r w:rsidR="000A7076" w:rsidRPr="00F0007F">
        <w:rPr>
          <w:lang w:val="pl-PL"/>
        </w:rPr>
        <w:t xml:space="preserve">cego były nadmierne </w:t>
      </w:r>
      <w:r w:rsidR="002517CD">
        <w:rPr>
          <w:lang w:val="pl-PL"/>
        </w:rPr>
        <w:t>i</w:t>
      </w:r>
      <w:r w:rsidR="000A7076" w:rsidRPr="00F0007F">
        <w:rPr>
          <w:lang w:val="pl-PL"/>
        </w:rPr>
        <w:t xml:space="preserve"> </w:t>
      </w:r>
      <w:r w:rsidR="00F0007F">
        <w:rPr>
          <w:lang w:val="pl-PL"/>
        </w:rPr>
        <w:t xml:space="preserve">nie </w:t>
      </w:r>
      <w:r w:rsidR="00FC53AA">
        <w:rPr>
          <w:lang w:val="pl-PL"/>
        </w:rPr>
        <w:t xml:space="preserve">powinny </w:t>
      </w:r>
      <w:r w:rsidR="00F0007F">
        <w:rPr>
          <w:lang w:val="pl-PL"/>
        </w:rPr>
        <w:t>korzysta</w:t>
      </w:r>
      <w:r w:rsidR="00FC53AA">
        <w:rPr>
          <w:lang w:val="pl-PL"/>
        </w:rPr>
        <w:t>ć</w:t>
      </w:r>
      <w:r w:rsidR="000A7076" w:rsidRPr="00F0007F">
        <w:rPr>
          <w:lang w:val="pl-PL"/>
        </w:rPr>
        <w:t xml:space="preserve"> z ochrony</w:t>
      </w:r>
      <w:r>
        <w:rPr>
          <w:lang w:val="pl-PL"/>
        </w:rPr>
        <w:t xml:space="preserve"> </w:t>
      </w:r>
      <w:r w:rsidR="007D6633">
        <w:rPr>
          <w:lang w:val="pl-PL"/>
        </w:rPr>
        <w:t xml:space="preserve">art. </w:t>
      </w:r>
      <w:r>
        <w:rPr>
          <w:lang w:val="pl-PL"/>
        </w:rPr>
        <w:t xml:space="preserve">10 Konwencji. </w:t>
      </w:r>
      <w:r w:rsidR="00F0007F" w:rsidRPr="00A0368B">
        <w:rPr>
          <w:lang w:val="pl-PL"/>
        </w:rPr>
        <w:t>Podobne zapatrywanie Trybunał wyraził w innej sprawie dotyczącej osoby publicznej, która została nazwana kłamcą (zob.</w:t>
      </w:r>
      <w:r w:rsidR="00F021E5" w:rsidRPr="00A0368B">
        <w:rPr>
          <w:lang w:val="pl-PL"/>
        </w:rPr>
        <w:t xml:space="preserve"> </w:t>
      </w:r>
      <w:r w:rsidR="00F0007F" w:rsidRPr="00A0368B">
        <w:rPr>
          <w:i/>
          <w:szCs w:val="24"/>
          <w:lang w:val="pl-PL" w:eastAsia="en-US"/>
        </w:rPr>
        <w:t xml:space="preserve">Almeida </w:t>
      </w:r>
      <w:proofErr w:type="spellStart"/>
      <w:r w:rsidR="00F0007F" w:rsidRPr="00A0368B">
        <w:rPr>
          <w:i/>
          <w:szCs w:val="24"/>
          <w:lang w:val="pl-PL" w:eastAsia="en-US"/>
        </w:rPr>
        <w:t>Azevedo</w:t>
      </w:r>
      <w:proofErr w:type="spellEnd"/>
      <w:r w:rsidR="00F0007F" w:rsidRPr="00A0368B">
        <w:rPr>
          <w:i/>
          <w:szCs w:val="24"/>
          <w:lang w:val="pl-PL" w:eastAsia="en-US"/>
        </w:rPr>
        <w:t xml:space="preserve"> p</w:t>
      </w:r>
      <w:r w:rsidR="00F021E5" w:rsidRPr="00A0368B">
        <w:rPr>
          <w:i/>
          <w:szCs w:val="24"/>
          <w:lang w:val="pl-PL" w:eastAsia="en-US"/>
        </w:rPr>
        <w:t>. Portugal</w:t>
      </w:r>
      <w:r w:rsidR="00F0007F" w:rsidRPr="00A0368B">
        <w:rPr>
          <w:i/>
          <w:szCs w:val="24"/>
          <w:lang w:val="pl-PL" w:eastAsia="en-US"/>
        </w:rPr>
        <w:t>ii</w:t>
      </w:r>
      <w:r w:rsidR="00F0007F" w:rsidRPr="00A0368B">
        <w:rPr>
          <w:szCs w:val="24"/>
          <w:lang w:val="pl-PL" w:eastAsia="en-US"/>
        </w:rPr>
        <w:t>, nr</w:t>
      </w:r>
      <w:r w:rsidR="00BE5073">
        <w:rPr>
          <w:szCs w:val="24"/>
          <w:lang w:val="pl-PL" w:eastAsia="en-US"/>
        </w:rPr>
        <w:t xml:space="preserve"> </w:t>
      </w:r>
      <w:r w:rsidR="00F021E5" w:rsidRPr="00A0368B">
        <w:rPr>
          <w:szCs w:val="24"/>
          <w:lang w:val="pl-PL" w:eastAsia="en-US"/>
        </w:rPr>
        <w:t>43924/02, §</w:t>
      </w:r>
      <w:r w:rsidR="00BE5073">
        <w:rPr>
          <w:szCs w:val="24"/>
          <w:lang w:val="pl-PL" w:eastAsia="en-US"/>
        </w:rPr>
        <w:t xml:space="preserve"> </w:t>
      </w:r>
      <w:r w:rsidR="00F021E5" w:rsidRPr="00A0368B">
        <w:rPr>
          <w:szCs w:val="24"/>
          <w:lang w:val="pl-PL" w:eastAsia="en-US"/>
        </w:rPr>
        <w:t>30</w:t>
      </w:r>
      <w:r w:rsidR="00F0007F" w:rsidRPr="00A0368B">
        <w:rPr>
          <w:szCs w:val="24"/>
          <w:lang w:val="pl-PL" w:eastAsia="en-US"/>
        </w:rPr>
        <w:t>, 23 stycznia</w:t>
      </w:r>
      <w:r w:rsidR="00F021E5" w:rsidRPr="00A0368B">
        <w:rPr>
          <w:szCs w:val="24"/>
          <w:lang w:val="pl-PL" w:eastAsia="en-US"/>
        </w:rPr>
        <w:t xml:space="preserve"> 2007).</w:t>
      </w:r>
    </w:p>
    <w:p w14:paraId="6EF79ECC" w14:textId="4639F46B" w:rsidR="001726E6" w:rsidRPr="00A0368B" w:rsidRDefault="003B6180" w:rsidP="0033629C">
      <w:pPr>
        <w:pStyle w:val="JuPara"/>
        <w:rPr>
          <w:lang w:val="pl-PL"/>
        </w:rPr>
      </w:pPr>
      <w:r>
        <w:rPr>
          <w:lang w:val="pl-PL"/>
        </w:rPr>
        <w:t>52</w:t>
      </w:r>
      <w:r w:rsidR="00C4023F" w:rsidRPr="00A0368B">
        <w:rPr>
          <w:lang w:val="pl-PL"/>
        </w:rPr>
        <w:t>.</w:t>
      </w:r>
      <w:r w:rsidR="00BE5073">
        <w:rPr>
          <w:lang w:val="pl-PL"/>
        </w:rPr>
        <w:t xml:space="preserve"> </w:t>
      </w:r>
      <w:r w:rsidR="00C4023F" w:rsidRPr="00A0368B">
        <w:rPr>
          <w:lang w:val="pl-PL"/>
        </w:rPr>
        <w:t>Trybunał wskazuje</w:t>
      </w:r>
      <w:r w:rsidR="00FC53AA">
        <w:rPr>
          <w:lang w:val="pl-PL"/>
        </w:rPr>
        <w:t xml:space="preserve"> w związku z tym</w:t>
      </w:r>
      <w:r w:rsidR="00C4023F" w:rsidRPr="00A0368B">
        <w:rPr>
          <w:lang w:val="pl-PL"/>
        </w:rPr>
        <w:t>, że p</w:t>
      </w:r>
      <w:r w:rsidR="00A0368B">
        <w:rPr>
          <w:lang w:val="pl-PL"/>
        </w:rPr>
        <w:t>o</w:t>
      </w:r>
      <w:r w:rsidR="00C4023F" w:rsidRPr="00A0368B">
        <w:rPr>
          <w:lang w:val="pl-PL"/>
        </w:rPr>
        <w:t xml:space="preserve">lityczna inwektywa </w:t>
      </w:r>
      <w:r w:rsidR="00FC53AA">
        <w:rPr>
          <w:lang w:val="pl-PL"/>
        </w:rPr>
        <w:t xml:space="preserve">w tej dziedzinie </w:t>
      </w:r>
      <w:r w:rsidR="00C4023F" w:rsidRPr="00A0368B">
        <w:rPr>
          <w:lang w:val="pl-PL"/>
        </w:rPr>
        <w:t>c</w:t>
      </w:r>
      <w:r w:rsidR="001C24DA">
        <w:rPr>
          <w:lang w:val="pl-PL"/>
        </w:rPr>
        <w:t>zęsto rzutuje na sferę prywatną,</w:t>
      </w:r>
      <w:r w:rsidR="00C4023F" w:rsidRPr="00A0368B">
        <w:rPr>
          <w:lang w:val="pl-PL"/>
        </w:rPr>
        <w:t xml:space="preserve"> jest to ryzyko związane z</w:t>
      </w:r>
      <w:r w:rsidR="00F36858">
        <w:rPr>
          <w:lang w:val="pl-PL"/>
        </w:rPr>
        <w:t> </w:t>
      </w:r>
      <w:r w:rsidR="00C4023F" w:rsidRPr="00A0368B">
        <w:rPr>
          <w:lang w:val="pl-PL"/>
        </w:rPr>
        <w:t xml:space="preserve">polityką </w:t>
      </w:r>
      <w:r w:rsidR="00A0368B" w:rsidRPr="00A0368B">
        <w:rPr>
          <w:lang w:val="pl-PL"/>
        </w:rPr>
        <w:t>oraz wolną debatą</w:t>
      </w:r>
      <w:r w:rsidR="00FC53AA">
        <w:rPr>
          <w:lang w:val="pl-PL"/>
        </w:rPr>
        <w:t xml:space="preserve"> ideową</w:t>
      </w:r>
      <w:r w:rsidR="00A0368B" w:rsidRPr="00A0368B">
        <w:rPr>
          <w:lang w:val="pl-PL"/>
        </w:rPr>
        <w:t>, które są gwarancjami społeczeństwa demokratycznego (zob.</w:t>
      </w:r>
      <w:r w:rsidR="001726E6" w:rsidRPr="00A0368B">
        <w:rPr>
          <w:lang w:val="pl-PL"/>
        </w:rPr>
        <w:t xml:space="preserve"> </w:t>
      </w:r>
      <w:proofErr w:type="spellStart"/>
      <w:r w:rsidR="00A0368B" w:rsidRPr="00A0368B">
        <w:rPr>
          <w:i/>
          <w:lang w:val="pl-PL" w:eastAsia="en-US"/>
        </w:rPr>
        <w:t>Lopes</w:t>
      </w:r>
      <w:proofErr w:type="spellEnd"/>
      <w:r w:rsidR="00A0368B" w:rsidRPr="00A0368B">
        <w:rPr>
          <w:i/>
          <w:lang w:val="pl-PL" w:eastAsia="en-US"/>
        </w:rPr>
        <w:t xml:space="preserve"> Gomes da Silva p</w:t>
      </w:r>
      <w:r w:rsidR="001726E6" w:rsidRPr="00A0368B">
        <w:rPr>
          <w:i/>
          <w:lang w:val="pl-PL" w:eastAsia="en-US"/>
        </w:rPr>
        <w:t>. Portugal</w:t>
      </w:r>
      <w:r w:rsidR="00A0368B" w:rsidRPr="00A0368B">
        <w:rPr>
          <w:i/>
          <w:lang w:val="pl-PL" w:eastAsia="en-US"/>
        </w:rPr>
        <w:t>ii</w:t>
      </w:r>
      <w:r w:rsidR="00A0368B" w:rsidRPr="00A0368B">
        <w:rPr>
          <w:lang w:val="pl-PL" w:eastAsia="en-US"/>
        </w:rPr>
        <w:t>, nr</w:t>
      </w:r>
      <w:r w:rsidR="00BE5073">
        <w:rPr>
          <w:lang w:val="pl-PL" w:eastAsia="en-US"/>
        </w:rPr>
        <w:t xml:space="preserve"> </w:t>
      </w:r>
      <w:r w:rsidR="001726E6" w:rsidRPr="00A0368B">
        <w:rPr>
          <w:lang w:val="pl-PL" w:eastAsia="en-US"/>
        </w:rPr>
        <w:t>37698/97, §</w:t>
      </w:r>
      <w:r w:rsidR="00F36858">
        <w:rPr>
          <w:lang w:val="pl-PL" w:eastAsia="en-US"/>
        </w:rPr>
        <w:t> </w:t>
      </w:r>
      <w:r w:rsidR="001726E6" w:rsidRPr="00A0368B">
        <w:rPr>
          <w:lang w:val="pl-PL" w:eastAsia="en-US"/>
        </w:rPr>
        <w:t xml:space="preserve">34, </w:t>
      </w:r>
      <w:r w:rsidR="00FC53AA">
        <w:rPr>
          <w:lang w:val="pl-PL" w:eastAsia="en-US"/>
        </w:rPr>
        <w:t>ETPC</w:t>
      </w:r>
      <w:r w:rsidR="00FC53AA" w:rsidRPr="00A0368B">
        <w:rPr>
          <w:lang w:val="pl-PL" w:eastAsia="en-US"/>
        </w:rPr>
        <w:t xml:space="preserve"> </w:t>
      </w:r>
      <w:r w:rsidR="001726E6" w:rsidRPr="00A0368B">
        <w:rPr>
          <w:lang w:val="pl-PL" w:eastAsia="en-US"/>
        </w:rPr>
        <w:t>2000</w:t>
      </w:r>
      <w:r w:rsidR="001726E6" w:rsidRPr="00A0368B">
        <w:rPr>
          <w:lang w:val="pl-PL" w:eastAsia="en-US"/>
        </w:rPr>
        <w:noBreakHyphen/>
        <w:t>X).</w:t>
      </w:r>
    </w:p>
    <w:p w14:paraId="2C93F8D6" w14:textId="386291A7" w:rsidR="00194877" w:rsidRPr="00011318" w:rsidRDefault="003B6180" w:rsidP="0033629C">
      <w:pPr>
        <w:pStyle w:val="JuPara"/>
        <w:rPr>
          <w:lang w:val="pl-PL"/>
        </w:rPr>
      </w:pPr>
      <w:r w:rsidRPr="000D329C">
        <w:rPr>
          <w:lang w:val="pl-PL"/>
        </w:rPr>
        <w:t>53</w:t>
      </w:r>
      <w:r w:rsidR="00D163FF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5744D2" w:rsidRPr="005F13BA">
        <w:rPr>
          <w:lang w:val="pl-PL"/>
        </w:rPr>
        <w:t>W końcu Trybun</w:t>
      </w:r>
      <w:r w:rsidR="005F13BA">
        <w:rPr>
          <w:lang w:val="pl-PL"/>
        </w:rPr>
        <w:t>ał zauważa, że uznano, iż skarżą</w:t>
      </w:r>
      <w:r w:rsidR="005744D2" w:rsidRPr="005F13BA">
        <w:rPr>
          <w:lang w:val="pl-PL"/>
        </w:rPr>
        <w:t xml:space="preserve">cy naruszył </w:t>
      </w:r>
      <w:r w:rsidR="00DE1DEA">
        <w:rPr>
          <w:lang w:val="pl-PL"/>
        </w:rPr>
        <w:t>dobra</w:t>
      </w:r>
      <w:r w:rsidR="00DE1DEA" w:rsidRPr="005F13BA">
        <w:rPr>
          <w:lang w:val="pl-PL"/>
        </w:rPr>
        <w:t xml:space="preserve"> </w:t>
      </w:r>
      <w:r w:rsidR="005744D2" w:rsidRPr="005F13BA">
        <w:rPr>
          <w:lang w:val="pl-PL"/>
        </w:rPr>
        <w:t xml:space="preserve">osobiste powodów poprzez publikację </w:t>
      </w:r>
      <w:r w:rsidR="005F13BA" w:rsidRPr="005F13BA">
        <w:rPr>
          <w:lang w:val="pl-PL"/>
        </w:rPr>
        <w:t>w wywiad</w:t>
      </w:r>
      <w:r w:rsidR="005F13BA">
        <w:rPr>
          <w:lang w:val="pl-PL"/>
        </w:rPr>
        <w:t xml:space="preserve">zie stwierdzeń innej osoby. </w:t>
      </w:r>
      <w:r w:rsidR="00DE1DEA">
        <w:rPr>
          <w:lang w:val="pl-PL"/>
        </w:rPr>
        <w:t>Trybunał przypomina</w:t>
      </w:r>
      <w:r w:rsidR="005F13BA">
        <w:rPr>
          <w:lang w:val="pl-PL"/>
        </w:rPr>
        <w:t xml:space="preserve"> swoje orzecznictw</w:t>
      </w:r>
      <w:r w:rsidR="00DE1DEA">
        <w:rPr>
          <w:lang w:val="pl-PL"/>
        </w:rPr>
        <w:t>o, które wymaga</w:t>
      </w:r>
      <w:r w:rsidR="005F13BA">
        <w:rPr>
          <w:lang w:val="pl-PL"/>
        </w:rPr>
        <w:t xml:space="preserve"> istnieni</w:t>
      </w:r>
      <w:r w:rsidR="00DE1DEA">
        <w:rPr>
          <w:lang w:val="pl-PL"/>
        </w:rPr>
        <w:t>a</w:t>
      </w:r>
      <w:r w:rsidR="005F13BA">
        <w:rPr>
          <w:lang w:val="pl-PL"/>
        </w:rPr>
        <w:t xml:space="preserve"> szczególnie silnych powodów</w:t>
      </w:r>
      <w:r w:rsidR="00DE1DEA">
        <w:rPr>
          <w:lang w:val="pl-PL"/>
        </w:rPr>
        <w:t xml:space="preserve"> dla</w:t>
      </w:r>
      <w:r w:rsidR="005F13BA">
        <w:rPr>
          <w:lang w:val="pl-PL"/>
        </w:rPr>
        <w:t xml:space="preserve"> ogranicz</w:t>
      </w:r>
      <w:r w:rsidR="00DE1DEA">
        <w:rPr>
          <w:lang w:val="pl-PL"/>
        </w:rPr>
        <w:t>ania</w:t>
      </w:r>
      <w:r w:rsidR="005F13BA">
        <w:rPr>
          <w:lang w:val="pl-PL"/>
        </w:rPr>
        <w:t xml:space="preserve"> wolnoś</w:t>
      </w:r>
      <w:r w:rsidR="00DE1DEA">
        <w:rPr>
          <w:lang w:val="pl-PL"/>
        </w:rPr>
        <w:t>ci</w:t>
      </w:r>
      <w:r w:rsidR="005F13BA">
        <w:rPr>
          <w:lang w:val="pl-PL"/>
        </w:rPr>
        <w:t xml:space="preserve"> prasy w </w:t>
      </w:r>
      <w:r w:rsidR="00DE1DEA">
        <w:rPr>
          <w:lang w:val="pl-PL"/>
        </w:rPr>
        <w:t>takich okolicznościach</w:t>
      </w:r>
      <w:r w:rsidR="005F13BA">
        <w:rPr>
          <w:lang w:val="pl-PL"/>
        </w:rPr>
        <w:t xml:space="preserve"> </w:t>
      </w:r>
      <w:r w:rsidR="004B0111" w:rsidRPr="005F13BA">
        <w:rPr>
          <w:lang w:val="pl-PL"/>
        </w:rPr>
        <w:t>(</w:t>
      </w:r>
      <w:r w:rsidR="005F13BA" w:rsidRPr="005F13BA">
        <w:rPr>
          <w:lang w:val="pl-PL"/>
        </w:rPr>
        <w:t>zob.</w:t>
      </w:r>
      <w:r w:rsidR="005A39B5" w:rsidRPr="005F13BA">
        <w:rPr>
          <w:lang w:val="pl-PL"/>
        </w:rPr>
        <w:t xml:space="preserve"> </w:t>
      </w:r>
      <w:proofErr w:type="spellStart"/>
      <w:r w:rsidR="005F13BA" w:rsidRPr="005F13BA">
        <w:rPr>
          <w:i/>
          <w:lang w:val="pl-PL"/>
        </w:rPr>
        <w:t>Jerslid</w:t>
      </w:r>
      <w:proofErr w:type="spellEnd"/>
      <w:r w:rsidR="005F13BA" w:rsidRPr="005F13BA">
        <w:rPr>
          <w:i/>
          <w:lang w:val="pl-PL"/>
        </w:rPr>
        <w:t xml:space="preserve"> p</w:t>
      </w:r>
      <w:r w:rsidR="004B0111" w:rsidRPr="005F13BA">
        <w:rPr>
          <w:i/>
          <w:lang w:val="pl-PL"/>
        </w:rPr>
        <w:t>. D</w:t>
      </w:r>
      <w:r w:rsidR="005F13BA" w:rsidRPr="005F13BA">
        <w:rPr>
          <w:i/>
          <w:lang w:val="pl-PL"/>
        </w:rPr>
        <w:t>anii</w:t>
      </w:r>
      <w:r w:rsidR="005F13BA" w:rsidRPr="005F13BA">
        <w:rPr>
          <w:lang w:val="pl-PL"/>
        </w:rPr>
        <w:t>, cyt</w:t>
      </w:r>
      <w:r w:rsidR="007D6633">
        <w:rPr>
          <w:lang w:val="pl-PL"/>
        </w:rPr>
        <w:t>.</w:t>
      </w:r>
      <w:r w:rsidR="005F13BA" w:rsidRPr="005F13BA">
        <w:rPr>
          <w:lang w:val="pl-PL"/>
        </w:rPr>
        <w:t xml:space="preserve"> pow</w:t>
      </w:r>
      <w:r w:rsidR="007D6633">
        <w:rPr>
          <w:lang w:val="pl-PL"/>
        </w:rPr>
        <w:t>.,</w:t>
      </w:r>
      <w:r w:rsidR="004B0111" w:rsidRPr="005F13BA">
        <w:rPr>
          <w:lang w:val="pl-PL"/>
        </w:rPr>
        <w:t xml:space="preserve"> § 35). </w:t>
      </w:r>
      <w:r w:rsidR="005F13BA" w:rsidRPr="005F13BA">
        <w:rPr>
          <w:lang w:val="pl-PL"/>
        </w:rPr>
        <w:t xml:space="preserve">W </w:t>
      </w:r>
      <w:r w:rsidR="00DE1DEA">
        <w:rPr>
          <w:lang w:val="pl-PL"/>
        </w:rPr>
        <w:t xml:space="preserve">niniejszym </w:t>
      </w:r>
      <w:r w:rsidR="005F13BA">
        <w:rPr>
          <w:lang w:val="pl-PL"/>
        </w:rPr>
        <w:t xml:space="preserve">przypadku nie </w:t>
      </w:r>
      <w:r w:rsidR="00DE1DEA">
        <w:rPr>
          <w:lang w:val="pl-PL"/>
        </w:rPr>
        <w:t>ma pewności</w:t>
      </w:r>
      <w:r w:rsidR="005F13BA" w:rsidRPr="005F13BA">
        <w:rPr>
          <w:lang w:val="pl-PL"/>
        </w:rPr>
        <w:t>, że taki standar</w:t>
      </w:r>
      <w:r w:rsidR="005F13BA">
        <w:rPr>
          <w:lang w:val="pl-PL"/>
        </w:rPr>
        <w:t>d został zastosowan</w:t>
      </w:r>
      <w:r w:rsidR="00DE1DEA">
        <w:rPr>
          <w:lang w:val="pl-PL"/>
        </w:rPr>
        <w:t>y</w:t>
      </w:r>
      <w:r w:rsidR="005F13BA">
        <w:rPr>
          <w:lang w:val="pl-PL"/>
        </w:rPr>
        <w:t xml:space="preserve"> przez wła</w:t>
      </w:r>
      <w:r w:rsidR="005F13BA" w:rsidRPr="005F13BA">
        <w:rPr>
          <w:lang w:val="pl-PL"/>
        </w:rPr>
        <w:t xml:space="preserve">dze krajowe. </w:t>
      </w:r>
    </w:p>
    <w:p w14:paraId="43BE05FB" w14:textId="5ADFCAC2" w:rsidR="00DC6BB6" w:rsidRPr="00011318" w:rsidRDefault="003B6180" w:rsidP="0033629C">
      <w:pPr>
        <w:pStyle w:val="JuPara"/>
        <w:rPr>
          <w:lang w:val="pl-PL"/>
        </w:rPr>
      </w:pPr>
      <w:r w:rsidRPr="000D329C">
        <w:rPr>
          <w:lang w:val="pl-PL"/>
        </w:rPr>
        <w:t>54</w:t>
      </w:r>
      <w:r w:rsidR="00446AAA" w:rsidRPr="00DC6BB6">
        <w:rPr>
          <w:lang w:val="pl-PL"/>
        </w:rPr>
        <w:t>.</w:t>
      </w:r>
      <w:r w:rsidR="00BE5073">
        <w:rPr>
          <w:lang w:val="pl-PL"/>
        </w:rPr>
        <w:t xml:space="preserve"> </w:t>
      </w:r>
      <w:r w:rsidR="005F13BA" w:rsidRPr="00DC6BB6">
        <w:rPr>
          <w:lang w:val="pl-PL"/>
        </w:rPr>
        <w:t xml:space="preserve">W konsekwencji Trybunał </w:t>
      </w:r>
      <w:r w:rsidR="00BE0581">
        <w:rPr>
          <w:lang w:val="pl-PL"/>
        </w:rPr>
        <w:t>uważa</w:t>
      </w:r>
      <w:r w:rsidR="005F13BA" w:rsidRPr="00DC6BB6">
        <w:rPr>
          <w:lang w:val="pl-PL"/>
        </w:rPr>
        <w:t xml:space="preserve">, że sądy krajowe nie zachowały właściwej równowagi </w:t>
      </w:r>
      <w:r w:rsidR="00DC6BB6" w:rsidRPr="00DC6BB6">
        <w:rPr>
          <w:lang w:val="pl-PL"/>
        </w:rPr>
        <w:t xml:space="preserve">pomiędzy </w:t>
      </w:r>
      <w:r w:rsidR="00845C7C">
        <w:rPr>
          <w:lang w:val="pl-PL"/>
        </w:rPr>
        <w:t>przeciwstawnymi interesami</w:t>
      </w:r>
      <w:r w:rsidR="00BE0581">
        <w:rPr>
          <w:lang w:val="pl-PL"/>
        </w:rPr>
        <w:t>, a</w:t>
      </w:r>
      <w:r w:rsidR="00DC6BB6" w:rsidRPr="00DC6BB6">
        <w:rPr>
          <w:lang w:val="pl-PL"/>
        </w:rPr>
        <w:t xml:space="preserve"> </w:t>
      </w:r>
      <w:r w:rsidR="00BE0581">
        <w:rPr>
          <w:lang w:val="pl-PL"/>
        </w:rPr>
        <w:t>mianowicie</w:t>
      </w:r>
      <w:r w:rsidR="00BE0581" w:rsidRPr="00DC6BB6">
        <w:rPr>
          <w:lang w:val="pl-PL"/>
        </w:rPr>
        <w:t xml:space="preserve"> </w:t>
      </w:r>
      <w:r w:rsidR="00DC6BB6" w:rsidRPr="00DC6BB6">
        <w:rPr>
          <w:lang w:val="pl-PL"/>
        </w:rPr>
        <w:t xml:space="preserve">ochroną </w:t>
      </w:r>
      <w:r w:rsidR="00BE0581">
        <w:rPr>
          <w:lang w:val="pl-PL"/>
        </w:rPr>
        <w:t>dóbr</w:t>
      </w:r>
      <w:r w:rsidR="00BE0581" w:rsidRPr="00DC6BB6">
        <w:rPr>
          <w:lang w:val="pl-PL"/>
        </w:rPr>
        <w:t xml:space="preserve"> </w:t>
      </w:r>
      <w:r w:rsidR="00DC6BB6" w:rsidRPr="00DC6BB6">
        <w:rPr>
          <w:lang w:val="pl-PL"/>
        </w:rPr>
        <w:t>osobistych osoby publicznej oraz prawem skarżącego do</w:t>
      </w:r>
      <w:r w:rsidR="00F36858">
        <w:rPr>
          <w:lang w:val="pl-PL"/>
        </w:rPr>
        <w:t> </w:t>
      </w:r>
      <w:r w:rsidR="00DC6BB6" w:rsidRPr="00DC6BB6">
        <w:rPr>
          <w:lang w:val="pl-PL"/>
        </w:rPr>
        <w:t>wolności wy</w:t>
      </w:r>
      <w:r w:rsidR="005C3120">
        <w:rPr>
          <w:lang w:val="pl-PL"/>
        </w:rPr>
        <w:t>rażania opinii w</w:t>
      </w:r>
      <w:r w:rsidR="00DC6BB6" w:rsidRPr="00DC6BB6">
        <w:rPr>
          <w:lang w:val="pl-PL"/>
        </w:rPr>
        <w:t xml:space="preserve"> </w:t>
      </w:r>
      <w:r w:rsidR="00BE0581">
        <w:rPr>
          <w:lang w:val="pl-PL"/>
        </w:rPr>
        <w:t>kwestiach będących przedmiotem zainteresowania publicznego</w:t>
      </w:r>
      <w:r w:rsidR="00DC6BB6" w:rsidRPr="00DC6BB6">
        <w:rPr>
          <w:lang w:val="pl-PL"/>
        </w:rPr>
        <w:t>.</w:t>
      </w:r>
      <w:r w:rsidR="00DC6BB6" w:rsidRPr="00011318">
        <w:rPr>
          <w:lang w:val="pl-PL"/>
        </w:rPr>
        <w:t xml:space="preserve"> </w:t>
      </w:r>
    </w:p>
    <w:p w14:paraId="6BF838A9" w14:textId="7149A691" w:rsidR="00194877" w:rsidRPr="00375B2B" w:rsidRDefault="003B6180" w:rsidP="0033629C">
      <w:pPr>
        <w:pStyle w:val="JuPara"/>
        <w:rPr>
          <w:lang w:val="pl-PL" w:eastAsia="en-US"/>
        </w:rPr>
      </w:pPr>
      <w:r w:rsidRPr="000D329C">
        <w:rPr>
          <w:lang w:val="pl-PL"/>
        </w:rPr>
        <w:t>55</w:t>
      </w:r>
      <w:r w:rsidR="00064CE5" w:rsidRPr="00011318">
        <w:rPr>
          <w:lang w:val="pl-PL"/>
        </w:rPr>
        <w:t>.</w:t>
      </w:r>
      <w:r w:rsidR="00BE5073">
        <w:rPr>
          <w:lang w:val="pl-PL"/>
        </w:rPr>
        <w:t xml:space="preserve"> </w:t>
      </w:r>
      <w:r w:rsidR="00DC6BB6" w:rsidRPr="00DC6BB6">
        <w:rPr>
          <w:lang w:val="pl-PL"/>
        </w:rPr>
        <w:t xml:space="preserve">Mając na względzie powyższe rozważania oraz </w:t>
      </w:r>
      <w:r w:rsidR="00BE0581">
        <w:rPr>
          <w:lang w:val="pl-PL"/>
        </w:rPr>
        <w:t>niezastosowanie przez sądy krajowe</w:t>
      </w:r>
      <w:r w:rsidR="00DC6BB6" w:rsidRPr="00DC6BB6">
        <w:rPr>
          <w:lang w:val="pl-PL"/>
        </w:rPr>
        <w:t xml:space="preserve"> standardów zgodnych z zasadami wyrażo</w:t>
      </w:r>
      <w:r w:rsidR="00DC6BB6" w:rsidRPr="00375B2B">
        <w:rPr>
          <w:lang w:val="pl-PL"/>
        </w:rPr>
        <w:t xml:space="preserve">nymi w </w:t>
      </w:r>
      <w:r w:rsidR="00BE0581">
        <w:rPr>
          <w:lang w:val="pl-PL"/>
        </w:rPr>
        <w:t>art.</w:t>
      </w:r>
      <w:r w:rsidR="00BE0581" w:rsidRPr="00375B2B">
        <w:rPr>
          <w:lang w:val="pl-PL"/>
        </w:rPr>
        <w:t xml:space="preserve"> </w:t>
      </w:r>
      <w:r w:rsidR="00DC6BB6" w:rsidRPr="00375B2B">
        <w:rPr>
          <w:lang w:val="pl-PL"/>
        </w:rPr>
        <w:t xml:space="preserve">10 Konwencji, Trybunał uznaje, że </w:t>
      </w:r>
      <w:r w:rsidR="00BE0581">
        <w:rPr>
          <w:lang w:val="pl-PL"/>
        </w:rPr>
        <w:t>przepis ten</w:t>
      </w:r>
      <w:r w:rsidR="00BE0581" w:rsidRPr="00375B2B">
        <w:rPr>
          <w:lang w:val="pl-PL"/>
        </w:rPr>
        <w:t xml:space="preserve"> </w:t>
      </w:r>
      <w:r w:rsidR="00DC6BB6" w:rsidRPr="00375B2B">
        <w:rPr>
          <w:lang w:val="pl-PL"/>
        </w:rPr>
        <w:t xml:space="preserve">został naruszony. </w:t>
      </w:r>
      <w:r w:rsidR="00BE0581">
        <w:rPr>
          <w:lang w:val="pl-PL"/>
        </w:rPr>
        <w:t>Stosunkowo</w:t>
      </w:r>
      <w:r w:rsidR="00BE0581" w:rsidRPr="00375B2B">
        <w:rPr>
          <w:lang w:val="pl-PL"/>
        </w:rPr>
        <w:t xml:space="preserve"> </w:t>
      </w:r>
      <w:r w:rsidR="00011318" w:rsidRPr="00375B2B">
        <w:rPr>
          <w:lang w:val="pl-PL"/>
        </w:rPr>
        <w:t>niska kwota</w:t>
      </w:r>
      <w:r w:rsidR="001C24DA">
        <w:rPr>
          <w:lang w:val="pl-PL"/>
        </w:rPr>
        <w:t>,</w:t>
      </w:r>
      <w:r w:rsidR="00011318" w:rsidRPr="00375B2B">
        <w:rPr>
          <w:lang w:val="pl-PL"/>
        </w:rPr>
        <w:t xml:space="preserve"> jaką </w:t>
      </w:r>
      <w:r w:rsidR="00BE0581" w:rsidRPr="00375B2B">
        <w:rPr>
          <w:lang w:val="pl-PL"/>
        </w:rPr>
        <w:t xml:space="preserve">skarżącemu </w:t>
      </w:r>
      <w:r w:rsidR="00011318" w:rsidRPr="00375B2B">
        <w:rPr>
          <w:lang w:val="pl-PL"/>
        </w:rPr>
        <w:t>nakazano zapłacić</w:t>
      </w:r>
      <w:r w:rsidR="00BE0581">
        <w:rPr>
          <w:lang w:val="pl-PL"/>
        </w:rPr>
        <w:t xml:space="preserve"> na rzecz powodów</w:t>
      </w:r>
      <w:r w:rsidR="001C24DA">
        <w:rPr>
          <w:lang w:val="pl-PL"/>
        </w:rPr>
        <w:t>,</w:t>
      </w:r>
      <w:r w:rsidR="00011318" w:rsidRPr="00375B2B">
        <w:rPr>
          <w:lang w:val="pl-PL"/>
        </w:rPr>
        <w:t xml:space="preserve"> nie</w:t>
      </w:r>
      <w:r w:rsidR="00F36858">
        <w:rPr>
          <w:lang w:val="pl-PL"/>
        </w:rPr>
        <w:t> </w:t>
      </w:r>
      <w:r w:rsidR="00BE0581">
        <w:rPr>
          <w:lang w:val="pl-PL"/>
        </w:rPr>
        <w:t xml:space="preserve">może </w:t>
      </w:r>
      <w:r w:rsidR="00011318" w:rsidRPr="00375B2B">
        <w:rPr>
          <w:lang w:val="pl-PL"/>
        </w:rPr>
        <w:t>wpływa</w:t>
      </w:r>
      <w:r w:rsidR="00BE0581">
        <w:rPr>
          <w:lang w:val="pl-PL"/>
        </w:rPr>
        <w:t>ć</w:t>
      </w:r>
      <w:r w:rsidR="00011318" w:rsidRPr="00375B2B">
        <w:rPr>
          <w:lang w:val="pl-PL"/>
        </w:rPr>
        <w:t xml:space="preserve"> na </w:t>
      </w:r>
      <w:r w:rsidR="00364348">
        <w:rPr>
          <w:lang w:val="pl-PL"/>
        </w:rPr>
        <w:t xml:space="preserve">tą </w:t>
      </w:r>
      <w:r w:rsidR="00011318" w:rsidRPr="00375B2B">
        <w:rPr>
          <w:lang w:val="pl-PL"/>
        </w:rPr>
        <w:t xml:space="preserve">konkluzję (zob. </w:t>
      </w:r>
      <w:proofErr w:type="spellStart"/>
      <w:r w:rsidR="00011318" w:rsidRPr="00375B2B">
        <w:rPr>
          <w:i/>
          <w:lang w:val="pl-PL" w:eastAsia="en-US"/>
        </w:rPr>
        <w:t>Hrico</w:t>
      </w:r>
      <w:proofErr w:type="spellEnd"/>
      <w:r w:rsidR="00011318" w:rsidRPr="00375B2B">
        <w:rPr>
          <w:i/>
          <w:lang w:val="pl-PL" w:eastAsia="en-US"/>
        </w:rPr>
        <w:t xml:space="preserve"> p</w:t>
      </w:r>
      <w:r w:rsidR="00194877" w:rsidRPr="00375B2B">
        <w:rPr>
          <w:i/>
          <w:lang w:val="pl-PL" w:eastAsia="en-US"/>
        </w:rPr>
        <w:t>. S</w:t>
      </w:r>
      <w:r w:rsidR="00011318" w:rsidRPr="00375B2B">
        <w:rPr>
          <w:i/>
          <w:lang w:val="pl-PL" w:eastAsia="en-US"/>
        </w:rPr>
        <w:t>łowacji</w:t>
      </w:r>
      <w:r w:rsidR="00011318" w:rsidRPr="00375B2B">
        <w:rPr>
          <w:lang w:val="pl-PL" w:eastAsia="en-US"/>
        </w:rPr>
        <w:t>, nr</w:t>
      </w:r>
      <w:r w:rsidR="00BE5073">
        <w:rPr>
          <w:lang w:val="pl-PL" w:eastAsia="en-US"/>
        </w:rPr>
        <w:t xml:space="preserve"> </w:t>
      </w:r>
      <w:r w:rsidR="00194877" w:rsidRPr="00375B2B">
        <w:rPr>
          <w:lang w:val="pl-PL" w:eastAsia="en-US"/>
        </w:rPr>
        <w:t>49418/99, §</w:t>
      </w:r>
      <w:r w:rsidR="00F36858">
        <w:rPr>
          <w:lang w:val="pl-PL" w:eastAsia="en-US"/>
        </w:rPr>
        <w:t> </w:t>
      </w:r>
      <w:r w:rsidR="00194877" w:rsidRPr="00375B2B">
        <w:rPr>
          <w:lang w:val="pl-PL" w:eastAsia="en-US"/>
        </w:rPr>
        <w:t>49</w:t>
      </w:r>
      <w:r w:rsidR="00011318" w:rsidRPr="00375B2B">
        <w:rPr>
          <w:lang w:val="pl-PL" w:eastAsia="en-US"/>
        </w:rPr>
        <w:t>, 20 lipca</w:t>
      </w:r>
      <w:r w:rsidR="00194877" w:rsidRPr="00375B2B">
        <w:rPr>
          <w:lang w:val="pl-PL" w:eastAsia="en-US"/>
        </w:rPr>
        <w:t xml:space="preserve"> 2004</w:t>
      </w:r>
      <w:r w:rsidR="00364348">
        <w:rPr>
          <w:lang w:val="pl-PL" w:eastAsia="en-US"/>
        </w:rPr>
        <w:t xml:space="preserve"> </w:t>
      </w:r>
      <w:r w:rsidR="00011318" w:rsidRPr="00375B2B">
        <w:rPr>
          <w:lang w:val="pl-PL" w:eastAsia="en-US"/>
        </w:rPr>
        <w:t>r.</w:t>
      </w:r>
      <w:r w:rsidR="00194877" w:rsidRPr="00375B2B">
        <w:rPr>
          <w:lang w:val="pl-PL"/>
        </w:rPr>
        <w:t>).</w:t>
      </w:r>
    </w:p>
    <w:p w14:paraId="2CA29A5D" w14:textId="3188032F" w:rsidR="00F71A6A" w:rsidRPr="0033629C" w:rsidRDefault="00822146" w:rsidP="0033629C">
      <w:pPr>
        <w:pStyle w:val="JuHIRoman"/>
        <w:rPr>
          <w:lang w:val="pl-PL"/>
        </w:rPr>
      </w:pPr>
      <w:r w:rsidRPr="0033629C">
        <w:rPr>
          <w:lang w:val="pl-PL"/>
        </w:rPr>
        <w:t>II</w:t>
      </w:r>
      <w:r w:rsidR="00F71A6A" w:rsidRPr="0033629C">
        <w:rPr>
          <w:lang w:val="pl-PL"/>
        </w:rPr>
        <w:t>.</w:t>
      </w:r>
      <w:r w:rsidR="00BE5073" w:rsidRPr="00D31248">
        <w:rPr>
          <w:lang w:val="pl-PL"/>
        </w:rPr>
        <w:t xml:space="preserve"> </w:t>
      </w:r>
      <w:r w:rsidR="00011318" w:rsidRPr="0033629C">
        <w:rPr>
          <w:lang w:val="pl-PL"/>
        </w:rPr>
        <w:t xml:space="preserve">ZASTOSOWANIE </w:t>
      </w:r>
      <w:r w:rsidR="007D6633" w:rsidRPr="0033629C">
        <w:rPr>
          <w:lang w:val="pl-PL"/>
        </w:rPr>
        <w:t xml:space="preserve">ART. </w:t>
      </w:r>
      <w:r w:rsidR="00011318" w:rsidRPr="0033629C">
        <w:rPr>
          <w:lang w:val="pl-PL"/>
        </w:rPr>
        <w:t>41 KONWENCJI</w:t>
      </w:r>
    </w:p>
    <w:p w14:paraId="7508BC12" w14:textId="49EEFB50" w:rsidR="00011318" w:rsidRPr="00375B2B" w:rsidRDefault="003B6180" w:rsidP="0033629C">
      <w:pPr>
        <w:pStyle w:val="JuPara"/>
        <w:keepNext/>
        <w:keepLines/>
        <w:spacing w:before="120" w:after="120"/>
        <w:rPr>
          <w:lang w:val="pl-PL"/>
        </w:rPr>
      </w:pPr>
      <w:r>
        <w:rPr>
          <w:lang w:val="pl-PL"/>
        </w:rPr>
        <w:t>56</w:t>
      </w:r>
      <w:r w:rsidR="00EF6236" w:rsidRPr="00375B2B">
        <w:rPr>
          <w:lang w:val="pl-PL"/>
        </w:rPr>
        <w:t>.</w:t>
      </w:r>
      <w:r w:rsidR="00BE5073">
        <w:rPr>
          <w:lang w:val="pl-PL"/>
        </w:rPr>
        <w:t xml:space="preserve"> </w:t>
      </w:r>
      <w:r w:rsidR="007D6633">
        <w:rPr>
          <w:lang w:val="pl-PL"/>
        </w:rPr>
        <w:t>Art.</w:t>
      </w:r>
      <w:r w:rsidR="007D6633" w:rsidRPr="00375B2B">
        <w:rPr>
          <w:lang w:val="pl-PL"/>
        </w:rPr>
        <w:t xml:space="preserve"> </w:t>
      </w:r>
      <w:r w:rsidR="00011318" w:rsidRPr="00375B2B">
        <w:rPr>
          <w:lang w:val="pl-PL"/>
        </w:rPr>
        <w:t>41 Konwencji przewiduje:</w:t>
      </w:r>
    </w:p>
    <w:p w14:paraId="5E3B78D7" w14:textId="7C22759F" w:rsidR="00011318" w:rsidRPr="00F36858" w:rsidRDefault="00011318" w:rsidP="0033629C">
      <w:pPr>
        <w:pStyle w:val="JuQuot"/>
        <w:rPr>
          <w:lang w:val="pl-PL"/>
        </w:rPr>
      </w:pPr>
      <w:r w:rsidRPr="00F36858">
        <w:rPr>
          <w:lang w:val="pl-PL"/>
        </w:rPr>
        <w:t>„</w:t>
      </w:r>
      <w:r w:rsidR="00056D63" w:rsidRPr="00F36858">
        <w:rPr>
          <w:lang w:val="pl-PL"/>
        </w:rPr>
        <w:t>Jeśli Trybunał stwierdzi, że nastąpiło naruszenie Konwencji lub jej Protokołów, oraz</w:t>
      </w:r>
      <w:r w:rsidR="00F36858" w:rsidRPr="00F36858">
        <w:rPr>
          <w:lang w:val="pl-PL"/>
        </w:rPr>
        <w:t> </w:t>
      </w:r>
      <w:r w:rsidR="00056D63" w:rsidRPr="00F36858">
        <w:rPr>
          <w:lang w:val="pl-PL"/>
        </w:rPr>
        <w:t>jeśli prawo wewnętrzne zainteresowanej Wysokiej Układającej się Strony pozwala tylko na częściowe usunięcie konsekwencji tego naruszenia, Trybunał orzeka, gdy</w:t>
      </w:r>
      <w:r w:rsidR="00F36858">
        <w:rPr>
          <w:lang w:val="pl-PL"/>
        </w:rPr>
        <w:t> </w:t>
      </w:r>
      <w:r w:rsidR="00056D63" w:rsidRPr="00F36858">
        <w:rPr>
          <w:lang w:val="pl-PL"/>
        </w:rPr>
        <w:t>zachodzi potrzeba, słuszne zadośćuczynienie pokrzywdzonej stronie”.</w:t>
      </w:r>
    </w:p>
    <w:p w14:paraId="1BBAC869" w14:textId="510743A8" w:rsidR="00F71A6A" w:rsidRPr="00C71DE9" w:rsidRDefault="00F71A6A" w:rsidP="0033629C">
      <w:pPr>
        <w:pStyle w:val="JuHA"/>
        <w:rPr>
          <w:lang w:val="pl-PL"/>
        </w:rPr>
      </w:pPr>
      <w:r w:rsidRPr="00C71DE9">
        <w:rPr>
          <w:lang w:val="pl-PL"/>
        </w:rPr>
        <w:lastRenderedPageBreak/>
        <w:t>A.</w:t>
      </w:r>
      <w:r w:rsidR="00BE5073" w:rsidRPr="00D31248">
        <w:rPr>
          <w:lang w:val="pl-PL"/>
        </w:rPr>
        <w:t xml:space="preserve"> </w:t>
      </w:r>
      <w:r w:rsidR="00011318" w:rsidRPr="00C71DE9">
        <w:rPr>
          <w:lang w:val="pl-PL"/>
        </w:rPr>
        <w:t>Szkoda</w:t>
      </w:r>
    </w:p>
    <w:p w14:paraId="67A72375" w14:textId="476B7D96" w:rsidR="00831E80" w:rsidRPr="00375B2B" w:rsidRDefault="003B6180" w:rsidP="0033629C">
      <w:pPr>
        <w:pStyle w:val="JuPara"/>
        <w:rPr>
          <w:lang w:val="pl-PL"/>
        </w:rPr>
      </w:pPr>
      <w:r>
        <w:rPr>
          <w:lang w:val="pl-PL"/>
        </w:rPr>
        <w:t>57</w:t>
      </w:r>
      <w:r w:rsidR="00D256C7" w:rsidRPr="00375B2B">
        <w:rPr>
          <w:lang w:val="pl-PL"/>
        </w:rPr>
        <w:t>.</w:t>
      </w:r>
      <w:r w:rsidR="00BE5073">
        <w:rPr>
          <w:lang w:val="pl-PL"/>
        </w:rPr>
        <w:t xml:space="preserve"> </w:t>
      </w:r>
      <w:r w:rsidR="00E6232F" w:rsidRPr="00375B2B">
        <w:rPr>
          <w:lang w:val="pl-PL"/>
        </w:rPr>
        <w:t xml:space="preserve">Skarżący żądał kwoty </w:t>
      </w:r>
      <w:r w:rsidR="00375B2B">
        <w:rPr>
          <w:lang w:val="pl-PL"/>
        </w:rPr>
        <w:t>20</w:t>
      </w:r>
      <w:r w:rsidR="00C70507">
        <w:rPr>
          <w:lang w:val="pl-PL"/>
        </w:rPr>
        <w:t>.</w:t>
      </w:r>
      <w:r w:rsidR="00375B2B">
        <w:rPr>
          <w:lang w:val="pl-PL"/>
        </w:rPr>
        <w:t xml:space="preserve">100 </w:t>
      </w:r>
      <w:r w:rsidR="008B698B" w:rsidRPr="00375B2B">
        <w:rPr>
          <w:lang w:val="pl-PL"/>
        </w:rPr>
        <w:t>zł</w:t>
      </w:r>
      <w:r w:rsidR="00C70507">
        <w:rPr>
          <w:lang w:val="pl-PL"/>
        </w:rPr>
        <w:t xml:space="preserve">otych, </w:t>
      </w:r>
      <w:r w:rsidR="0058491A">
        <w:rPr>
          <w:lang w:val="pl-PL"/>
        </w:rPr>
        <w:t xml:space="preserve">stanowiących </w:t>
      </w:r>
      <w:r w:rsidR="00C70507">
        <w:rPr>
          <w:lang w:val="pl-PL"/>
        </w:rPr>
        <w:t>równowartoś</w:t>
      </w:r>
      <w:r w:rsidR="0058491A">
        <w:rPr>
          <w:lang w:val="pl-PL"/>
        </w:rPr>
        <w:t>ć</w:t>
      </w:r>
      <w:r w:rsidR="00C70507">
        <w:rPr>
          <w:lang w:val="pl-PL"/>
        </w:rPr>
        <w:t xml:space="preserve"> 5.</w:t>
      </w:r>
      <w:r w:rsidR="00E6232F" w:rsidRPr="00375B2B">
        <w:rPr>
          <w:lang w:val="pl-PL"/>
        </w:rPr>
        <w:t xml:space="preserve">230 euro w </w:t>
      </w:r>
      <w:r w:rsidR="0058491A">
        <w:rPr>
          <w:lang w:val="pl-PL"/>
        </w:rPr>
        <w:t>dacie przedłożenia roszczenia</w:t>
      </w:r>
      <w:r w:rsidR="00C70507">
        <w:rPr>
          <w:lang w:val="pl-PL"/>
        </w:rPr>
        <w:t>,</w:t>
      </w:r>
      <w:r w:rsidR="0058491A">
        <w:rPr>
          <w:lang w:val="pl-PL"/>
        </w:rPr>
        <w:t xml:space="preserve"> tytułem</w:t>
      </w:r>
      <w:r w:rsidR="008B698B" w:rsidRPr="00375B2B">
        <w:rPr>
          <w:lang w:val="pl-PL"/>
        </w:rPr>
        <w:t xml:space="preserve"> szkod</w:t>
      </w:r>
      <w:r w:rsidR="0058491A">
        <w:rPr>
          <w:lang w:val="pl-PL"/>
        </w:rPr>
        <w:t>y majątkowej</w:t>
      </w:r>
      <w:r w:rsidR="008B698B" w:rsidRPr="00375B2B">
        <w:rPr>
          <w:lang w:val="pl-PL"/>
        </w:rPr>
        <w:t>. Kwo</w:t>
      </w:r>
      <w:r w:rsidR="00375B2B">
        <w:rPr>
          <w:lang w:val="pl-PL"/>
        </w:rPr>
        <w:t>ta ta składał</w:t>
      </w:r>
      <w:r w:rsidR="00845C7C">
        <w:rPr>
          <w:lang w:val="pl-PL"/>
        </w:rPr>
        <w:t>a</w:t>
      </w:r>
      <w:r w:rsidR="00375B2B">
        <w:rPr>
          <w:lang w:val="pl-PL"/>
        </w:rPr>
        <w:t xml:space="preserve"> się</w:t>
      </w:r>
      <w:r w:rsidR="008B698B" w:rsidRPr="00375B2B">
        <w:rPr>
          <w:lang w:val="pl-PL"/>
        </w:rPr>
        <w:t xml:space="preserve"> z </w:t>
      </w:r>
      <w:r w:rsidR="00831E80" w:rsidRPr="00375B2B">
        <w:rPr>
          <w:lang w:val="pl-PL"/>
        </w:rPr>
        <w:t>8</w:t>
      </w:r>
      <w:r w:rsidR="00C70507">
        <w:rPr>
          <w:lang w:val="pl-PL"/>
        </w:rPr>
        <w:t>.</w:t>
      </w:r>
      <w:r w:rsidR="00831E80" w:rsidRPr="00375B2B">
        <w:rPr>
          <w:lang w:val="pl-PL"/>
        </w:rPr>
        <w:t>500</w:t>
      </w:r>
      <w:r w:rsidR="008B698B" w:rsidRPr="00375B2B">
        <w:rPr>
          <w:lang w:val="pl-PL"/>
        </w:rPr>
        <w:t xml:space="preserve"> złotych, równowartości</w:t>
      </w:r>
      <w:r w:rsidR="00C70507">
        <w:rPr>
          <w:lang w:val="pl-PL"/>
        </w:rPr>
        <w:t xml:space="preserve"> 2.</w:t>
      </w:r>
      <w:r w:rsidR="00FD276E" w:rsidRPr="00375B2B">
        <w:rPr>
          <w:lang w:val="pl-PL"/>
        </w:rPr>
        <w:t>200</w:t>
      </w:r>
      <w:r w:rsidR="008B698B" w:rsidRPr="00375B2B">
        <w:rPr>
          <w:lang w:val="pl-PL"/>
        </w:rPr>
        <w:t xml:space="preserve"> euro</w:t>
      </w:r>
      <w:r w:rsidR="00FD276E" w:rsidRPr="00375B2B">
        <w:rPr>
          <w:lang w:val="pl-PL"/>
        </w:rPr>
        <w:t>,</w:t>
      </w:r>
      <w:r w:rsidR="00831E80" w:rsidRPr="00375B2B">
        <w:rPr>
          <w:lang w:val="pl-PL"/>
        </w:rPr>
        <w:t xml:space="preserve"> </w:t>
      </w:r>
      <w:r w:rsidR="00375B2B">
        <w:rPr>
          <w:lang w:val="pl-PL"/>
        </w:rPr>
        <w:t>wypłaconych prz</w:t>
      </w:r>
      <w:r w:rsidR="008B698B" w:rsidRPr="00375B2B">
        <w:rPr>
          <w:lang w:val="pl-PL"/>
        </w:rPr>
        <w:t xml:space="preserve">ez skarżącego powodom za szkody zgodnie z wyrokami sądów krajowych oraz z </w:t>
      </w:r>
      <w:r w:rsidR="00831E80" w:rsidRPr="00375B2B">
        <w:rPr>
          <w:lang w:val="pl-PL"/>
        </w:rPr>
        <w:t>11</w:t>
      </w:r>
      <w:r w:rsidR="00C70507">
        <w:rPr>
          <w:lang w:val="pl-PL"/>
        </w:rPr>
        <w:t>.</w:t>
      </w:r>
      <w:r w:rsidR="00831E80" w:rsidRPr="00375B2B">
        <w:rPr>
          <w:lang w:val="pl-PL"/>
        </w:rPr>
        <w:t>600</w:t>
      </w:r>
      <w:r w:rsidR="008B698B" w:rsidRPr="00375B2B">
        <w:rPr>
          <w:lang w:val="pl-PL"/>
        </w:rPr>
        <w:t xml:space="preserve"> złotych, </w:t>
      </w:r>
      <w:r w:rsidR="001B1523">
        <w:rPr>
          <w:lang w:val="pl-PL"/>
        </w:rPr>
        <w:t>jako odsetek</w:t>
      </w:r>
      <w:r w:rsidR="008B698B" w:rsidRPr="00375B2B">
        <w:rPr>
          <w:lang w:val="pl-PL"/>
        </w:rPr>
        <w:t xml:space="preserve"> od dnia </w:t>
      </w:r>
      <w:r w:rsidR="00FD276E" w:rsidRPr="00375B2B">
        <w:rPr>
          <w:lang w:val="pl-PL"/>
        </w:rPr>
        <w:t>21</w:t>
      </w:r>
      <w:r w:rsidR="00BE5073">
        <w:rPr>
          <w:lang w:val="pl-PL"/>
        </w:rPr>
        <w:t xml:space="preserve"> </w:t>
      </w:r>
      <w:r w:rsidR="008B698B" w:rsidRPr="00375B2B">
        <w:rPr>
          <w:lang w:val="pl-PL"/>
        </w:rPr>
        <w:t>września</w:t>
      </w:r>
      <w:r w:rsidR="00BE5073">
        <w:rPr>
          <w:lang w:val="pl-PL"/>
        </w:rPr>
        <w:t xml:space="preserve"> </w:t>
      </w:r>
      <w:r w:rsidR="00831E80" w:rsidRPr="00375B2B">
        <w:rPr>
          <w:lang w:val="pl-PL"/>
        </w:rPr>
        <w:t>1995</w:t>
      </w:r>
      <w:r w:rsidR="007D6633">
        <w:rPr>
          <w:lang w:val="pl-PL"/>
        </w:rPr>
        <w:t xml:space="preserve"> r.</w:t>
      </w:r>
      <w:r w:rsidR="00FD276E" w:rsidRPr="00375B2B">
        <w:rPr>
          <w:lang w:val="pl-PL"/>
        </w:rPr>
        <w:t xml:space="preserve"> </w:t>
      </w:r>
      <w:r w:rsidR="008B698B" w:rsidRPr="00375B2B">
        <w:rPr>
          <w:lang w:val="pl-PL"/>
        </w:rPr>
        <w:t xml:space="preserve">aż do dnia </w:t>
      </w:r>
      <w:r w:rsidR="009B3D34" w:rsidRPr="00375B2B">
        <w:rPr>
          <w:lang w:val="pl-PL"/>
        </w:rPr>
        <w:t>płatno</w:t>
      </w:r>
      <w:r w:rsidR="008B698B" w:rsidRPr="00375B2B">
        <w:rPr>
          <w:lang w:val="pl-PL"/>
        </w:rPr>
        <w:t>ści przez Rząd.</w:t>
      </w:r>
    </w:p>
    <w:p w14:paraId="12082C01" w14:textId="6626A248" w:rsidR="00F5481A" w:rsidRPr="00AE3856" w:rsidRDefault="00F5481A" w:rsidP="0033629C">
      <w:pPr>
        <w:pStyle w:val="JuPara"/>
        <w:ind w:firstLine="374"/>
        <w:rPr>
          <w:lang w:val="pl-PL"/>
        </w:rPr>
      </w:pPr>
      <w:r w:rsidRPr="00375B2B">
        <w:rPr>
          <w:lang w:val="pl-PL"/>
        </w:rPr>
        <w:t xml:space="preserve">W odniesieniu do szkody </w:t>
      </w:r>
      <w:r w:rsidR="001B1523">
        <w:rPr>
          <w:lang w:val="pl-PL"/>
        </w:rPr>
        <w:t xml:space="preserve">niemajątkowej </w:t>
      </w:r>
      <w:r w:rsidR="00C70507">
        <w:rPr>
          <w:lang w:val="pl-PL"/>
        </w:rPr>
        <w:t>skarżący domagał się 10.</w:t>
      </w:r>
      <w:r w:rsidRPr="00375B2B">
        <w:rPr>
          <w:lang w:val="pl-PL"/>
        </w:rPr>
        <w:t>000 eur</w:t>
      </w:r>
      <w:r w:rsidR="001B1523">
        <w:rPr>
          <w:lang w:val="pl-PL"/>
        </w:rPr>
        <w:t>o tytułem zadośćuczynienia</w:t>
      </w:r>
      <w:r w:rsidR="009B3D34" w:rsidRPr="00375B2B">
        <w:rPr>
          <w:lang w:val="pl-PL"/>
        </w:rPr>
        <w:t xml:space="preserve"> za</w:t>
      </w:r>
      <w:r w:rsidR="00BE5073">
        <w:rPr>
          <w:lang w:val="pl-PL"/>
        </w:rPr>
        <w:t xml:space="preserve"> </w:t>
      </w:r>
      <w:r w:rsidRPr="00375B2B">
        <w:rPr>
          <w:lang w:val="pl-PL"/>
        </w:rPr>
        <w:t>naruszenie jego d</w:t>
      </w:r>
      <w:r w:rsidR="009B3D34" w:rsidRPr="00375B2B">
        <w:rPr>
          <w:lang w:val="pl-PL"/>
        </w:rPr>
        <w:t>obrego imienia jako rzetelnego wydawcy poprzez podanie do wiadomości p</w:t>
      </w:r>
      <w:r w:rsidR="00375B2B" w:rsidRPr="00375B2B">
        <w:rPr>
          <w:lang w:val="pl-PL"/>
        </w:rPr>
        <w:t>ublicz</w:t>
      </w:r>
      <w:r w:rsidR="009B3D34" w:rsidRPr="00375B2B">
        <w:rPr>
          <w:lang w:val="pl-PL"/>
        </w:rPr>
        <w:t xml:space="preserve">nej </w:t>
      </w:r>
      <w:r w:rsidR="00845C7C">
        <w:rPr>
          <w:lang w:val="pl-PL"/>
        </w:rPr>
        <w:t>zarzutów, z</w:t>
      </w:r>
      <w:r w:rsidR="00375B2B" w:rsidRPr="00375B2B">
        <w:rPr>
          <w:lang w:val="pl-PL"/>
        </w:rPr>
        <w:t xml:space="preserve">e </w:t>
      </w:r>
      <w:r w:rsidR="00375B2B" w:rsidRPr="00AE3856">
        <w:rPr>
          <w:lang w:val="pl-PL"/>
        </w:rPr>
        <w:t xml:space="preserve">nie dopełnił </w:t>
      </w:r>
      <w:r w:rsidR="00845C7C">
        <w:rPr>
          <w:lang w:val="pl-PL"/>
        </w:rPr>
        <w:t xml:space="preserve">on </w:t>
      </w:r>
      <w:r w:rsidR="00375B2B" w:rsidRPr="00AE3856">
        <w:rPr>
          <w:lang w:val="pl-PL"/>
        </w:rPr>
        <w:t>zasad profesjonalizmu i należytej staranności</w:t>
      </w:r>
      <w:r w:rsidRPr="00AE3856">
        <w:rPr>
          <w:lang w:val="pl-PL"/>
        </w:rPr>
        <w:t xml:space="preserve">. </w:t>
      </w:r>
    </w:p>
    <w:p w14:paraId="5E8CD670" w14:textId="0DD5B8C4" w:rsidR="00AE3856" w:rsidRPr="00222C8B" w:rsidRDefault="003B6180" w:rsidP="0033629C">
      <w:pPr>
        <w:pStyle w:val="JuPara"/>
        <w:rPr>
          <w:lang w:val="pl-PL"/>
        </w:rPr>
      </w:pPr>
      <w:r>
        <w:rPr>
          <w:lang w:val="pl-PL"/>
        </w:rPr>
        <w:t>58</w:t>
      </w:r>
      <w:r w:rsidR="00E60F2C" w:rsidRPr="00AE3856">
        <w:rPr>
          <w:lang w:val="pl-PL"/>
        </w:rPr>
        <w:t>.</w:t>
      </w:r>
      <w:r w:rsidR="00BE5073">
        <w:rPr>
          <w:lang w:val="pl-PL"/>
        </w:rPr>
        <w:t xml:space="preserve"> </w:t>
      </w:r>
      <w:r w:rsidR="00F536B2" w:rsidRPr="00AE3856">
        <w:rPr>
          <w:lang w:val="pl-PL"/>
        </w:rPr>
        <w:t>R</w:t>
      </w:r>
      <w:r w:rsidR="00375B2B" w:rsidRPr="00AE3856">
        <w:rPr>
          <w:lang w:val="pl-PL"/>
        </w:rPr>
        <w:t xml:space="preserve">ząd </w:t>
      </w:r>
      <w:r w:rsidR="00F536B2" w:rsidRPr="00AE3856">
        <w:rPr>
          <w:lang w:val="pl-PL"/>
        </w:rPr>
        <w:t>podnosił,</w:t>
      </w:r>
      <w:r w:rsidR="001B1523">
        <w:rPr>
          <w:lang w:val="pl-PL"/>
        </w:rPr>
        <w:t xml:space="preserve"> że</w:t>
      </w:r>
      <w:r w:rsidR="00F536B2" w:rsidRPr="00AE3856">
        <w:rPr>
          <w:lang w:val="pl-PL"/>
        </w:rPr>
        <w:t xml:space="preserve"> prawomocny wyrok w sprawie został wydany w</w:t>
      </w:r>
      <w:r w:rsidR="00F36858">
        <w:rPr>
          <w:lang w:val="pl-PL"/>
        </w:rPr>
        <w:t> </w:t>
      </w:r>
      <w:r w:rsidR="00F536B2" w:rsidRPr="00AE3856">
        <w:rPr>
          <w:lang w:val="pl-PL"/>
        </w:rPr>
        <w:t xml:space="preserve">dniu 11 </w:t>
      </w:r>
      <w:r w:rsidR="00845C7C">
        <w:rPr>
          <w:lang w:val="pl-PL"/>
        </w:rPr>
        <w:t>października 2001</w:t>
      </w:r>
      <w:r w:rsidR="007D6633">
        <w:rPr>
          <w:lang w:val="pl-PL"/>
        </w:rPr>
        <w:t xml:space="preserve"> </w:t>
      </w:r>
      <w:r w:rsidR="00845C7C">
        <w:rPr>
          <w:lang w:val="pl-PL"/>
        </w:rPr>
        <w:t>r., a wię</w:t>
      </w:r>
      <w:r w:rsidR="00F536B2" w:rsidRPr="00222C8B">
        <w:rPr>
          <w:lang w:val="pl-PL"/>
        </w:rPr>
        <w:t xml:space="preserve">c Państwo nie może ponosić odpowiedzialności </w:t>
      </w:r>
      <w:r w:rsidR="00845C7C">
        <w:rPr>
          <w:lang w:val="pl-PL"/>
        </w:rPr>
        <w:t xml:space="preserve">za zapłatę odsetek </w:t>
      </w:r>
      <w:r w:rsidR="003167ED">
        <w:rPr>
          <w:lang w:val="pl-PL"/>
        </w:rPr>
        <w:t>za</w:t>
      </w:r>
      <w:r w:rsidR="00845C7C">
        <w:rPr>
          <w:lang w:val="pl-PL"/>
        </w:rPr>
        <w:t xml:space="preserve"> póź</w:t>
      </w:r>
      <w:r w:rsidR="00247A0D" w:rsidRPr="00222C8B">
        <w:rPr>
          <w:lang w:val="pl-PL"/>
        </w:rPr>
        <w:t>niejszy okres</w:t>
      </w:r>
      <w:r w:rsidR="003167ED">
        <w:rPr>
          <w:lang w:val="pl-PL"/>
        </w:rPr>
        <w:t xml:space="preserve"> </w:t>
      </w:r>
      <w:r w:rsidR="00247A0D" w:rsidRPr="00222C8B">
        <w:rPr>
          <w:lang w:val="pl-PL"/>
        </w:rPr>
        <w:t>badania sprawy przez Trybunał. W odniesieniu do szkody niem</w:t>
      </w:r>
      <w:r w:rsidR="003167ED">
        <w:rPr>
          <w:lang w:val="pl-PL"/>
        </w:rPr>
        <w:t>ajątkowej</w:t>
      </w:r>
      <w:r w:rsidR="00247A0D" w:rsidRPr="00222C8B">
        <w:rPr>
          <w:lang w:val="pl-PL"/>
        </w:rPr>
        <w:t xml:space="preserve"> Rząd argumentował, że kwota</w:t>
      </w:r>
      <w:r w:rsidR="003167ED">
        <w:rPr>
          <w:lang w:val="pl-PL"/>
        </w:rPr>
        <w:t xml:space="preserve"> dochodzona przez </w:t>
      </w:r>
      <w:r w:rsidR="00247A0D" w:rsidRPr="00222C8B">
        <w:rPr>
          <w:lang w:val="pl-PL"/>
        </w:rPr>
        <w:t>skarżąc</w:t>
      </w:r>
      <w:r w:rsidR="003167ED">
        <w:rPr>
          <w:lang w:val="pl-PL"/>
        </w:rPr>
        <w:t>ego</w:t>
      </w:r>
      <w:r w:rsidR="00247A0D" w:rsidRPr="00222C8B">
        <w:rPr>
          <w:lang w:val="pl-PL"/>
        </w:rPr>
        <w:t xml:space="preserve"> była </w:t>
      </w:r>
      <w:r w:rsidR="003167ED">
        <w:rPr>
          <w:lang w:val="pl-PL"/>
        </w:rPr>
        <w:t>nadmierna</w:t>
      </w:r>
      <w:r w:rsidR="00247A0D" w:rsidRPr="00222C8B">
        <w:rPr>
          <w:lang w:val="pl-PL"/>
        </w:rPr>
        <w:t xml:space="preserve">. </w:t>
      </w:r>
      <w:r w:rsidR="003167ED">
        <w:rPr>
          <w:lang w:val="pl-PL"/>
        </w:rPr>
        <w:t>Wniósł, by Trybunał zastosował zasadę, że samo</w:t>
      </w:r>
      <w:r w:rsidR="00845C7C">
        <w:rPr>
          <w:lang w:val="pl-PL"/>
        </w:rPr>
        <w:t xml:space="preserve"> uznanie naruszenia </w:t>
      </w:r>
      <w:r w:rsidR="00AE3856" w:rsidRPr="00222C8B">
        <w:rPr>
          <w:lang w:val="pl-PL"/>
        </w:rPr>
        <w:t>będzie stanowi</w:t>
      </w:r>
      <w:r w:rsidR="003167ED">
        <w:rPr>
          <w:lang w:val="pl-PL"/>
        </w:rPr>
        <w:t>ć</w:t>
      </w:r>
      <w:r w:rsidR="00AE3856" w:rsidRPr="00222C8B">
        <w:rPr>
          <w:lang w:val="pl-PL"/>
        </w:rPr>
        <w:t xml:space="preserve"> wystarczające zadośćuczynienie</w:t>
      </w:r>
      <w:r w:rsidR="003167ED">
        <w:rPr>
          <w:lang w:val="pl-PL"/>
        </w:rPr>
        <w:t xml:space="preserve"> z tytułu szkody niemajątkowej doznanej przez</w:t>
      </w:r>
      <w:r w:rsidR="00AE3856" w:rsidRPr="00222C8B">
        <w:rPr>
          <w:lang w:val="pl-PL"/>
        </w:rPr>
        <w:t xml:space="preserve"> skarżącego. </w:t>
      </w:r>
    </w:p>
    <w:p w14:paraId="5C0B69BE" w14:textId="06111021" w:rsidR="00E22679" w:rsidRPr="00222C8B" w:rsidRDefault="003B6180" w:rsidP="0033629C">
      <w:pPr>
        <w:pStyle w:val="JuPara"/>
        <w:rPr>
          <w:lang w:val="pl-PL"/>
        </w:rPr>
      </w:pPr>
      <w:r>
        <w:rPr>
          <w:lang w:val="pl-PL"/>
        </w:rPr>
        <w:t>59</w:t>
      </w:r>
      <w:r w:rsidR="00F71A6A" w:rsidRPr="00222C8B">
        <w:rPr>
          <w:lang w:val="pl-PL"/>
        </w:rPr>
        <w:t>.</w:t>
      </w:r>
      <w:r w:rsidR="00BE5073">
        <w:rPr>
          <w:lang w:val="pl-PL"/>
        </w:rPr>
        <w:t xml:space="preserve"> </w:t>
      </w:r>
      <w:r w:rsidR="00AE3856" w:rsidRPr="00222C8B">
        <w:rPr>
          <w:lang w:val="pl-PL"/>
        </w:rPr>
        <w:t xml:space="preserve">Trybunał spostrzega, że w </w:t>
      </w:r>
      <w:r w:rsidR="004D3203" w:rsidRPr="00222C8B">
        <w:rPr>
          <w:lang w:val="pl-PL"/>
        </w:rPr>
        <w:t xml:space="preserve">okolicznościach </w:t>
      </w:r>
      <w:r w:rsidR="0011390F" w:rsidRPr="00222C8B">
        <w:rPr>
          <w:lang w:val="pl-PL"/>
        </w:rPr>
        <w:t>sprawy istni</w:t>
      </w:r>
      <w:r w:rsidR="003167ED">
        <w:rPr>
          <w:lang w:val="pl-PL"/>
        </w:rPr>
        <w:t>eje</w:t>
      </w:r>
      <w:r w:rsidR="0011390F" w:rsidRPr="00222C8B">
        <w:rPr>
          <w:lang w:val="pl-PL"/>
        </w:rPr>
        <w:t xml:space="preserve"> bezpośredni związek </w:t>
      </w:r>
      <w:r w:rsidR="003167ED">
        <w:rPr>
          <w:lang w:val="pl-PL"/>
        </w:rPr>
        <w:t xml:space="preserve">przyczynowy </w:t>
      </w:r>
      <w:r w:rsidR="0011390F" w:rsidRPr="00222C8B">
        <w:rPr>
          <w:lang w:val="pl-PL"/>
        </w:rPr>
        <w:t>pomiędzy stwierdzonym naruszeniem a</w:t>
      </w:r>
      <w:r w:rsidR="00F36858">
        <w:rPr>
          <w:lang w:val="pl-PL"/>
        </w:rPr>
        <w:t> </w:t>
      </w:r>
      <w:r w:rsidR="003167ED">
        <w:rPr>
          <w:lang w:val="pl-PL"/>
        </w:rPr>
        <w:t>zarzucaną</w:t>
      </w:r>
      <w:r w:rsidR="003167ED" w:rsidRPr="00222C8B">
        <w:rPr>
          <w:lang w:val="pl-PL"/>
        </w:rPr>
        <w:t xml:space="preserve"> </w:t>
      </w:r>
      <w:r w:rsidR="00FB01F4" w:rsidRPr="00222C8B">
        <w:rPr>
          <w:lang w:val="pl-PL"/>
        </w:rPr>
        <w:t xml:space="preserve">szkodą </w:t>
      </w:r>
      <w:r w:rsidR="009E6C54">
        <w:rPr>
          <w:lang w:val="pl-PL"/>
        </w:rPr>
        <w:t>majątkową</w:t>
      </w:r>
      <w:r w:rsidR="003167ED" w:rsidRPr="00222C8B">
        <w:rPr>
          <w:lang w:val="pl-PL"/>
        </w:rPr>
        <w:t xml:space="preserve"> </w:t>
      </w:r>
      <w:r w:rsidR="00FB01F4" w:rsidRPr="00222C8B">
        <w:rPr>
          <w:lang w:val="pl-PL"/>
        </w:rPr>
        <w:t>ponie</w:t>
      </w:r>
      <w:r w:rsidR="00222C8B">
        <w:rPr>
          <w:lang w:val="pl-PL"/>
        </w:rPr>
        <w:t>waż skarżą</w:t>
      </w:r>
      <w:r w:rsidR="00FB01F4" w:rsidRPr="00222C8B">
        <w:rPr>
          <w:lang w:val="pl-PL"/>
        </w:rPr>
        <w:t>cy odwołał się wprost do</w:t>
      </w:r>
      <w:r w:rsidR="00F36858">
        <w:rPr>
          <w:lang w:val="pl-PL"/>
        </w:rPr>
        <w:t> </w:t>
      </w:r>
      <w:r w:rsidR="00222C8B">
        <w:rPr>
          <w:lang w:val="pl-PL"/>
        </w:rPr>
        <w:t>kwot</w:t>
      </w:r>
      <w:r w:rsidR="009E6C54">
        <w:rPr>
          <w:lang w:val="pl-PL"/>
        </w:rPr>
        <w:t>y,</w:t>
      </w:r>
      <w:r w:rsidR="00222C8B">
        <w:rPr>
          <w:lang w:val="pl-PL"/>
        </w:rPr>
        <w:t xml:space="preserve"> </w:t>
      </w:r>
      <w:r w:rsidR="009E6C54">
        <w:rPr>
          <w:lang w:val="pl-PL"/>
        </w:rPr>
        <w:t xml:space="preserve">którą </w:t>
      </w:r>
      <w:r w:rsidR="00222C8B">
        <w:rPr>
          <w:lang w:val="pl-PL"/>
        </w:rPr>
        <w:t>nakazały mu za</w:t>
      </w:r>
      <w:r w:rsidR="00FB01F4" w:rsidRPr="00222C8B">
        <w:rPr>
          <w:lang w:val="pl-PL"/>
        </w:rPr>
        <w:t>p</w:t>
      </w:r>
      <w:r w:rsidR="00222C8B">
        <w:rPr>
          <w:lang w:val="pl-PL"/>
        </w:rPr>
        <w:t>ł</w:t>
      </w:r>
      <w:r w:rsidR="00FB01F4" w:rsidRPr="00222C8B">
        <w:rPr>
          <w:lang w:val="pl-PL"/>
        </w:rPr>
        <w:t>acić sądy krajowe (zob.,</w:t>
      </w:r>
      <w:r w:rsidR="00E60F2C" w:rsidRPr="00222C8B">
        <w:rPr>
          <w:lang w:val="pl-PL"/>
        </w:rPr>
        <w:t xml:space="preserve"> </w:t>
      </w:r>
      <w:proofErr w:type="spellStart"/>
      <w:r w:rsidR="00FB01F4" w:rsidRPr="00222C8B">
        <w:rPr>
          <w:rStyle w:val="ju-005fpara--char"/>
          <w:i/>
          <w:iCs/>
          <w:lang w:val="pl-PL"/>
        </w:rPr>
        <w:t>Busuioc</w:t>
      </w:r>
      <w:proofErr w:type="spellEnd"/>
      <w:r w:rsidR="00FB01F4" w:rsidRPr="00222C8B">
        <w:rPr>
          <w:rStyle w:val="ju-005fpara--char"/>
          <w:i/>
          <w:iCs/>
          <w:lang w:val="pl-PL"/>
        </w:rPr>
        <w:t xml:space="preserve"> p</w:t>
      </w:r>
      <w:r w:rsidR="00E60F2C" w:rsidRPr="00222C8B">
        <w:rPr>
          <w:rStyle w:val="ju-005fpara--char"/>
          <w:i/>
          <w:iCs/>
          <w:lang w:val="pl-PL"/>
        </w:rPr>
        <w:t>.</w:t>
      </w:r>
      <w:r w:rsidR="00F36858">
        <w:rPr>
          <w:rStyle w:val="ju-005fpara--char"/>
          <w:i/>
          <w:iCs/>
          <w:lang w:val="pl-PL"/>
        </w:rPr>
        <w:t> </w:t>
      </w:r>
      <w:r w:rsidR="00E60F2C" w:rsidRPr="00222C8B">
        <w:rPr>
          <w:rStyle w:val="ju-005fpara--char"/>
          <w:i/>
          <w:iCs/>
          <w:lang w:val="pl-PL"/>
        </w:rPr>
        <w:t>Mo</w:t>
      </w:r>
      <w:r w:rsidR="00FB01F4" w:rsidRPr="00222C8B">
        <w:rPr>
          <w:rStyle w:val="ju-005fpara--char"/>
          <w:i/>
          <w:iCs/>
          <w:lang w:val="pl-PL"/>
        </w:rPr>
        <w:t>łdawii</w:t>
      </w:r>
      <w:r w:rsidR="00FB01F4" w:rsidRPr="00222C8B">
        <w:rPr>
          <w:lang w:val="pl-PL"/>
        </w:rPr>
        <w:t>, nr</w:t>
      </w:r>
      <w:r w:rsidR="00E60F2C" w:rsidRPr="00222C8B">
        <w:rPr>
          <w:lang w:val="pl-PL"/>
        </w:rPr>
        <w:t xml:space="preserve"> 61513/00, §</w:t>
      </w:r>
      <w:r w:rsidR="00BE5073">
        <w:rPr>
          <w:lang w:val="pl-PL"/>
        </w:rPr>
        <w:t xml:space="preserve"> </w:t>
      </w:r>
      <w:r w:rsidR="00E60F2C" w:rsidRPr="00222C8B">
        <w:rPr>
          <w:lang w:val="pl-PL"/>
        </w:rPr>
        <w:t>1</w:t>
      </w:r>
      <w:r w:rsidR="00FB01F4" w:rsidRPr="00222C8B">
        <w:rPr>
          <w:lang w:val="pl-PL"/>
        </w:rPr>
        <w:t>01, 21</w:t>
      </w:r>
      <w:r w:rsidR="00BE5073">
        <w:rPr>
          <w:lang w:val="pl-PL"/>
        </w:rPr>
        <w:t xml:space="preserve"> </w:t>
      </w:r>
      <w:r w:rsidR="00FB01F4" w:rsidRPr="00222C8B">
        <w:rPr>
          <w:lang w:val="pl-PL"/>
        </w:rPr>
        <w:t>grudnia</w:t>
      </w:r>
      <w:r w:rsidR="00E60F2C" w:rsidRPr="00222C8B">
        <w:rPr>
          <w:lang w:val="pl-PL"/>
        </w:rPr>
        <w:t xml:space="preserve"> 2004</w:t>
      </w:r>
      <w:r w:rsidR="009E6C54">
        <w:rPr>
          <w:lang w:val="pl-PL"/>
        </w:rPr>
        <w:t xml:space="preserve"> </w:t>
      </w:r>
      <w:r w:rsidR="00FB01F4" w:rsidRPr="00222C8B">
        <w:rPr>
          <w:lang w:val="pl-PL"/>
        </w:rPr>
        <w:t>r.</w:t>
      </w:r>
      <w:r w:rsidR="00E60F2C" w:rsidRPr="00222C8B">
        <w:rPr>
          <w:lang w:val="pl-PL"/>
        </w:rPr>
        <w:t xml:space="preserve">). </w:t>
      </w:r>
      <w:r w:rsidR="00222C8B">
        <w:rPr>
          <w:lang w:val="pl-PL"/>
        </w:rPr>
        <w:t>Try</w:t>
      </w:r>
      <w:r w:rsidR="00222C8B" w:rsidRPr="00222C8B">
        <w:rPr>
          <w:lang w:val="pl-PL"/>
        </w:rPr>
        <w:t>bunał przyzna</w:t>
      </w:r>
      <w:r w:rsidR="009E6C54">
        <w:rPr>
          <w:lang w:val="pl-PL"/>
        </w:rPr>
        <w:t>je mu</w:t>
      </w:r>
      <w:r w:rsidR="00222C8B" w:rsidRPr="00222C8B">
        <w:rPr>
          <w:lang w:val="pl-PL"/>
        </w:rPr>
        <w:t xml:space="preserve"> kwotę </w:t>
      </w:r>
      <w:r w:rsidR="00E22679" w:rsidRPr="00222C8B">
        <w:rPr>
          <w:lang w:val="pl-PL"/>
        </w:rPr>
        <w:t>2,200</w:t>
      </w:r>
      <w:r w:rsidR="00BE5073">
        <w:rPr>
          <w:lang w:val="pl-PL"/>
        </w:rPr>
        <w:t xml:space="preserve"> </w:t>
      </w:r>
      <w:r w:rsidR="009E6C54">
        <w:rPr>
          <w:lang w:val="pl-PL"/>
        </w:rPr>
        <w:t>euro</w:t>
      </w:r>
      <w:r w:rsidR="00FD276E" w:rsidRPr="00222C8B">
        <w:rPr>
          <w:lang w:val="pl-PL"/>
        </w:rPr>
        <w:t>.</w:t>
      </w:r>
    </w:p>
    <w:p w14:paraId="3CE47CCF" w14:textId="480CBD05" w:rsidR="00FD276E" w:rsidRPr="00BF793F" w:rsidRDefault="003B6180" w:rsidP="0033629C">
      <w:pPr>
        <w:pStyle w:val="JuPara"/>
        <w:rPr>
          <w:lang w:val="pl-PL"/>
        </w:rPr>
      </w:pPr>
      <w:r w:rsidRPr="000D329C">
        <w:rPr>
          <w:lang w:val="pl-PL"/>
        </w:rPr>
        <w:t>60</w:t>
      </w:r>
      <w:r w:rsidR="00E22679" w:rsidRPr="000D329C">
        <w:rPr>
          <w:lang w:val="pl-PL"/>
        </w:rPr>
        <w:t>.</w:t>
      </w:r>
      <w:r w:rsidR="00BE5073">
        <w:rPr>
          <w:lang w:val="pl-PL"/>
        </w:rPr>
        <w:t xml:space="preserve"> </w:t>
      </w:r>
      <w:r w:rsidR="00D94D4D">
        <w:rPr>
          <w:lang w:val="pl-PL"/>
        </w:rPr>
        <w:t xml:space="preserve">Trybunał </w:t>
      </w:r>
      <w:r w:rsidR="009E6C54">
        <w:rPr>
          <w:lang w:val="pl-PL"/>
        </w:rPr>
        <w:t>przyznaje</w:t>
      </w:r>
      <w:r w:rsidR="00D94D4D">
        <w:rPr>
          <w:lang w:val="pl-PL"/>
        </w:rPr>
        <w:t xml:space="preserve">, że </w:t>
      </w:r>
      <w:r w:rsidR="009E6C54">
        <w:rPr>
          <w:lang w:val="pl-PL"/>
        </w:rPr>
        <w:t>skarżą</w:t>
      </w:r>
      <w:r w:rsidR="00D94D4D">
        <w:rPr>
          <w:lang w:val="pl-PL"/>
        </w:rPr>
        <w:t>cy doznał także szk</w:t>
      </w:r>
      <w:r w:rsidR="009E6C54">
        <w:rPr>
          <w:lang w:val="pl-PL"/>
        </w:rPr>
        <w:t>ody niemajątkowej</w:t>
      </w:r>
      <w:r w:rsidR="00D94D4D">
        <w:rPr>
          <w:lang w:val="pl-PL"/>
        </w:rPr>
        <w:t xml:space="preserve"> – tak</w:t>
      </w:r>
      <w:r w:rsidR="009E6C54">
        <w:rPr>
          <w:lang w:val="pl-PL"/>
        </w:rPr>
        <w:t>iej</w:t>
      </w:r>
      <w:r w:rsidR="00D94D4D">
        <w:rPr>
          <w:lang w:val="pl-PL"/>
        </w:rPr>
        <w:t xml:space="preserve"> jak </w:t>
      </w:r>
      <w:r w:rsidR="009E6C54">
        <w:rPr>
          <w:lang w:val="pl-PL"/>
        </w:rPr>
        <w:t xml:space="preserve">cierpienie </w:t>
      </w:r>
      <w:r w:rsidR="00D94D4D">
        <w:rPr>
          <w:lang w:val="pl-PL"/>
        </w:rPr>
        <w:t>i frustracja wynikające z</w:t>
      </w:r>
      <w:r w:rsidR="009E6C54">
        <w:rPr>
          <w:lang w:val="pl-PL"/>
        </w:rPr>
        <w:t xml:space="preserve"> </w:t>
      </w:r>
      <w:r w:rsidR="00D94D4D">
        <w:rPr>
          <w:lang w:val="pl-PL"/>
        </w:rPr>
        <w:t>postępowani</w:t>
      </w:r>
      <w:r>
        <w:rPr>
          <w:lang w:val="pl-PL"/>
        </w:rPr>
        <w:t>a kar</w:t>
      </w:r>
      <w:r w:rsidR="00D94D4D">
        <w:rPr>
          <w:lang w:val="pl-PL"/>
        </w:rPr>
        <w:t xml:space="preserve">nego przeciwko niemu oraz niekorzystnego orzeczenia, które nie mogą być wystarczająco zrekompensowane przez samo </w:t>
      </w:r>
      <w:r w:rsidR="00E03E91">
        <w:rPr>
          <w:lang w:val="pl-PL"/>
        </w:rPr>
        <w:t xml:space="preserve">stwierdzenie </w:t>
      </w:r>
      <w:r w:rsidR="00D94D4D">
        <w:rPr>
          <w:lang w:val="pl-PL"/>
        </w:rPr>
        <w:t xml:space="preserve">naruszenia Konwencji. </w:t>
      </w:r>
      <w:r w:rsidR="00E03E91">
        <w:rPr>
          <w:lang w:val="pl-PL"/>
        </w:rPr>
        <w:t xml:space="preserve">Opierając swoją ocenę </w:t>
      </w:r>
      <w:r w:rsidR="00D94D4D">
        <w:rPr>
          <w:lang w:val="pl-PL"/>
        </w:rPr>
        <w:t>na zasadzie słuszności</w:t>
      </w:r>
      <w:r w:rsidR="00723D5B">
        <w:rPr>
          <w:lang w:val="pl-PL"/>
        </w:rPr>
        <w:t>,</w:t>
      </w:r>
      <w:r w:rsidR="00D94D4D">
        <w:rPr>
          <w:lang w:val="pl-PL"/>
        </w:rPr>
        <w:t xml:space="preserve"> Trybunał przyznaje skarżącemu 5.000 euro z tego tytułu.</w:t>
      </w:r>
      <w:r w:rsidR="00BE5073">
        <w:rPr>
          <w:lang w:val="pl-PL"/>
        </w:rPr>
        <w:t xml:space="preserve"> </w:t>
      </w:r>
    </w:p>
    <w:p w14:paraId="2494E26C" w14:textId="2BBC3A1D" w:rsidR="00F71A6A" w:rsidRPr="00C71DE9" w:rsidRDefault="00F71A6A" w:rsidP="0033629C">
      <w:pPr>
        <w:pStyle w:val="JuHA"/>
        <w:rPr>
          <w:lang w:val="pl-PL"/>
        </w:rPr>
      </w:pPr>
      <w:r w:rsidRPr="00D31248">
        <w:rPr>
          <w:lang w:val="pl-PL"/>
        </w:rPr>
        <w:t>B.</w:t>
      </w:r>
      <w:r w:rsidR="00BE5073" w:rsidRPr="00D31248">
        <w:rPr>
          <w:lang w:val="pl-PL"/>
        </w:rPr>
        <w:t xml:space="preserve"> </w:t>
      </w:r>
      <w:r w:rsidR="00D94D4D" w:rsidRPr="00C71DE9">
        <w:rPr>
          <w:lang w:val="pl-PL"/>
        </w:rPr>
        <w:t>Koszty i wydatki</w:t>
      </w:r>
    </w:p>
    <w:p w14:paraId="7EBF1F2C" w14:textId="11D7C33F" w:rsidR="0056754D" w:rsidRPr="001B0FED" w:rsidRDefault="003B6180" w:rsidP="0033629C">
      <w:pPr>
        <w:pStyle w:val="JuPara"/>
        <w:rPr>
          <w:lang w:val="pl-PL"/>
        </w:rPr>
      </w:pPr>
      <w:r>
        <w:rPr>
          <w:lang w:val="pl-PL"/>
        </w:rPr>
        <w:t>61</w:t>
      </w:r>
      <w:r w:rsidR="00D94D4D" w:rsidRPr="001B0FED">
        <w:rPr>
          <w:lang w:val="pl-PL"/>
        </w:rPr>
        <w:t>.</w:t>
      </w:r>
      <w:r w:rsidR="00BE5073">
        <w:rPr>
          <w:lang w:val="pl-PL"/>
        </w:rPr>
        <w:t xml:space="preserve"> </w:t>
      </w:r>
      <w:r w:rsidR="00D94D4D" w:rsidRPr="001B0FED">
        <w:rPr>
          <w:lang w:val="pl-PL"/>
        </w:rPr>
        <w:t>S</w:t>
      </w:r>
      <w:r w:rsidR="009C395F" w:rsidRPr="001B0FED">
        <w:rPr>
          <w:lang w:val="pl-PL"/>
        </w:rPr>
        <w:t>karżący domagał się</w:t>
      </w:r>
      <w:r w:rsidR="00D94D4D" w:rsidRPr="001B0FED">
        <w:rPr>
          <w:lang w:val="pl-PL"/>
        </w:rPr>
        <w:t xml:space="preserve"> ponadto </w:t>
      </w:r>
      <w:r w:rsidR="007A7279" w:rsidRPr="001B0FED">
        <w:rPr>
          <w:lang w:val="pl-PL"/>
        </w:rPr>
        <w:t>7</w:t>
      </w:r>
      <w:r w:rsidR="001F260C">
        <w:rPr>
          <w:lang w:val="pl-PL"/>
        </w:rPr>
        <w:t>.</w:t>
      </w:r>
      <w:r w:rsidR="007A7279" w:rsidRPr="001B0FED">
        <w:rPr>
          <w:lang w:val="pl-PL"/>
        </w:rPr>
        <w:t>140</w:t>
      </w:r>
      <w:r w:rsidR="00D94D4D" w:rsidRPr="001B0FED">
        <w:rPr>
          <w:lang w:val="pl-PL"/>
        </w:rPr>
        <w:t xml:space="preserve"> złotych, równowartości </w:t>
      </w:r>
      <w:r w:rsidR="001F260C">
        <w:rPr>
          <w:lang w:val="pl-PL"/>
        </w:rPr>
        <w:t>1.</w:t>
      </w:r>
      <w:r w:rsidR="00A63FCE" w:rsidRPr="001B0FED">
        <w:rPr>
          <w:lang w:val="pl-PL"/>
        </w:rPr>
        <w:t>900</w:t>
      </w:r>
      <w:r w:rsidR="00F36858">
        <w:rPr>
          <w:lang w:val="pl-PL"/>
        </w:rPr>
        <w:t> </w:t>
      </w:r>
      <w:r w:rsidR="00D94D4D" w:rsidRPr="001B0FED">
        <w:rPr>
          <w:lang w:val="pl-PL"/>
        </w:rPr>
        <w:t>euro</w:t>
      </w:r>
      <w:r w:rsidR="00A63FCE" w:rsidRPr="001B0FED">
        <w:rPr>
          <w:lang w:val="pl-PL"/>
        </w:rPr>
        <w:t>,</w:t>
      </w:r>
      <w:r w:rsidR="00F71A6A" w:rsidRPr="001B0FED">
        <w:rPr>
          <w:lang w:val="pl-PL"/>
        </w:rPr>
        <w:t xml:space="preserve"> </w:t>
      </w:r>
      <w:r w:rsidR="00D94D4D" w:rsidRPr="001B0FED">
        <w:rPr>
          <w:lang w:val="pl-PL"/>
        </w:rPr>
        <w:t>tytułem kosztów i wydatków p</w:t>
      </w:r>
      <w:r w:rsidR="007A7279" w:rsidRPr="001B0FED">
        <w:rPr>
          <w:lang w:val="pl-PL"/>
        </w:rPr>
        <w:t>oniesionych</w:t>
      </w:r>
      <w:r w:rsidR="00E03E91">
        <w:rPr>
          <w:lang w:val="pl-PL"/>
        </w:rPr>
        <w:t xml:space="preserve"> </w:t>
      </w:r>
      <w:r w:rsidR="007A7279" w:rsidRPr="001B0FED">
        <w:rPr>
          <w:lang w:val="pl-PL"/>
        </w:rPr>
        <w:t>przed sadami krajowymi</w:t>
      </w:r>
      <w:r w:rsidR="009C395F" w:rsidRPr="001B0FED">
        <w:rPr>
          <w:lang w:val="pl-PL"/>
        </w:rPr>
        <w:t>, na które sk</w:t>
      </w:r>
      <w:r w:rsidR="007A7279" w:rsidRPr="001B0FED">
        <w:rPr>
          <w:lang w:val="pl-PL"/>
        </w:rPr>
        <w:t>ł</w:t>
      </w:r>
      <w:r w:rsidR="009C395F" w:rsidRPr="001B0FED">
        <w:rPr>
          <w:lang w:val="pl-PL"/>
        </w:rPr>
        <w:t>a</w:t>
      </w:r>
      <w:r w:rsidR="007A7279" w:rsidRPr="001B0FED">
        <w:rPr>
          <w:lang w:val="pl-PL"/>
        </w:rPr>
        <w:t xml:space="preserve">dały się </w:t>
      </w:r>
      <w:r w:rsidR="00A63FCE" w:rsidRPr="001B0FED">
        <w:rPr>
          <w:lang w:val="pl-PL"/>
        </w:rPr>
        <w:t>3</w:t>
      </w:r>
      <w:r w:rsidR="001F260C">
        <w:rPr>
          <w:lang w:val="pl-PL"/>
        </w:rPr>
        <w:t>.</w:t>
      </w:r>
      <w:r w:rsidR="00A63FCE" w:rsidRPr="001B0FED">
        <w:rPr>
          <w:lang w:val="pl-PL"/>
        </w:rPr>
        <w:t>340</w:t>
      </w:r>
      <w:r w:rsidR="007A7279" w:rsidRPr="001B0FED">
        <w:rPr>
          <w:lang w:val="pl-PL"/>
        </w:rPr>
        <w:t xml:space="preserve"> zł</w:t>
      </w:r>
      <w:r w:rsidR="009C395F" w:rsidRPr="001B0FED">
        <w:rPr>
          <w:lang w:val="pl-PL"/>
        </w:rPr>
        <w:t>o</w:t>
      </w:r>
      <w:r w:rsidR="007A7279" w:rsidRPr="001B0FED">
        <w:rPr>
          <w:lang w:val="pl-PL"/>
        </w:rPr>
        <w:t>tych</w:t>
      </w:r>
      <w:r w:rsidR="00A63FCE" w:rsidRPr="001B0FED">
        <w:rPr>
          <w:lang w:val="pl-PL"/>
        </w:rPr>
        <w:t xml:space="preserve"> </w:t>
      </w:r>
      <w:r w:rsidR="00E03E91">
        <w:rPr>
          <w:lang w:val="pl-PL"/>
        </w:rPr>
        <w:t xml:space="preserve">kosztów </w:t>
      </w:r>
      <w:r>
        <w:rPr>
          <w:lang w:val="pl-PL"/>
        </w:rPr>
        <w:t>w postępowaniach</w:t>
      </w:r>
      <w:r w:rsidR="007A7279" w:rsidRPr="001B0FED">
        <w:rPr>
          <w:lang w:val="pl-PL"/>
        </w:rPr>
        <w:t xml:space="preserve"> przed sądem</w:t>
      </w:r>
      <w:r w:rsidR="009C395F" w:rsidRPr="001B0FED">
        <w:rPr>
          <w:lang w:val="pl-PL"/>
        </w:rPr>
        <w:t xml:space="preserve"> pierwszej i </w:t>
      </w:r>
      <w:r w:rsidR="001F260C">
        <w:rPr>
          <w:lang w:val="pl-PL"/>
        </w:rPr>
        <w:t>drugiej instancji</w:t>
      </w:r>
      <w:r w:rsidR="007A7279" w:rsidRPr="001B0FED">
        <w:rPr>
          <w:lang w:val="pl-PL"/>
        </w:rPr>
        <w:t xml:space="preserve"> oraz 3,800 złotych </w:t>
      </w:r>
      <w:r w:rsidR="00E03E91">
        <w:rPr>
          <w:lang w:val="pl-PL"/>
        </w:rPr>
        <w:t>kosztów postępowania</w:t>
      </w:r>
      <w:r w:rsidR="00E03E91" w:rsidRPr="001B0FED">
        <w:rPr>
          <w:lang w:val="pl-PL"/>
        </w:rPr>
        <w:t xml:space="preserve"> </w:t>
      </w:r>
      <w:r w:rsidR="009C395F" w:rsidRPr="001B0FED">
        <w:rPr>
          <w:lang w:val="pl-PL"/>
        </w:rPr>
        <w:t>przed Sądem Najwyższy</w:t>
      </w:r>
      <w:smartTag w:uri="urn:schemas-microsoft-com:office:smarttags" w:element="PersonName">
        <w:r w:rsidR="009C395F" w:rsidRPr="001B0FED">
          <w:rPr>
            <w:lang w:val="pl-PL"/>
          </w:rPr>
          <w:t>m.</w:t>
        </w:r>
      </w:smartTag>
      <w:r w:rsidR="009C395F" w:rsidRPr="001B0FED">
        <w:rPr>
          <w:lang w:val="pl-PL"/>
        </w:rPr>
        <w:t xml:space="preserve"> Ponadto</w:t>
      </w:r>
      <w:r w:rsidR="001011AC" w:rsidRPr="001B0FED">
        <w:rPr>
          <w:lang w:val="pl-PL"/>
        </w:rPr>
        <w:t xml:space="preserve"> skarżący domagał się</w:t>
      </w:r>
      <w:r w:rsidR="009C395F" w:rsidRPr="001B0FED">
        <w:rPr>
          <w:lang w:val="pl-PL"/>
        </w:rPr>
        <w:t xml:space="preserve"> 11</w:t>
      </w:r>
      <w:r w:rsidR="001F260C">
        <w:rPr>
          <w:lang w:val="pl-PL"/>
        </w:rPr>
        <w:t>.</w:t>
      </w:r>
      <w:r w:rsidR="009C395F" w:rsidRPr="001B0FED">
        <w:rPr>
          <w:lang w:val="pl-PL"/>
        </w:rPr>
        <w:t>000 złotych</w:t>
      </w:r>
      <w:r w:rsidR="001011AC" w:rsidRPr="001B0FED">
        <w:rPr>
          <w:lang w:val="pl-PL"/>
        </w:rPr>
        <w:t>, równowartości 2</w:t>
      </w:r>
      <w:r w:rsidR="001F260C">
        <w:rPr>
          <w:lang w:val="pl-PL"/>
        </w:rPr>
        <w:t>.</w:t>
      </w:r>
      <w:r w:rsidR="001011AC" w:rsidRPr="001B0FED">
        <w:rPr>
          <w:lang w:val="pl-PL"/>
        </w:rPr>
        <w:t xml:space="preserve">860 euro, </w:t>
      </w:r>
      <w:r w:rsidR="009C395F" w:rsidRPr="001B0FED">
        <w:rPr>
          <w:lang w:val="pl-PL"/>
        </w:rPr>
        <w:t xml:space="preserve">poniesionych w postępowaniu przed Trybunałem </w:t>
      </w:r>
    </w:p>
    <w:p w14:paraId="051BE84E" w14:textId="4285A918" w:rsidR="00F71A6A" w:rsidRPr="000D329C" w:rsidRDefault="003B6180" w:rsidP="0033629C">
      <w:pPr>
        <w:pStyle w:val="JuPara"/>
        <w:rPr>
          <w:lang w:val="pl-PL"/>
        </w:rPr>
      </w:pPr>
      <w:r>
        <w:rPr>
          <w:lang w:val="pl-PL"/>
        </w:rPr>
        <w:t>62</w:t>
      </w:r>
      <w:r w:rsidR="00A63FCE" w:rsidRPr="001B0FED">
        <w:rPr>
          <w:lang w:val="pl-PL"/>
        </w:rPr>
        <w:t>.</w:t>
      </w:r>
      <w:r w:rsidR="00BE5073">
        <w:rPr>
          <w:lang w:val="pl-PL"/>
        </w:rPr>
        <w:t xml:space="preserve"> </w:t>
      </w:r>
      <w:r w:rsidR="001B0FED" w:rsidRPr="001B0FED">
        <w:rPr>
          <w:lang w:val="pl-PL"/>
        </w:rPr>
        <w:t xml:space="preserve">Rząd twierdził, </w:t>
      </w:r>
      <w:r w:rsidR="00E03E91">
        <w:rPr>
          <w:lang w:val="pl-PL"/>
        </w:rPr>
        <w:t>że</w:t>
      </w:r>
      <w:r w:rsidR="001B0FED" w:rsidRPr="001B0FED">
        <w:rPr>
          <w:lang w:val="pl-PL"/>
        </w:rPr>
        <w:t xml:space="preserve"> żąd</w:t>
      </w:r>
      <w:r w:rsidR="001F260C">
        <w:rPr>
          <w:lang w:val="pl-PL"/>
        </w:rPr>
        <w:t xml:space="preserve">ania te są </w:t>
      </w:r>
      <w:r w:rsidR="00E03E91">
        <w:rPr>
          <w:lang w:val="pl-PL"/>
        </w:rPr>
        <w:t>nadmierne</w:t>
      </w:r>
      <w:r w:rsidR="001F260C">
        <w:rPr>
          <w:lang w:val="pl-PL"/>
        </w:rPr>
        <w:t xml:space="preserve"> oraz</w:t>
      </w:r>
      <w:r w:rsidR="001B0FED" w:rsidRPr="001B0FED">
        <w:rPr>
          <w:lang w:val="pl-PL"/>
        </w:rPr>
        <w:t xml:space="preserve"> że skarżący nie</w:t>
      </w:r>
      <w:r w:rsidR="00F36858">
        <w:rPr>
          <w:lang w:val="pl-PL"/>
        </w:rPr>
        <w:t> </w:t>
      </w:r>
      <w:r w:rsidR="001B0FED" w:rsidRPr="001B0FED">
        <w:rPr>
          <w:lang w:val="pl-PL"/>
        </w:rPr>
        <w:t>udok</w:t>
      </w:r>
      <w:r w:rsidR="001B0FED">
        <w:rPr>
          <w:lang w:val="pl-PL"/>
        </w:rPr>
        <w:t xml:space="preserve">umentował </w:t>
      </w:r>
      <w:r w:rsidR="001B0FED" w:rsidRPr="001B0FED">
        <w:rPr>
          <w:lang w:val="pl-PL"/>
        </w:rPr>
        <w:t xml:space="preserve">kosztów </w:t>
      </w:r>
      <w:r w:rsidR="00E03E91">
        <w:rPr>
          <w:lang w:val="pl-PL"/>
        </w:rPr>
        <w:t>poniesionych w postępowaniach krajowych.</w:t>
      </w:r>
      <w:r w:rsidR="00BE5073">
        <w:rPr>
          <w:lang w:val="pl-PL"/>
        </w:rPr>
        <w:t xml:space="preserve"> </w:t>
      </w:r>
    </w:p>
    <w:p w14:paraId="1AAB9BA1" w14:textId="3B1E5E09" w:rsidR="00CB7816" w:rsidRDefault="00077C27" w:rsidP="0033629C">
      <w:pPr>
        <w:pStyle w:val="JuPara"/>
        <w:rPr>
          <w:snapToGrid w:val="0"/>
          <w:lang w:val="pl-PL"/>
        </w:rPr>
      </w:pPr>
      <w:r w:rsidRPr="000D329C">
        <w:rPr>
          <w:lang w:val="pl-PL"/>
        </w:rPr>
        <w:lastRenderedPageBreak/>
        <w:t>63</w:t>
      </w:r>
      <w:r w:rsidR="00F71A6A" w:rsidRPr="000D329C">
        <w:rPr>
          <w:lang w:val="pl-PL"/>
        </w:rPr>
        <w:t>.</w:t>
      </w:r>
      <w:r w:rsidR="00BE5073">
        <w:rPr>
          <w:lang w:val="pl-PL"/>
        </w:rPr>
        <w:t xml:space="preserve"> </w:t>
      </w:r>
      <w:r w:rsidR="003A0123">
        <w:rPr>
          <w:snapToGrid w:val="0"/>
          <w:lang w:val="pl-PL"/>
        </w:rPr>
        <w:t>Zgodnie z orzecznictwem Trybunału skarżący jest uprawniony do</w:t>
      </w:r>
      <w:r w:rsidR="00F36858">
        <w:rPr>
          <w:snapToGrid w:val="0"/>
          <w:lang w:val="pl-PL"/>
        </w:rPr>
        <w:t> </w:t>
      </w:r>
      <w:r w:rsidR="003A0123">
        <w:rPr>
          <w:snapToGrid w:val="0"/>
          <w:lang w:val="pl-PL"/>
        </w:rPr>
        <w:t>zwrotu poniesionych kosztów i wydatków tylko do wysokości</w:t>
      </w:r>
      <w:r w:rsidR="00E03E91">
        <w:rPr>
          <w:snapToGrid w:val="0"/>
          <w:lang w:val="pl-PL"/>
        </w:rPr>
        <w:t>,</w:t>
      </w:r>
      <w:r w:rsidR="003A0123">
        <w:rPr>
          <w:snapToGrid w:val="0"/>
          <w:lang w:val="pl-PL"/>
        </w:rPr>
        <w:t xml:space="preserve"> </w:t>
      </w:r>
      <w:r w:rsidR="00E03E91">
        <w:rPr>
          <w:snapToGrid w:val="0"/>
          <w:lang w:val="pl-PL"/>
        </w:rPr>
        <w:t>w jakiej</w:t>
      </w:r>
      <w:r w:rsidR="003A0123">
        <w:rPr>
          <w:snapToGrid w:val="0"/>
          <w:lang w:val="pl-PL"/>
        </w:rPr>
        <w:t xml:space="preserve"> wykaże, że </w:t>
      </w:r>
      <w:r w:rsidR="00E03E91">
        <w:rPr>
          <w:snapToGrid w:val="0"/>
          <w:lang w:val="pl-PL"/>
        </w:rPr>
        <w:t xml:space="preserve">zostały </w:t>
      </w:r>
      <w:r w:rsidR="003A0123">
        <w:rPr>
          <w:snapToGrid w:val="0"/>
          <w:lang w:val="pl-PL"/>
        </w:rPr>
        <w:t xml:space="preserve">one faktycznie poniesione, </w:t>
      </w:r>
      <w:r w:rsidR="00E03E91">
        <w:rPr>
          <w:snapToGrid w:val="0"/>
          <w:lang w:val="pl-PL"/>
        </w:rPr>
        <w:t xml:space="preserve">były </w:t>
      </w:r>
      <w:r w:rsidR="003A0123">
        <w:rPr>
          <w:snapToGrid w:val="0"/>
          <w:lang w:val="pl-PL"/>
        </w:rPr>
        <w:t>konieczne oraz</w:t>
      </w:r>
      <w:r w:rsidR="00F36858" w:rsidRPr="00F36858">
        <w:rPr>
          <w:lang w:val="pl-PL"/>
        </w:rPr>
        <w:t> </w:t>
      </w:r>
      <w:r w:rsidR="003A0123">
        <w:rPr>
          <w:snapToGrid w:val="0"/>
          <w:lang w:val="pl-PL"/>
        </w:rPr>
        <w:t xml:space="preserve">uzasadnione co do </w:t>
      </w:r>
      <w:r w:rsidR="00E03E91">
        <w:rPr>
          <w:snapToGrid w:val="0"/>
          <w:lang w:val="pl-PL"/>
        </w:rPr>
        <w:t>kwoty</w:t>
      </w:r>
      <w:r w:rsidR="003A0123">
        <w:rPr>
          <w:snapToGrid w:val="0"/>
          <w:lang w:val="pl-PL"/>
        </w:rPr>
        <w:t>.</w:t>
      </w:r>
      <w:r w:rsidR="009D7A7B">
        <w:rPr>
          <w:snapToGrid w:val="0"/>
          <w:lang w:val="pl-PL"/>
        </w:rPr>
        <w:t xml:space="preserve"> W </w:t>
      </w:r>
      <w:r w:rsidR="00D11002">
        <w:rPr>
          <w:snapToGrid w:val="0"/>
          <w:lang w:val="pl-PL"/>
        </w:rPr>
        <w:t>niniejszej Trybunał zauważa, że</w:t>
      </w:r>
      <w:r w:rsidR="009D7A7B">
        <w:rPr>
          <w:snapToGrid w:val="0"/>
          <w:lang w:val="pl-PL"/>
        </w:rPr>
        <w:t xml:space="preserve"> skarżący przedstawił odpowiednie rachunki dokumentujące koszty</w:t>
      </w:r>
      <w:r>
        <w:rPr>
          <w:snapToGrid w:val="0"/>
          <w:lang w:val="pl-PL"/>
        </w:rPr>
        <w:t xml:space="preserve"> reprezentacji przed Trybunałe</w:t>
      </w:r>
      <w:smartTag w:uri="urn:schemas-microsoft-com:office:smarttags" w:element="PersonName">
        <w:r>
          <w:rPr>
            <w:snapToGrid w:val="0"/>
            <w:lang w:val="pl-PL"/>
          </w:rPr>
          <w:t>m.</w:t>
        </w:r>
      </w:smartTag>
      <w:r>
        <w:rPr>
          <w:snapToGrid w:val="0"/>
          <w:lang w:val="pl-PL"/>
        </w:rPr>
        <w:t xml:space="preserve"> </w:t>
      </w:r>
      <w:r w:rsidR="009D7A7B">
        <w:rPr>
          <w:snapToGrid w:val="0"/>
          <w:lang w:val="pl-PL"/>
        </w:rPr>
        <w:t>W odniesieniu do kosztów postępowań krajow</w:t>
      </w:r>
      <w:r w:rsidR="00D11002">
        <w:rPr>
          <w:snapToGrid w:val="0"/>
          <w:lang w:val="pl-PL"/>
        </w:rPr>
        <w:t>ych</w:t>
      </w:r>
      <w:r>
        <w:rPr>
          <w:snapToGrid w:val="0"/>
          <w:lang w:val="pl-PL"/>
        </w:rPr>
        <w:t xml:space="preserve"> T</w:t>
      </w:r>
      <w:r w:rsidR="008513E9">
        <w:rPr>
          <w:snapToGrid w:val="0"/>
          <w:lang w:val="pl-PL"/>
        </w:rPr>
        <w:t>rybunał zauważa, że skarżący domagał się zwrotu kosztów, które zobowiązany był zapłacić zgodnie z wyrokami sądów krajowych</w:t>
      </w:r>
      <w:r w:rsidR="00D11002">
        <w:rPr>
          <w:snapToGrid w:val="0"/>
          <w:lang w:val="pl-PL"/>
        </w:rPr>
        <w:t xml:space="preserve"> i że ich</w:t>
      </w:r>
      <w:r w:rsidR="008513E9">
        <w:rPr>
          <w:snapToGrid w:val="0"/>
          <w:lang w:val="pl-PL"/>
        </w:rPr>
        <w:t xml:space="preserve"> </w:t>
      </w:r>
      <w:r w:rsidR="00D11002">
        <w:rPr>
          <w:snapToGrid w:val="0"/>
          <w:lang w:val="pl-PL"/>
        </w:rPr>
        <w:t>w</w:t>
      </w:r>
      <w:r w:rsidR="00CB7816">
        <w:rPr>
          <w:snapToGrid w:val="0"/>
          <w:lang w:val="pl-PL"/>
        </w:rPr>
        <w:t>ysokość</w:t>
      </w:r>
      <w:r w:rsidR="008513E9">
        <w:rPr>
          <w:snapToGrid w:val="0"/>
          <w:lang w:val="pl-PL"/>
        </w:rPr>
        <w:t xml:space="preserve"> była dokładnie określona w stosownych wyrokach.</w:t>
      </w:r>
      <w:r w:rsidR="00CB7816" w:rsidRPr="00CB7816">
        <w:rPr>
          <w:snapToGrid w:val="0"/>
          <w:lang w:val="pl-PL"/>
        </w:rPr>
        <w:t xml:space="preserve"> </w:t>
      </w:r>
      <w:r w:rsidR="00CB7816">
        <w:rPr>
          <w:snapToGrid w:val="0"/>
          <w:lang w:val="pl-PL"/>
        </w:rPr>
        <w:t xml:space="preserve">Mając na uwadze </w:t>
      </w:r>
      <w:r w:rsidR="00D11002">
        <w:rPr>
          <w:snapToGrid w:val="0"/>
          <w:lang w:val="pl-PL"/>
        </w:rPr>
        <w:t>posiadane informacje i powyższe kryteria</w:t>
      </w:r>
      <w:r w:rsidR="00CB7816">
        <w:rPr>
          <w:snapToGrid w:val="0"/>
          <w:lang w:val="pl-PL"/>
        </w:rPr>
        <w:t xml:space="preserve"> Trybunał uznaje za stosowne przyznać skarżącemu </w:t>
      </w:r>
      <w:r w:rsidR="00D11002">
        <w:rPr>
          <w:snapToGrid w:val="0"/>
          <w:lang w:val="pl-PL"/>
        </w:rPr>
        <w:t xml:space="preserve">pełna żądana </w:t>
      </w:r>
      <w:r w:rsidR="00CB7816">
        <w:rPr>
          <w:snapToGrid w:val="0"/>
          <w:lang w:val="pl-PL"/>
        </w:rPr>
        <w:t>kwotę</w:t>
      </w:r>
      <w:r w:rsidR="00D11002">
        <w:rPr>
          <w:snapToGrid w:val="0"/>
          <w:lang w:val="pl-PL"/>
        </w:rPr>
        <w:t xml:space="preserve">. Trybunał przyznaje zatem skarżącemu </w:t>
      </w:r>
      <w:r w:rsidR="00611DD6">
        <w:rPr>
          <w:snapToGrid w:val="0"/>
          <w:lang w:val="pl-PL"/>
        </w:rPr>
        <w:t>4.</w:t>
      </w:r>
      <w:r w:rsidR="00CB7816">
        <w:rPr>
          <w:snapToGrid w:val="0"/>
          <w:lang w:val="pl-PL"/>
        </w:rPr>
        <w:t>760 euro</w:t>
      </w:r>
      <w:r w:rsidR="00611DD6">
        <w:rPr>
          <w:snapToGrid w:val="0"/>
          <w:lang w:val="pl-PL"/>
        </w:rPr>
        <w:t>, pokrywającą koszty ze wszystkich tytułów</w:t>
      </w:r>
      <w:r w:rsidR="00CB7816">
        <w:rPr>
          <w:snapToGrid w:val="0"/>
          <w:lang w:val="pl-PL"/>
        </w:rPr>
        <w:t>.</w:t>
      </w:r>
    </w:p>
    <w:p w14:paraId="0DCE6ADE" w14:textId="170A52AB" w:rsidR="00F71A6A" w:rsidRPr="00C71DE9" w:rsidRDefault="008513E9" w:rsidP="0033629C">
      <w:pPr>
        <w:pStyle w:val="JuHA"/>
        <w:rPr>
          <w:lang w:val="pl-PL"/>
        </w:rPr>
      </w:pPr>
      <w:r w:rsidRPr="00C71DE9">
        <w:rPr>
          <w:lang w:val="pl-PL"/>
        </w:rPr>
        <w:t xml:space="preserve"> </w:t>
      </w:r>
      <w:r w:rsidR="00F71A6A" w:rsidRPr="00C71DE9">
        <w:rPr>
          <w:lang w:val="pl-PL"/>
        </w:rPr>
        <w:t>C.</w:t>
      </w:r>
      <w:r w:rsidR="00BE5073" w:rsidRPr="00D31248">
        <w:rPr>
          <w:lang w:val="pl-PL"/>
        </w:rPr>
        <w:t xml:space="preserve"> </w:t>
      </w:r>
      <w:r w:rsidR="00CB7816" w:rsidRPr="00C71DE9">
        <w:rPr>
          <w:lang w:val="pl-PL"/>
        </w:rPr>
        <w:t>Odsetki za zwłokę</w:t>
      </w:r>
    </w:p>
    <w:p w14:paraId="42E68BCF" w14:textId="021223F8" w:rsidR="00F71A6A" w:rsidRPr="00522A97" w:rsidRDefault="00077C27" w:rsidP="0033629C">
      <w:pPr>
        <w:pStyle w:val="JuPara"/>
        <w:spacing w:before="120" w:after="120"/>
        <w:rPr>
          <w:szCs w:val="24"/>
          <w:lang w:val="pl-PL"/>
        </w:rPr>
      </w:pPr>
      <w:r w:rsidRPr="00522A97">
        <w:rPr>
          <w:szCs w:val="24"/>
          <w:lang w:val="pl-PL"/>
        </w:rPr>
        <w:t>64</w:t>
      </w:r>
      <w:r w:rsidR="00F71A6A" w:rsidRPr="00522A97">
        <w:rPr>
          <w:szCs w:val="24"/>
          <w:lang w:val="pl-PL"/>
        </w:rPr>
        <w:t>.</w:t>
      </w:r>
      <w:r w:rsidR="00BE5073">
        <w:rPr>
          <w:szCs w:val="24"/>
          <w:lang w:val="pl-PL"/>
        </w:rPr>
        <w:t xml:space="preserve"> </w:t>
      </w:r>
      <w:r w:rsidR="00CB7816" w:rsidRPr="00522A97">
        <w:rPr>
          <w:snapToGrid w:val="0"/>
          <w:szCs w:val="24"/>
          <w:lang w:val="pl-PL"/>
        </w:rPr>
        <w:t>Trybunał uważa</w:t>
      </w:r>
      <w:r w:rsidR="00611DD6" w:rsidRPr="00522A97">
        <w:rPr>
          <w:snapToGrid w:val="0"/>
          <w:szCs w:val="24"/>
          <w:lang w:val="pl-PL"/>
        </w:rPr>
        <w:t xml:space="preserve"> za stosowne</w:t>
      </w:r>
      <w:r w:rsidR="00CB7816" w:rsidRPr="00522A97">
        <w:rPr>
          <w:snapToGrid w:val="0"/>
          <w:szCs w:val="24"/>
          <w:lang w:val="pl-PL"/>
        </w:rPr>
        <w:t xml:space="preserve">, </w:t>
      </w:r>
      <w:r w:rsidR="00611DD6" w:rsidRPr="00522A97">
        <w:rPr>
          <w:snapToGrid w:val="0"/>
          <w:szCs w:val="24"/>
          <w:lang w:val="pl-PL"/>
        </w:rPr>
        <w:t>że</w:t>
      </w:r>
      <w:r w:rsidR="00CB7816" w:rsidRPr="00522A97">
        <w:rPr>
          <w:snapToGrid w:val="0"/>
          <w:szCs w:val="24"/>
          <w:lang w:val="pl-PL"/>
        </w:rPr>
        <w:t xml:space="preserve"> odsetki za zwłokę powinny być określone na podstawie </w:t>
      </w:r>
      <w:r w:rsidR="00CB7816" w:rsidRPr="00522A97">
        <w:rPr>
          <w:color w:val="000000"/>
          <w:szCs w:val="24"/>
          <w:lang w:val="pl-PL"/>
        </w:rPr>
        <w:t>marginalnej stopy procentowej Europejskiego Banku Centralnego plus trzy punkty procentowe</w:t>
      </w:r>
      <w:r w:rsidR="001F260C" w:rsidRPr="00522A97">
        <w:rPr>
          <w:color w:val="000000"/>
          <w:szCs w:val="24"/>
          <w:lang w:val="pl-PL"/>
        </w:rPr>
        <w:t>.</w:t>
      </w:r>
    </w:p>
    <w:p w14:paraId="6BBDAE31" w14:textId="77777777" w:rsidR="00CB7816" w:rsidRPr="0033629C" w:rsidRDefault="00CB7816" w:rsidP="0033629C">
      <w:pPr>
        <w:pStyle w:val="JuHHead"/>
        <w:rPr>
          <w:lang w:val="pl-PL"/>
        </w:rPr>
      </w:pPr>
      <w:r w:rsidRPr="0033629C">
        <w:rPr>
          <w:lang w:val="pl-PL"/>
        </w:rPr>
        <w:t>Z TYCH WZGLĘDÓW, TRYBUNAŁ JEDNOMYŚLNIE</w:t>
      </w:r>
    </w:p>
    <w:p w14:paraId="66D08E13" w14:textId="0CFA9D44" w:rsidR="00F71A6A" w:rsidRPr="00077C27" w:rsidRDefault="00F71A6A" w:rsidP="0033629C">
      <w:pPr>
        <w:pStyle w:val="JuList"/>
        <w:rPr>
          <w:lang w:val="pl-PL"/>
        </w:rPr>
      </w:pPr>
      <w:r w:rsidRPr="000D329C">
        <w:rPr>
          <w:lang w:val="pl-PL"/>
        </w:rPr>
        <w:t>1</w:t>
      </w:r>
      <w:r w:rsidRPr="00077C27">
        <w:rPr>
          <w:lang w:val="pl-PL"/>
        </w:rPr>
        <w:t>.</w:t>
      </w:r>
      <w:r w:rsidR="00BE5073">
        <w:rPr>
          <w:lang w:val="pl-PL"/>
        </w:rPr>
        <w:t xml:space="preserve"> </w:t>
      </w:r>
      <w:r w:rsidR="00271FD7" w:rsidRPr="00077C27">
        <w:rPr>
          <w:i/>
          <w:lang w:val="pl-PL"/>
        </w:rPr>
        <w:t>Uznaje</w:t>
      </w:r>
      <w:r w:rsidR="00271FD7" w:rsidRPr="00077C27">
        <w:rPr>
          <w:lang w:val="pl-PL"/>
        </w:rPr>
        <w:t xml:space="preserve"> skargę za dopuszczalną</w:t>
      </w:r>
      <w:r w:rsidRPr="00077C27">
        <w:rPr>
          <w:lang w:val="pl-PL"/>
        </w:rPr>
        <w:t>;</w:t>
      </w:r>
    </w:p>
    <w:p w14:paraId="69E76DE7" w14:textId="77777777" w:rsidR="00F71A6A" w:rsidRPr="00077C27" w:rsidRDefault="00F71A6A" w:rsidP="0033629C">
      <w:pPr>
        <w:pStyle w:val="JuList"/>
        <w:ind w:left="0"/>
        <w:rPr>
          <w:lang w:val="pl-PL"/>
        </w:rPr>
      </w:pPr>
    </w:p>
    <w:p w14:paraId="6E70328C" w14:textId="056FE7B7" w:rsidR="00F71A6A" w:rsidRPr="00077C27" w:rsidRDefault="00F71A6A" w:rsidP="0033629C">
      <w:pPr>
        <w:pStyle w:val="JuList"/>
        <w:rPr>
          <w:lang w:val="pl-PL"/>
        </w:rPr>
      </w:pPr>
      <w:r w:rsidRPr="00077C27">
        <w:rPr>
          <w:lang w:val="pl-PL"/>
        </w:rPr>
        <w:t>2.</w:t>
      </w:r>
      <w:r w:rsidR="00BE5073">
        <w:rPr>
          <w:lang w:val="pl-PL"/>
        </w:rPr>
        <w:t xml:space="preserve"> </w:t>
      </w:r>
      <w:r w:rsidR="005325B3" w:rsidRPr="00077C27">
        <w:rPr>
          <w:i/>
          <w:lang w:val="pl-PL"/>
        </w:rPr>
        <w:t>Uznaje</w:t>
      </w:r>
      <w:r w:rsidR="005325B3" w:rsidRPr="00077C27">
        <w:rPr>
          <w:lang w:val="pl-PL"/>
        </w:rPr>
        <w:t xml:space="preserve">, że doszło do naruszenia </w:t>
      </w:r>
      <w:r w:rsidR="00B63815">
        <w:rPr>
          <w:lang w:val="pl-PL"/>
        </w:rPr>
        <w:t>art.</w:t>
      </w:r>
      <w:r w:rsidR="00B63815" w:rsidRPr="00077C27">
        <w:rPr>
          <w:lang w:val="pl-PL"/>
        </w:rPr>
        <w:t xml:space="preserve"> </w:t>
      </w:r>
      <w:r w:rsidR="005325B3" w:rsidRPr="00077C27">
        <w:rPr>
          <w:lang w:val="pl-PL"/>
        </w:rPr>
        <w:t>10 Konwencji;</w:t>
      </w:r>
    </w:p>
    <w:p w14:paraId="615019D2" w14:textId="77777777" w:rsidR="00831E80" w:rsidRPr="00077C27" w:rsidRDefault="00831E80" w:rsidP="0033629C">
      <w:pPr>
        <w:pStyle w:val="JuList"/>
        <w:ind w:left="0"/>
        <w:rPr>
          <w:lang w:val="pl-PL"/>
        </w:rPr>
      </w:pPr>
    </w:p>
    <w:p w14:paraId="58FB7BF5" w14:textId="31190FD2" w:rsidR="0056754D" w:rsidRPr="00077C27" w:rsidRDefault="00831E80" w:rsidP="0033629C">
      <w:pPr>
        <w:pStyle w:val="JuList"/>
        <w:rPr>
          <w:lang w:val="pl-PL"/>
        </w:rPr>
      </w:pPr>
      <w:r w:rsidRPr="00077C27">
        <w:rPr>
          <w:lang w:val="pl-PL"/>
        </w:rPr>
        <w:t>3</w:t>
      </w:r>
      <w:r w:rsidR="00F71A6A" w:rsidRPr="00077C27">
        <w:rPr>
          <w:lang w:val="pl-PL"/>
        </w:rPr>
        <w:t>.</w:t>
      </w:r>
      <w:r w:rsidR="00BE5073">
        <w:rPr>
          <w:lang w:val="pl-PL"/>
        </w:rPr>
        <w:t xml:space="preserve"> </w:t>
      </w:r>
      <w:r w:rsidR="00611DD6">
        <w:rPr>
          <w:i/>
          <w:lang w:val="pl-PL"/>
        </w:rPr>
        <w:t>Orzeka, że</w:t>
      </w:r>
    </w:p>
    <w:p w14:paraId="42CF4AB5" w14:textId="0F2B7744" w:rsidR="00EF0BF7" w:rsidRPr="00F36858" w:rsidRDefault="00F71A6A" w:rsidP="0033629C">
      <w:pPr>
        <w:pStyle w:val="JuLista"/>
        <w:rPr>
          <w:lang w:val="pl-PL"/>
        </w:rPr>
      </w:pPr>
      <w:r w:rsidRPr="00F36858">
        <w:rPr>
          <w:lang w:val="pl-PL"/>
        </w:rPr>
        <w:t>(a)</w:t>
      </w:r>
      <w:r w:rsidR="00BE5073" w:rsidRPr="00F36858">
        <w:rPr>
          <w:lang w:val="pl-PL"/>
        </w:rPr>
        <w:t xml:space="preserve"> </w:t>
      </w:r>
      <w:r w:rsidR="00EF0BF7" w:rsidRPr="00F36858">
        <w:rPr>
          <w:lang w:val="pl-PL"/>
        </w:rPr>
        <w:t xml:space="preserve">pozwane Państwo ma wypłacić skarżącemu, </w:t>
      </w:r>
      <w:r w:rsidR="00611DD6" w:rsidRPr="00F36858">
        <w:rPr>
          <w:lang w:val="pl-PL"/>
        </w:rPr>
        <w:t xml:space="preserve">w terminie trzech miesięcy </w:t>
      </w:r>
      <w:r w:rsidR="00EF0BF7" w:rsidRPr="00F36858">
        <w:rPr>
          <w:lang w:val="pl-PL"/>
        </w:rPr>
        <w:t>od daty</w:t>
      </w:r>
      <w:r w:rsidR="00BE5073" w:rsidRPr="00F36858">
        <w:rPr>
          <w:lang w:val="pl-PL"/>
        </w:rPr>
        <w:t>,</w:t>
      </w:r>
      <w:r w:rsidR="00EF0BF7" w:rsidRPr="00F36858">
        <w:rPr>
          <w:lang w:val="pl-PL"/>
        </w:rPr>
        <w:t xml:space="preserve"> kiedy wyrok stanie się </w:t>
      </w:r>
      <w:r w:rsidR="00611DD6" w:rsidRPr="00F36858">
        <w:rPr>
          <w:lang w:val="pl-PL"/>
        </w:rPr>
        <w:t xml:space="preserve">ostateczny </w:t>
      </w:r>
      <w:r w:rsidR="00EF0BF7" w:rsidRPr="00F36858">
        <w:rPr>
          <w:lang w:val="pl-PL"/>
        </w:rPr>
        <w:t>zgodnie z art</w:t>
      </w:r>
      <w:r w:rsidR="008E1962" w:rsidRPr="00F36858">
        <w:rPr>
          <w:lang w:val="pl-PL"/>
        </w:rPr>
        <w:t>.</w:t>
      </w:r>
      <w:r w:rsidR="00EF0BF7" w:rsidRPr="00F36858">
        <w:rPr>
          <w:lang w:val="pl-PL"/>
        </w:rPr>
        <w:t xml:space="preserve"> 44 </w:t>
      </w:r>
      <w:r w:rsidR="00B63815" w:rsidRPr="00F36858">
        <w:rPr>
          <w:lang w:val="pl-PL"/>
        </w:rPr>
        <w:t>ust.</w:t>
      </w:r>
      <w:r w:rsidR="00F36858" w:rsidRPr="00F36858">
        <w:rPr>
          <w:lang w:val="pl-PL"/>
        </w:rPr>
        <w:t> </w:t>
      </w:r>
      <w:r w:rsidR="00EF0BF7" w:rsidRPr="00F36858">
        <w:rPr>
          <w:lang w:val="pl-PL"/>
        </w:rPr>
        <w:t>2 Konwencji, 2</w:t>
      </w:r>
      <w:r w:rsidR="00BE5073" w:rsidRPr="00F36858">
        <w:rPr>
          <w:lang w:val="pl-PL"/>
        </w:rPr>
        <w:t>.</w:t>
      </w:r>
      <w:r w:rsidR="00EF0BF7" w:rsidRPr="00F36858">
        <w:rPr>
          <w:lang w:val="pl-PL"/>
        </w:rPr>
        <w:t>200 euro (dwa tysiące dwieście euro) z tytułu szk</w:t>
      </w:r>
      <w:r w:rsidR="00611DD6" w:rsidRPr="00F36858">
        <w:rPr>
          <w:lang w:val="pl-PL"/>
        </w:rPr>
        <w:t>ody majątkowej,</w:t>
      </w:r>
      <w:r w:rsidR="00EF0BF7" w:rsidRPr="00F36858">
        <w:rPr>
          <w:lang w:val="pl-PL"/>
        </w:rPr>
        <w:t xml:space="preserve"> 5.000 euro (pięć tysięcy euro) z tytułu szk</w:t>
      </w:r>
      <w:r w:rsidR="00611DD6" w:rsidRPr="00F36858">
        <w:rPr>
          <w:lang w:val="pl-PL"/>
        </w:rPr>
        <w:t>ody niemajątkowej i</w:t>
      </w:r>
      <w:r w:rsidR="00EF0BF7" w:rsidRPr="00F36858">
        <w:rPr>
          <w:lang w:val="pl-PL"/>
        </w:rPr>
        <w:t xml:space="preserve"> 4</w:t>
      </w:r>
      <w:r w:rsidR="00BE5073" w:rsidRPr="00F36858">
        <w:rPr>
          <w:lang w:val="pl-PL"/>
        </w:rPr>
        <w:t>.</w:t>
      </w:r>
      <w:r w:rsidR="00EF0BF7" w:rsidRPr="00F36858">
        <w:rPr>
          <w:lang w:val="pl-PL"/>
        </w:rPr>
        <w:t xml:space="preserve">760 euro </w:t>
      </w:r>
      <w:r w:rsidR="00804E63" w:rsidRPr="00F36858">
        <w:rPr>
          <w:lang w:val="pl-PL"/>
        </w:rPr>
        <w:t>(cztery tysiące siedemset sześćdziesiąt</w:t>
      </w:r>
      <w:r w:rsidR="00611DD6" w:rsidRPr="00F36858">
        <w:rPr>
          <w:lang w:val="pl-PL"/>
        </w:rPr>
        <w:t xml:space="preserve"> euro</w:t>
      </w:r>
      <w:r w:rsidR="00804E63" w:rsidRPr="00F36858">
        <w:rPr>
          <w:lang w:val="pl-PL"/>
        </w:rPr>
        <w:t>)</w:t>
      </w:r>
      <w:r w:rsidR="00611DD6" w:rsidRPr="00F36858">
        <w:rPr>
          <w:lang w:val="pl-PL"/>
        </w:rPr>
        <w:t xml:space="preserve"> tytułem kosztów i wydatków, </w:t>
      </w:r>
      <w:r w:rsidR="00EF0BF7" w:rsidRPr="00F36858">
        <w:rPr>
          <w:lang w:val="pl-PL"/>
        </w:rPr>
        <w:t>przeliczon</w:t>
      </w:r>
      <w:r w:rsidR="00BE5073" w:rsidRPr="00F36858">
        <w:rPr>
          <w:lang w:val="pl-PL"/>
        </w:rPr>
        <w:t>e</w:t>
      </w:r>
      <w:r w:rsidR="00EF0BF7" w:rsidRPr="00F36858">
        <w:rPr>
          <w:lang w:val="pl-PL"/>
        </w:rPr>
        <w:t xml:space="preserve"> na polsk</w:t>
      </w:r>
      <w:r w:rsidR="00611DD6" w:rsidRPr="00F36858">
        <w:rPr>
          <w:lang w:val="pl-PL"/>
        </w:rPr>
        <w:t>ie złote</w:t>
      </w:r>
      <w:r w:rsidR="00EF0BF7" w:rsidRPr="00F36858">
        <w:rPr>
          <w:lang w:val="pl-PL"/>
        </w:rPr>
        <w:t xml:space="preserve"> według kursu z dnia </w:t>
      </w:r>
      <w:r w:rsidR="00611DD6" w:rsidRPr="00F36858">
        <w:rPr>
          <w:lang w:val="pl-PL"/>
        </w:rPr>
        <w:t>płatności</w:t>
      </w:r>
      <w:r w:rsidR="00EF0BF7" w:rsidRPr="00F36858">
        <w:rPr>
          <w:lang w:val="pl-PL"/>
        </w:rPr>
        <w:t xml:space="preserve">, plus jakikolwiek podatek, jaki może być pobrany od tych kwot; </w:t>
      </w:r>
    </w:p>
    <w:p w14:paraId="1CBA1F9E" w14:textId="22B08871" w:rsidR="00F71A6A" w:rsidRPr="0033629C" w:rsidRDefault="00F71A6A" w:rsidP="0033629C">
      <w:pPr>
        <w:pStyle w:val="JuLista"/>
        <w:rPr>
          <w:lang w:val="pl-PL"/>
        </w:rPr>
      </w:pPr>
      <w:r w:rsidRPr="00C71DE9">
        <w:rPr>
          <w:lang w:val="pl-PL"/>
        </w:rPr>
        <w:t>(b)</w:t>
      </w:r>
      <w:r w:rsidR="00BE5073" w:rsidRPr="00D31248">
        <w:rPr>
          <w:lang w:val="pl-PL"/>
        </w:rPr>
        <w:t xml:space="preserve"> </w:t>
      </w:r>
      <w:r w:rsidR="00804E63" w:rsidRPr="00C71DE9">
        <w:rPr>
          <w:lang w:val="pl-PL"/>
        </w:rPr>
        <w:t xml:space="preserve">od </w:t>
      </w:r>
      <w:r w:rsidR="009578CC" w:rsidRPr="003131D1">
        <w:rPr>
          <w:lang w:val="pl-PL"/>
        </w:rPr>
        <w:t>upływu</w:t>
      </w:r>
      <w:r w:rsidR="00804E63" w:rsidRPr="003131D1">
        <w:rPr>
          <w:lang w:val="pl-PL"/>
        </w:rPr>
        <w:t xml:space="preserve"> powyższego</w:t>
      </w:r>
      <w:r w:rsidR="00804E63" w:rsidRPr="00C71DE9">
        <w:rPr>
          <w:lang w:val="pl-PL"/>
        </w:rPr>
        <w:t xml:space="preserve"> trzymiesięcznego terminu do momentu zapłaty płatne od tej sumy będą zwykłe odsetki według marginalnej stopy procentowej Europejskiego Banku Centralnego plus trzy punkty procentowe;</w:t>
      </w:r>
    </w:p>
    <w:p w14:paraId="2B5BA839" w14:textId="77777777" w:rsidR="00F71A6A" w:rsidRPr="00BF793F" w:rsidRDefault="00F71A6A" w:rsidP="0033629C">
      <w:pPr>
        <w:pStyle w:val="JuList"/>
        <w:ind w:left="0"/>
        <w:rPr>
          <w:lang w:val="pl-PL"/>
        </w:rPr>
      </w:pPr>
    </w:p>
    <w:p w14:paraId="7651528B" w14:textId="31259EDA" w:rsidR="00715412" w:rsidRDefault="00715412" w:rsidP="0033629C">
      <w:pPr>
        <w:pStyle w:val="JuList"/>
        <w:numPr>
          <w:ilvl w:val="0"/>
          <w:numId w:val="6"/>
        </w:numPr>
        <w:tabs>
          <w:tab w:val="clear" w:pos="-1063"/>
        </w:tabs>
        <w:ind w:left="340" w:hanging="340"/>
        <w:rPr>
          <w:lang w:val="pl-PL"/>
        </w:rPr>
      </w:pPr>
      <w:r>
        <w:rPr>
          <w:i/>
          <w:lang w:val="pl-PL"/>
        </w:rPr>
        <w:t xml:space="preserve">Oddala </w:t>
      </w:r>
      <w:r>
        <w:rPr>
          <w:lang w:val="pl-PL"/>
        </w:rPr>
        <w:t>pozostał</w:t>
      </w:r>
      <w:r w:rsidR="006B65B4">
        <w:rPr>
          <w:lang w:val="pl-PL"/>
        </w:rPr>
        <w:t>ą</w:t>
      </w:r>
      <w:r>
        <w:rPr>
          <w:lang w:val="pl-PL"/>
        </w:rPr>
        <w:t xml:space="preserve"> część roszczenia skarżącego o </w:t>
      </w:r>
      <w:r w:rsidR="00470D92">
        <w:rPr>
          <w:lang w:val="pl-PL"/>
        </w:rPr>
        <w:t xml:space="preserve">słuszne </w:t>
      </w:r>
      <w:r>
        <w:rPr>
          <w:lang w:val="pl-PL"/>
        </w:rPr>
        <w:t>zadośćuczynienie.</w:t>
      </w:r>
    </w:p>
    <w:p w14:paraId="28D89569" w14:textId="77777777" w:rsidR="00715412" w:rsidRDefault="00715412" w:rsidP="0033629C">
      <w:pPr>
        <w:pStyle w:val="JuList"/>
        <w:ind w:left="0" w:firstLine="0"/>
        <w:rPr>
          <w:i/>
          <w:lang w:val="pl-PL"/>
        </w:rPr>
      </w:pPr>
    </w:p>
    <w:p w14:paraId="17E89AD0" w14:textId="42E1989B" w:rsidR="00715412" w:rsidRPr="00C71DE9" w:rsidRDefault="00715412" w:rsidP="0033629C">
      <w:pPr>
        <w:pStyle w:val="JuParaLast"/>
        <w:rPr>
          <w:lang w:val="pl-PL"/>
        </w:rPr>
      </w:pPr>
      <w:r w:rsidRPr="00C71DE9">
        <w:rPr>
          <w:lang w:val="pl-PL"/>
        </w:rPr>
        <w:lastRenderedPageBreak/>
        <w:t xml:space="preserve">Sporządzono w języku angielskim i obwieszczono pisemnie dnia 18 marca 2008 r., zgodnie z </w:t>
      </w:r>
      <w:r w:rsidR="00850F9C" w:rsidRPr="00C71DE9">
        <w:rPr>
          <w:lang w:val="pl-PL"/>
        </w:rPr>
        <w:t xml:space="preserve">Regułą </w:t>
      </w:r>
      <w:r w:rsidRPr="00C71DE9">
        <w:rPr>
          <w:lang w:val="pl-PL"/>
        </w:rPr>
        <w:t>77 § 2 i 3 Regulaminu Trybunału</w:t>
      </w:r>
      <w:r w:rsidR="006B65B4" w:rsidRPr="00C71DE9">
        <w:rPr>
          <w:lang w:val="pl-PL"/>
        </w:rPr>
        <w:t>.</w:t>
      </w:r>
    </w:p>
    <w:p w14:paraId="5187E3D8" w14:textId="77777777" w:rsidR="00846856" w:rsidRPr="00077C27" w:rsidRDefault="00D73C89" w:rsidP="0033629C">
      <w:pPr>
        <w:pStyle w:val="JuSigned"/>
        <w:keepNext/>
        <w:keepLines/>
        <w:rPr>
          <w:lang w:val="pl-PL"/>
        </w:rPr>
      </w:pPr>
      <w:r w:rsidRPr="000D329C">
        <w:rPr>
          <w:lang w:val="pl-PL"/>
        </w:rPr>
        <w:tab/>
      </w:r>
      <w:r w:rsidR="00066FDB" w:rsidRPr="00077C27">
        <w:rPr>
          <w:lang w:val="pl-PL"/>
        </w:rPr>
        <w:t xml:space="preserve">Lawrence </w:t>
      </w:r>
      <w:proofErr w:type="spellStart"/>
      <w:r w:rsidR="00066FDB" w:rsidRPr="00077C27">
        <w:rPr>
          <w:lang w:val="pl-PL"/>
        </w:rPr>
        <w:t>Early</w:t>
      </w:r>
      <w:proofErr w:type="spellEnd"/>
      <w:r w:rsidR="00066FDB" w:rsidRPr="00077C27">
        <w:rPr>
          <w:lang w:val="pl-PL"/>
        </w:rPr>
        <w:tab/>
      </w:r>
      <w:r w:rsidRPr="00077C27">
        <w:rPr>
          <w:lang w:val="pl-PL"/>
        </w:rPr>
        <w:t xml:space="preserve">Nicolas </w:t>
      </w:r>
      <w:proofErr w:type="spellStart"/>
      <w:r w:rsidR="00066FDB" w:rsidRPr="00077C27">
        <w:rPr>
          <w:lang w:val="pl-PL"/>
        </w:rPr>
        <w:t>Bratza</w:t>
      </w:r>
      <w:proofErr w:type="spellEnd"/>
      <w:r w:rsidR="00325C2B" w:rsidRPr="00077C27">
        <w:rPr>
          <w:lang w:val="pl-PL"/>
        </w:rPr>
        <w:br/>
      </w:r>
      <w:r w:rsidR="00325C2B" w:rsidRPr="00077C27">
        <w:rPr>
          <w:lang w:val="pl-PL"/>
        </w:rPr>
        <w:tab/>
      </w:r>
      <w:r w:rsidR="00715412" w:rsidRPr="00077C27">
        <w:rPr>
          <w:lang w:val="pl-PL"/>
        </w:rPr>
        <w:t>Kanclerz</w:t>
      </w:r>
      <w:r w:rsidR="00715412" w:rsidRPr="00077C27">
        <w:rPr>
          <w:lang w:val="pl-PL"/>
        </w:rPr>
        <w:tab/>
        <w:t>Przewodniczący</w:t>
      </w:r>
    </w:p>
    <w:sectPr w:rsidR="00846856" w:rsidRPr="00077C27" w:rsidSect="0033629C">
      <w:headerReference w:type="even" r:id="rId14"/>
      <w:headerReference w:type="default" r:id="rId15"/>
      <w:footnotePr>
        <w:numRestart w:val="eachPage"/>
      </w:footnotePr>
      <w:pgSz w:w="11906" w:h="16838" w:code="9"/>
      <w:pgMar w:top="2274" w:right="2274" w:bottom="2274" w:left="2274" w:header="1701" w:footer="708" w:gutter="0"/>
      <w:pgNumType w:start="1"/>
      <w:cols w:space="708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6F866" w14:textId="77777777" w:rsidR="00934E2B" w:rsidRDefault="00934E2B">
      <w:pPr>
        <w:suppressAutoHyphens/>
        <w:spacing w:before="0" w:beforeAutospacing="0" w:after="0" w:afterAutospacing="0"/>
        <w:rPr>
          <w:szCs w:val="20"/>
          <w:lang w:eastAsia="fr-FR"/>
        </w:rPr>
      </w:pPr>
      <w:r>
        <w:rPr>
          <w:szCs w:val="20"/>
          <w:lang w:eastAsia="fr-FR"/>
        </w:rPr>
        <w:separator/>
      </w:r>
    </w:p>
  </w:endnote>
  <w:endnote w:type="continuationSeparator" w:id="0">
    <w:p w14:paraId="77230631" w14:textId="77777777" w:rsidR="00934E2B" w:rsidRDefault="00934E2B">
      <w:pPr>
        <w:suppressAutoHyphens/>
        <w:spacing w:before="0" w:beforeAutospacing="0" w:after="0" w:afterAutospacing="0"/>
        <w:rPr>
          <w:szCs w:val="20"/>
          <w:lang w:eastAsia="fr-FR"/>
        </w:rPr>
      </w:pPr>
      <w:r>
        <w:rPr>
          <w:szCs w:val="20"/>
          <w:lang w:eastAsia="fr-FR"/>
        </w:rPr>
        <w:continuationSeparator/>
      </w:r>
    </w:p>
  </w:endnote>
  <w:endnote w:type="continuationNotice" w:id="1">
    <w:p w14:paraId="52E24EFA" w14:textId="77777777" w:rsidR="00934E2B" w:rsidRDefault="00934E2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CA6D9" w14:textId="77777777" w:rsidR="00C71DE9" w:rsidRDefault="00C71D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420A0" w14:textId="77777777" w:rsidR="00C71DE9" w:rsidRDefault="00C71D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B4994" w14:textId="77777777" w:rsidR="00C71DE9" w:rsidRDefault="00C71D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60AAB" w14:textId="77777777" w:rsidR="00934E2B" w:rsidRDefault="00934E2B">
      <w:pPr>
        <w:suppressAutoHyphens/>
        <w:spacing w:before="0" w:beforeAutospacing="0" w:after="0" w:afterAutospacing="0"/>
        <w:rPr>
          <w:szCs w:val="20"/>
          <w:lang w:eastAsia="fr-FR"/>
        </w:rPr>
      </w:pPr>
      <w:r>
        <w:rPr>
          <w:szCs w:val="20"/>
          <w:lang w:eastAsia="fr-FR"/>
        </w:rPr>
        <w:separator/>
      </w:r>
    </w:p>
  </w:footnote>
  <w:footnote w:type="continuationSeparator" w:id="0">
    <w:p w14:paraId="119E490D" w14:textId="77777777" w:rsidR="00934E2B" w:rsidRDefault="00934E2B">
      <w:pPr>
        <w:suppressAutoHyphens/>
        <w:spacing w:before="0" w:beforeAutospacing="0" w:after="0" w:afterAutospacing="0"/>
        <w:rPr>
          <w:szCs w:val="20"/>
          <w:lang w:eastAsia="fr-FR"/>
        </w:rPr>
      </w:pPr>
      <w:r>
        <w:rPr>
          <w:szCs w:val="20"/>
          <w:lang w:eastAsia="fr-FR"/>
        </w:rPr>
        <w:continuationSeparator/>
      </w:r>
    </w:p>
  </w:footnote>
  <w:footnote w:type="continuationNotice" w:id="1">
    <w:p w14:paraId="45E641CD" w14:textId="77777777" w:rsidR="00934E2B" w:rsidRDefault="00934E2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EEA05" w14:textId="77777777" w:rsidR="00C71DE9" w:rsidRDefault="00C71D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92217" w14:textId="77777777" w:rsidR="00C71DE9" w:rsidRPr="00276699" w:rsidRDefault="00C71DE9" w:rsidP="00276699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1C8231" w14:textId="4CC175FF" w:rsidR="00C71DE9" w:rsidRDefault="00C71DE9">
    <w:pPr>
      <w:pStyle w:val="Nagwek"/>
    </w:pPr>
    <w:r>
      <w:rPr>
        <w:noProof/>
        <w:lang w:val="pl-PL" w:eastAsia="pl-PL"/>
      </w:rPr>
      <w:drawing>
        <wp:inline distT="0" distB="0" distL="0" distR="0" wp14:anchorId="2D8D05DF" wp14:editId="7CAB2543">
          <wp:extent cx="4290060" cy="177546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0060" cy="177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6F0CE" w14:textId="7FF94183" w:rsidR="00C71DE9" w:rsidRPr="0033629C" w:rsidRDefault="00C71DE9">
    <w:pPr>
      <w:pStyle w:val="JuHeader"/>
      <w:rPr>
        <w:lang w:val="pl-PL"/>
      </w:rPr>
    </w:pPr>
    <w:r>
      <w:rPr>
        <w:rStyle w:val="Numerstrony"/>
      </w:rPr>
      <w:fldChar w:fldCharType="begin"/>
    </w:r>
    <w:r w:rsidRPr="008E1962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33629C">
      <w:rPr>
        <w:rStyle w:val="Numerstrony"/>
        <w:noProof/>
        <w:lang w:val="pl-PL"/>
      </w:rPr>
      <w:t>18</w:t>
    </w:r>
    <w:r>
      <w:rPr>
        <w:rStyle w:val="Numerstrony"/>
      </w:rPr>
      <w:fldChar w:fldCharType="end"/>
    </w:r>
    <w:r w:rsidRPr="0033629C">
      <w:rPr>
        <w:lang w:val="pl-PL"/>
      </w:rPr>
      <w:tab/>
      <w:t xml:space="preserve">WYROK </w:t>
    </w:r>
    <w:r w:rsidRPr="008E1962">
      <w:rPr>
        <w:lang w:val="pl-PL"/>
      </w:rPr>
      <w:t xml:space="preserve">W SPRAWIE </w:t>
    </w:r>
    <w:r w:rsidRPr="0033629C">
      <w:rPr>
        <w:lang w:val="pl-PL"/>
      </w:rPr>
      <w:t xml:space="preserve">KULIŚ </w:t>
    </w:r>
    <w:r w:rsidRPr="008E1962">
      <w:rPr>
        <w:lang w:val="pl-PL"/>
      </w:rPr>
      <w:t>PRZECIWKO</w:t>
    </w:r>
    <w:r w:rsidRPr="0033629C">
      <w:rPr>
        <w:lang w:val="pl-PL"/>
      </w:rPr>
      <w:t xml:space="preserve">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C87F6" w14:textId="4AB13988" w:rsidR="00C71DE9" w:rsidRPr="0033629C" w:rsidRDefault="00C71DE9">
    <w:pPr>
      <w:pStyle w:val="JuHeader"/>
      <w:rPr>
        <w:lang w:val="pl-PL"/>
      </w:rPr>
    </w:pPr>
    <w:r>
      <w:tab/>
    </w:r>
    <w:r w:rsidRPr="0033629C">
      <w:rPr>
        <w:lang w:val="pl-PL"/>
      </w:rPr>
      <w:t xml:space="preserve">WYROK </w:t>
    </w:r>
    <w:r w:rsidRPr="008E1962">
      <w:rPr>
        <w:lang w:val="pl-PL"/>
      </w:rPr>
      <w:t xml:space="preserve">W SPRAWIE </w:t>
    </w:r>
    <w:r w:rsidRPr="0033629C">
      <w:rPr>
        <w:lang w:val="pl-PL"/>
      </w:rPr>
      <w:t xml:space="preserve">KULIŚ </w:t>
    </w:r>
    <w:r w:rsidRPr="008E1962">
      <w:rPr>
        <w:lang w:val="pl-PL"/>
      </w:rPr>
      <w:t>PRZECIWKO</w:t>
    </w:r>
    <w:r w:rsidRPr="0033629C">
      <w:rPr>
        <w:lang w:val="pl-PL"/>
      </w:rPr>
      <w:t xml:space="preserve"> POLSCE </w:t>
    </w:r>
    <w:r w:rsidRPr="0033629C">
      <w:rPr>
        <w:lang w:val="pl-PL"/>
      </w:rPr>
      <w:tab/>
    </w:r>
    <w:r>
      <w:rPr>
        <w:rStyle w:val="Numerstrony"/>
      </w:rPr>
      <w:fldChar w:fldCharType="begin"/>
    </w:r>
    <w:r w:rsidRPr="008E1962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33629C">
      <w:rPr>
        <w:rStyle w:val="Numerstrony"/>
        <w:noProof/>
        <w:lang w:val="pl-PL"/>
      </w:rPr>
      <w:t>19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7C64904"/>
    <w:lvl w:ilvl="0">
      <w:numFmt w:val="none"/>
      <w:lvlText w:val=""/>
      <w:lvlJc w:val="left"/>
      <w:rPr>
        <w:rFonts w:cs="Times New Roman"/>
      </w:rPr>
    </w:lvl>
    <w:lvl w:ilvl="1">
      <w:numFmt w:val="none"/>
      <w:lvlText w:val=""/>
      <w:lvlJc w:val="left"/>
      <w:rPr>
        <w:rFonts w:cs="Times New Roman"/>
      </w:rPr>
    </w:lvl>
    <w:lvl w:ilvl="2">
      <w:numFmt w:val="none"/>
      <w:lvlText w:val=""/>
      <w:lvlJc w:val="left"/>
      <w:rPr>
        <w:rFonts w:cs="Times New Roman"/>
      </w:rPr>
    </w:lvl>
    <w:lvl w:ilvl="3">
      <w:start w:val="1"/>
      <w:numFmt w:val="decimal"/>
      <w:pStyle w:val="Nagwek4"/>
      <w:lvlText w:val="(%4)"/>
      <w:legacy w:legacy="1" w:legacySpace="0" w:legacyIndent="0"/>
      <w:lvlJc w:val="left"/>
      <w:rPr>
        <w:rFonts w:ascii="Times New Roman" w:hAnsi="Times New Roman" w:cs="Times New Roman" w:hint="default"/>
      </w:rPr>
    </w:lvl>
    <w:lvl w:ilvl="4">
      <w:start w:val="1"/>
      <w:numFmt w:val="lowerLetter"/>
      <w:pStyle w:val="Nagwek5"/>
      <w:lvlText w:val="(%5)"/>
      <w:legacy w:legacy="1" w:legacySpace="0" w:legacyIndent="0"/>
      <w:lvlJc w:val="left"/>
      <w:rPr>
        <w:rFonts w:ascii="Times New Roman" w:hAnsi="Times New Roman" w:cs="Times New Roman" w:hint="default"/>
      </w:rPr>
    </w:lvl>
    <w:lvl w:ilvl="5">
      <w:start w:val="1"/>
      <w:numFmt w:val="lowerRoman"/>
      <w:pStyle w:val="Nagwek6"/>
      <w:lvlText w:val="(%6)"/>
      <w:legacy w:legacy="1" w:legacySpace="0" w:legacyIndent="0"/>
      <w:lvlJc w:val="left"/>
      <w:rPr>
        <w:rFonts w:ascii="Times New Roman" w:hAnsi="Times New Roman" w:cs="Times New Roman" w:hint="default"/>
      </w:rPr>
    </w:lvl>
    <w:lvl w:ilvl="6">
      <w:start w:val="1"/>
      <w:numFmt w:val="decimal"/>
      <w:pStyle w:val="Nagwek7"/>
      <w:lvlText w:val="%7)"/>
      <w:legacy w:legacy="1" w:legacySpace="0" w:legacyIndent="0"/>
      <w:lvlJc w:val="left"/>
      <w:rPr>
        <w:rFonts w:ascii="Times New Roman" w:hAnsi="Times New Roman" w:cs="Times New Roman" w:hint="default"/>
      </w:rPr>
    </w:lvl>
    <w:lvl w:ilvl="7">
      <w:start w:val="1"/>
      <w:numFmt w:val="lowerLetter"/>
      <w:pStyle w:val="Nagwek8"/>
      <w:lvlText w:val="%8)"/>
      <w:legacy w:legacy="1" w:legacySpace="0" w:legacyIndent="0"/>
      <w:lvlJc w:val="left"/>
      <w:rPr>
        <w:rFonts w:ascii="Times New Roman" w:hAnsi="Times New Roman" w:cs="Times New Roman" w:hint="default"/>
      </w:rPr>
    </w:lvl>
    <w:lvl w:ilvl="8">
      <w:numFmt w:val="none"/>
      <w:lvlText w:val=""/>
      <w:lvlJc w:val="left"/>
      <w:rPr>
        <w:rFonts w:cs="Times New Roman"/>
      </w:rPr>
    </w:lvl>
  </w:abstractNum>
  <w:abstractNum w:abstractNumId="1" w15:restartNumberingAfterBreak="0">
    <w:nsid w:val="0003146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 w15:restartNumberingAfterBreak="0">
    <w:nsid w:val="045843B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16D05512"/>
    <w:multiLevelType w:val="hybridMultilevel"/>
    <w:tmpl w:val="34260186"/>
    <w:lvl w:ilvl="0" w:tplc="23F6F6F2">
      <w:start w:val="2"/>
      <w:numFmt w:val="lowerLetter"/>
      <w:lvlText w:val="(%1)"/>
      <w:lvlJc w:val="left"/>
      <w:pPr>
        <w:tabs>
          <w:tab w:val="num" w:pos="-1083"/>
        </w:tabs>
        <w:ind w:left="-108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63"/>
        </w:tabs>
        <w:ind w:left="-3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7"/>
        </w:tabs>
        <w:ind w:left="3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180"/>
      </w:pPr>
      <w:rPr>
        <w:rFonts w:cs="Times New Roman"/>
      </w:rPr>
    </w:lvl>
  </w:abstractNum>
  <w:abstractNum w:abstractNumId="4" w15:restartNumberingAfterBreak="0">
    <w:nsid w:val="2B7D1A14"/>
    <w:multiLevelType w:val="hybridMultilevel"/>
    <w:tmpl w:val="DF1274BA"/>
    <w:lvl w:ilvl="0" w:tplc="FFFFFFFF">
      <w:start w:val="2"/>
      <w:numFmt w:val="lowerLetter"/>
      <w:lvlText w:val="(%1)"/>
      <w:lvlJc w:val="left"/>
      <w:pPr>
        <w:tabs>
          <w:tab w:val="num" w:pos="995"/>
        </w:tabs>
        <w:ind w:left="995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15"/>
        </w:tabs>
        <w:ind w:left="1715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5"/>
        </w:tabs>
        <w:ind w:left="2435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55"/>
        </w:tabs>
        <w:ind w:left="315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75"/>
        </w:tabs>
        <w:ind w:left="387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95"/>
        </w:tabs>
        <w:ind w:left="459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15"/>
        </w:tabs>
        <w:ind w:left="531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35"/>
        </w:tabs>
        <w:ind w:left="603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55"/>
        </w:tabs>
        <w:ind w:left="6755" w:hanging="180"/>
      </w:pPr>
      <w:rPr>
        <w:rFonts w:cs="Times New Roman"/>
      </w:rPr>
    </w:lvl>
  </w:abstractNum>
  <w:abstractNum w:abstractNumId="5" w15:restartNumberingAfterBreak="0">
    <w:nsid w:val="4EBD765A"/>
    <w:multiLevelType w:val="hybridMultilevel"/>
    <w:tmpl w:val="6B4A9476"/>
    <w:lvl w:ilvl="0" w:tplc="FFFFFFFF">
      <w:start w:val="1"/>
      <w:numFmt w:val="decimal"/>
      <w:lvlText w:val="%1."/>
      <w:lvlJc w:val="left"/>
      <w:pPr>
        <w:tabs>
          <w:tab w:val="num" w:pos="284"/>
        </w:tabs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C6D30EE"/>
    <w:multiLevelType w:val="hybridMultilevel"/>
    <w:tmpl w:val="314826B6"/>
    <w:lvl w:ilvl="0" w:tplc="001ED7BE">
      <w:start w:val="4"/>
      <w:numFmt w:val="decimal"/>
      <w:lvlText w:val="%1."/>
      <w:lvlJc w:val="left"/>
      <w:pPr>
        <w:tabs>
          <w:tab w:val="num" w:pos="-1063"/>
        </w:tabs>
        <w:ind w:left="-106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43"/>
        </w:tabs>
        <w:ind w:left="-3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77"/>
        </w:tabs>
        <w:ind w:left="3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817"/>
        </w:tabs>
        <w:ind w:left="18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537"/>
        </w:tabs>
        <w:ind w:left="25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977"/>
        </w:tabs>
        <w:ind w:left="39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697"/>
        </w:tabs>
        <w:ind w:left="4697" w:hanging="180"/>
      </w:pPr>
      <w:rPr>
        <w:rFonts w:cs="Times New Roman"/>
      </w:rPr>
    </w:lvl>
  </w:abstractNum>
  <w:num w:numId="1">
    <w:abstractNumId w:val="2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">
    <w:abstractNumId w:val="2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">
    <w:abstractNumId w:val="2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0"/>
  </w:num>
  <w:num w:numId="9">
    <w:abstractNumId w:val="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10">
    <w:abstractNumId w:val="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11">
    <w:abstractNumId w:val="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evenAndOddHeaders/>
  <w:drawingGridHorizontalSpacing w:val="5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C89"/>
    <w:rsid w:val="000000D1"/>
    <w:rsid w:val="00001359"/>
    <w:rsid w:val="00003382"/>
    <w:rsid w:val="00006643"/>
    <w:rsid w:val="00007CE1"/>
    <w:rsid w:val="00007FB6"/>
    <w:rsid w:val="00011318"/>
    <w:rsid w:val="0001135D"/>
    <w:rsid w:val="000119B6"/>
    <w:rsid w:val="00011F10"/>
    <w:rsid w:val="00015500"/>
    <w:rsid w:val="00016B19"/>
    <w:rsid w:val="00020B96"/>
    <w:rsid w:val="00022501"/>
    <w:rsid w:val="00025433"/>
    <w:rsid w:val="00027E11"/>
    <w:rsid w:val="00030105"/>
    <w:rsid w:val="00054374"/>
    <w:rsid w:val="00055AC1"/>
    <w:rsid w:val="00055F54"/>
    <w:rsid w:val="00056D63"/>
    <w:rsid w:val="0006376E"/>
    <w:rsid w:val="00064CE5"/>
    <w:rsid w:val="00066FDB"/>
    <w:rsid w:val="000722A7"/>
    <w:rsid w:val="00077C27"/>
    <w:rsid w:val="000819B0"/>
    <w:rsid w:val="00087F3F"/>
    <w:rsid w:val="00090C82"/>
    <w:rsid w:val="00092CA2"/>
    <w:rsid w:val="00097734"/>
    <w:rsid w:val="000A127C"/>
    <w:rsid w:val="000A502D"/>
    <w:rsid w:val="000A6DC7"/>
    <w:rsid w:val="000A7076"/>
    <w:rsid w:val="000B2331"/>
    <w:rsid w:val="000B632D"/>
    <w:rsid w:val="000C1BEF"/>
    <w:rsid w:val="000C3250"/>
    <w:rsid w:val="000C4539"/>
    <w:rsid w:val="000C527F"/>
    <w:rsid w:val="000C7582"/>
    <w:rsid w:val="000D329C"/>
    <w:rsid w:val="000D3E58"/>
    <w:rsid w:val="000D6108"/>
    <w:rsid w:val="000E1449"/>
    <w:rsid w:val="000E68BD"/>
    <w:rsid w:val="000F1895"/>
    <w:rsid w:val="000F699D"/>
    <w:rsid w:val="000F7E9C"/>
    <w:rsid w:val="001011AC"/>
    <w:rsid w:val="00104AD1"/>
    <w:rsid w:val="0011101B"/>
    <w:rsid w:val="001126B2"/>
    <w:rsid w:val="0011390F"/>
    <w:rsid w:val="00115153"/>
    <w:rsid w:val="0011665B"/>
    <w:rsid w:val="0012237C"/>
    <w:rsid w:val="0012498F"/>
    <w:rsid w:val="00141186"/>
    <w:rsid w:val="00146E52"/>
    <w:rsid w:val="001470E3"/>
    <w:rsid w:val="0014770D"/>
    <w:rsid w:val="001502A5"/>
    <w:rsid w:val="0015066A"/>
    <w:rsid w:val="00152523"/>
    <w:rsid w:val="0015376F"/>
    <w:rsid w:val="00156DDD"/>
    <w:rsid w:val="00161FC8"/>
    <w:rsid w:val="001726E6"/>
    <w:rsid w:val="00176204"/>
    <w:rsid w:val="00181133"/>
    <w:rsid w:val="001815CD"/>
    <w:rsid w:val="001823F5"/>
    <w:rsid w:val="001865BA"/>
    <w:rsid w:val="00192212"/>
    <w:rsid w:val="00194877"/>
    <w:rsid w:val="00195899"/>
    <w:rsid w:val="00195C08"/>
    <w:rsid w:val="00197C29"/>
    <w:rsid w:val="001A5441"/>
    <w:rsid w:val="001A58E7"/>
    <w:rsid w:val="001A5C24"/>
    <w:rsid w:val="001B0FED"/>
    <w:rsid w:val="001B1523"/>
    <w:rsid w:val="001B28B9"/>
    <w:rsid w:val="001B62B1"/>
    <w:rsid w:val="001C24DA"/>
    <w:rsid w:val="001C3BCE"/>
    <w:rsid w:val="001E38BF"/>
    <w:rsid w:val="001E4CFC"/>
    <w:rsid w:val="001F260C"/>
    <w:rsid w:val="001F4078"/>
    <w:rsid w:val="001F5586"/>
    <w:rsid w:val="001F5F53"/>
    <w:rsid w:val="002047B0"/>
    <w:rsid w:val="0021080B"/>
    <w:rsid w:val="00210C4B"/>
    <w:rsid w:val="00213E7F"/>
    <w:rsid w:val="00215182"/>
    <w:rsid w:val="00222C8B"/>
    <w:rsid w:val="00230F89"/>
    <w:rsid w:val="00234DD4"/>
    <w:rsid w:val="00240AF0"/>
    <w:rsid w:val="00244507"/>
    <w:rsid w:val="00247A0D"/>
    <w:rsid w:val="00250202"/>
    <w:rsid w:val="00251288"/>
    <w:rsid w:val="002517CD"/>
    <w:rsid w:val="00253461"/>
    <w:rsid w:val="00257287"/>
    <w:rsid w:val="00271FD7"/>
    <w:rsid w:val="00276699"/>
    <w:rsid w:val="00285F2B"/>
    <w:rsid w:val="00290D98"/>
    <w:rsid w:val="002A005F"/>
    <w:rsid w:val="002A2F6A"/>
    <w:rsid w:val="002A384F"/>
    <w:rsid w:val="002A4D3B"/>
    <w:rsid w:val="002A59D0"/>
    <w:rsid w:val="002B01C8"/>
    <w:rsid w:val="002B26B3"/>
    <w:rsid w:val="002C08AC"/>
    <w:rsid w:val="002C29A1"/>
    <w:rsid w:val="002C56BB"/>
    <w:rsid w:val="002C7B4F"/>
    <w:rsid w:val="002D126B"/>
    <w:rsid w:val="002D4998"/>
    <w:rsid w:val="002E4729"/>
    <w:rsid w:val="002E73CF"/>
    <w:rsid w:val="002F10BF"/>
    <w:rsid w:val="002F56AA"/>
    <w:rsid w:val="002F6C34"/>
    <w:rsid w:val="002F6FE9"/>
    <w:rsid w:val="002F776C"/>
    <w:rsid w:val="00303B06"/>
    <w:rsid w:val="003131D1"/>
    <w:rsid w:val="0031418D"/>
    <w:rsid w:val="00315A98"/>
    <w:rsid w:val="003164C9"/>
    <w:rsid w:val="003167ED"/>
    <w:rsid w:val="0032016C"/>
    <w:rsid w:val="0032093A"/>
    <w:rsid w:val="003240AC"/>
    <w:rsid w:val="00325097"/>
    <w:rsid w:val="00325C2B"/>
    <w:rsid w:val="003272D5"/>
    <w:rsid w:val="00327852"/>
    <w:rsid w:val="00331D90"/>
    <w:rsid w:val="003327C5"/>
    <w:rsid w:val="00334E0C"/>
    <w:rsid w:val="0033629C"/>
    <w:rsid w:val="00336887"/>
    <w:rsid w:val="00337600"/>
    <w:rsid w:val="00340609"/>
    <w:rsid w:val="00353E7D"/>
    <w:rsid w:val="0035440C"/>
    <w:rsid w:val="00364348"/>
    <w:rsid w:val="00364BD3"/>
    <w:rsid w:val="00375B2B"/>
    <w:rsid w:val="00380C04"/>
    <w:rsid w:val="00381673"/>
    <w:rsid w:val="00393D97"/>
    <w:rsid w:val="003A0123"/>
    <w:rsid w:val="003A1178"/>
    <w:rsid w:val="003A3822"/>
    <w:rsid w:val="003B36CB"/>
    <w:rsid w:val="003B6180"/>
    <w:rsid w:val="003C2F1C"/>
    <w:rsid w:val="003C784E"/>
    <w:rsid w:val="003D03E9"/>
    <w:rsid w:val="003D1383"/>
    <w:rsid w:val="003D30AD"/>
    <w:rsid w:val="003E0C93"/>
    <w:rsid w:val="003E1A38"/>
    <w:rsid w:val="003E7288"/>
    <w:rsid w:val="003E7981"/>
    <w:rsid w:val="003F2A20"/>
    <w:rsid w:val="003F3BFD"/>
    <w:rsid w:val="003F705C"/>
    <w:rsid w:val="00400A33"/>
    <w:rsid w:val="00406AB8"/>
    <w:rsid w:val="0041208A"/>
    <w:rsid w:val="00413C92"/>
    <w:rsid w:val="00413D38"/>
    <w:rsid w:val="00416C27"/>
    <w:rsid w:val="004269F9"/>
    <w:rsid w:val="004269FD"/>
    <w:rsid w:val="004313F4"/>
    <w:rsid w:val="0043198E"/>
    <w:rsid w:val="00435882"/>
    <w:rsid w:val="004367B2"/>
    <w:rsid w:val="00440062"/>
    <w:rsid w:val="0044666B"/>
    <w:rsid w:val="00446AAA"/>
    <w:rsid w:val="00456240"/>
    <w:rsid w:val="00457A18"/>
    <w:rsid w:val="004601F4"/>
    <w:rsid w:val="00460FAD"/>
    <w:rsid w:val="00463122"/>
    <w:rsid w:val="00464E37"/>
    <w:rsid w:val="00470D92"/>
    <w:rsid w:val="004805CD"/>
    <w:rsid w:val="0048466E"/>
    <w:rsid w:val="00495C9B"/>
    <w:rsid w:val="00495D10"/>
    <w:rsid w:val="004970AE"/>
    <w:rsid w:val="004A222D"/>
    <w:rsid w:val="004A751A"/>
    <w:rsid w:val="004B0111"/>
    <w:rsid w:val="004B22AD"/>
    <w:rsid w:val="004B271D"/>
    <w:rsid w:val="004B6EA0"/>
    <w:rsid w:val="004C193D"/>
    <w:rsid w:val="004C3ED8"/>
    <w:rsid w:val="004D3203"/>
    <w:rsid w:val="004D3E2B"/>
    <w:rsid w:val="004D6EB1"/>
    <w:rsid w:val="004E5169"/>
    <w:rsid w:val="004E5DFC"/>
    <w:rsid w:val="004F0FFF"/>
    <w:rsid w:val="005036F9"/>
    <w:rsid w:val="00506008"/>
    <w:rsid w:val="0050774D"/>
    <w:rsid w:val="005103D3"/>
    <w:rsid w:val="00510D65"/>
    <w:rsid w:val="00516EBF"/>
    <w:rsid w:val="00520567"/>
    <w:rsid w:val="00522715"/>
    <w:rsid w:val="00522A97"/>
    <w:rsid w:val="00524CB2"/>
    <w:rsid w:val="00532448"/>
    <w:rsid w:val="005325B3"/>
    <w:rsid w:val="00532AD3"/>
    <w:rsid w:val="005371A8"/>
    <w:rsid w:val="0053726C"/>
    <w:rsid w:val="00541B98"/>
    <w:rsid w:val="00543824"/>
    <w:rsid w:val="00545C6D"/>
    <w:rsid w:val="00546F49"/>
    <w:rsid w:val="00547035"/>
    <w:rsid w:val="005507D6"/>
    <w:rsid w:val="00561CD4"/>
    <w:rsid w:val="005629F8"/>
    <w:rsid w:val="0056754D"/>
    <w:rsid w:val="0056771C"/>
    <w:rsid w:val="005700D5"/>
    <w:rsid w:val="005710CD"/>
    <w:rsid w:val="005724B0"/>
    <w:rsid w:val="005744D2"/>
    <w:rsid w:val="00577E6A"/>
    <w:rsid w:val="0058491A"/>
    <w:rsid w:val="00585248"/>
    <w:rsid w:val="005869F5"/>
    <w:rsid w:val="005A39B5"/>
    <w:rsid w:val="005A3B62"/>
    <w:rsid w:val="005A3EA9"/>
    <w:rsid w:val="005A4CF8"/>
    <w:rsid w:val="005A5AC0"/>
    <w:rsid w:val="005B03D4"/>
    <w:rsid w:val="005B16A8"/>
    <w:rsid w:val="005B1D0A"/>
    <w:rsid w:val="005B4233"/>
    <w:rsid w:val="005B4B82"/>
    <w:rsid w:val="005B6ABE"/>
    <w:rsid w:val="005C1929"/>
    <w:rsid w:val="005C3120"/>
    <w:rsid w:val="005C60BE"/>
    <w:rsid w:val="005C6418"/>
    <w:rsid w:val="005C7ECC"/>
    <w:rsid w:val="005D1B76"/>
    <w:rsid w:val="005D4061"/>
    <w:rsid w:val="005D68CD"/>
    <w:rsid w:val="005E384F"/>
    <w:rsid w:val="005E3D4A"/>
    <w:rsid w:val="005E482C"/>
    <w:rsid w:val="005E6CA6"/>
    <w:rsid w:val="005E7D98"/>
    <w:rsid w:val="005F13BA"/>
    <w:rsid w:val="005F23EB"/>
    <w:rsid w:val="00600BC3"/>
    <w:rsid w:val="0060384D"/>
    <w:rsid w:val="00604502"/>
    <w:rsid w:val="00604C34"/>
    <w:rsid w:val="0061175B"/>
    <w:rsid w:val="00611DD6"/>
    <w:rsid w:val="00615F36"/>
    <w:rsid w:val="00616026"/>
    <w:rsid w:val="00616FD9"/>
    <w:rsid w:val="00625126"/>
    <w:rsid w:val="00626760"/>
    <w:rsid w:val="006347B5"/>
    <w:rsid w:val="00635843"/>
    <w:rsid w:val="00640B82"/>
    <w:rsid w:val="00645977"/>
    <w:rsid w:val="00650726"/>
    <w:rsid w:val="006516DC"/>
    <w:rsid w:val="00655126"/>
    <w:rsid w:val="00655885"/>
    <w:rsid w:val="00660388"/>
    <w:rsid w:val="00663532"/>
    <w:rsid w:val="006720F7"/>
    <w:rsid w:val="0067376A"/>
    <w:rsid w:val="00686EB4"/>
    <w:rsid w:val="0069088C"/>
    <w:rsid w:val="006A3336"/>
    <w:rsid w:val="006A4295"/>
    <w:rsid w:val="006B13D7"/>
    <w:rsid w:val="006B65B4"/>
    <w:rsid w:val="006B7D5B"/>
    <w:rsid w:val="006C1281"/>
    <w:rsid w:val="006C2B52"/>
    <w:rsid w:val="006C35C5"/>
    <w:rsid w:val="006C3A0A"/>
    <w:rsid w:val="006C4A5A"/>
    <w:rsid w:val="006C4B62"/>
    <w:rsid w:val="006D2E5A"/>
    <w:rsid w:val="006D3CFC"/>
    <w:rsid w:val="006D5111"/>
    <w:rsid w:val="006E5446"/>
    <w:rsid w:val="006F13C1"/>
    <w:rsid w:val="006F261B"/>
    <w:rsid w:val="006F41A6"/>
    <w:rsid w:val="00715412"/>
    <w:rsid w:val="007156E0"/>
    <w:rsid w:val="00716BF4"/>
    <w:rsid w:val="0072038A"/>
    <w:rsid w:val="007224F8"/>
    <w:rsid w:val="00723D5B"/>
    <w:rsid w:val="00725BE6"/>
    <w:rsid w:val="0072602E"/>
    <w:rsid w:val="00727271"/>
    <w:rsid w:val="00730053"/>
    <w:rsid w:val="00730433"/>
    <w:rsid w:val="00731E60"/>
    <w:rsid w:val="0073279C"/>
    <w:rsid w:val="007352DD"/>
    <w:rsid w:val="007505C8"/>
    <w:rsid w:val="00753A1B"/>
    <w:rsid w:val="00756D5B"/>
    <w:rsid w:val="007611BC"/>
    <w:rsid w:val="00763385"/>
    <w:rsid w:val="00763523"/>
    <w:rsid w:val="00764B05"/>
    <w:rsid w:val="007712EF"/>
    <w:rsid w:val="00774389"/>
    <w:rsid w:val="00785448"/>
    <w:rsid w:val="007913AD"/>
    <w:rsid w:val="00794BFB"/>
    <w:rsid w:val="00797427"/>
    <w:rsid w:val="007A53E7"/>
    <w:rsid w:val="007A551D"/>
    <w:rsid w:val="007A7279"/>
    <w:rsid w:val="007C1CE3"/>
    <w:rsid w:val="007C220F"/>
    <w:rsid w:val="007C35A6"/>
    <w:rsid w:val="007C5F44"/>
    <w:rsid w:val="007C790D"/>
    <w:rsid w:val="007D0D75"/>
    <w:rsid w:val="007D2422"/>
    <w:rsid w:val="007D297F"/>
    <w:rsid w:val="007D4064"/>
    <w:rsid w:val="007D6633"/>
    <w:rsid w:val="007D727B"/>
    <w:rsid w:val="007E05E4"/>
    <w:rsid w:val="007E7B9C"/>
    <w:rsid w:val="007F68CD"/>
    <w:rsid w:val="007F7436"/>
    <w:rsid w:val="00802B09"/>
    <w:rsid w:val="00802E1D"/>
    <w:rsid w:val="0080400F"/>
    <w:rsid w:val="0080412B"/>
    <w:rsid w:val="00804E63"/>
    <w:rsid w:val="00806E5F"/>
    <w:rsid w:val="008106D8"/>
    <w:rsid w:val="00810C5E"/>
    <w:rsid w:val="0081750A"/>
    <w:rsid w:val="0082167C"/>
    <w:rsid w:val="00822146"/>
    <w:rsid w:val="00831E80"/>
    <w:rsid w:val="00841933"/>
    <w:rsid w:val="00845C7C"/>
    <w:rsid w:val="00846856"/>
    <w:rsid w:val="00850F9C"/>
    <w:rsid w:val="008513E9"/>
    <w:rsid w:val="00852C40"/>
    <w:rsid w:val="00852ED1"/>
    <w:rsid w:val="00856C3F"/>
    <w:rsid w:val="00861331"/>
    <w:rsid w:val="008643DF"/>
    <w:rsid w:val="00871996"/>
    <w:rsid w:val="00873273"/>
    <w:rsid w:val="00874F11"/>
    <w:rsid w:val="00877565"/>
    <w:rsid w:val="00881908"/>
    <w:rsid w:val="0088315D"/>
    <w:rsid w:val="0088457E"/>
    <w:rsid w:val="00886157"/>
    <w:rsid w:val="00886BB5"/>
    <w:rsid w:val="008A5FEB"/>
    <w:rsid w:val="008B1EFF"/>
    <w:rsid w:val="008B2777"/>
    <w:rsid w:val="008B617C"/>
    <w:rsid w:val="008B698B"/>
    <w:rsid w:val="008C6925"/>
    <w:rsid w:val="008C6F68"/>
    <w:rsid w:val="008D1E93"/>
    <w:rsid w:val="008D4D3B"/>
    <w:rsid w:val="008D6899"/>
    <w:rsid w:val="008D7CA2"/>
    <w:rsid w:val="008D7CE0"/>
    <w:rsid w:val="008E05A3"/>
    <w:rsid w:val="008E1962"/>
    <w:rsid w:val="008E6090"/>
    <w:rsid w:val="008F13E9"/>
    <w:rsid w:val="008F737A"/>
    <w:rsid w:val="008F74C5"/>
    <w:rsid w:val="00901DAC"/>
    <w:rsid w:val="00904A39"/>
    <w:rsid w:val="00907016"/>
    <w:rsid w:val="0091545B"/>
    <w:rsid w:val="009202C9"/>
    <w:rsid w:val="0092248C"/>
    <w:rsid w:val="00927B0C"/>
    <w:rsid w:val="00930E18"/>
    <w:rsid w:val="00934E2B"/>
    <w:rsid w:val="0094239F"/>
    <w:rsid w:val="0094563D"/>
    <w:rsid w:val="00950ABC"/>
    <w:rsid w:val="00955F28"/>
    <w:rsid w:val="00957104"/>
    <w:rsid w:val="009578CC"/>
    <w:rsid w:val="00961468"/>
    <w:rsid w:val="00965BD4"/>
    <w:rsid w:val="00970BA4"/>
    <w:rsid w:val="00976084"/>
    <w:rsid w:val="009777ED"/>
    <w:rsid w:val="00980B2B"/>
    <w:rsid w:val="00982099"/>
    <w:rsid w:val="0098228D"/>
    <w:rsid w:val="009856AE"/>
    <w:rsid w:val="0098611F"/>
    <w:rsid w:val="00994029"/>
    <w:rsid w:val="00995F44"/>
    <w:rsid w:val="009A6833"/>
    <w:rsid w:val="009B039E"/>
    <w:rsid w:val="009B3D34"/>
    <w:rsid w:val="009B63CB"/>
    <w:rsid w:val="009B7582"/>
    <w:rsid w:val="009B79D1"/>
    <w:rsid w:val="009C2EE9"/>
    <w:rsid w:val="009C395F"/>
    <w:rsid w:val="009C51BF"/>
    <w:rsid w:val="009C5D5A"/>
    <w:rsid w:val="009D3E24"/>
    <w:rsid w:val="009D4E33"/>
    <w:rsid w:val="009D5752"/>
    <w:rsid w:val="009D7A7B"/>
    <w:rsid w:val="009E1CA4"/>
    <w:rsid w:val="009E6C54"/>
    <w:rsid w:val="009E6D09"/>
    <w:rsid w:val="009F0533"/>
    <w:rsid w:val="009F11C1"/>
    <w:rsid w:val="009F2BFB"/>
    <w:rsid w:val="009F5625"/>
    <w:rsid w:val="009F5B62"/>
    <w:rsid w:val="009F6296"/>
    <w:rsid w:val="009F69E5"/>
    <w:rsid w:val="00A012A5"/>
    <w:rsid w:val="00A0368B"/>
    <w:rsid w:val="00A0441C"/>
    <w:rsid w:val="00A10F1D"/>
    <w:rsid w:val="00A15096"/>
    <w:rsid w:val="00A2796F"/>
    <w:rsid w:val="00A36F6B"/>
    <w:rsid w:val="00A4761A"/>
    <w:rsid w:val="00A5331A"/>
    <w:rsid w:val="00A576F7"/>
    <w:rsid w:val="00A63FCE"/>
    <w:rsid w:val="00A74669"/>
    <w:rsid w:val="00A821D4"/>
    <w:rsid w:val="00A82CE9"/>
    <w:rsid w:val="00A83D99"/>
    <w:rsid w:val="00A86E98"/>
    <w:rsid w:val="00A935BB"/>
    <w:rsid w:val="00A93EA7"/>
    <w:rsid w:val="00AA524B"/>
    <w:rsid w:val="00AA5858"/>
    <w:rsid w:val="00AB2166"/>
    <w:rsid w:val="00AB432F"/>
    <w:rsid w:val="00AB7C49"/>
    <w:rsid w:val="00AC1615"/>
    <w:rsid w:val="00AC320C"/>
    <w:rsid w:val="00AC4762"/>
    <w:rsid w:val="00AC6289"/>
    <w:rsid w:val="00AE2F4F"/>
    <w:rsid w:val="00AE3856"/>
    <w:rsid w:val="00AE4580"/>
    <w:rsid w:val="00AF224D"/>
    <w:rsid w:val="00AF3AD9"/>
    <w:rsid w:val="00AF4CFB"/>
    <w:rsid w:val="00AF6DC7"/>
    <w:rsid w:val="00AF76F1"/>
    <w:rsid w:val="00B0065C"/>
    <w:rsid w:val="00B038AA"/>
    <w:rsid w:val="00B05EA7"/>
    <w:rsid w:val="00B118E9"/>
    <w:rsid w:val="00B15B4A"/>
    <w:rsid w:val="00B17843"/>
    <w:rsid w:val="00B225C7"/>
    <w:rsid w:val="00B26BD6"/>
    <w:rsid w:val="00B35102"/>
    <w:rsid w:val="00B42BC8"/>
    <w:rsid w:val="00B52E33"/>
    <w:rsid w:val="00B57D98"/>
    <w:rsid w:val="00B63815"/>
    <w:rsid w:val="00B64488"/>
    <w:rsid w:val="00B6763B"/>
    <w:rsid w:val="00B707EC"/>
    <w:rsid w:val="00B71DB7"/>
    <w:rsid w:val="00B87047"/>
    <w:rsid w:val="00B900AD"/>
    <w:rsid w:val="00B922C4"/>
    <w:rsid w:val="00B941EC"/>
    <w:rsid w:val="00B96B0F"/>
    <w:rsid w:val="00BA1638"/>
    <w:rsid w:val="00BA2438"/>
    <w:rsid w:val="00BA3698"/>
    <w:rsid w:val="00BA3840"/>
    <w:rsid w:val="00BB18B4"/>
    <w:rsid w:val="00BB2A8C"/>
    <w:rsid w:val="00BC4DBA"/>
    <w:rsid w:val="00BC60A5"/>
    <w:rsid w:val="00BC77D8"/>
    <w:rsid w:val="00BD05B9"/>
    <w:rsid w:val="00BD08E7"/>
    <w:rsid w:val="00BE0581"/>
    <w:rsid w:val="00BE5073"/>
    <w:rsid w:val="00BE50FE"/>
    <w:rsid w:val="00BE5958"/>
    <w:rsid w:val="00BE76AF"/>
    <w:rsid w:val="00BF05A9"/>
    <w:rsid w:val="00BF793F"/>
    <w:rsid w:val="00C02E9A"/>
    <w:rsid w:val="00C03D7B"/>
    <w:rsid w:val="00C0449A"/>
    <w:rsid w:val="00C046EA"/>
    <w:rsid w:val="00C05B4C"/>
    <w:rsid w:val="00C10E6A"/>
    <w:rsid w:val="00C16279"/>
    <w:rsid w:val="00C21FD7"/>
    <w:rsid w:val="00C27EF9"/>
    <w:rsid w:val="00C30671"/>
    <w:rsid w:val="00C4023F"/>
    <w:rsid w:val="00C56165"/>
    <w:rsid w:val="00C6212D"/>
    <w:rsid w:val="00C70507"/>
    <w:rsid w:val="00C71DE9"/>
    <w:rsid w:val="00C72953"/>
    <w:rsid w:val="00C74849"/>
    <w:rsid w:val="00C813EA"/>
    <w:rsid w:val="00C814FB"/>
    <w:rsid w:val="00C833C4"/>
    <w:rsid w:val="00C85AD1"/>
    <w:rsid w:val="00C868EB"/>
    <w:rsid w:val="00C86E5F"/>
    <w:rsid w:val="00C910C0"/>
    <w:rsid w:val="00C9164D"/>
    <w:rsid w:val="00C92532"/>
    <w:rsid w:val="00C95DA8"/>
    <w:rsid w:val="00C9777A"/>
    <w:rsid w:val="00CB2641"/>
    <w:rsid w:val="00CB667A"/>
    <w:rsid w:val="00CB7816"/>
    <w:rsid w:val="00CC0767"/>
    <w:rsid w:val="00CC56FF"/>
    <w:rsid w:val="00CC6213"/>
    <w:rsid w:val="00CC70D0"/>
    <w:rsid w:val="00CD26AE"/>
    <w:rsid w:val="00CD5D90"/>
    <w:rsid w:val="00CE1C9D"/>
    <w:rsid w:val="00CE7F75"/>
    <w:rsid w:val="00CF090E"/>
    <w:rsid w:val="00D04020"/>
    <w:rsid w:val="00D051D5"/>
    <w:rsid w:val="00D05370"/>
    <w:rsid w:val="00D067D4"/>
    <w:rsid w:val="00D11002"/>
    <w:rsid w:val="00D11DCE"/>
    <w:rsid w:val="00D1220A"/>
    <w:rsid w:val="00D14FF2"/>
    <w:rsid w:val="00D163FF"/>
    <w:rsid w:val="00D20754"/>
    <w:rsid w:val="00D256C7"/>
    <w:rsid w:val="00D2651F"/>
    <w:rsid w:val="00D27999"/>
    <w:rsid w:val="00D31248"/>
    <w:rsid w:val="00D33764"/>
    <w:rsid w:val="00D33B7E"/>
    <w:rsid w:val="00D353F4"/>
    <w:rsid w:val="00D357B5"/>
    <w:rsid w:val="00D442F0"/>
    <w:rsid w:val="00D53F96"/>
    <w:rsid w:val="00D57147"/>
    <w:rsid w:val="00D60184"/>
    <w:rsid w:val="00D6019E"/>
    <w:rsid w:val="00D73C89"/>
    <w:rsid w:val="00D75E6E"/>
    <w:rsid w:val="00D7696D"/>
    <w:rsid w:val="00D7785A"/>
    <w:rsid w:val="00D84ABA"/>
    <w:rsid w:val="00D90810"/>
    <w:rsid w:val="00D94D4D"/>
    <w:rsid w:val="00D97E74"/>
    <w:rsid w:val="00DA00CC"/>
    <w:rsid w:val="00DA0280"/>
    <w:rsid w:val="00DA1546"/>
    <w:rsid w:val="00DB5A74"/>
    <w:rsid w:val="00DB6D67"/>
    <w:rsid w:val="00DC0ECA"/>
    <w:rsid w:val="00DC2093"/>
    <w:rsid w:val="00DC42C8"/>
    <w:rsid w:val="00DC5C22"/>
    <w:rsid w:val="00DC6BB6"/>
    <w:rsid w:val="00DC79F8"/>
    <w:rsid w:val="00DD6C7C"/>
    <w:rsid w:val="00DD6DD9"/>
    <w:rsid w:val="00DE0DEF"/>
    <w:rsid w:val="00DE1DEA"/>
    <w:rsid w:val="00DE5E8F"/>
    <w:rsid w:val="00DF5725"/>
    <w:rsid w:val="00DF75F5"/>
    <w:rsid w:val="00E014F1"/>
    <w:rsid w:val="00E0310F"/>
    <w:rsid w:val="00E03E91"/>
    <w:rsid w:val="00E05335"/>
    <w:rsid w:val="00E06079"/>
    <w:rsid w:val="00E13600"/>
    <w:rsid w:val="00E21423"/>
    <w:rsid w:val="00E22679"/>
    <w:rsid w:val="00E22711"/>
    <w:rsid w:val="00E324FD"/>
    <w:rsid w:val="00E329EC"/>
    <w:rsid w:val="00E37A53"/>
    <w:rsid w:val="00E45391"/>
    <w:rsid w:val="00E513B3"/>
    <w:rsid w:val="00E54778"/>
    <w:rsid w:val="00E54846"/>
    <w:rsid w:val="00E54863"/>
    <w:rsid w:val="00E60F2C"/>
    <w:rsid w:val="00E6232F"/>
    <w:rsid w:val="00E64BC5"/>
    <w:rsid w:val="00E678AD"/>
    <w:rsid w:val="00E70B0B"/>
    <w:rsid w:val="00E760F7"/>
    <w:rsid w:val="00E8279F"/>
    <w:rsid w:val="00E85757"/>
    <w:rsid w:val="00E90A57"/>
    <w:rsid w:val="00E92818"/>
    <w:rsid w:val="00EA6628"/>
    <w:rsid w:val="00EA6890"/>
    <w:rsid w:val="00EB3117"/>
    <w:rsid w:val="00EB63B4"/>
    <w:rsid w:val="00EC43C0"/>
    <w:rsid w:val="00EC6333"/>
    <w:rsid w:val="00EC64B3"/>
    <w:rsid w:val="00ED12C3"/>
    <w:rsid w:val="00ED2EBE"/>
    <w:rsid w:val="00ED3A80"/>
    <w:rsid w:val="00ED5F1A"/>
    <w:rsid w:val="00EE47FF"/>
    <w:rsid w:val="00EE6242"/>
    <w:rsid w:val="00EE7911"/>
    <w:rsid w:val="00EF0BF7"/>
    <w:rsid w:val="00EF2384"/>
    <w:rsid w:val="00EF39FE"/>
    <w:rsid w:val="00EF6236"/>
    <w:rsid w:val="00F0007F"/>
    <w:rsid w:val="00F021E5"/>
    <w:rsid w:val="00F05685"/>
    <w:rsid w:val="00F109B4"/>
    <w:rsid w:val="00F1702A"/>
    <w:rsid w:val="00F20395"/>
    <w:rsid w:val="00F2711D"/>
    <w:rsid w:val="00F36858"/>
    <w:rsid w:val="00F375A8"/>
    <w:rsid w:val="00F4185B"/>
    <w:rsid w:val="00F42EE7"/>
    <w:rsid w:val="00F45B40"/>
    <w:rsid w:val="00F45FC2"/>
    <w:rsid w:val="00F46A6A"/>
    <w:rsid w:val="00F536B2"/>
    <w:rsid w:val="00F5481A"/>
    <w:rsid w:val="00F5601F"/>
    <w:rsid w:val="00F61FB7"/>
    <w:rsid w:val="00F6401A"/>
    <w:rsid w:val="00F6480E"/>
    <w:rsid w:val="00F7187B"/>
    <w:rsid w:val="00F71A6A"/>
    <w:rsid w:val="00F71BAD"/>
    <w:rsid w:val="00F72D12"/>
    <w:rsid w:val="00F72E6A"/>
    <w:rsid w:val="00F81E11"/>
    <w:rsid w:val="00F83582"/>
    <w:rsid w:val="00F976EC"/>
    <w:rsid w:val="00FA0583"/>
    <w:rsid w:val="00FA15DF"/>
    <w:rsid w:val="00FA39B3"/>
    <w:rsid w:val="00FB01F4"/>
    <w:rsid w:val="00FB55FF"/>
    <w:rsid w:val="00FB7F9B"/>
    <w:rsid w:val="00FC012D"/>
    <w:rsid w:val="00FC2F0C"/>
    <w:rsid w:val="00FC3E9A"/>
    <w:rsid w:val="00FC53AA"/>
    <w:rsid w:val="00FC6E6E"/>
    <w:rsid w:val="00FD276E"/>
    <w:rsid w:val="00FD5609"/>
    <w:rsid w:val="00FD5893"/>
    <w:rsid w:val="00FD681F"/>
    <w:rsid w:val="00FD7963"/>
    <w:rsid w:val="00FE6E31"/>
    <w:rsid w:val="00FF1B84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9B82A81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78AD"/>
    <w:pPr>
      <w:spacing w:before="100" w:beforeAutospacing="1" w:after="100" w:afterAutospacing="1" w:line="240" w:lineRule="auto"/>
    </w:pPr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B039E"/>
    <w:pPr>
      <w:keepNext/>
      <w:suppressAutoHyphens/>
      <w:spacing w:before="360" w:beforeAutospacing="0" w:after="240" w:afterAutospacing="0"/>
      <w:jc w:val="center"/>
      <w:outlineLvl w:val="0"/>
    </w:pPr>
    <w:rPr>
      <w:b/>
      <w:sz w:val="28"/>
      <w:szCs w:val="20"/>
      <w:lang w:eastAsia="fr-FR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B039E"/>
    <w:pPr>
      <w:keepNext/>
      <w:suppressAutoHyphens/>
      <w:spacing w:before="240" w:beforeAutospacing="0" w:after="120" w:afterAutospacing="0"/>
      <w:ind w:left="284" w:hanging="284"/>
      <w:outlineLvl w:val="1"/>
    </w:pPr>
    <w:rPr>
      <w:b/>
      <w:szCs w:val="20"/>
      <w:lang w:eastAsia="fr-FR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039E"/>
    <w:pPr>
      <w:keepNext/>
      <w:suppressAutoHyphens/>
      <w:spacing w:before="120" w:beforeAutospacing="0" w:after="60" w:afterAutospacing="0"/>
      <w:ind w:left="1418" w:hanging="851"/>
      <w:outlineLvl w:val="2"/>
    </w:pPr>
    <w:rPr>
      <w:i/>
      <w:szCs w:val="20"/>
      <w:lang w:eastAsia="fr-FR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widowControl w:val="0"/>
      <w:numPr>
        <w:ilvl w:val="3"/>
        <w:numId w:val="8"/>
      </w:numPr>
      <w:suppressAutoHyphens/>
      <w:spacing w:before="0" w:beforeAutospacing="0" w:after="0" w:afterAutospacing="0"/>
      <w:outlineLvl w:val="3"/>
    </w:pPr>
    <w:rPr>
      <w:rFonts w:ascii="Courier" w:hAnsi="Courier"/>
      <w:szCs w:val="20"/>
      <w:lang w:val="en-US" w:eastAsia="en-US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widowControl w:val="0"/>
      <w:numPr>
        <w:ilvl w:val="4"/>
        <w:numId w:val="8"/>
      </w:numPr>
      <w:suppressAutoHyphens/>
      <w:spacing w:before="0" w:beforeAutospacing="0" w:after="0" w:afterAutospacing="0"/>
      <w:outlineLvl w:val="4"/>
    </w:pPr>
    <w:rPr>
      <w:rFonts w:ascii="Courier" w:hAnsi="Courier"/>
      <w:szCs w:val="20"/>
      <w:lang w:val="en-US" w:eastAsia="en-US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widowControl w:val="0"/>
      <w:numPr>
        <w:ilvl w:val="5"/>
        <w:numId w:val="8"/>
      </w:numPr>
      <w:suppressAutoHyphens/>
      <w:spacing w:before="0" w:beforeAutospacing="0" w:after="0" w:afterAutospacing="0"/>
      <w:outlineLvl w:val="5"/>
    </w:pPr>
    <w:rPr>
      <w:rFonts w:ascii="Courier" w:hAnsi="Courier"/>
      <w:szCs w:val="20"/>
      <w:lang w:val="en-US" w:eastAsia="en-US"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widowControl w:val="0"/>
      <w:numPr>
        <w:ilvl w:val="6"/>
        <w:numId w:val="8"/>
      </w:numPr>
      <w:suppressAutoHyphens/>
      <w:spacing w:before="0" w:beforeAutospacing="0" w:after="0" w:afterAutospacing="0"/>
      <w:outlineLvl w:val="6"/>
    </w:pPr>
    <w:rPr>
      <w:rFonts w:ascii="Courier" w:hAnsi="Courier"/>
      <w:szCs w:val="20"/>
      <w:lang w:val="en-US" w:eastAsia="en-US"/>
    </w:rPr>
  </w:style>
  <w:style w:type="paragraph" w:styleId="Nagwek8">
    <w:name w:val="heading 8"/>
    <w:basedOn w:val="Normalny"/>
    <w:next w:val="Normalny"/>
    <w:link w:val="Nagwek8Znak"/>
    <w:uiPriority w:val="99"/>
    <w:qFormat/>
    <w:pPr>
      <w:widowControl w:val="0"/>
      <w:numPr>
        <w:ilvl w:val="7"/>
        <w:numId w:val="8"/>
      </w:numPr>
      <w:suppressAutoHyphens/>
      <w:spacing w:before="0" w:beforeAutospacing="0" w:after="0" w:afterAutospacing="0"/>
      <w:outlineLvl w:val="7"/>
    </w:pPr>
    <w:rPr>
      <w:rFonts w:ascii="Courier" w:hAnsi="Courier"/>
      <w:szCs w:val="20"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suppressAutoHyphens/>
      <w:spacing w:before="0" w:beforeAutospacing="0" w:after="0" w:afterAutospacing="0"/>
      <w:ind w:left="-306" w:right="-306"/>
      <w:jc w:val="both"/>
      <w:outlineLvl w:val="8"/>
    </w:pPr>
    <w:rPr>
      <w:i/>
      <w:spacing w:val="-2"/>
      <w:sz w:val="22"/>
      <w:szCs w:val="20"/>
      <w:lang w:eastAsia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GB" w:eastAsia="fr-FR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GB" w:eastAsia="fr-FR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GB" w:eastAsia="fr-FR"/>
    </w:rPr>
  </w:style>
  <w:style w:type="character" w:customStyle="1" w:styleId="Nagwek4Znak">
    <w:name w:val="Nagłówek 4 Znak"/>
    <w:basedOn w:val="Domylnaczcionkaakapitu"/>
    <w:link w:val="Nagwek4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5Znak">
    <w:name w:val="Nagłówek 5 Znak"/>
    <w:basedOn w:val="Domylnaczcionkaakapitu"/>
    <w:link w:val="Nagwek5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7Znak">
    <w:name w:val="Nagłówek 7 Znak"/>
    <w:basedOn w:val="Domylnaczcionkaakapitu"/>
    <w:link w:val="Nagwek7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8Znak">
    <w:name w:val="Nagłówek 8 Znak"/>
    <w:basedOn w:val="Domylnaczcionkaakapitu"/>
    <w:link w:val="Nagwek8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Pr>
      <w:rFonts w:asciiTheme="majorHAnsi" w:eastAsiaTheme="majorEastAsia" w:hAnsiTheme="majorHAnsi" w:cs="Times New Roman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9B039E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uiPriority w:val="99"/>
    <w:rsid w:val="009B039E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ny"/>
    <w:next w:val="JuPara"/>
    <w:uiPriority w:val="99"/>
    <w:rsid w:val="009B039E"/>
    <w:pPr>
      <w:keepNext/>
      <w:keepLines/>
      <w:suppressAutoHyphens/>
      <w:spacing w:before="720" w:beforeAutospacing="0" w:after="240" w:afterAutospacing="0"/>
      <w:jc w:val="both"/>
    </w:pPr>
    <w:rPr>
      <w:sz w:val="28"/>
      <w:szCs w:val="20"/>
      <w:lang w:eastAsia="fr-FR"/>
    </w:rPr>
  </w:style>
  <w:style w:type="paragraph" w:customStyle="1" w:styleId="JuPara">
    <w:name w:val="Ju_Para"/>
    <w:basedOn w:val="Normalny"/>
    <w:link w:val="JuParaChar1"/>
    <w:uiPriority w:val="99"/>
    <w:rsid w:val="009B039E"/>
    <w:pPr>
      <w:suppressAutoHyphens/>
      <w:spacing w:before="0" w:beforeAutospacing="0" w:after="0" w:afterAutospacing="0"/>
      <w:ind w:firstLine="284"/>
      <w:jc w:val="both"/>
    </w:pPr>
    <w:rPr>
      <w:szCs w:val="20"/>
      <w:lang w:eastAsia="fr-FR"/>
    </w:rPr>
  </w:style>
  <w:style w:type="paragraph" w:customStyle="1" w:styleId="OpiPara">
    <w:name w:val="Opi_Para"/>
    <w:basedOn w:val="JuPara"/>
    <w:uiPriority w:val="99"/>
    <w:rsid w:val="009B039E"/>
  </w:style>
  <w:style w:type="paragraph" w:customStyle="1" w:styleId="OpiH1">
    <w:name w:val="Opi_H_1."/>
    <w:basedOn w:val="OpiHA"/>
    <w:next w:val="OpiPara"/>
    <w:uiPriority w:val="99"/>
    <w:rsid w:val="009B039E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9B039E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9B039E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9B039E"/>
    <w:pPr>
      <w:ind w:left="1038"/>
    </w:pPr>
    <w:rPr>
      <w:b w:val="0"/>
      <w:i/>
    </w:rPr>
  </w:style>
  <w:style w:type="paragraph" w:styleId="Stopka">
    <w:name w:val="footer"/>
    <w:basedOn w:val="Normalny"/>
    <w:link w:val="StopkaZnak"/>
    <w:uiPriority w:val="99"/>
    <w:rsid w:val="009B039E"/>
    <w:pPr>
      <w:tabs>
        <w:tab w:val="center" w:pos="3686"/>
        <w:tab w:val="right" w:pos="7371"/>
      </w:tabs>
      <w:suppressAutoHyphens/>
      <w:spacing w:before="0" w:beforeAutospacing="0" w:after="0" w:afterAutospacing="0"/>
    </w:pPr>
    <w:rPr>
      <w:sz w:val="18"/>
      <w:szCs w:val="20"/>
      <w:lang w:eastAsia="fr-FR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  <w:lang w:val="en-GB" w:eastAsia="fr-FR"/>
    </w:rPr>
  </w:style>
  <w:style w:type="paragraph" w:customStyle="1" w:styleId="JuJudges">
    <w:name w:val="Ju_Judges"/>
    <w:basedOn w:val="Normalny"/>
    <w:link w:val="JuJudgesChar"/>
    <w:uiPriority w:val="99"/>
    <w:rsid w:val="009B039E"/>
    <w:pPr>
      <w:tabs>
        <w:tab w:val="left" w:pos="567"/>
        <w:tab w:val="left" w:pos="1134"/>
      </w:tabs>
      <w:suppressAutoHyphens/>
      <w:spacing w:before="0" w:beforeAutospacing="0" w:after="0" w:afterAutospacing="0"/>
    </w:pPr>
    <w:rPr>
      <w:szCs w:val="20"/>
      <w:lang w:eastAsia="fr-FR"/>
    </w:rPr>
  </w:style>
  <w:style w:type="character" w:customStyle="1" w:styleId="JuNames">
    <w:name w:val="Ju_Names"/>
    <w:basedOn w:val="Domylnaczcionkaakapitu"/>
    <w:uiPriority w:val="99"/>
    <w:rsid w:val="009B039E"/>
    <w:rPr>
      <w:rFonts w:cs="Times New Roman"/>
      <w:smallCaps/>
    </w:rPr>
  </w:style>
  <w:style w:type="paragraph" w:customStyle="1" w:styleId="JuHA">
    <w:name w:val="Ju_H_A"/>
    <w:basedOn w:val="JuHIRoman"/>
    <w:next w:val="JuPara"/>
    <w:link w:val="JuHAChar"/>
    <w:uiPriority w:val="99"/>
    <w:rsid w:val="009B039E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uiPriority w:val="99"/>
    <w:rsid w:val="009B039E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ny"/>
    <w:next w:val="JuParaLast"/>
    <w:uiPriority w:val="99"/>
    <w:rsid w:val="00460FAD"/>
    <w:pPr>
      <w:tabs>
        <w:tab w:val="center" w:pos="1219"/>
        <w:tab w:val="center" w:pos="6379"/>
      </w:tabs>
      <w:suppressAutoHyphens/>
      <w:spacing w:before="720" w:beforeAutospacing="0" w:after="0" w:afterAutospacing="0"/>
    </w:pPr>
    <w:rPr>
      <w:szCs w:val="20"/>
      <w:lang w:eastAsia="fr-FR"/>
    </w:rPr>
  </w:style>
  <w:style w:type="paragraph" w:customStyle="1" w:styleId="JuParaLast">
    <w:name w:val="Ju_Para_Last"/>
    <w:basedOn w:val="JuPara"/>
    <w:next w:val="JuPara"/>
    <w:uiPriority w:val="99"/>
    <w:rsid w:val="009B039E"/>
    <w:pPr>
      <w:spacing w:before="240"/>
    </w:pPr>
  </w:style>
  <w:style w:type="paragraph" w:customStyle="1" w:styleId="JuCase">
    <w:name w:val="Ju_Case"/>
    <w:basedOn w:val="JuPara"/>
    <w:next w:val="JuPara"/>
    <w:uiPriority w:val="99"/>
    <w:rsid w:val="009B039E"/>
    <w:rPr>
      <w:b/>
    </w:rPr>
  </w:style>
  <w:style w:type="paragraph" w:customStyle="1" w:styleId="JuList">
    <w:name w:val="Ju_List"/>
    <w:basedOn w:val="JuPara"/>
    <w:uiPriority w:val="99"/>
    <w:rsid w:val="009B039E"/>
    <w:pPr>
      <w:ind w:left="340" w:hanging="340"/>
    </w:pPr>
  </w:style>
  <w:style w:type="paragraph" w:customStyle="1" w:styleId="JuHArticle">
    <w:name w:val="Ju_H_Article"/>
    <w:basedOn w:val="JuHa0"/>
    <w:next w:val="JuQuot"/>
    <w:uiPriority w:val="99"/>
    <w:rsid w:val="009B039E"/>
    <w:pPr>
      <w:ind w:left="0" w:firstLine="0"/>
      <w:jc w:val="center"/>
    </w:pPr>
  </w:style>
  <w:style w:type="paragraph" w:customStyle="1" w:styleId="JuHa0">
    <w:name w:val="Ju_H_a"/>
    <w:basedOn w:val="JuH1"/>
    <w:next w:val="JuPara"/>
    <w:uiPriority w:val="99"/>
    <w:rsid w:val="009B039E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uiPriority w:val="99"/>
    <w:rsid w:val="009B039E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customStyle="1" w:styleId="JuQuotList">
    <w:name w:val="Ju_Quot_List"/>
    <w:basedOn w:val="JuQuot"/>
    <w:uiPriority w:val="99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9B039E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9B039E"/>
  </w:style>
  <w:style w:type="paragraph" w:customStyle="1" w:styleId="OpiTranslation">
    <w:name w:val="Opi_Translation"/>
    <w:basedOn w:val="OpiHHead"/>
    <w:next w:val="OpiPara"/>
    <w:uiPriority w:val="99"/>
    <w:rsid w:val="009B039E"/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B039E"/>
    <w:pPr>
      <w:suppressAutoHyphens/>
      <w:spacing w:before="0" w:beforeAutospacing="0" w:after="0" w:afterAutospacing="0"/>
      <w:jc w:val="both"/>
    </w:pPr>
    <w:rPr>
      <w:sz w:val="20"/>
      <w:szCs w:val="20"/>
      <w:lang w:eastAsia="fr-FR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  <w:lang w:val="en-GB" w:eastAsia="fr-FR"/>
    </w:rPr>
  </w:style>
  <w:style w:type="character" w:styleId="Odwoanieprzypisudolnego">
    <w:name w:val="footnote reference"/>
    <w:basedOn w:val="Domylnaczcionkaakapitu"/>
    <w:uiPriority w:val="99"/>
    <w:semiHidden/>
    <w:rsid w:val="009B039E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9B039E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Nagwek">
    <w:name w:val="header"/>
    <w:basedOn w:val="Normalny"/>
    <w:link w:val="NagwekZnak"/>
    <w:uiPriority w:val="99"/>
    <w:rsid w:val="009B039E"/>
    <w:pPr>
      <w:tabs>
        <w:tab w:val="center" w:pos="3686"/>
        <w:tab w:val="right" w:pos="7371"/>
      </w:tabs>
      <w:suppressAutoHyphens/>
      <w:spacing w:before="0" w:beforeAutospacing="0" w:after="0" w:afterAutospacing="0"/>
    </w:pPr>
    <w:rPr>
      <w:sz w:val="18"/>
      <w:szCs w:val="20"/>
      <w:lang w:eastAsia="fr-FR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  <w:lang w:val="en-GB" w:eastAsia="fr-FR"/>
    </w:rPr>
  </w:style>
  <w:style w:type="character" w:styleId="Numerstrony">
    <w:name w:val="page number"/>
    <w:basedOn w:val="Domylnaczcionkaakapitu"/>
    <w:uiPriority w:val="99"/>
    <w:rsid w:val="009B039E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9B039E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9B039E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9B039E"/>
    <w:pPr>
      <w:ind w:left="346" w:firstLine="0"/>
    </w:pPr>
  </w:style>
  <w:style w:type="paragraph" w:customStyle="1" w:styleId="JuListi">
    <w:name w:val="Ju_List_i"/>
    <w:basedOn w:val="JuLista"/>
    <w:uiPriority w:val="99"/>
    <w:rsid w:val="009B039E"/>
    <w:pPr>
      <w:ind w:left="794"/>
    </w:pPr>
  </w:style>
  <w:style w:type="character" w:styleId="Odwoaniedokomentarza">
    <w:name w:val="annotation reference"/>
    <w:basedOn w:val="Domylnaczcionkaakapitu"/>
    <w:uiPriority w:val="99"/>
    <w:semiHidden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pPr>
      <w:suppressAutoHyphens/>
      <w:spacing w:before="0" w:beforeAutospacing="0" w:after="0" w:afterAutospacing="0"/>
    </w:pPr>
    <w:rPr>
      <w:sz w:val="20"/>
      <w:szCs w:val="20"/>
      <w:lang w:eastAsia="fr-FR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9B039E"/>
    <w:pPr>
      <w:jc w:val="right"/>
    </w:pPr>
  </w:style>
  <w:style w:type="paragraph" w:customStyle="1" w:styleId="JuHeader">
    <w:name w:val="Ju_Header"/>
    <w:basedOn w:val="Nagwek"/>
    <w:uiPriority w:val="99"/>
    <w:rsid w:val="009B039E"/>
  </w:style>
  <w:style w:type="paragraph" w:customStyle="1" w:styleId="DecHTitle">
    <w:name w:val="Dec_H_Title"/>
    <w:basedOn w:val="Normalny"/>
    <w:uiPriority w:val="99"/>
    <w:rsid w:val="009B039E"/>
    <w:pPr>
      <w:suppressAutoHyphens/>
      <w:spacing w:before="0" w:beforeAutospacing="0" w:after="240" w:afterAutospacing="0"/>
      <w:jc w:val="center"/>
    </w:pPr>
    <w:rPr>
      <w:sz w:val="28"/>
      <w:szCs w:val="20"/>
      <w:lang w:eastAsia="fr-FR"/>
    </w:rPr>
  </w:style>
  <w:style w:type="paragraph" w:customStyle="1" w:styleId="DecHCase">
    <w:name w:val="Dec_H_Case"/>
    <w:basedOn w:val="DecHTitle"/>
    <w:next w:val="JuPara"/>
    <w:uiPriority w:val="99"/>
    <w:rsid w:val="009B039E"/>
    <w:rPr>
      <w:sz w:val="24"/>
    </w:rPr>
  </w:style>
  <w:style w:type="paragraph" w:customStyle="1" w:styleId="DecList">
    <w:name w:val="Dec_List"/>
    <w:basedOn w:val="Normalny"/>
    <w:uiPriority w:val="99"/>
    <w:rsid w:val="009B039E"/>
    <w:pPr>
      <w:suppressAutoHyphens/>
      <w:spacing w:before="240" w:beforeAutospacing="0" w:after="0" w:afterAutospacing="0"/>
      <w:ind w:left="284"/>
      <w:jc w:val="both"/>
    </w:pPr>
    <w:rPr>
      <w:szCs w:val="20"/>
      <w:lang w:eastAsia="fr-FR"/>
    </w:rPr>
  </w:style>
  <w:style w:type="paragraph" w:customStyle="1" w:styleId="JuParaSub">
    <w:name w:val="Ju_Para_Sub"/>
    <w:basedOn w:val="JuPara"/>
    <w:uiPriority w:val="99"/>
    <w:rsid w:val="009B039E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9B039E"/>
    <w:pPr>
      <w:ind w:left="567"/>
    </w:pPr>
  </w:style>
  <w:style w:type="paragraph" w:styleId="Tekstdymka">
    <w:name w:val="Balloon Text"/>
    <w:basedOn w:val="Normalny"/>
    <w:link w:val="TekstdymkaZnak"/>
    <w:uiPriority w:val="99"/>
    <w:semiHidden/>
    <w:rsid w:val="00457A18"/>
    <w:pPr>
      <w:suppressAutoHyphens/>
      <w:spacing w:before="0" w:beforeAutospacing="0" w:after="0" w:afterAutospacing="0"/>
    </w:pPr>
    <w:rPr>
      <w:rFonts w:ascii="Tahoma" w:hAnsi="Tahoma" w:cs="Tahoma"/>
      <w:sz w:val="16"/>
      <w:szCs w:val="16"/>
      <w:lang w:eastAsia="fr-FR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 w:cs="Segoe UI"/>
      <w:sz w:val="18"/>
      <w:szCs w:val="18"/>
      <w:lang w:val="en-GB" w:eastAsia="fr-F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353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val="en-GB" w:eastAsia="fr-FR"/>
    </w:rPr>
  </w:style>
  <w:style w:type="paragraph" w:customStyle="1" w:styleId="PJuPara">
    <w:name w:val="P_Ju_Para"/>
    <w:basedOn w:val="Normalny"/>
    <w:uiPriority w:val="99"/>
    <w:rsid w:val="009B039E"/>
    <w:pPr>
      <w:suppressAutoHyphens/>
      <w:spacing w:before="0" w:beforeAutospacing="0" w:after="0" w:afterAutospacing="0"/>
      <w:ind w:firstLine="284"/>
      <w:jc w:val="both"/>
    </w:pPr>
    <w:rPr>
      <w:szCs w:val="20"/>
      <w:lang w:eastAsia="fr-FR"/>
    </w:rPr>
  </w:style>
  <w:style w:type="paragraph" w:customStyle="1" w:styleId="PJuQuot">
    <w:name w:val="P_Ju_Quot"/>
    <w:basedOn w:val="Normalny"/>
    <w:uiPriority w:val="99"/>
    <w:rsid w:val="009B039E"/>
    <w:pPr>
      <w:suppressAutoHyphens/>
      <w:spacing w:before="120" w:beforeAutospacing="0" w:after="120" w:afterAutospacing="0"/>
      <w:ind w:left="403" w:firstLine="176"/>
      <w:jc w:val="both"/>
    </w:pPr>
    <w:rPr>
      <w:sz w:val="20"/>
      <w:szCs w:val="20"/>
      <w:lang w:eastAsia="fr-FR"/>
    </w:rPr>
  </w:style>
  <w:style w:type="paragraph" w:customStyle="1" w:styleId="PListArticleSubject">
    <w:name w:val="P_List_ArticleSubject"/>
    <w:basedOn w:val="Normalny"/>
    <w:uiPriority w:val="99"/>
    <w:rsid w:val="009B039E"/>
    <w:pPr>
      <w:tabs>
        <w:tab w:val="left" w:pos="2977"/>
      </w:tabs>
      <w:suppressAutoHyphens/>
      <w:spacing w:before="0" w:beforeAutospacing="0" w:after="0" w:afterAutospacing="0"/>
      <w:ind w:left="2977" w:hanging="2977"/>
    </w:pPr>
    <w:rPr>
      <w:szCs w:val="20"/>
      <w:lang w:eastAsia="fr-FR"/>
    </w:rPr>
  </w:style>
  <w:style w:type="paragraph" w:customStyle="1" w:styleId="SuCoverTitle1">
    <w:name w:val="Su_Cover_Title1"/>
    <w:basedOn w:val="Normalny"/>
    <w:next w:val="SuCoverTitle2"/>
    <w:uiPriority w:val="99"/>
    <w:rsid w:val="009B039E"/>
    <w:pPr>
      <w:suppressAutoHyphens/>
      <w:spacing w:before="2500" w:beforeAutospacing="0" w:after="0" w:afterAutospacing="0"/>
      <w:jc w:val="center"/>
    </w:pPr>
    <w:rPr>
      <w:sz w:val="22"/>
      <w:szCs w:val="20"/>
      <w:lang w:eastAsia="fr-FR"/>
    </w:rPr>
  </w:style>
  <w:style w:type="paragraph" w:customStyle="1" w:styleId="SuCoverTitle2">
    <w:name w:val="Su_Cover_Title2"/>
    <w:basedOn w:val="SuCoverTitle1"/>
    <w:next w:val="Normalny"/>
    <w:uiPriority w:val="99"/>
    <w:rsid w:val="009B039E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9B039E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9B039E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9B039E"/>
    <w:pPr>
      <w:spacing w:after="120"/>
    </w:pPr>
  </w:style>
  <w:style w:type="paragraph" w:customStyle="1" w:styleId="SuSubject">
    <w:name w:val="Su_Subject"/>
    <w:basedOn w:val="SuSummary"/>
    <w:uiPriority w:val="99"/>
    <w:rsid w:val="009B039E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ny"/>
    <w:next w:val="SuSubject"/>
    <w:uiPriority w:val="99"/>
    <w:rsid w:val="009B039E"/>
    <w:pPr>
      <w:suppressAutoHyphens/>
      <w:spacing w:before="0" w:beforeAutospacing="0" w:after="240" w:afterAutospacing="0"/>
      <w:jc w:val="center"/>
    </w:pPr>
    <w:rPr>
      <w:szCs w:val="20"/>
      <w:lang w:eastAsia="fr-FR"/>
    </w:rPr>
  </w:style>
  <w:style w:type="paragraph" w:customStyle="1" w:styleId="PListCaseNo">
    <w:name w:val="P_List_CaseNo"/>
    <w:basedOn w:val="Normalny"/>
    <w:uiPriority w:val="99"/>
    <w:rsid w:val="009B039E"/>
    <w:pPr>
      <w:tabs>
        <w:tab w:val="left" w:pos="1276"/>
      </w:tabs>
      <w:suppressAutoHyphens/>
      <w:spacing w:before="0" w:beforeAutospacing="0" w:after="0" w:afterAutospacing="0" w:line="288" w:lineRule="auto"/>
      <w:ind w:left="1276" w:hanging="1276"/>
    </w:pPr>
    <w:rPr>
      <w:szCs w:val="20"/>
      <w:lang w:eastAsia="fr-FR"/>
    </w:rPr>
  </w:style>
  <w:style w:type="paragraph" w:customStyle="1" w:styleId="PListCases">
    <w:name w:val="P_List_Cases"/>
    <w:basedOn w:val="Normalny"/>
    <w:uiPriority w:val="99"/>
    <w:rsid w:val="009B039E"/>
    <w:pPr>
      <w:suppressAutoHyphens/>
      <w:spacing w:before="0" w:beforeAutospacing="0" w:after="0" w:afterAutospacing="0" w:line="288" w:lineRule="auto"/>
    </w:pPr>
    <w:rPr>
      <w:szCs w:val="20"/>
      <w:lang w:eastAsia="fr-FR"/>
    </w:rPr>
  </w:style>
  <w:style w:type="paragraph" w:customStyle="1" w:styleId="PTextIntro">
    <w:name w:val="P_Text_Intro"/>
    <w:basedOn w:val="Normalny"/>
    <w:uiPriority w:val="99"/>
    <w:rsid w:val="009B039E"/>
    <w:pPr>
      <w:suppressAutoHyphens/>
      <w:spacing w:before="0" w:beforeAutospacing="0" w:after="0" w:afterAutospacing="0"/>
      <w:jc w:val="both"/>
    </w:pPr>
    <w:rPr>
      <w:i/>
      <w:sz w:val="20"/>
      <w:szCs w:val="20"/>
      <w:lang w:eastAsia="fr-FR"/>
    </w:rPr>
  </w:style>
  <w:style w:type="paragraph" w:customStyle="1" w:styleId="PTitleCover">
    <w:name w:val="P_Title_Cover"/>
    <w:basedOn w:val="Normalny"/>
    <w:uiPriority w:val="99"/>
    <w:rsid w:val="009B039E"/>
    <w:pPr>
      <w:suppressAutoHyphens/>
      <w:spacing w:before="2500" w:beforeAutospacing="0" w:after="0" w:afterAutospacing="0"/>
      <w:jc w:val="center"/>
    </w:pPr>
    <w:rPr>
      <w:b/>
      <w:smallCaps/>
      <w:sz w:val="30"/>
      <w:szCs w:val="20"/>
      <w:lang w:eastAsia="fr-FR"/>
    </w:rPr>
  </w:style>
  <w:style w:type="paragraph" w:customStyle="1" w:styleId="PTitle1Alpha">
    <w:name w:val="P_Title1_Alpha"/>
    <w:basedOn w:val="Normalny"/>
    <w:next w:val="Normalny"/>
    <w:uiPriority w:val="99"/>
    <w:rsid w:val="009B039E"/>
    <w:pPr>
      <w:suppressAutoHyphens/>
      <w:spacing w:before="0" w:beforeAutospacing="0" w:after="120" w:afterAutospacing="0"/>
      <w:jc w:val="center"/>
    </w:pPr>
    <w:rPr>
      <w:b/>
      <w:smallCaps/>
      <w:sz w:val="30"/>
      <w:szCs w:val="20"/>
      <w:lang w:eastAsia="fr-FR"/>
    </w:rPr>
  </w:style>
  <w:style w:type="paragraph" w:customStyle="1" w:styleId="PTitle1IndexArticle">
    <w:name w:val="P_Title1_IndexArticle"/>
    <w:basedOn w:val="Normalny"/>
    <w:uiPriority w:val="99"/>
    <w:rsid w:val="009B039E"/>
    <w:pPr>
      <w:suppressAutoHyphens/>
      <w:spacing w:before="0" w:beforeAutospacing="0" w:after="120" w:afterAutospacing="0"/>
      <w:jc w:val="center"/>
    </w:pPr>
    <w:rPr>
      <w:b/>
      <w:smallCaps/>
      <w:sz w:val="30"/>
      <w:szCs w:val="20"/>
      <w:lang w:eastAsia="fr-FR"/>
    </w:rPr>
  </w:style>
  <w:style w:type="paragraph" w:customStyle="1" w:styleId="PTitle1IndexKey">
    <w:name w:val="P_Title1_IndexKey"/>
    <w:basedOn w:val="Normalny"/>
    <w:uiPriority w:val="99"/>
    <w:rsid w:val="009B039E"/>
    <w:pPr>
      <w:suppressAutoHyphens/>
      <w:spacing w:before="0" w:beforeAutospacing="0" w:after="600" w:afterAutospacing="0"/>
      <w:jc w:val="center"/>
    </w:pPr>
    <w:rPr>
      <w:b/>
      <w:smallCaps/>
      <w:sz w:val="30"/>
      <w:szCs w:val="20"/>
      <w:lang w:eastAsia="fr-FR"/>
    </w:rPr>
  </w:style>
  <w:style w:type="paragraph" w:customStyle="1" w:styleId="PTitle1Num">
    <w:name w:val="P_Title1_Num"/>
    <w:basedOn w:val="Normalny"/>
    <w:next w:val="PListCaseNo"/>
    <w:uiPriority w:val="99"/>
    <w:rsid w:val="009B039E"/>
    <w:pPr>
      <w:suppressAutoHyphens/>
      <w:spacing w:before="0" w:beforeAutospacing="0" w:after="720" w:afterAutospacing="0"/>
      <w:jc w:val="center"/>
    </w:pPr>
    <w:rPr>
      <w:b/>
      <w:smallCaps/>
      <w:sz w:val="30"/>
      <w:szCs w:val="20"/>
      <w:lang w:eastAsia="fr-FR"/>
    </w:rPr>
  </w:style>
  <w:style w:type="paragraph" w:customStyle="1" w:styleId="PTitle2Country">
    <w:name w:val="P_Title2_Country"/>
    <w:basedOn w:val="Normalny"/>
    <w:next w:val="PListCases"/>
    <w:uiPriority w:val="99"/>
    <w:rsid w:val="009B039E"/>
    <w:pPr>
      <w:keepNext/>
      <w:keepLines/>
      <w:suppressAutoHyphens/>
      <w:spacing w:before="600" w:beforeAutospacing="0" w:after="360" w:afterAutospacing="0"/>
    </w:pPr>
    <w:rPr>
      <w:b/>
      <w:szCs w:val="20"/>
      <w:lang w:eastAsia="fr-FR"/>
    </w:rPr>
  </w:style>
  <w:style w:type="paragraph" w:customStyle="1" w:styleId="PTitle2Letters">
    <w:name w:val="P_Title2_Letters"/>
    <w:basedOn w:val="Normalny"/>
    <w:next w:val="PListCases"/>
    <w:uiPriority w:val="99"/>
    <w:rsid w:val="009B039E"/>
    <w:pPr>
      <w:keepNext/>
      <w:keepLines/>
      <w:suppressAutoHyphens/>
      <w:spacing w:before="600" w:beforeAutospacing="0" w:after="360" w:afterAutospacing="0"/>
    </w:pPr>
    <w:rPr>
      <w:b/>
      <w:sz w:val="28"/>
      <w:szCs w:val="20"/>
      <w:lang w:eastAsia="fr-FR"/>
    </w:rPr>
  </w:style>
  <w:style w:type="paragraph" w:customStyle="1" w:styleId="PTitle2Part">
    <w:name w:val="P_Title2_Part"/>
    <w:basedOn w:val="Normalny"/>
    <w:uiPriority w:val="99"/>
    <w:rsid w:val="009B039E"/>
    <w:pPr>
      <w:keepNext/>
      <w:keepLines/>
      <w:suppressAutoHyphens/>
      <w:spacing w:before="600" w:beforeAutospacing="0" w:after="240" w:afterAutospacing="0"/>
      <w:jc w:val="center"/>
    </w:pPr>
    <w:rPr>
      <w:b/>
      <w:caps/>
      <w:szCs w:val="20"/>
      <w:lang w:eastAsia="fr-FR"/>
    </w:rPr>
  </w:style>
  <w:style w:type="paragraph" w:customStyle="1" w:styleId="PTitle3Article">
    <w:name w:val="P_Title3_Article"/>
    <w:basedOn w:val="Normalny"/>
    <w:uiPriority w:val="99"/>
    <w:rsid w:val="009B039E"/>
    <w:pPr>
      <w:keepNext/>
      <w:keepLines/>
      <w:suppressAutoHyphens/>
      <w:spacing w:before="360" w:beforeAutospacing="0" w:after="120" w:afterAutospacing="0"/>
      <w:jc w:val="center"/>
    </w:pPr>
    <w:rPr>
      <w:b/>
      <w:smallCaps/>
      <w:sz w:val="22"/>
      <w:szCs w:val="20"/>
      <w:lang w:eastAsia="fr-FR"/>
    </w:rPr>
  </w:style>
  <w:style w:type="paragraph" w:customStyle="1" w:styleId="PTitle4ArticleSub">
    <w:name w:val="P_Title4_Article_Sub"/>
    <w:basedOn w:val="PTitle3Article"/>
    <w:uiPriority w:val="99"/>
    <w:rsid w:val="009B039E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ny"/>
    <w:uiPriority w:val="99"/>
    <w:rsid w:val="009B039E"/>
    <w:pPr>
      <w:keepNext/>
      <w:keepLines/>
      <w:suppressAutoHyphens/>
      <w:spacing w:before="240" w:beforeAutospacing="0" w:after="120" w:afterAutospacing="0"/>
      <w:jc w:val="both"/>
    </w:pPr>
    <w:rPr>
      <w:b/>
      <w:i/>
      <w:szCs w:val="20"/>
      <w:lang w:eastAsia="fr-FR"/>
    </w:rPr>
  </w:style>
  <w:style w:type="paragraph" w:customStyle="1" w:styleId="PTitle6SubjectSub">
    <w:name w:val="P_Title6_Subject_Sub"/>
    <w:basedOn w:val="Normalny"/>
    <w:uiPriority w:val="99"/>
    <w:rsid w:val="009B039E"/>
    <w:pPr>
      <w:keepNext/>
      <w:keepLines/>
      <w:suppressAutoHyphens/>
      <w:spacing w:before="240" w:beforeAutospacing="0" w:after="120" w:afterAutospacing="0"/>
      <w:ind w:left="284"/>
      <w:jc w:val="both"/>
    </w:pPr>
    <w:rPr>
      <w:b/>
      <w:sz w:val="20"/>
      <w:szCs w:val="20"/>
      <w:lang w:eastAsia="fr-FR"/>
    </w:rPr>
  </w:style>
  <w:style w:type="paragraph" w:customStyle="1" w:styleId="PTitle7CaseName">
    <w:name w:val="P_Title7_CaseName"/>
    <w:basedOn w:val="Normalny"/>
    <w:uiPriority w:val="99"/>
    <w:rsid w:val="009B039E"/>
    <w:pPr>
      <w:keepLines/>
      <w:suppressAutoHyphens/>
      <w:spacing w:before="0" w:beforeAutospacing="0" w:after="240" w:afterAutospacing="0"/>
      <w:jc w:val="right"/>
    </w:pPr>
    <w:rPr>
      <w:sz w:val="22"/>
      <w:szCs w:val="20"/>
      <w:lang w:eastAsia="fr-FR"/>
    </w:rPr>
  </w:style>
  <w:style w:type="paragraph" w:customStyle="1" w:styleId="OpiParaSub">
    <w:name w:val="Opi_Para_Sub"/>
    <w:basedOn w:val="JuParaSub"/>
    <w:uiPriority w:val="99"/>
    <w:rsid w:val="009B039E"/>
  </w:style>
  <w:style w:type="paragraph" w:customStyle="1" w:styleId="OpiQuotSub">
    <w:name w:val="Opi_Quot_Sub"/>
    <w:basedOn w:val="JuQuotSub"/>
    <w:uiPriority w:val="99"/>
    <w:rsid w:val="009B039E"/>
  </w:style>
  <w:style w:type="character" w:styleId="Hipercze">
    <w:name w:val="Hyperlink"/>
    <w:basedOn w:val="Domylnaczcionkaakapitu"/>
    <w:uiPriority w:val="99"/>
    <w:rsid w:val="00D73C89"/>
    <w:rPr>
      <w:rFonts w:cs="Times New Roman"/>
      <w:color w:val="0000FF"/>
      <w:u w:val="single"/>
    </w:rPr>
  </w:style>
  <w:style w:type="character" w:customStyle="1" w:styleId="JuHAChar">
    <w:name w:val="Ju_H_A Char"/>
    <w:basedOn w:val="Domylnaczcionkaakapitu"/>
    <w:link w:val="JuHA"/>
    <w:uiPriority w:val="99"/>
    <w:locked/>
    <w:rsid w:val="002F10BF"/>
    <w:rPr>
      <w:rFonts w:cs="Times New Roman"/>
      <w:b/>
      <w:sz w:val="24"/>
      <w:lang w:val="en-GB" w:eastAsia="fr-FR" w:bidi="ar-SA"/>
    </w:rPr>
  </w:style>
  <w:style w:type="character" w:customStyle="1" w:styleId="ju-005fpara--char">
    <w:name w:val="ju-005fpara--char"/>
    <w:basedOn w:val="Domylnaczcionkaakapitu"/>
    <w:uiPriority w:val="99"/>
    <w:rsid w:val="002F10BF"/>
    <w:rPr>
      <w:rFonts w:cs="Times New Roman"/>
    </w:rPr>
  </w:style>
  <w:style w:type="character" w:customStyle="1" w:styleId="JuParaChar1">
    <w:name w:val="Ju_Para Char1"/>
    <w:basedOn w:val="Domylnaczcionkaakapitu"/>
    <w:link w:val="JuPara"/>
    <w:uiPriority w:val="99"/>
    <w:locked/>
    <w:rsid w:val="00861331"/>
    <w:rPr>
      <w:rFonts w:cs="Times New Roman"/>
      <w:sz w:val="24"/>
      <w:lang w:val="en-GB" w:eastAsia="fr-FR" w:bidi="ar-SA"/>
    </w:rPr>
  </w:style>
  <w:style w:type="paragraph" w:customStyle="1" w:styleId="ju-005fpara">
    <w:name w:val="ju-005fpara"/>
    <w:basedOn w:val="Normalny"/>
    <w:uiPriority w:val="99"/>
    <w:rsid w:val="003E7288"/>
  </w:style>
  <w:style w:type="character" w:customStyle="1" w:styleId="JuParaCar">
    <w:name w:val="Ju_Para Car"/>
    <w:basedOn w:val="Domylnaczcionkaakapitu"/>
    <w:uiPriority w:val="99"/>
    <w:rsid w:val="005E482C"/>
    <w:rPr>
      <w:rFonts w:cs="Times New Roman"/>
      <w:sz w:val="24"/>
      <w:lang w:val="en-GB" w:eastAsia="en-US" w:bidi="ar-SA"/>
    </w:rPr>
  </w:style>
  <w:style w:type="character" w:customStyle="1" w:styleId="normal--char">
    <w:name w:val="normal--char"/>
    <w:basedOn w:val="Domylnaczcionkaakapitu"/>
    <w:uiPriority w:val="99"/>
    <w:rsid w:val="00E678AD"/>
    <w:rPr>
      <w:rFonts w:cs="Times New Roman"/>
    </w:rPr>
  </w:style>
  <w:style w:type="character" w:customStyle="1" w:styleId="ju-005fpara-0020char-0020char1--char">
    <w:name w:val="ju-005fpara-0020char-0020char1--char"/>
    <w:basedOn w:val="Domylnaczcionkaakapitu"/>
    <w:uiPriority w:val="99"/>
    <w:rsid w:val="005F23EB"/>
    <w:rPr>
      <w:rFonts w:cs="Times New Roman"/>
    </w:rPr>
  </w:style>
  <w:style w:type="character" w:customStyle="1" w:styleId="JuJudgesChar">
    <w:name w:val="Ju_Judges Char"/>
    <w:basedOn w:val="Domylnaczcionkaakapitu"/>
    <w:link w:val="JuJudges"/>
    <w:uiPriority w:val="99"/>
    <w:locked/>
    <w:rsid w:val="00C16279"/>
    <w:rPr>
      <w:rFonts w:cs="Times New Roman"/>
      <w:sz w:val="24"/>
      <w:lang w:val="en-GB" w:eastAsia="fr-FR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44507"/>
    <w:pPr>
      <w:suppressAutoHyphens/>
      <w:spacing w:before="0" w:beforeAutospacing="0" w:after="0" w:afterAutospacing="0"/>
    </w:pPr>
    <w:rPr>
      <w:sz w:val="20"/>
      <w:szCs w:val="20"/>
      <w:lang w:eastAsia="fr-FR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  <w:lang w:val="en-GB" w:eastAsia="en-GB"/>
    </w:rPr>
  </w:style>
  <w:style w:type="character" w:styleId="Odwoanieprzypisukocowego">
    <w:name w:val="endnote reference"/>
    <w:basedOn w:val="Domylnaczcionkaakapitu"/>
    <w:uiPriority w:val="99"/>
    <w:semiHidden/>
    <w:rsid w:val="00244507"/>
    <w:rPr>
      <w:rFonts w:cs="Times New Roman"/>
      <w:vertAlign w:val="superscript"/>
    </w:rPr>
  </w:style>
  <w:style w:type="paragraph" w:styleId="Mapadokumentu">
    <w:name w:val="Document Map"/>
    <w:basedOn w:val="Normalny"/>
    <w:link w:val="MapadokumentuZnak"/>
    <w:uiPriority w:val="99"/>
    <w:semiHidden/>
    <w:rsid w:val="00A74669"/>
    <w:pPr>
      <w:shd w:val="clear" w:color="auto" w:fill="000080"/>
      <w:suppressAutoHyphens/>
      <w:spacing w:before="0" w:beforeAutospacing="0" w:after="0" w:afterAutospacing="0"/>
    </w:pPr>
    <w:rPr>
      <w:rFonts w:ascii="Tahoma" w:hAnsi="Tahoma" w:cs="Tahoma"/>
      <w:sz w:val="20"/>
      <w:szCs w:val="20"/>
      <w:lang w:eastAsia="fr-FR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Segoe UI" w:hAnsi="Segoe UI" w:cs="Segoe UI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061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43BF0-23F4-49B1-A70B-8AEF7520F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6824</Words>
  <Characters>40948</Characters>
  <Application>Microsoft Office Word</Application>
  <DocSecurity>0</DocSecurity>
  <Lines>341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2021-12-31T11:54:00Z</dcterms:created>
  <dcterms:modified xsi:type="dcterms:W3CDTF">2021-12-31T12:16:00Z</dcterms:modified>
  <cp:category/>
</cp:coreProperties>
</file>